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EFA9" w14:textId="70F83011" w:rsidR="0086386C" w:rsidRPr="009F72D8" w:rsidRDefault="006E5188" w:rsidP="009F72D8">
      <w:pPr>
        <w:pStyle w:val="NormalWeb"/>
        <w:shd w:val="clear" w:color="auto" w:fill="FFFFFF"/>
        <w:spacing w:line="360" w:lineRule="auto"/>
        <w:jc w:val="right"/>
        <w:rPr>
          <w:b/>
          <w:sz w:val="28"/>
          <w:szCs w:val="28"/>
        </w:rPr>
      </w:pPr>
      <w:r w:rsidRPr="009F72D8">
        <w:rPr>
          <w:b/>
          <w:sz w:val="28"/>
          <w:szCs w:val="28"/>
        </w:rPr>
        <w:t>A</w:t>
      </w:r>
      <w:r w:rsidR="0086386C" w:rsidRPr="009F72D8">
        <w:rPr>
          <w:b/>
          <w:sz w:val="28"/>
          <w:szCs w:val="28"/>
        </w:rPr>
        <w:t>nexa la HCL nr</w:t>
      </w:r>
      <w:r w:rsidR="009F72D8">
        <w:rPr>
          <w:b/>
          <w:sz w:val="28"/>
          <w:szCs w:val="28"/>
        </w:rPr>
        <w:t>. ____</w:t>
      </w:r>
      <w:r w:rsidR="0086386C" w:rsidRPr="009F72D8">
        <w:rPr>
          <w:b/>
          <w:sz w:val="28"/>
          <w:szCs w:val="28"/>
        </w:rPr>
        <w:t xml:space="preserve"> din data de </w:t>
      </w:r>
      <w:r w:rsidR="009F72D8">
        <w:rPr>
          <w:b/>
          <w:sz w:val="28"/>
          <w:szCs w:val="28"/>
        </w:rPr>
        <w:t>30.04.2026</w:t>
      </w:r>
    </w:p>
    <w:p w14:paraId="543ECF9B" w14:textId="77777777" w:rsidR="008606AD" w:rsidRPr="009F72D8" w:rsidRDefault="008606AD" w:rsidP="00D30F85">
      <w:pPr>
        <w:pStyle w:val="Antet"/>
        <w:tabs>
          <w:tab w:val="left" w:pos="0"/>
        </w:tabs>
        <w:spacing w:line="360" w:lineRule="auto"/>
        <w:jc w:val="center"/>
        <w:rPr>
          <w:b/>
          <w:i/>
          <w:sz w:val="32"/>
          <w:szCs w:val="32"/>
          <w:u w:val="single"/>
          <w14:shadow w14:blurRad="50800" w14:dist="38100" w14:dir="2700000" w14:sx="100000" w14:sy="100000" w14:kx="0" w14:ky="0" w14:algn="tl">
            <w14:srgbClr w14:val="000000">
              <w14:alpha w14:val="60000"/>
            </w14:srgbClr>
          </w14:shadow>
        </w:rPr>
      </w:pPr>
      <w:r w:rsidRPr="009F72D8">
        <w:rPr>
          <w:b/>
          <w:i/>
          <w:sz w:val="32"/>
          <w:szCs w:val="32"/>
          <w:u w:val="single"/>
          <w14:shadow w14:blurRad="50800" w14:dist="38100" w14:dir="2700000" w14:sx="100000" w14:sy="100000" w14:kx="0" w14:ky="0" w14:algn="tl">
            <w14:srgbClr w14:val="000000">
              <w14:alpha w14:val="60000"/>
            </w14:srgbClr>
          </w14:shadow>
        </w:rPr>
        <w:t>REGULAMENTUL DE ORGANIZARE</w:t>
      </w:r>
      <w:r w:rsidR="00FA3B25" w:rsidRPr="009F72D8">
        <w:rPr>
          <w:b/>
          <w:i/>
          <w:sz w:val="32"/>
          <w:szCs w:val="32"/>
          <w:u w:val="single"/>
          <w14:shadow w14:blurRad="50800" w14:dist="38100" w14:dir="2700000" w14:sx="100000" w14:sy="100000" w14:kx="0" w14:ky="0" w14:algn="tl">
            <w14:srgbClr w14:val="000000">
              <w14:alpha w14:val="60000"/>
            </w14:srgbClr>
          </w14:shadow>
        </w:rPr>
        <w:t xml:space="preserve"> </w:t>
      </w:r>
      <w:r w:rsidR="002766E2" w:rsidRPr="009F72D8">
        <w:rPr>
          <w:b/>
          <w:i/>
          <w:sz w:val="32"/>
          <w:szCs w:val="32"/>
          <w:u w:val="single"/>
          <w14:shadow w14:blurRad="50800" w14:dist="38100" w14:dir="2700000" w14:sx="100000" w14:sy="100000" w14:kx="0" w14:ky="0" w14:algn="tl">
            <w14:srgbClr w14:val="000000">
              <w14:alpha w14:val="60000"/>
            </w14:srgbClr>
          </w14:shadow>
        </w:rPr>
        <w:t>ȘI</w:t>
      </w:r>
      <w:r w:rsidR="00FA3B25" w:rsidRPr="009F72D8">
        <w:rPr>
          <w:b/>
          <w:i/>
          <w:sz w:val="32"/>
          <w:szCs w:val="32"/>
          <w:u w:val="single"/>
          <w14:shadow w14:blurRad="50800" w14:dist="38100" w14:dir="2700000" w14:sx="100000" w14:sy="100000" w14:kx="0" w14:ky="0" w14:algn="tl">
            <w14:srgbClr w14:val="000000">
              <w14:alpha w14:val="60000"/>
            </w14:srgbClr>
          </w14:shadow>
        </w:rPr>
        <w:t xml:space="preserve"> </w:t>
      </w:r>
      <w:r w:rsidRPr="009F72D8">
        <w:rPr>
          <w:b/>
          <w:i/>
          <w:sz w:val="32"/>
          <w:szCs w:val="32"/>
          <w:u w:val="single"/>
          <w14:shadow w14:blurRad="50800" w14:dist="38100" w14:dir="2700000" w14:sx="100000" w14:sy="100000" w14:kx="0" w14:ky="0" w14:algn="tl">
            <w14:srgbClr w14:val="000000">
              <w14:alpha w14:val="60000"/>
            </w14:srgbClr>
          </w14:shadow>
        </w:rPr>
        <w:t>FUNC</w:t>
      </w:r>
      <w:r w:rsidR="002766E2" w:rsidRPr="009F72D8">
        <w:rPr>
          <w:b/>
          <w:i/>
          <w:sz w:val="32"/>
          <w:szCs w:val="32"/>
          <w:u w:val="single"/>
          <w14:shadow w14:blurRad="50800" w14:dist="38100" w14:dir="2700000" w14:sx="100000" w14:sy="100000" w14:kx="0" w14:ky="0" w14:algn="tl">
            <w14:srgbClr w14:val="000000">
              <w14:alpha w14:val="60000"/>
            </w14:srgbClr>
          </w14:shadow>
        </w:rPr>
        <w:t>Ț</w:t>
      </w:r>
      <w:r w:rsidRPr="009F72D8">
        <w:rPr>
          <w:b/>
          <w:i/>
          <w:sz w:val="32"/>
          <w:szCs w:val="32"/>
          <w:u w:val="single"/>
          <w14:shadow w14:blurRad="50800" w14:dist="38100" w14:dir="2700000" w14:sx="100000" w14:sy="100000" w14:kx="0" w14:ky="0" w14:algn="tl">
            <w14:srgbClr w14:val="000000">
              <w14:alpha w14:val="60000"/>
            </w14:srgbClr>
          </w14:shadow>
        </w:rPr>
        <w:t>IONARE</w:t>
      </w:r>
    </w:p>
    <w:p w14:paraId="08AF4368" w14:textId="1DB03776" w:rsidR="008606AD" w:rsidRPr="009F72D8" w:rsidRDefault="008606AD" w:rsidP="00D30F85">
      <w:pPr>
        <w:pStyle w:val="Antet"/>
        <w:tabs>
          <w:tab w:val="left" w:pos="0"/>
        </w:tabs>
        <w:spacing w:line="360" w:lineRule="auto"/>
        <w:jc w:val="center"/>
        <w:rPr>
          <w:b/>
          <w:i/>
          <w:sz w:val="32"/>
          <w:szCs w:val="32"/>
          <w:u w:val="single"/>
          <w14:shadow w14:blurRad="50800" w14:dist="38100" w14:dir="2700000" w14:sx="100000" w14:sy="100000" w14:kx="0" w14:ky="0" w14:algn="tl">
            <w14:srgbClr w14:val="000000">
              <w14:alpha w14:val="60000"/>
            </w14:srgbClr>
          </w14:shadow>
        </w:rPr>
      </w:pPr>
      <w:r w:rsidRPr="009F72D8">
        <w:rPr>
          <w:b/>
          <w:i/>
          <w:sz w:val="32"/>
          <w:szCs w:val="32"/>
          <w:u w:val="single"/>
          <w14:shadow w14:blurRad="50800" w14:dist="38100" w14:dir="2700000" w14:sx="100000" w14:sy="100000" w14:kx="0" w14:ky="0" w14:algn="tl">
            <w14:srgbClr w14:val="000000">
              <w14:alpha w14:val="60000"/>
            </w14:srgbClr>
          </w14:shadow>
        </w:rPr>
        <w:t xml:space="preserve">AL APARATULUI DE SPECIALITATE AL PRIMARULUI </w:t>
      </w:r>
      <w:r w:rsidR="00243EB7" w:rsidRPr="009F72D8">
        <w:rPr>
          <w:b/>
          <w:i/>
          <w:sz w:val="32"/>
          <w:szCs w:val="32"/>
          <w:u w:val="single"/>
          <w14:shadow w14:blurRad="50800" w14:dist="38100" w14:dir="2700000" w14:sx="100000" w14:sy="100000" w14:kx="0" w14:ky="0" w14:algn="tl">
            <w14:srgbClr w14:val="000000">
              <w14:alpha w14:val="60000"/>
            </w14:srgbClr>
          </w14:shadow>
        </w:rPr>
        <w:t>COMUNEI SNAGOV</w:t>
      </w:r>
      <w:r w:rsidRPr="009F72D8">
        <w:rPr>
          <w:b/>
          <w:i/>
          <w:sz w:val="32"/>
          <w:szCs w:val="32"/>
          <w:u w:val="single"/>
          <w14:shadow w14:blurRad="50800" w14:dist="38100" w14:dir="2700000" w14:sx="100000" w14:sy="100000" w14:kx="0" w14:ky="0" w14:algn="tl">
            <w14:srgbClr w14:val="000000">
              <w14:alpha w14:val="60000"/>
            </w14:srgbClr>
          </w14:shadow>
        </w:rPr>
        <w:t xml:space="preserve">, </w:t>
      </w:r>
      <w:r w:rsidR="00DD40FC" w:rsidRPr="009F72D8">
        <w:rPr>
          <w:b/>
          <w:i/>
          <w:sz w:val="32"/>
          <w:szCs w:val="32"/>
          <w:u w:val="single"/>
          <w14:shadow w14:blurRad="50800" w14:dist="38100" w14:dir="2700000" w14:sx="100000" w14:sy="100000" w14:kx="0" w14:ky="0" w14:algn="tl">
            <w14:srgbClr w14:val="000000">
              <w14:alpha w14:val="60000"/>
            </w14:srgbClr>
          </w14:shadow>
        </w:rPr>
        <w:t>JUDEȚUL</w:t>
      </w:r>
      <w:r w:rsidRPr="009F72D8">
        <w:rPr>
          <w:b/>
          <w:i/>
          <w:sz w:val="32"/>
          <w:szCs w:val="32"/>
          <w:u w:val="single"/>
          <w14:shadow w14:blurRad="50800" w14:dist="38100" w14:dir="2700000" w14:sx="100000" w14:sy="100000" w14:kx="0" w14:ky="0" w14:algn="tl">
            <w14:srgbClr w14:val="000000">
              <w14:alpha w14:val="60000"/>
            </w14:srgbClr>
          </w14:shadow>
        </w:rPr>
        <w:t xml:space="preserve"> </w:t>
      </w:r>
      <w:r w:rsidR="009C2AF8" w:rsidRPr="009F72D8">
        <w:rPr>
          <w:b/>
          <w:i/>
          <w:sz w:val="32"/>
          <w:szCs w:val="32"/>
          <w:u w:val="single"/>
          <w14:shadow w14:blurRad="50800" w14:dist="38100" w14:dir="2700000" w14:sx="100000" w14:sy="100000" w14:kx="0" w14:ky="0" w14:algn="tl">
            <w14:srgbClr w14:val="000000">
              <w14:alpha w14:val="60000"/>
            </w14:srgbClr>
          </w14:shadow>
        </w:rPr>
        <w:t>ILFOV</w:t>
      </w:r>
    </w:p>
    <w:p w14:paraId="46B994F1" w14:textId="77777777" w:rsidR="008606AD" w:rsidRPr="009F72D8" w:rsidRDefault="008606AD" w:rsidP="00D30F85">
      <w:pPr>
        <w:tabs>
          <w:tab w:val="left" w:pos="0"/>
        </w:tabs>
        <w:autoSpaceDE w:val="0"/>
        <w:autoSpaceDN w:val="0"/>
        <w:adjustRightInd w:val="0"/>
        <w:spacing w:line="360" w:lineRule="auto"/>
        <w:jc w:val="both"/>
      </w:pPr>
    </w:p>
    <w:p w14:paraId="5893C92D" w14:textId="77777777" w:rsidR="008606AD" w:rsidRPr="009F72D8" w:rsidRDefault="008606AD"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Capitolul 1</w:t>
      </w:r>
    </w:p>
    <w:p w14:paraId="3899A534" w14:textId="77777777" w:rsidR="008606AD" w:rsidRPr="009F72D8" w:rsidRDefault="00256090" w:rsidP="00D30F85">
      <w:pPr>
        <w:tabs>
          <w:tab w:val="left" w:pos="0"/>
        </w:tabs>
        <w:spacing w:line="360" w:lineRule="auto"/>
        <w:jc w:val="both"/>
        <w:rPr>
          <w:b/>
          <w:i/>
          <w:sz w:val="28"/>
          <w:szCs w:val="28"/>
        </w:rPr>
      </w:pPr>
      <w:r w:rsidRPr="009F72D8">
        <w:rPr>
          <w:b/>
          <w:i/>
          <w:sz w:val="28"/>
          <w:szCs w:val="28"/>
        </w:rPr>
        <w:t>Dispoziţ</w:t>
      </w:r>
      <w:r w:rsidR="008606AD" w:rsidRPr="009F72D8">
        <w:rPr>
          <w:b/>
          <w:i/>
          <w:sz w:val="28"/>
          <w:szCs w:val="28"/>
        </w:rPr>
        <w:t>ii generale</w:t>
      </w:r>
    </w:p>
    <w:p w14:paraId="79639E45" w14:textId="77777777" w:rsidR="008606AD" w:rsidRPr="009F72D8" w:rsidRDefault="008606AD" w:rsidP="00D30F85">
      <w:pPr>
        <w:widowControl w:val="0"/>
        <w:tabs>
          <w:tab w:val="left" w:pos="0"/>
        </w:tabs>
        <w:autoSpaceDE w:val="0"/>
        <w:autoSpaceDN w:val="0"/>
        <w:adjustRightInd w:val="0"/>
        <w:spacing w:line="360" w:lineRule="auto"/>
        <w:jc w:val="both"/>
        <w:rPr>
          <w:b/>
          <w:bCs/>
          <w:i/>
          <w:sz w:val="28"/>
          <w:szCs w:val="28"/>
        </w:rPr>
      </w:pPr>
    </w:p>
    <w:p w14:paraId="7DBBA9DC" w14:textId="77777777" w:rsidR="008606AD" w:rsidRPr="009F72D8" w:rsidRDefault="008606AD"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Capitolul 2</w:t>
      </w:r>
    </w:p>
    <w:p w14:paraId="2370533C" w14:textId="77777777" w:rsidR="008606AD" w:rsidRPr="009F72D8" w:rsidRDefault="00316BC4"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Structura organizatorică</w:t>
      </w:r>
    </w:p>
    <w:p w14:paraId="2735F772" w14:textId="77777777" w:rsidR="008606AD" w:rsidRPr="009F72D8" w:rsidRDefault="008606AD" w:rsidP="00D30F85">
      <w:pPr>
        <w:pStyle w:val="Corptext"/>
        <w:tabs>
          <w:tab w:val="left" w:pos="0"/>
        </w:tabs>
        <w:spacing w:line="360" w:lineRule="auto"/>
        <w:jc w:val="both"/>
        <w:rPr>
          <w:rFonts w:ascii="Times New Roman" w:hAnsi="Times New Roman"/>
          <w:b/>
          <w:i/>
          <w:szCs w:val="28"/>
        </w:rPr>
      </w:pPr>
    </w:p>
    <w:p w14:paraId="5C62914D" w14:textId="77777777" w:rsidR="008606AD" w:rsidRPr="009F72D8" w:rsidRDefault="008606AD" w:rsidP="00D30F85">
      <w:pPr>
        <w:pStyle w:val="Corptext"/>
        <w:tabs>
          <w:tab w:val="left" w:pos="0"/>
        </w:tabs>
        <w:spacing w:line="360" w:lineRule="auto"/>
        <w:jc w:val="both"/>
        <w:rPr>
          <w:rFonts w:ascii="Times New Roman" w:hAnsi="Times New Roman"/>
          <w:b/>
          <w:i/>
          <w:szCs w:val="28"/>
        </w:rPr>
      </w:pPr>
      <w:r w:rsidRPr="009F72D8">
        <w:rPr>
          <w:rFonts w:ascii="Times New Roman" w:hAnsi="Times New Roman"/>
          <w:b/>
          <w:i/>
          <w:szCs w:val="28"/>
        </w:rPr>
        <w:t>Capitolul 3</w:t>
      </w:r>
    </w:p>
    <w:p w14:paraId="4C6D1C5A" w14:textId="01AE447D" w:rsidR="002766E2" w:rsidRPr="009F72D8" w:rsidRDefault="00256090" w:rsidP="00D30F85">
      <w:pPr>
        <w:pStyle w:val="Corptext"/>
        <w:tabs>
          <w:tab w:val="left" w:pos="0"/>
        </w:tabs>
        <w:spacing w:line="360" w:lineRule="auto"/>
        <w:jc w:val="both"/>
        <w:rPr>
          <w:rFonts w:ascii="Times New Roman" w:hAnsi="Times New Roman"/>
          <w:b/>
          <w:i/>
          <w:szCs w:val="28"/>
        </w:rPr>
      </w:pPr>
      <w:r w:rsidRPr="009F72D8">
        <w:rPr>
          <w:rFonts w:ascii="Times New Roman" w:hAnsi="Times New Roman"/>
          <w:b/>
          <w:i/>
          <w:szCs w:val="28"/>
        </w:rPr>
        <w:t>Atribuţ</w:t>
      </w:r>
      <w:r w:rsidR="008606AD" w:rsidRPr="009F72D8">
        <w:rPr>
          <w:rFonts w:ascii="Times New Roman" w:hAnsi="Times New Roman"/>
          <w:b/>
          <w:i/>
          <w:szCs w:val="28"/>
        </w:rPr>
        <w:t xml:space="preserve">iile Primarului, Viceprimarului, </w:t>
      </w:r>
      <w:r w:rsidRPr="009F72D8">
        <w:rPr>
          <w:rFonts w:ascii="Times New Roman" w:hAnsi="Times New Roman"/>
          <w:b/>
          <w:i/>
          <w:szCs w:val="28"/>
        </w:rPr>
        <w:t>Secretarului</w:t>
      </w:r>
      <w:r w:rsidR="00EC0C1F" w:rsidRPr="009F72D8">
        <w:rPr>
          <w:rFonts w:ascii="Times New Roman" w:hAnsi="Times New Roman"/>
          <w:b/>
          <w:i/>
          <w:szCs w:val="28"/>
        </w:rPr>
        <w:t xml:space="preserve"> General al</w:t>
      </w:r>
      <w:r w:rsidRPr="009F72D8">
        <w:rPr>
          <w:rFonts w:ascii="Times New Roman" w:hAnsi="Times New Roman"/>
          <w:b/>
          <w:i/>
          <w:szCs w:val="28"/>
        </w:rPr>
        <w:t xml:space="preserve"> </w:t>
      </w:r>
      <w:r w:rsidR="00243EB7" w:rsidRPr="009F72D8">
        <w:rPr>
          <w:rFonts w:ascii="Times New Roman" w:hAnsi="Times New Roman"/>
          <w:b/>
          <w:i/>
          <w:szCs w:val="28"/>
        </w:rPr>
        <w:t>comunei</w:t>
      </w:r>
      <w:r w:rsidRPr="009F72D8">
        <w:rPr>
          <w:rFonts w:ascii="Times New Roman" w:hAnsi="Times New Roman"/>
          <w:b/>
          <w:i/>
          <w:szCs w:val="28"/>
        </w:rPr>
        <w:t xml:space="preserve"> </w:t>
      </w:r>
    </w:p>
    <w:p w14:paraId="10E57952" w14:textId="77777777" w:rsidR="008606AD" w:rsidRPr="009F72D8" w:rsidRDefault="00256090" w:rsidP="00D30F85">
      <w:pPr>
        <w:pStyle w:val="Corptext"/>
        <w:tabs>
          <w:tab w:val="left" w:pos="0"/>
        </w:tabs>
        <w:spacing w:line="360" w:lineRule="auto"/>
        <w:jc w:val="both"/>
        <w:rPr>
          <w:rFonts w:ascii="Times New Roman" w:hAnsi="Times New Roman"/>
          <w:b/>
          <w:i/>
          <w:szCs w:val="28"/>
        </w:rPr>
      </w:pPr>
      <w:r w:rsidRPr="009F72D8">
        <w:rPr>
          <w:rFonts w:ascii="Times New Roman" w:hAnsi="Times New Roman"/>
          <w:b/>
          <w:i/>
          <w:szCs w:val="28"/>
        </w:rPr>
        <w:t>ş</w:t>
      </w:r>
      <w:r w:rsidR="008606AD" w:rsidRPr="009F72D8">
        <w:rPr>
          <w:rFonts w:ascii="Times New Roman" w:hAnsi="Times New Roman"/>
          <w:b/>
          <w:i/>
          <w:szCs w:val="28"/>
        </w:rPr>
        <w:t xml:space="preserve">i Administratorului </w:t>
      </w:r>
      <w:r w:rsidR="002766E2" w:rsidRPr="009F72D8">
        <w:rPr>
          <w:rFonts w:ascii="Times New Roman" w:hAnsi="Times New Roman"/>
          <w:b/>
          <w:i/>
          <w:szCs w:val="28"/>
        </w:rPr>
        <w:t>P</w:t>
      </w:r>
      <w:r w:rsidR="008606AD" w:rsidRPr="009F72D8">
        <w:rPr>
          <w:rFonts w:ascii="Times New Roman" w:hAnsi="Times New Roman"/>
          <w:b/>
          <w:i/>
          <w:szCs w:val="28"/>
        </w:rPr>
        <w:t>ublic</w:t>
      </w:r>
    </w:p>
    <w:p w14:paraId="4E6C0359" w14:textId="77777777" w:rsidR="008606AD" w:rsidRPr="009F72D8" w:rsidRDefault="008606AD" w:rsidP="00D30F85">
      <w:pPr>
        <w:tabs>
          <w:tab w:val="left" w:pos="0"/>
        </w:tabs>
        <w:autoSpaceDE w:val="0"/>
        <w:autoSpaceDN w:val="0"/>
        <w:adjustRightInd w:val="0"/>
        <w:spacing w:line="360" w:lineRule="auto"/>
        <w:jc w:val="both"/>
        <w:rPr>
          <w:rFonts w:eastAsiaTheme="minorHAnsi"/>
          <w:b/>
          <w:i/>
          <w:sz w:val="28"/>
          <w:szCs w:val="28"/>
        </w:rPr>
      </w:pPr>
    </w:p>
    <w:p w14:paraId="20C94EE4" w14:textId="77777777" w:rsidR="008606AD" w:rsidRPr="009F72D8" w:rsidRDefault="008606AD" w:rsidP="00D30F85">
      <w:pPr>
        <w:tabs>
          <w:tab w:val="left" w:pos="0"/>
        </w:tabs>
        <w:autoSpaceDE w:val="0"/>
        <w:autoSpaceDN w:val="0"/>
        <w:adjustRightInd w:val="0"/>
        <w:spacing w:line="360" w:lineRule="auto"/>
        <w:jc w:val="both"/>
        <w:rPr>
          <w:rFonts w:eastAsiaTheme="minorHAnsi"/>
          <w:b/>
          <w:i/>
          <w:sz w:val="28"/>
          <w:szCs w:val="28"/>
        </w:rPr>
      </w:pPr>
      <w:r w:rsidRPr="009F72D8">
        <w:rPr>
          <w:rFonts w:eastAsiaTheme="minorHAnsi"/>
          <w:b/>
          <w:i/>
          <w:sz w:val="28"/>
          <w:szCs w:val="28"/>
        </w:rPr>
        <w:t>Capitolul 4</w:t>
      </w:r>
    </w:p>
    <w:p w14:paraId="65E44755" w14:textId="77777777" w:rsidR="008606AD" w:rsidRPr="009F72D8" w:rsidRDefault="00DD7851"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Compartimente de specialitate</w:t>
      </w:r>
    </w:p>
    <w:p w14:paraId="0191852A" w14:textId="77777777" w:rsidR="00DD7851" w:rsidRPr="009F72D8" w:rsidRDefault="00DD7851" w:rsidP="00D30F85">
      <w:pPr>
        <w:widowControl w:val="0"/>
        <w:tabs>
          <w:tab w:val="left" w:pos="0"/>
        </w:tabs>
        <w:autoSpaceDE w:val="0"/>
        <w:autoSpaceDN w:val="0"/>
        <w:adjustRightInd w:val="0"/>
        <w:spacing w:line="360" w:lineRule="auto"/>
        <w:jc w:val="both"/>
        <w:rPr>
          <w:b/>
          <w:bCs/>
          <w:i/>
          <w:sz w:val="28"/>
          <w:szCs w:val="28"/>
        </w:rPr>
      </w:pPr>
    </w:p>
    <w:p w14:paraId="46AE4458" w14:textId="77777777" w:rsidR="008606AD" w:rsidRPr="009F72D8" w:rsidRDefault="008606AD"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 xml:space="preserve">Capitolul </w:t>
      </w:r>
      <w:r w:rsidR="00ED5066" w:rsidRPr="009F72D8">
        <w:rPr>
          <w:b/>
          <w:bCs/>
          <w:i/>
          <w:sz w:val="28"/>
          <w:szCs w:val="28"/>
        </w:rPr>
        <w:t>5</w:t>
      </w:r>
    </w:p>
    <w:p w14:paraId="2680C4A1" w14:textId="77777777" w:rsidR="008606AD" w:rsidRPr="009F72D8" w:rsidRDefault="008606AD" w:rsidP="00D30F85">
      <w:pPr>
        <w:widowControl w:val="0"/>
        <w:tabs>
          <w:tab w:val="left" w:pos="0"/>
        </w:tabs>
        <w:autoSpaceDE w:val="0"/>
        <w:autoSpaceDN w:val="0"/>
        <w:adjustRightInd w:val="0"/>
        <w:spacing w:line="360" w:lineRule="auto"/>
        <w:jc w:val="both"/>
        <w:rPr>
          <w:b/>
          <w:bCs/>
          <w:i/>
          <w:sz w:val="28"/>
          <w:szCs w:val="28"/>
        </w:rPr>
      </w:pPr>
      <w:r w:rsidRPr="009F72D8">
        <w:rPr>
          <w:b/>
          <w:bCs/>
          <w:i/>
          <w:sz w:val="28"/>
          <w:szCs w:val="28"/>
        </w:rPr>
        <w:t>Dipoziţii finale</w:t>
      </w:r>
    </w:p>
    <w:p w14:paraId="35041F91" w14:textId="77777777" w:rsidR="008606AD" w:rsidRPr="009F72D8" w:rsidRDefault="008606AD" w:rsidP="00D30F85">
      <w:pPr>
        <w:tabs>
          <w:tab w:val="left" w:pos="0"/>
        </w:tabs>
        <w:autoSpaceDE w:val="0"/>
        <w:autoSpaceDN w:val="0"/>
        <w:adjustRightInd w:val="0"/>
        <w:spacing w:line="360" w:lineRule="auto"/>
        <w:jc w:val="both"/>
      </w:pPr>
    </w:p>
    <w:p w14:paraId="7A3BD7A9" w14:textId="77777777" w:rsidR="00157E5F" w:rsidRPr="009F72D8" w:rsidRDefault="00157E5F" w:rsidP="00D30F85">
      <w:pPr>
        <w:tabs>
          <w:tab w:val="left" w:pos="0"/>
        </w:tabs>
        <w:autoSpaceDE w:val="0"/>
        <w:autoSpaceDN w:val="0"/>
        <w:adjustRightInd w:val="0"/>
        <w:spacing w:line="360" w:lineRule="auto"/>
        <w:jc w:val="both"/>
      </w:pPr>
    </w:p>
    <w:p w14:paraId="64CD745D" w14:textId="77777777" w:rsidR="008C2F07" w:rsidRPr="009F72D8" w:rsidRDefault="008C2F07" w:rsidP="00D30F85">
      <w:pPr>
        <w:tabs>
          <w:tab w:val="left" w:pos="0"/>
        </w:tabs>
        <w:autoSpaceDE w:val="0"/>
        <w:autoSpaceDN w:val="0"/>
        <w:adjustRightInd w:val="0"/>
        <w:spacing w:line="360" w:lineRule="auto"/>
        <w:jc w:val="both"/>
      </w:pPr>
    </w:p>
    <w:p w14:paraId="38F60B4C" w14:textId="77777777" w:rsidR="008C2F07" w:rsidRPr="009F72D8" w:rsidRDefault="008C2F07" w:rsidP="00D30F85">
      <w:pPr>
        <w:tabs>
          <w:tab w:val="left" w:pos="0"/>
        </w:tabs>
        <w:autoSpaceDE w:val="0"/>
        <w:autoSpaceDN w:val="0"/>
        <w:adjustRightInd w:val="0"/>
        <w:spacing w:line="360" w:lineRule="auto"/>
        <w:jc w:val="both"/>
      </w:pPr>
    </w:p>
    <w:p w14:paraId="521C3195" w14:textId="77777777" w:rsidR="00FA34E6" w:rsidRPr="009F72D8" w:rsidRDefault="00FA34E6" w:rsidP="00D30F85">
      <w:pPr>
        <w:spacing w:after="200" w:line="276" w:lineRule="auto"/>
        <w:rPr>
          <w:b/>
          <w:bCs/>
          <w:sz w:val="28"/>
          <w:szCs w:val="28"/>
        </w:rPr>
      </w:pPr>
      <w:r w:rsidRPr="009F72D8">
        <w:rPr>
          <w:b/>
          <w:bCs/>
          <w:sz w:val="28"/>
          <w:szCs w:val="28"/>
        </w:rPr>
        <w:br w:type="page"/>
      </w:r>
    </w:p>
    <w:p w14:paraId="043E7820" w14:textId="77777777" w:rsidR="00252523" w:rsidRPr="009F72D8" w:rsidRDefault="00252523" w:rsidP="00D30F85">
      <w:pPr>
        <w:widowControl w:val="0"/>
        <w:tabs>
          <w:tab w:val="left" w:pos="0"/>
        </w:tabs>
        <w:autoSpaceDE w:val="0"/>
        <w:autoSpaceDN w:val="0"/>
        <w:adjustRightInd w:val="0"/>
        <w:spacing w:line="360" w:lineRule="auto"/>
        <w:jc w:val="both"/>
        <w:rPr>
          <w:b/>
          <w:bCs/>
          <w:sz w:val="44"/>
          <w:szCs w:val="44"/>
        </w:rPr>
      </w:pPr>
    </w:p>
    <w:p w14:paraId="1EA70C34" w14:textId="1D774929" w:rsidR="00F55DEB" w:rsidRPr="009F72D8" w:rsidRDefault="00F55DEB" w:rsidP="00D30F85">
      <w:pPr>
        <w:widowControl w:val="0"/>
        <w:tabs>
          <w:tab w:val="left" w:pos="0"/>
        </w:tabs>
        <w:autoSpaceDE w:val="0"/>
        <w:autoSpaceDN w:val="0"/>
        <w:adjustRightInd w:val="0"/>
        <w:spacing w:line="360" w:lineRule="auto"/>
        <w:jc w:val="both"/>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72D8">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F11EAA" w:rsidRPr="009F72D8">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apitolul</w:t>
      </w:r>
      <w:r w:rsidRPr="009F72D8">
        <w:rPr>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5479F114" w14:textId="18C8A2CC" w:rsidR="00E832D4" w:rsidRPr="009F72D8" w:rsidRDefault="00DD7851" w:rsidP="00D30F85">
      <w:pPr>
        <w:tabs>
          <w:tab w:val="left" w:pos="0"/>
        </w:tabs>
        <w:spacing w:line="360" w:lineRule="auto"/>
        <w:jc w:val="both"/>
        <w:rPr>
          <w:b/>
          <w:sz w:val="28"/>
          <w:szCs w:val="28"/>
        </w:rPr>
      </w:pPr>
      <w:r w:rsidRPr="009F72D8">
        <w:rPr>
          <w:b/>
          <w:sz w:val="28"/>
          <w:szCs w:val="28"/>
        </w:rPr>
        <w:t>Dispoziţ</w:t>
      </w:r>
      <w:r w:rsidR="00424E7C" w:rsidRPr="009F72D8">
        <w:rPr>
          <w:b/>
          <w:sz w:val="28"/>
          <w:szCs w:val="28"/>
        </w:rPr>
        <w:t>ii generale</w:t>
      </w:r>
    </w:p>
    <w:p w14:paraId="65227A09" w14:textId="2763E8FF" w:rsidR="00F55DEB" w:rsidRPr="009F72D8" w:rsidRDefault="00F55DEB" w:rsidP="00D30F85">
      <w:pPr>
        <w:spacing w:before="240" w:line="360" w:lineRule="auto"/>
        <w:jc w:val="both"/>
      </w:pPr>
      <w:r w:rsidRPr="009F72D8">
        <w:rPr>
          <w:rStyle w:val="Robust"/>
        </w:rPr>
        <w:t>Art. 1</w:t>
      </w:r>
      <w:r w:rsidR="00243EB7" w:rsidRPr="009F72D8">
        <w:rPr>
          <w:rStyle w:val="Robust"/>
        </w:rPr>
        <w:t>.</w:t>
      </w:r>
      <w:r w:rsidRPr="009F72D8">
        <w:t xml:space="preserve"> </w:t>
      </w:r>
      <w:r w:rsidR="003C1630" w:rsidRPr="009F72D8">
        <w:t xml:space="preserve">Organizarea </w:t>
      </w:r>
      <w:r w:rsidR="00DD7851" w:rsidRPr="009F72D8">
        <w:t>ş</w:t>
      </w:r>
      <w:r w:rsidR="003C1630" w:rsidRPr="009F72D8">
        <w:t xml:space="preserve">i </w:t>
      </w:r>
      <w:r w:rsidR="00F42F67" w:rsidRPr="009F72D8">
        <w:t>func</w:t>
      </w:r>
      <w:r w:rsidR="00DD7851" w:rsidRPr="009F72D8">
        <w:t>ţ</w:t>
      </w:r>
      <w:r w:rsidR="00F42F67" w:rsidRPr="009F72D8">
        <w:t xml:space="preserve">ionarea </w:t>
      </w:r>
      <w:r w:rsidR="00DD7851" w:rsidRPr="009F72D8">
        <w:t>aparatului de specialitate al primarului</w:t>
      </w:r>
      <w:r w:rsidRPr="009F72D8">
        <w:t xml:space="preserve"> </w:t>
      </w:r>
      <w:r w:rsidR="00243EB7" w:rsidRPr="009F72D8">
        <w:t>Comunei Snagov</w:t>
      </w:r>
      <w:r w:rsidR="00DD7851" w:rsidRPr="009F72D8">
        <w:t>, judeţului Ilfov,</w:t>
      </w:r>
      <w:r w:rsidRPr="009F72D8">
        <w:t xml:space="preserve"> </w:t>
      </w:r>
      <w:r w:rsidR="003C1630" w:rsidRPr="009F72D8">
        <w:t xml:space="preserve">au drept temei legal </w:t>
      </w:r>
      <w:r w:rsidRPr="009F72D8">
        <w:t>prevederil</w:t>
      </w:r>
      <w:r w:rsidR="003C1630" w:rsidRPr="009F72D8">
        <w:t>e</w:t>
      </w:r>
      <w:r w:rsidRPr="009F72D8">
        <w:t xml:space="preserve"> </w:t>
      </w:r>
      <w:r w:rsidR="007A092D" w:rsidRPr="009F72D8">
        <w:t xml:space="preserve">din O.U.G. nr. 57/2019 privind Codul Administrativ </w:t>
      </w:r>
      <w:r w:rsidR="00DD7851" w:rsidRPr="009F72D8">
        <w:t>ş</w:t>
      </w:r>
      <w:r w:rsidRPr="009F72D8">
        <w:t>i hot</w:t>
      </w:r>
      <w:r w:rsidR="00DD7851" w:rsidRPr="009F72D8">
        <w:t>ă</w:t>
      </w:r>
      <w:r w:rsidRPr="009F72D8">
        <w:t>r</w:t>
      </w:r>
      <w:r w:rsidR="00DD7851" w:rsidRPr="009F72D8">
        <w:t>â</w:t>
      </w:r>
      <w:r w:rsidR="00EC0C1F" w:rsidRPr="009F72D8">
        <w:t>rile Consiliului Local</w:t>
      </w:r>
      <w:r w:rsidRPr="009F72D8">
        <w:t xml:space="preserve"> al </w:t>
      </w:r>
      <w:r w:rsidR="00243EB7" w:rsidRPr="009F72D8">
        <w:t>Comunei Snagov</w:t>
      </w:r>
      <w:r w:rsidRPr="009F72D8">
        <w:t xml:space="preserve"> privind aprobarea organigramei, a num</w:t>
      </w:r>
      <w:r w:rsidR="00DD7851" w:rsidRPr="009F72D8">
        <w:t>ă</w:t>
      </w:r>
      <w:r w:rsidRPr="009F72D8">
        <w:t xml:space="preserve">rului de posturi </w:t>
      </w:r>
      <w:r w:rsidR="00DD7851" w:rsidRPr="009F72D8">
        <w:t>ş</w:t>
      </w:r>
      <w:r w:rsidRPr="009F72D8">
        <w:t>i a statului de func</w:t>
      </w:r>
      <w:r w:rsidR="00DD7851" w:rsidRPr="009F72D8">
        <w:t>ţ</w:t>
      </w:r>
      <w:r w:rsidRPr="009F72D8">
        <w:t>ii ale aparatului de specialitate al primarului.</w:t>
      </w:r>
    </w:p>
    <w:p w14:paraId="76B08914" w14:textId="77777777" w:rsidR="00424E7C" w:rsidRPr="009F72D8" w:rsidRDefault="00424E7C" w:rsidP="00D30F85">
      <w:pPr>
        <w:widowControl w:val="0"/>
        <w:tabs>
          <w:tab w:val="left" w:pos="0"/>
        </w:tabs>
        <w:autoSpaceDE w:val="0"/>
        <w:autoSpaceDN w:val="0"/>
        <w:adjustRightInd w:val="0"/>
        <w:spacing w:line="360" w:lineRule="auto"/>
        <w:jc w:val="both"/>
        <w:rPr>
          <w:b/>
          <w:bCs/>
        </w:rPr>
      </w:pPr>
    </w:p>
    <w:p w14:paraId="6D87ADFD" w14:textId="409F5B49" w:rsidR="00F55DEB" w:rsidRPr="009F72D8" w:rsidRDefault="00F55DEB" w:rsidP="00D30F85">
      <w:pPr>
        <w:widowControl w:val="0"/>
        <w:tabs>
          <w:tab w:val="left" w:pos="0"/>
        </w:tabs>
        <w:autoSpaceDE w:val="0"/>
        <w:autoSpaceDN w:val="0"/>
        <w:adjustRightInd w:val="0"/>
        <w:spacing w:line="360" w:lineRule="auto"/>
        <w:jc w:val="both"/>
      </w:pPr>
      <w:r w:rsidRPr="009F72D8">
        <w:rPr>
          <w:b/>
          <w:bCs/>
        </w:rPr>
        <w:t>Art.</w:t>
      </w:r>
      <w:r w:rsidR="00243EB7" w:rsidRPr="009F72D8">
        <w:rPr>
          <w:b/>
          <w:bCs/>
        </w:rPr>
        <w:t xml:space="preserve"> </w:t>
      </w:r>
      <w:r w:rsidRPr="009F72D8">
        <w:rPr>
          <w:b/>
          <w:bCs/>
        </w:rPr>
        <w:t>2</w:t>
      </w:r>
      <w:r w:rsidR="00243EB7" w:rsidRPr="009F72D8">
        <w:rPr>
          <w:b/>
          <w:bCs/>
        </w:rPr>
        <w:t>.</w:t>
      </w:r>
      <w:r w:rsidRPr="009F72D8">
        <w:rPr>
          <w:b/>
          <w:bCs/>
        </w:rPr>
        <w:t xml:space="preserve"> - (1) </w:t>
      </w:r>
      <w:r w:rsidR="003C1630" w:rsidRPr="009F72D8">
        <w:t xml:space="preserve">Constituie </w:t>
      </w:r>
      <w:r w:rsidR="003C1630" w:rsidRPr="009F72D8">
        <w:rPr>
          <w:b/>
          <w:bCs/>
        </w:rPr>
        <w:t xml:space="preserve">Primăria </w:t>
      </w:r>
      <w:r w:rsidR="00243EB7" w:rsidRPr="009F72D8">
        <w:rPr>
          <w:b/>
          <w:bCs/>
        </w:rPr>
        <w:t>comunei Snagov</w:t>
      </w:r>
      <w:r w:rsidR="003C1630" w:rsidRPr="009F72D8">
        <w:rPr>
          <w:b/>
          <w:bCs/>
        </w:rPr>
        <w:t xml:space="preserve"> p</w:t>
      </w:r>
      <w:r w:rsidRPr="009F72D8">
        <w:rPr>
          <w:b/>
          <w:bCs/>
        </w:rPr>
        <w:t xml:space="preserve">rimarul, viceprimarul, secretarul </w:t>
      </w:r>
      <w:r w:rsidR="007A092D" w:rsidRPr="009F72D8">
        <w:rPr>
          <w:b/>
          <w:bCs/>
        </w:rPr>
        <w:t xml:space="preserve">general al </w:t>
      </w:r>
      <w:r w:rsidR="00243EB7" w:rsidRPr="009F72D8">
        <w:rPr>
          <w:b/>
        </w:rPr>
        <w:t>comunei</w:t>
      </w:r>
      <w:r w:rsidRPr="009F72D8">
        <w:rPr>
          <w:b/>
        </w:rPr>
        <w:t>,</w:t>
      </w:r>
      <w:r w:rsidR="009C2AF8" w:rsidRPr="009F72D8">
        <w:t xml:space="preserve"> administratorul public</w:t>
      </w:r>
      <w:r w:rsidRPr="009F72D8">
        <w:t xml:space="preserve"> împreună </w:t>
      </w:r>
      <w:r w:rsidRPr="009F72D8">
        <w:rPr>
          <w:b/>
          <w:bCs/>
        </w:rPr>
        <w:t>cu aparatul de specialitate al Primarului</w:t>
      </w:r>
      <w:r w:rsidR="006C5A5A" w:rsidRPr="009F72D8">
        <w:rPr>
          <w:b/>
          <w:bCs/>
        </w:rPr>
        <w:t xml:space="preserve"> </w:t>
      </w:r>
      <w:r w:rsidR="00243EB7" w:rsidRPr="009F72D8">
        <w:rPr>
          <w:b/>
          <w:bCs/>
        </w:rPr>
        <w:t>comunei Snagov</w:t>
      </w:r>
      <w:r w:rsidR="00A27D72" w:rsidRPr="009F72D8">
        <w:rPr>
          <w:b/>
          <w:bCs/>
        </w:rPr>
        <w:t>. Primă</w:t>
      </w:r>
      <w:r w:rsidR="003C1630" w:rsidRPr="009F72D8">
        <w:rPr>
          <w:b/>
          <w:bCs/>
        </w:rPr>
        <w:t>ria este</w:t>
      </w:r>
      <w:r w:rsidRPr="009F72D8">
        <w:t xml:space="preserve"> instituţie publică cu activitate </w:t>
      </w:r>
      <w:r w:rsidR="003C1630" w:rsidRPr="009F72D8">
        <w:t>continu</w:t>
      </w:r>
      <w:r w:rsidR="002766E2" w:rsidRPr="009F72D8">
        <w:t>ă</w:t>
      </w:r>
      <w:r w:rsidR="00FA3B25" w:rsidRPr="009F72D8">
        <w:t xml:space="preserve"> şi </w:t>
      </w:r>
      <w:r w:rsidRPr="009F72D8">
        <w:t>permanentă care asigură ducerea la îndeplinire a prevederilor Constituţiei, ale legilor ţării, ale decretelor Preşedintelui României, ale hotărârilor Guvernului, ale actelor emise de ministere şi alte autorităţi ale administraţiei publice centrale, ale hotărârilor Consiliului judeţean</w:t>
      </w:r>
      <w:r w:rsidR="00F42F67" w:rsidRPr="009F72D8">
        <w:t xml:space="preserve"> </w:t>
      </w:r>
      <w:r w:rsidR="009C2AF8" w:rsidRPr="009F72D8">
        <w:t>ILFOV</w:t>
      </w:r>
      <w:r w:rsidRPr="009F72D8">
        <w:t>, ale C</w:t>
      </w:r>
      <w:r w:rsidR="00424E7C" w:rsidRPr="009F72D8">
        <w:t>onsiliului local şi gestioneaza</w:t>
      </w:r>
      <w:r w:rsidRPr="009F72D8">
        <w:t xml:space="preserve"> problemele curente ale colectivităţii. Asigură respectarea drepturilor şi libertăţilor fundamentale ale cetăţenilor.</w:t>
      </w:r>
    </w:p>
    <w:p w14:paraId="092AA824" w14:textId="76BDFE1F" w:rsidR="00F55DEB" w:rsidRPr="009F72D8" w:rsidRDefault="00F55DEB" w:rsidP="00D30F85">
      <w:pPr>
        <w:widowControl w:val="0"/>
        <w:tabs>
          <w:tab w:val="left" w:pos="0"/>
        </w:tabs>
        <w:autoSpaceDE w:val="0"/>
        <w:autoSpaceDN w:val="0"/>
        <w:adjustRightInd w:val="0"/>
        <w:spacing w:line="360" w:lineRule="auto"/>
        <w:jc w:val="both"/>
        <w:rPr>
          <w:b/>
          <w:bCs/>
        </w:rPr>
      </w:pPr>
      <w:r w:rsidRPr="009F72D8">
        <w:rPr>
          <w:b/>
          <w:bCs/>
        </w:rPr>
        <w:t xml:space="preserve">(2) </w:t>
      </w:r>
      <w:r w:rsidRPr="009F72D8">
        <w:t>Sediul Primăriei este în</w:t>
      </w:r>
      <w:r w:rsidR="00AA1ED7" w:rsidRPr="009F72D8">
        <w:t xml:space="preserve"> </w:t>
      </w:r>
      <w:r w:rsidR="00243EB7" w:rsidRPr="009F72D8">
        <w:t>sat Ghermănești, șos. Ghermănești nr. 49, com. Snagov</w:t>
      </w:r>
      <w:r w:rsidR="00316BC4" w:rsidRPr="009F72D8">
        <w:t xml:space="preserve">, </w:t>
      </w:r>
      <w:r w:rsidR="00DD40FC" w:rsidRPr="009F72D8">
        <w:t>Județul</w:t>
      </w:r>
      <w:r w:rsidR="00316BC4" w:rsidRPr="009F72D8">
        <w:rPr>
          <w:rFonts w:ascii="Verdana" w:hAnsi="Verdana"/>
        </w:rPr>
        <w:t xml:space="preserve"> </w:t>
      </w:r>
      <w:r w:rsidR="00316BC4" w:rsidRPr="009F72D8">
        <w:t>Ilfov</w:t>
      </w:r>
    </w:p>
    <w:p w14:paraId="2B151EE0" w14:textId="6C578CA5" w:rsidR="00F55DEB" w:rsidRPr="009F72D8" w:rsidRDefault="00F55DEB" w:rsidP="00D30F85">
      <w:pPr>
        <w:widowControl w:val="0"/>
        <w:tabs>
          <w:tab w:val="left" w:pos="0"/>
        </w:tabs>
        <w:autoSpaceDE w:val="0"/>
        <w:autoSpaceDN w:val="0"/>
        <w:adjustRightInd w:val="0"/>
        <w:spacing w:line="360" w:lineRule="auto"/>
        <w:jc w:val="both"/>
      </w:pPr>
      <w:r w:rsidRPr="009F72D8">
        <w:rPr>
          <w:b/>
          <w:bCs/>
        </w:rPr>
        <w:t>Art.</w:t>
      </w:r>
      <w:r w:rsidR="00243EB7" w:rsidRPr="009F72D8">
        <w:rPr>
          <w:b/>
          <w:bCs/>
        </w:rPr>
        <w:t xml:space="preserve"> </w:t>
      </w:r>
      <w:r w:rsidRPr="009F72D8">
        <w:rPr>
          <w:b/>
          <w:bCs/>
        </w:rPr>
        <w:t>3</w:t>
      </w:r>
      <w:r w:rsidR="00243EB7" w:rsidRPr="009F72D8">
        <w:rPr>
          <w:b/>
          <w:bCs/>
        </w:rPr>
        <w:t>.</w:t>
      </w:r>
      <w:r w:rsidRPr="009F72D8">
        <w:rPr>
          <w:b/>
          <w:bCs/>
        </w:rPr>
        <w:t xml:space="preserve"> - (1) Primarul </w:t>
      </w:r>
      <w:r w:rsidR="007A092D" w:rsidRPr="009F72D8">
        <w:t>este autoritatea</w:t>
      </w:r>
      <w:r w:rsidR="00424E7C" w:rsidRPr="009F72D8">
        <w:t xml:space="preserve"> </w:t>
      </w:r>
      <w:r w:rsidRPr="009F72D8">
        <w:t xml:space="preserve">executivă a administraţiei publice prin care se realizează autonomia locală în </w:t>
      </w:r>
      <w:r w:rsidR="004C5727" w:rsidRPr="009F72D8">
        <w:t>comună</w:t>
      </w:r>
      <w:r w:rsidRPr="009F72D8">
        <w:t>.</w:t>
      </w:r>
    </w:p>
    <w:p w14:paraId="52F95A6A" w14:textId="4471EFA7" w:rsidR="00252523" w:rsidRPr="009F72D8" w:rsidRDefault="00F55DEB" w:rsidP="00D30F85">
      <w:pPr>
        <w:widowControl w:val="0"/>
        <w:tabs>
          <w:tab w:val="left" w:pos="0"/>
        </w:tabs>
        <w:autoSpaceDE w:val="0"/>
        <w:autoSpaceDN w:val="0"/>
        <w:adjustRightInd w:val="0"/>
        <w:spacing w:line="360" w:lineRule="auto"/>
        <w:jc w:val="both"/>
      </w:pPr>
      <w:r w:rsidRPr="009F72D8">
        <w:rPr>
          <w:b/>
          <w:bCs/>
        </w:rPr>
        <w:t xml:space="preserve">(2) </w:t>
      </w:r>
      <w:r w:rsidRPr="009F72D8">
        <w:t>Primarul asigură respectarea drepturilor şi libertăţilor fundamentale ale cetăţenilor, a prevederilor Co</w:t>
      </w:r>
      <w:r w:rsidR="00F42F67" w:rsidRPr="009F72D8">
        <w:t>nstituţiei şi ale legilor ţării</w:t>
      </w:r>
      <w:r w:rsidR="00754E80" w:rsidRPr="009F72D8">
        <w:t>,</w:t>
      </w:r>
      <w:r w:rsidRPr="009F72D8">
        <w:t xml:space="preserve"> </w:t>
      </w:r>
      <w:r w:rsidR="00754E80" w:rsidRPr="009F72D8">
        <w:t>ale decretelor Preşedintelui României, ale hotărârilor G</w:t>
      </w:r>
      <w:r w:rsidR="00150FE5" w:rsidRPr="009F72D8">
        <w:t>uvernului</w:t>
      </w:r>
      <w:r w:rsidR="00754E80" w:rsidRPr="009F72D8">
        <w:t xml:space="preserve"> </w:t>
      </w:r>
      <w:r w:rsidRPr="009F72D8">
        <w:t>şi asigură executarea hotărâr</w:t>
      </w:r>
      <w:r w:rsidR="00AA1ED7" w:rsidRPr="009F72D8">
        <w:t>ilor Consiliului local</w:t>
      </w:r>
      <w:r w:rsidRPr="009F72D8">
        <w:t>.</w:t>
      </w:r>
      <w:r w:rsidR="00150FE5" w:rsidRPr="009F72D8">
        <w:t xml:space="preserve"> 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w:t>
      </w:r>
    </w:p>
    <w:p w14:paraId="2BFBB7BD" w14:textId="2D6A3A29"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(3) </w:t>
      </w:r>
      <w:r w:rsidRPr="009F72D8">
        <w:t xml:space="preserve">Primarul funcţionează ca autoritate administrativă autonomă şi rezolvă treburile publice din </w:t>
      </w:r>
      <w:r w:rsidR="004C5727" w:rsidRPr="009F72D8">
        <w:t>comună</w:t>
      </w:r>
      <w:r w:rsidRPr="009F72D8">
        <w:t xml:space="preserve"> în condiţiile prevăzute de lege.</w:t>
      </w:r>
    </w:p>
    <w:p w14:paraId="72C4A3E6" w14:textId="790F3B7F"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(4) </w:t>
      </w:r>
      <w:r w:rsidRPr="009F72D8">
        <w:t>Statutul juridic al primarului cuprinde şi calitatea de reprezentant al statului</w:t>
      </w:r>
      <w:r w:rsidR="004C5727" w:rsidRPr="009F72D8">
        <w:t xml:space="preserve"> în comună</w:t>
      </w:r>
      <w:r w:rsidR="00424E7C" w:rsidRPr="009F72D8">
        <w:t>,</w:t>
      </w:r>
      <w:r w:rsidR="00FA3B25" w:rsidRPr="009F72D8">
        <w:t xml:space="preserve"> în </w:t>
      </w:r>
      <w:r w:rsidR="00424E7C" w:rsidRPr="009F72D8">
        <w:t>anumite situa</w:t>
      </w:r>
      <w:r w:rsidR="00316BC4" w:rsidRPr="009F72D8">
        <w:t>ț</w:t>
      </w:r>
      <w:r w:rsidR="00424E7C" w:rsidRPr="009F72D8">
        <w:t>ii, excep</w:t>
      </w:r>
      <w:r w:rsidR="00316BC4" w:rsidRPr="009F72D8">
        <w:t>ț</w:t>
      </w:r>
      <w:r w:rsidR="00424E7C" w:rsidRPr="009F72D8">
        <w:t xml:space="preserve">ie de la calitatea sa de reprezentant al </w:t>
      </w:r>
      <w:r w:rsidR="004C5727" w:rsidRPr="009F72D8">
        <w:t>comunei</w:t>
      </w:r>
      <w:r w:rsidRPr="009F72D8">
        <w:t xml:space="preserve">. </w:t>
      </w:r>
      <w:r w:rsidR="00754E80" w:rsidRPr="009F72D8">
        <w:t>Ca atare, el are nu numai calitatea de demnitar ales, ci şi pe aceea de şef al administraţiei publice locale aflat “în serviciul acesteia”.</w:t>
      </w:r>
    </w:p>
    <w:p w14:paraId="7CD0B160" w14:textId="77777777"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(5) </w:t>
      </w:r>
      <w:r w:rsidRPr="009F72D8">
        <w:t xml:space="preserve">Atribuţiile ce revin primarului, sunt stabilite de lege sau </w:t>
      </w:r>
      <w:r w:rsidR="002766E2" w:rsidRPr="009F72D8">
        <w:t xml:space="preserve">sunt </w:t>
      </w:r>
      <w:r w:rsidRPr="009F72D8">
        <w:t>încredinţate de</w:t>
      </w:r>
      <w:r w:rsidR="002766E2" w:rsidRPr="009F72D8">
        <w:t xml:space="preserve"> </w:t>
      </w:r>
      <w:r w:rsidR="00AA1ED7" w:rsidRPr="009F72D8">
        <w:t>Consiliul local</w:t>
      </w:r>
      <w:r w:rsidRPr="009F72D8">
        <w:t>.</w:t>
      </w:r>
    </w:p>
    <w:p w14:paraId="6D31B5C5" w14:textId="77777777" w:rsidR="00F55DEB" w:rsidRPr="009F72D8" w:rsidRDefault="00F42F67" w:rsidP="00D30F85">
      <w:pPr>
        <w:widowControl w:val="0"/>
        <w:tabs>
          <w:tab w:val="left" w:pos="0"/>
        </w:tabs>
        <w:autoSpaceDE w:val="0"/>
        <w:autoSpaceDN w:val="0"/>
        <w:adjustRightInd w:val="0"/>
        <w:spacing w:line="360" w:lineRule="auto"/>
        <w:jc w:val="both"/>
      </w:pPr>
      <w:r w:rsidRPr="009F72D8">
        <w:rPr>
          <w:b/>
          <w:bCs/>
        </w:rPr>
        <w:t xml:space="preserve"> </w:t>
      </w:r>
      <w:r w:rsidR="00F55DEB" w:rsidRPr="009F72D8">
        <w:rPr>
          <w:b/>
          <w:bCs/>
        </w:rPr>
        <w:t xml:space="preserve">(6) </w:t>
      </w:r>
      <w:r w:rsidR="00F55DEB" w:rsidRPr="009F72D8">
        <w:t>Atribuţiile ce revin primarului, potrivit legii, şi a hotărârilor Con</w:t>
      </w:r>
      <w:r w:rsidRPr="009F72D8">
        <w:t>siliului local, pot fi delegate</w:t>
      </w:r>
      <w:r w:rsidR="00F55DEB" w:rsidRPr="009F72D8">
        <w:t xml:space="preserve">. Primarul rămâne competent să exercite oricând una sau alta dintre atribuţiile delegate, actele sale efectuate în legătură cu atribuţiile delegate fiind întru totul valabile. Pentru exercitarea aceleiaşi atribuţii, </w:t>
      </w:r>
      <w:r w:rsidR="00F55DEB" w:rsidRPr="009F72D8">
        <w:lastRenderedPageBreak/>
        <w:t>primarul poate delega una sau mai multe persoane, fără ca în această situaţie să fie vorba de conflict pozitiv de competenţă.</w:t>
      </w:r>
    </w:p>
    <w:p w14:paraId="2717372F" w14:textId="77777777"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(7) </w:t>
      </w:r>
      <w:r w:rsidRPr="009F72D8">
        <w:t>Primarul constată încălcările legii şi adoptă măsurile legale pentru înlăturarea acestora sau, după caz, sesizează organele competente.</w:t>
      </w:r>
    </w:p>
    <w:p w14:paraId="40ACE037" w14:textId="77777777" w:rsidR="00F55DEB" w:rsidRPr="009F72D8" w:rsidRDefault="00F55DEB" w:rsidP="00D30F85">
      <w:pPr>
        <w:widowControl w:val="0"/>
        <w:tabs>
          <w:tab w:val="left" w:pos="0"/>
        </w:tabs>
        <w:autoSpaceDE w:val="0"/>
        <w:autoSpaceDN w:val="0"/>
        <w:adjustRightInd w:val="0"/>
        <w:spacing w:line="360" w:lineRule="auto"/>
        <w:jc w:val="both"/>
      </w:pPr>
      <w:r w:rsidRPr="009F72D8">
        <w:rPr>
          <w:b/>
          <w:bCs/>
        </w:rPr>
        <w:t>(</w:t>
      </w:r>
      <w:r w:rsidR="00360B43" w:rsidRPr="009F72D8">
        <w:rPr>
          <w:b/>
          <w:bCs/>
        </w:rPr>
        <w:t>8</w:t>
      </w:r>
      <w:r w:rsidRPr="009F72D8">
        <w:rPr>
          <w:b/>
          <w:bCs/>
        </w:rPr>
        <w:t>)</w:t>
      </w:r>
      <w:r w:rsidR="008805CE" w:rsidRPr="009F72D8">
        <w:rPr>
          <w:b/>
          <w:bCs/>
        </w:rPr>
        <w:t xml:space="preserve"> </w:t>
      </w:r>
      <w:r w:rsidR="008805CE" w:rsidRPr="009F72D8">
        <w:rPr>
          <w:bCs/>
        </w:rPr>
        <w:t>Î</w:t>
      </w:r>
      <w:r w:rsidR="00FA3B25" w:rsidRPr="009F72D8">
        <w:rPr>
          <w:bCs/>
        </w:rPr>
        <w:t>n</w:t>
      </w:r>
      <w:r w:rsidR="00FA3B25" w:rsidRPr="009F72D8">
        <w:rPr>
          <w:b/>
          <w:bCs/>
        </w:rPr>
        <w:t xml:space="preserve"> </w:t>
      </w:r>
      <w:r w:rsidRPr="009F72D8">
        <w:t>exercitarea funcţiei, primarul este ocrotit de lege.</w:t>
      </w:r>
    </w:p>
    <w:p w14:paraId="4322652A" w14:textId="77777777" w:rsidR="00424E7C" w:rsidRPr="009F72D8" w:rsidRDefault="00424E7C" w:rsidP="00D30F85">
      <w:pPr>
        <w:widowControl w:val="0"/>
        <w:tabs>
          <w:tab w:val="left" w:pos="0"/>
        </w:tabs>
        <w:autoSpaceDE w:val="0"/>
        <w:autoSpaceDN w:val="0"/>
        <w:adjustRightInd w:val="0"/>
        <w:spacing w:line="360" w:lineRule="auto"/>
        <w:jc w:val="both"/>
        <w:rPr>
          <w:b/>
          <w:bCs/>
        </w:rPr>
      </w:pPr>
    </w:p>
    <w:p w14:paraId="198FC52A" w14:textId="67DC6192" w:rsidR="009C2AF8" w:rsidRPr="009F72D8" w:rsidRDefault="00F42F67" w:rsidP="00D30F85">
      <w:pPr>
        <w:widowControl w:val="0"/>
        <w:tabs>
          <w:tab w:val="left" w:pos="0"/>
        </w:tabs>
        <w:autoSpaceDE w:val="0"/>
        <w:autoSpaceDN w:val="0"/>
        <w:adjustRightInd w:val="0"/>
        <w:spacing w:line="360" w:lineRule="auto"/>
        <w:jc w:val="both"/>
        <w:rPr>
          <w:bCs/>
        </w:rPr>
      </w:pPr>
      <w:r w:rsidRPr="009F72D8">
        <w:rPr>
          <w:b/>
          <w:bCs/>
        </w:rPr>
        <w:t>Art.</w:t>
      </w:r>
      <w:r w:rsidR="00243EB7" w:rsidRPr="009F72D8">
        <w:rPr>
          <w:b/>
          <w:bCs/>
        </w:rPr>
        <w:t xml:space="preserve"> </w:t>
      </w:r>
      <w:r w:rsidR="00F55DEB" w:rsidRPr="009F72D8">
        <w:rPr>
          <w:b/>
          <w:bCs/>
        </w:rPr>
        <w:t>4</w:t>
      </w:r>
      <w:r w:rsidR="00243EB7" w:rsidRPr="009F72D8">
        <w:rPr>
          <w:b/>
          <w:bCs/>
        </w:rPr>
        <w:t>.</w:t>
      </w:r>
      <w:r w:rsidR="00F55DEB" w:rsidRPr="009F72D8">
        <w:rPr>
          <w:bCs/>
        </w:rPr>
        <w:t xml:space="preserve"> </w:t>
      </w:r>
      <w:r w:rsidR="009C2AF8" w:rsidRPr="009F72D8">
        <w:rPr>
          <w:b/>
          <w:bCs/>
        </w:rPr>
        <w:t>Administratorul public</w:t>
      </w:r>
      <w:r w:rsidR="009C2AF8" w:rsidRPr="009F72D8">
        <w:rPr>
          <w:bCs/>
        </w:rPr>
        <w:t xml:space="preserve"> </w:t>
      </w:r>
      <w:r w:rsidR="000D7280" w:rsidRPr="009F72D8">
        <w:rPr>
          <w:bCs/>
        </w:rPr>
        <w:t>este numit de către primar, pe baza unor criterii, proceduri</w:t>
      </w:r>
      <w:r w:rsidR="00FA3B25" w:rsidRPr="009F72D8">
        <w:rPr>
          <w:bCs/>
        </w:rPr>
        <w:t xml:space="preserve"> şi </w:t>
      </w:r>
      <w:r w:rsidR="00316BC4" w:rsidRPr="009F72D8">
        <w:rPr>
          <w:bCs/>
        </w:rPr>
        <w:t>atribuț</w:t>
      </w:r>
      <w:r w:rsidR="000D7280" w:rsidRPr="009F72D8">
        <w:rPr>
          <w:bCs/>
        </w:rPr>
        <w:t>ii specifice, aprobate de consiliul local. Administratorul public poate îndeplini, în baza unui contract de management, încheiat în</w:t>
      </w:r>
      <w:r w:rsidR="00316BC4" w:rsidRPr="009F72D8">
        <w:rPr>
          <w:bCs/>
        </w:rPr>
        <w:t xml:space="preserve"> acest sens cu primarul, atribuț</w:t>
      </w:r>
      <w:r w:rsidR="000D7280" w:rsidRPr="009F72D8">
        <w:rPr>
          <w:bCs/>
        </w:rPr>
        <w:t>ii de coordonare a aparatului de specialitate sau a serviciilor publice de interes local</w:t>
      </w:r>
      <w:r w:rsidR="002766E2" w:rsidRPr="009F72D8">
        <w:rPr>
          <w:bCs/>
        </w:rPr>
        <w:t>.</w:t>
      </w:r>
    </w:p>
    <w:p w14:paraId="3B8BABFB" w14:textId="77777777" w:rsidR="000D7280" w:rsidRPr="009F72D8" w:rsidRDefault="000D7280" w:rsidP="00D30F85">
      <w:pPr>
        <w:widowControl w:val="0"/>
        <w:tabs>
          <w:tab w:val="left" w:pos="0"/>
        </w:tabs>
        <w:autoSpaceDE w:val="0"/>
        <w:autoSpaceDN w:val="0"/>
        <w:adjustRightInd w:val="0"/>
        <w:spacing w:line="360" w:lineRule="auto"/>
        <w:jc w:val="both"/>
        <w:rPr>
          <w:b/>
          <w:bCs/>
        </w:rPr>
      </w:pPr>
    </w:p>
    <w:p w14:paraId="7851A036" w14:textId="73B452E0" w:rsidR="00F55DEB" w:rsidRPr="009F72D8" w:rsidRDefault="000D7280" w:rsidP="00D30F85">
      <w:pPr>
        <w:widowControl w:val="0"/>
        <w:tabs>
          <w:tab w:val="left" w:pos="0"/>
        </w:tabs>
        <w:autoSpaceDE w:val="0"/>
        <w:autoSpaceDN w:val="0"/>
        <w:adjustRightInd w:val="0"/>
        <w:spacing w:line="360" w:lineRule="auto"/>
        <w:jc w:val="both"/>
      </w:pPr>
      <w:r w:rsidRPr="009F72D8">
        <w:rPr>
          <w:b/>
          <w:bCs/>
        </w:rPr>
        <w:t>Art.</w:t>
      </w:r>
      <w:r w:rsidR="00243EB7" w:rsidRPr="009F72D8">
        <w:rPr>
          <w:b/>
          <w:bCs/>
        </w:rPr>
        <w:t xml:space="preserve"> </w:t>
      </w:r>
      <w:r w:rsidRPr="009F72D8">
        <w:rPr>
          <w:b/>
          <w:bCs/>
        </w:rPr>
        <w:t>5</w:t>
      </w:r>
      <w:r w:rsidR="00243EB7" w:rsidRPr="009F72D8">
        <w:rPr>
          <w:b/>
          <w:bCs/>
        </w:rPr>
        <w:t>.</w:t>
      </w:r>
      <w:r w:rsidR="00F55DEB" w:rsidRPr="009F72D8">
        <w:rPr>
          <w:b/>
          <w:bCs/>
        </w:rPr>
        <w:t xml:space="preserve"> (1) Viceprimarul este </w:t>
      </w:r>
      <w:r w:rsidR="00F55DEB" w:rsidRPr="009F72D8">
        <w:t xml:space="preserve"> ales de Consiliul local</w:t>
      </w:r>
      <w:r w:rsidR="002311A3" w:rsidRPr="009F72D8">
        <w:t xml:space="preserve"> din râ</w:t>
      </w:r>
      <w:r w:rsidR="00424E7C" w:rsidRPr="009F72D8">
        <w:t>ndul consilierilor locali</w:t>
      </w:r>
      <w:r w:rsidR="00F55DEB" w:rsidRPr="009F72D8">
        <w:t>.</w:t>
      </w:r>
    </w:p>
    <w:p w14:paraId="6E7C2443" w14:textId="77777777"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(2) </w:t>
      </w:r>
      <w:r w:rsidRPr="009F72D8">
        <w:t>Viceprimarul  exercită atribuţii delegate de către primar, prin dispoziţia acestuia.</w:t>
      </w:r>
    </w:p>
    <w:p w14:paraId="2B8806DE" w14:textId="77777777"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(3) </w:t>
      </w:r>
      <w:r w:rsidR="00136122" w:rsidRPr="009F72D8">
        <w:t>Viceprimarul întocmeș</w:t>
      </w:r>
      <w:r w:rsidRPr="009F72D8">
        <w:t>te şi semnează actele pe care le presupune executarea atribuţiei delegate.</w:t>
      </w:r>
    </w:p>
    <w:p w14:paraId="1C7C351D" w14:textId="77777777" w:rsidR="00087745" w:rsidRPr="009F72D8" w:rsidRDefault="00087745" w:rsidP="00D30F85">
      <w:pPr>
        <w:widowControl w:val="0"/>
        <w:tabs>
          <w:tab w:val="left" w:pos="0"/>
        </w:tabs>
        <w:autoSpaceDE w:val="0"/>
        <w:autoSpaceDN w:val="0"/>
        <w:adjustRightInd w:val="0"/>
        <w:spacing w:line="360" w:lineRule="auto"/>
        <w:jc w:val="both"/>
        <w:rPr>
          <w:b/>
          <w:bCs/>
        </w:rPr>
      </w:pPr>
    </w:p>
    <w:p w14:paraId="640E516E" w14:textId="22D51D24" w:rsidR="00F55DEB" w:rsidRPr="009F72D8" w:rsidRDefault="00F55DEB" w:rsidP="00D30F85">
      <w:pPr>
        <w:widowControl w:val="0"/>
        <w:tabs>
          <w:tab w:val="left" w:pos="0"/>
        </w:tabs>
        <w:autoSpaceDE w:val="0"/>
        <w:autoSpaceDN w:val="0"/>
        <w:adjustRightInd w:val="0"/>
        <w:spacing w:line="360" w:lineRule="auto"/>
        <w:jc w:val="both"/>
      </w:pPr>
      <w:r w:rsidRPr="009F72D8">
        <w:rPr>
          <w:b/>
          <w:bCs/>
        </w:rPr>
        <w:t>Art.</w:t>
      </w:r>
      <w:r w:rsidR="00087745" w:rsidRPr="009F72D8">
        <w:rPr>
          <w:b/>
          <w:bCs/>
        </w:rPr>
        <w:t xml:space="preserve"> </w:t>
      </w:r>
      <w:r w:rsidR="000D7280" w:rsidRPr="009F72D8">
        <w:rPr>
          <w:b/>
          <w:bCs/>
        </w:rPr>
        <w:t>6</w:t>
      </w:r>
      <w:r w:rsidR="00243EB7" w:rsidRPr="009F72D8">
        <w:rPr>
          <w:b/>
          <w:bCs/>
        </w:rPr>
        <w:t>.</w:t>
      </w:r>
      <w:r w:rsidRPr="009F72D8">
        <w:rPr>
          <w:b/>
          <w:bCs/>
        </w:rPr>
        <w:t xml:space="preserve"> - (1) Secretarul</w:t>
      </w:r>
      <w:r w:rsidR="007A092D" w:rsidRPr="009F72D8">
        <w:rPr>
          <w:b/>
          <w:bCs/>
        </w:rPr>
        <w:t xml:space="preserve"> General al </w:t>
      </w:r>
      <w:r w:rsidRPr="009F72D8">
        <w:rPr>
          <w:b/>
          <w:bCs/>
        </w:rPr>
        <w:t xml:space="preserve"> </w:t>
      </w:r>
      <w:r w:rsidR="00243EB7" w:rsidRPr="009F72D8">
        <w:rPr>
          <w:b/>
          <w:bCs/>
        </w:rPr>
        <w:t>comunei Snagov</w:t>
      </w:r>
      <w:r w:rsidRPr="009F72D8">
        <w:rPr>
          <w:b/>
          <w:bCs/>
        </w:rPr>
        <w:t xml:space="preserve"> </w:t>
      </w:r>
      <w:r w:rsidRPr="009F72D8">
        <w:t xml:space="preserve">este funcţionar public de conducere, </w:t>
      </w:r>
      <w:r w:rsidR="00A139D1" w:rsidRPr="009F72D8">
        <w:t xml:space="preserve"> </w:t>
      </w:r>
      <w:r w:rsidRPr="009F72D8">
        <w:t>subordonat primarului, se bucură de stabilitate în funcţie şi îndeplineşte atribuţiile stabilite de lege şi cele încredinţate de către Consiliul local sau de către primar.</w:t>
      </w:r>
    </w:p>
    <w:p w14:paraId="1456D622" w14:textId="1F7F5366"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(2) </w:t>
      </w:r>
      <w:r w:rsidR="00AA1ED7" w:rsidRPr="009F72D8">
        <w:t>Secretarul</w:t>
      </w:r>
      <w:r w:rsidR="007A092D" w:rsidRPr="009F72D8">
        <w:t xml:space="preserve"> General al</w:t>
      </w:r>
      <w:r w:rsidR="00AA1ED7" w:rsidRPr="009F72D8">
        <w:t xml:space="preserve"> </w:t>
      </w:r>
      <w:r w:rsidR="00243EB7" w:rsidRPr="009F72D8">
        <w:t>comunei Snagov</w:t>
      </w:r>
      <w:r w:rsidRPr="009F72D8">
        <w:t xml:space="preserve"> îşi desfăşoară activitatea în condiţiile legii.</w:t>
      </w:r>
    </w:p>
    <w:p w14:paraId="6261A2C7" w14:textId="77777777" w:rsidR="00087745" w:rsidRPr="009F72D8" w:rsidRDefault="00087745" w:rsidP="00D30F85">
      <w:pPr>
        <w:widowControl w:val="0"/>
        <w:tabs>
          <w:tab w:val="left" w:pos="0"/>
        </w:tabs>
        <w:autoSpaceDE w:val="0"/>
        <w:autoSpaceDN w:val="0"/>
        <w:adjustRightInd w:val="0"/>
        <w:spacing w:line="360" w:lineRule="auto"/>
        <w:jc w:val="both"/>
        <w:rPr>
          <w:b/>
          <w:bCs/>
        </w:rPr>
      </w:pPr>
    </w:p>
    <w:p w14:paraId="56AE909F" w14:textId="5C8118F4" w:rsidR="00F55DEB" w:rsidRPr="009F72D8" w:rsidRDefault="000D7280" w:rsidP="00D30F85">
      <w:pPr>
        <w:widowControl w:val="0"/>
        <w:tabs>
          <w:tab w:val="left" w:pos="0"/>
        </w:tabs>
        <w:autoSpaceDE w:val="0"/>
        <w:autoSpaceDN w:val="0"/>
        <w:adjustRightInd w:val="0"/>
        <w:spacing w:line="360" w:lineRule="auto"/>
        <w:jc w:val="both"/>
      </w:pPr>
      <w:r w:rsidRPr="009F72D8">
        <w:rPr>
          <w:b/>
          <w:bCs/>
        </w:rPr>
        <w:t>Art.</w:t>
      </w:r>
      <w:r w:rsidR="00243EB7" w:rsidRPr="009F72D8">
        <w:rPr>
          <w:b/>
          <w:bCs/>
        </w:rPr>
        <w:t xml:space="preserve"> </w:t>
      </w:r>
      <w:r w:rsidRPr="009F72D8">
        <w:rPr>
          <w:b/>
          <w:bCs/>
        </w:rPr>
        <w:t>7</w:t>
      </w:r>
      <w:r w:rsidR="00243EB7" w:rsidRPr="009F72D8">
        <w:rPr>
          <w:b/>
          <w:bCs/>
        </w:rPr>
        <w:t>.</w:t>
      </w:r>
      <w:r w:rsidR="00F55DEB" w:rsidRPr="009F72D8">
        <w:rPr>
          <w:b/>
          <w:bCs/>
        </w:rPr>
        <w:t xml:space="preserve"> - (1) Aparatul de specialitate al Primarului </w:t>
      </w:r>
      <w:r w:rsidR="00243EB7" w:rsidRPr="009F72D8">
        <w:rPr>
          <w:b/>
          <w:bCs/>
        </w:rPr>
        <w:t>comunei Snagov</w:t>
      </w:r>
      <w:r w:rsidR="00087745" w:rsidRPr="009F72D8">
        <w:rPr>
          <w:b/>
          <w:bCs/>
        </w:rPr>
        <w:t xml:space="preserve"> </w:t>
      </w:r>
      <w:r w:rsidR="00F55DEB" w:rsidRPr="009F72D8">
        <w:t xml:space="preserve">cuprinde funcţionarii publici şi personalul contractual. </w:t>
      </w:r>
    </w:p>
    <w:p w14:paraId="01EF05EC" w14:textId="72AF3908" w:rsidR="00F55DEB" w:rsidRPr="009F72D8" w:rsidRDefault="00F55DEB" w:rsidP="00D30F85">
      <w:pPr>
        <w:widowControl w:val="0"/>
        <w:tabs>
          <w:tab w:val="left" w:pos="0"/>
        </w:tabs>
        <w:autoSpaceDE w:val="0"/>
        <w:autoSpaceDN w:val="0"/>
        <w:adjustRightInd w:val="0"/>
        <w:spacing w:line="360" w:lineRule="auto"/>
        <w:jc w:val="both"/>
      </w:pPr>
      <w:r w:rsidRPr="009F72D8">
        <w:rPr>
          <w:b/>
          <w:bCs/>
        </w:rPr>
        <w:t xml:space="preserve">(2) </w:t>
      </w:r>
      <w:r w:rsidRPr="009F72D8">
        <w:t>Structura acestuia şi numărul de personal este în concordanţă cu specificul instituţiei, în limita mijloacelor financiare şi cu respectarea dispoziţiilor legale.</w:t>
      </w:r>
    </w:p>
    <w:p w14:paraId="49C2E043" w14:textId="77777777" w:rsidR="00087745" w:rsidRPr="009F72D8" w:rsidRDefault="00087745" w:rsidP="00D30F85">
      <w:pPr>
        <w:widowControl w:val="0"/>
        <w:tabs>
          <w:tab w:val="left" w:pos="0"/>
        </w:tabs>
        <w:autoSpaceDE w:val="0"/>
        <w:autoSpaceDN w:val="0"/>
        <w:adjustRightInd w:val="0"/>
        <w:spacing w:line="360" w:lineRule="auto"/>
        <w:jc w:val="both"/>
      </w:pPr>
    </w:p>
    <w:p w14:paraId="542246A7" w14:textId="0A33E586" w:rsidR="00CD2113" w:rsidRPr="009F72D8" w:rsidRDefault="00CD2113" w:rsidP="00D30F85">
      <w:pPr>
        <w:tabs>
          <w:tab w:val="left" w:pos="0"/>
        </w:tabs>
        <w:spacing w:line="360" w:lineRule="auto"/>
        <w:jc w:val="both"/>
      </w:pPr>
      <w:r w:rsidRPr="009F72D8">
        <w:rPr>
          <w:b/>
        </w:rPr>
        <w:t>Art.</w:t>
      </w:r>
      <w:r w:rsidR="00243EB7" w:rsidRPr="009F72D8">
        <w:rPr>
          <w:b/>
        </w:rPr>
        <w:t xml:space="preserve"> </w:t>
      </w:r>
      <w:r w:rsidR="000D7280" w:rsidRPr="009F72D8">
        <w:rPr>
          <w:b/>
        </w:rPr>
        <w:t>8</w:t>
      </w:r>
      <w:r w:rsidRPr="009F72D8">
        <w:rPr>
          <w:b/>
        </w:rPr>
        <w:t>.</w:t>
      </w:r>
      <w:r w:rsidRPr="009F72D8">
        <w:t xml:space="preserve"> </w:t>
      </w:r>
      <w:r w:rsidR="00150FE5" w:rsidRPr="009F72D8">
        <w:rPr>
          <w:b/>
        </w:rPr>
        <w:t>Structurile</w:t>
      </w:r>
      <w:r w:rsidRPr="009F72D8">
        <w:rPr>
          <w:b/>
        </w:rPr>
        <w:t xml:space="preserve"> de lucru</w:t>
      </w:r>
      <w:r w:rsidRPr="009F72D8">
        <w:t>,</w:t>
      </w:r>
      <w:r w:rsidR="00FA3B25" w:rsidRPr="009F72D8">
        <w:t xml:space="preserve"> în </w:t>
      </w:r>
      <w:r w:rsidR="007D2BDC" w:rsidRPr="009F72D8">
        <w:t>î</w:t>
      </w:r>
      <w:r w:rsidRPr="009F72D8">
        <w:t>n</w:t>
      </w:r>
      <w:r w:rsidR="007D2BDC" w:rsidRPr="009F72D8">
        <w:t>ț</w:t>
      </w:r>
      <w:r w:rsidRPr="009F72D8">
        <w:t>elesul prezentului regulament, sunt serviciile, birourile</w:t>
      </w:r>
      <w:r w:rsidR="00FA3B25" w:rsidRPr="009F72D8">
        <w:t xml:space="preserve"> şi </w:t>
      </w:r>
      <w:r w:rsidRPr="009F72D8">
        <w:t>compartimentele independente, aflate</w:t>
      </w:r>
      <w:r w:rsidR="00FA3B25" w:rsidRPr="009F72D8">
        <w:t xml:space="preserve"> în </w:t>
      </w:r>
      <w:r w:rsidRPr="009F72D8">
        <w:t>subordinea Primarului.</w:t>
      </w:r>
    </w:p>
    <w:p w14:paraId="41FD5D1E" w14:textId="77777777" w:rsidR="00087745" w:rsidRPr="009F72D8" w:rsidRDefault="00087745" w:rsidP="00D30F85">
      <w:pPr>
        <w:tabs>
          <w:tab w:val="left" w:pos="0"/>
        </w:tabs>
        <w:spacing w:line="360" w:lineRule="auto"/>
        <w:jc w:val="both"/>
        <w:rPr>
          <w:b/>
        </w:rPr>
      </w:pPr>
    </w:p>
    <w:p w14:paraId="2FEA29AE" w14:textId="2C6BCA1D" w:rsidR="00CD2113" w:rsidRPr="009F72D8" w:rsidRDefault="00CD2113" w:rsidP="00D30F85">
      <w:pPr>
        <w:tabs>
          <w:tab w:val="left" w:pos="0"/>
        </w:tabs>
        <w:spacing w:line="360" w:lineRule="auto"/>
        <w:jc w:val="both"/>
      </w:pPr>
      <w:r w:rsidRPr="009F72D8">
        <w:rPr>
          <w:b/>
        </w:rPr>
        <w:t>Art.</w:t>
      </w:r>
      <w:r w:rsidR="00243EB7" w:rsidRPr="009F72D8">
        <w:rPr>
          <w:b/>
        </w:rPr>
        <w:t xml:space="preserve"> </w:t>
      </w:r>
      <w:r w:rsidR="000D7280" w:rsidRPr="009F72D8">
        <w:rPr>
          <w:b/>
        </w:rPr>
        <w:t>9</w:t>
      </w:r>
      <w:r w:rsidRPr="009F72D8">
        <w:rPr>
          <w:b/>
        </w:rPr>
        <w:t>.</w:t>
      </w:r>
      <w:r w:rsidRPr="009F72D8">
        <w:t xml:space="preserve"> </w:t>
      </w:r>
      <w:r w:rsidR="00136122" w:rsidRPr="009F72D8">
        <w:rPr>
          <w:b/>
        </w:rPr>
        <w:t>Legătura î</w:t>
      </w:r>
      <w:r w:rsidR="00150FE5" w:rsidRPr="009F72D8">
        <w:rPr>
          <w:b/>
        </w:rPr>
        <w:t>ntre diferitele structuri</w:t>
      </w:r>
      <w:r w:rsidRPr="009F72D8">
        <w:t xml:space="preserve"> se face prin conduc</w:t>
      </w:r>
      <w:r w:rsidR="00BD0260" w:rsidRPr="009F72D8">
        <w:t>ă</w:t>
      </w:r>
      <w:r w:rsidRPr="009F72D8">
        <w:t>torii acestora, iar leg</w:t>
      </w:r>
      <w:r w:rsidR="00136122" w:rsidRPr="009F72D8">
        <w:t>ă</w:t>
      </w:r>
      <w:r w:rsidRPr="009F72D8">
        <w:t>tura cu alte institu</w:t>
      </w:r>
      <w:r w:rsidR="00136122" w:rsidRPr="009F72D8">
        <w:t>ț</w:t>
      </w:r>
      <w:r w:rsidRPr="009F72D8">
        <w:t>ii sau cu conducerea ministerelor</w:t>
      </w:r>
      <w:r w:rsidR="00FA3B25" w:rsidRPr="009F72D8">
        <w:t xml:space="preserve"> şi </w:t>
      </w:r>
      <w:r w:rsidRPr="009F72D8">
        <w:t>a celorlalte organe ale administra</w:t>
      </w:r>
      <w:r w:rsidR="00136122" w:rsidRPr="009F72D8">
        <w:t>ț</w:t>
      </w:r>
      <w:r w:rsidRPr="009F72D8">
        <w:t>iei de stat</w:t>
      </w:r>
      <w:r w:rsidR="00087745" w:rsidRPr="009F72D8">
        <w:t xml:space="preserve"> sau autorit</w:t>
      </w:r>
      <w:r w:rsidR="00136122" w:rsidRPr="009F72D8">
        <w:t>ăț</w:t>
      </w:r>
      <w:r w:rsidR="00087745" w:rsidRPr="009F72D8">
        <w:t>i ale administra</w:t>
      </w:r>
      <w:r w:rsidR="00136122" w:rsidRPr="009F72D8">
        <w:t>ț</w:t>
      </w:r>
      <w:r w:rsidR="00087745" w:rsidRPr="009F72D8">
        <w:t>iei publice locale</w:t>
      </w:r>
      <w:r w:rsidRPr="009F72D8">
        <w:t>, prin reprezentan</w:t>
      </w:r>
      <w:r w:rsidR="00136122" w:rsidRPr="009F72D8">
        <w:t>ți</w:t>
      </w:r>
      <w:r w:rsidRPr="009F72D8">
        <w:t>i legali ai Prim</w:t>
      </w:r>
      <w:r w:rsidR="00136122" w:rsidRPr="009F72D8">
        <w:t>ă</w:t>
      </w:r>
      <w:r w:rsidRPr="009F72D8">
        <w:t>riei.</w:t>
      </w:r>
    </w:p>
    <w:p w14:paraId="454DD3A0" w14:textId="77777777" w:rsidR="00087745" w:rsidRPr="009F72D8" w:rsidRDefault="00087745" w:rsidP="00D30F85">
      <w:pPr>
        <w:tabs>
          <w:tab w:val="left" w:pos="0"/>
        </w:tabs>
        <w:spacing w:line="360" w:lineRule="auto"/>
        <w:jc w:val="both"/>
        <w:rPr>
          <w:b/>
        </w:rPr>
      </w:pPr>
    </w:p>
    <w:p w14:paraId="55BC6BAD" w14:textId="27EBDFA9" w:rsidR="00CD2113" w:rsidRPr="009F72D8" w:rsidRDefault="00CD2113" w:rsidP="00D30F85">
      <w:pPr>
        <w:tabs>
          <w:tab w:val="left" w:pos="0"/>
        </w:tabs>
        <w:spacing w:line="360" w:lineRule="auto"/>
        <w:jc w:val="both"/>
      </w:pPr>
      <w:r w:rsidRPr="009F72D8">
        <w:rPr>
          <w:b/>
        </w:rPr>
        <w:t>Art.</w:t>
      </w:r>
      <w:r w:rsidR="00243EB7" w:rsidRPr="009F72D8">
        <w:rPr>
          <w:b/>
        </w:rPr>
        <w:t xml:space="preserve"> </w:t>
      </w:r>
      <w:r w:rsidR="000D7280" w:rsidRPr="009F72D8">
        <w:rPr>
          <w:b/>
        </w:rPr>
        <w:t>10</w:t>
      </w:r>
      <w:r w:rsidRPr="009F72D8">
        <w:rPr>
          <w:b/>
        </w:rPr>
        <w:t>.</w:t>
      </w:r>
      <w:r w:rsidRPr="009F72D8">
        <w:t xml:space="preserve"> </w:t>
      </w:r>
      <w:r w:rsidR="002311A3" w:rsidRPr="009F72D8">
        <w:t xml:space="preserve">(1) </w:t>
      </w:r>
      <w:r w:rsidRPr="009F72D8">
        <w:t>Conduc</w:t>
      </w:r>
      <w:r w:rsidR="00136122" w:rsidRPr="009F72D8">
        <w:t>ă</w:t>
      </w:r>
      <w:r w:rsidR="00150FE5" w:rsidRPr="009F72D8">
        <w:t>torii structurilor</w:t>
      </w:r>
      <w:r w:rsidRPr="009F72D8">
        <w:t xml:space="preserve"> de specialitate prezint</w:t>
      </w:r>
      <w:r w:rsidR="00136122" w:rsidRPr="009F72D8">
        <w:t>ă</w:t>
      </w:r>
      <w:r w:rsidRPr="009F72D8">
        <w:t xml:space="preserve">, la cererea </w:t>
      </w:r>
      <w:r w:rsidR="00136122" w:rsidRPr="009F72D8">
        <w:t>ș</w:t>
      </w:r>
      <w:r w:rsidRPr="009F72D8">
        <w:t>efului ierarhic superior, ori de c</w:t>
      </w:r>
      <w:r w:rsidR="00136122" w:rsidRPr="009F72D8">
        <w:t>â</w:t>
      </w:r>
      <w:r w:rsidRPr="009F72D8">
        <w:t xml:space="preserve">te ori este nevoie, rapoarte privind activitatea </w:t>
      </w:r>
      <w:r w:rsidR="00150FE5" w:rsidRPr="009F72D8">
        <w:t xml:space="preserve">structurilor </w:t>
      </w:r>
      <w:r w:rsidRPr="009F72D8">
        <w:t>pe care le conduc.</w:t>
      </w:r>
    </w:p>
    <w:p w14:paraId="387BC1C9" w14:textId="5B3187CC" w:rsidR="00CD2113" w:rsidRPr="009F72D8" w:rsidRDefault="002311A3" w:rsidP="00D30F85">
      <w:pPr>
        <w:tabs>
          <w:tab w:val="left" w:pos="0"/>
        </w:tabs>
        <w:spacing w:line="360" w:lineRule="auto"/>
        <w:jc w:val="both"/>
      </w:pPr>
      <w:r w:rsidRPr="009F72D8">
        <w:lastRenderedPageBreak/>
        <w:t xml:space="preserve">(2) </w:t>
      </w:r>
      <w:r w:rsidR="00CD2113" w:rsidRPr="009F72D8">
        <w:t>Conduc</w:t>
      </w:r>
      <w:r w:rsidR="00136122" w:rsidRPr="009F72D8">
        <w:t>ă</w:t>
      </w:r>
      <w:r w:rsidR="00150FE5" w:rsidRPr="009F72D8">
        <w:t>torii structurilor</w:t>
      </w:r>
      <w:r w:rsidR="00CD2113" w:rsidRPr="009F72D8">
        <w:t xml:space="preserve"> de </w:t>
      </w:r>
      <w:r w:rsidR="00DD7851" w:rsidRPr="009F72D8">
        <w:t>lucru</w:t>
      </w:r>
      <w:r w:rsidR="00CD2113" w:rsidRPr="009F72D8">
        <w:t xml:space="preserve"> colabor</w:t>
      </w:r>
      <w:r w:rsidR="00087745" w:rsidRPr="009F72D8">
        <w:t>eaza</w:t>
      </w:r>
      <w:r w:rsidR="00CD2113" w:rsidRPr="009F72D8">
        <w:t xml:space="preserve"> permanent</w:t>
      </w:r>
      <w:r w:rsidR="00FA3B25" w:rsidRPr="009F72D8">
        <w:t xml:space="preserve"> în </w:t>
      </w:r>
      <w:r w:rsidR="00CD2113" w:rsidRPr="009F72D8">
        <w:t xml:space="preserve">vederea </w:t>
      </w:r>
      <w:r w:rsidR="00136122" w:rsidRPr="009F72D8">
        <w:t>î</w:t>
      </w:r>
      <w:r w:rsidR="00CD2113" w:rsidRPr="009F72D8">
        <w:t>ndeplinirii la timp</w:t>
      </w:r>
      <w:r w:rsidR="00FA3B25" w:rsidRPr="009F72D8">
        <w:t xml:space="preserve"> şi în </w:t>
      </w:r>
      <w:r w:rsidR="00CD2113" w:rsidRPr="009F72D8">
        <w:t>mod corespunz</w:t>
      </w:r>
      <w:r w:rsidR="00136122" w:rsidRPr="009F72D8">
        <w:t>ă</w:t>
      </w:r>
      <w:r w:rsidR="00CD2113" w:rsidRPr="009F72D8">
        <w:t>tor a sarcinilor ce le revin.</w:t>
      </w:r>
    </w:p>
    <w:p w14:paraId="7EC6121C" w14:textId="77777777" w:rsidR="00087745" w:rsidRPr="009F72D8" w:rsidRDefault="00087745" w:rsidP="00D30F85">
      <w:pPr>
        <w:tabs>
          <w:tab w:val="left" w:pos="0"/>
        </w:tabs>
        <w:spacing w:line="360" w:lineRule="auto"/>
        <w:jc w:val="both"/>
        <w:rPr>
          <w:b/>
        </w:rPr>
      </w:pPr>
    </w:p>
    <w:p w14:paraId="0FB1B110" w14:textId="4836CBC7" w:rsidR="00CD2113" w:rsidRPr="009F72D8" w:rsidRDefault="00CD2113" w:rsidP="00D30F85">
      <w:pPr>
        <w:tabs>
          <w:tab w:val="left" w:pos="0"/>
        </w:tabs>
        <w:spacing w:line="360" w:lineRule="auto"/>
        <w:jc w:val="both"/>
      </w:pPr>
      <w:r w:rsidRPr="009F72D8">
        <w:rPr>
          <w:b/>
        </w:rPr>
        <w:t>Art.</w:t>
      </w:r>
      <w:r w:rsidR="00243EB7" w:rsidRPr="009F72D8">
        <w:rPr>
          <w:b/>
        </w:rPr>
        <w:t xml:space="preserve"> </w:t>
      </w:r>
      <w:r w:rsidR="000D7280" w:rsidRPr="009F72D8">
        <w:rPr>
          <w:b/>
        </w:rPr>
        <w:t>11</w:t>
      </w:r>
      <w:r w:rsidRPr="009F72D8">
        <w:rPr>
          <w:b/>
        </w:rPr>
        <w:t>.</w:t>
      </w:r>
      <w:r w:rsidR="00243EB7" w:rsidRPr="009F72D8">
        <w:t xml:space="preserve"> </w:t>
      </w:r>
      <w:r w:rsidR="008805CE" w:rsidRPr="009F72D8">
        <w:t xml:space="preserve"> Î</w:t>
      </w:r>
      <w:r w:rsidR="00FA3B25" w:rsidRPr="009F72D8">
        <w:t xml:space="preserve">n </w:t>
      </w:r>
      <w:r w:rsidRPr="009F72D8">
        <w:t>func</w:t>
      </w:r>
      <w:r w:rsidR="00BD0260" w:rsidRPr="009F72D8">
        <w:t>ț</w:t>
      </w:r>
      <w:r w:rsidRPr="009F72D8">
        <w:t>ie de specificul activit</w:t>
      </w:r>
      <w:r w:rsidR="002A0994" w:rsidRPr="009F72D8">
        <w:t>ăț</w:t>
      </w:r>
      <w:r w:rsidRPr="009F72D8">
        <w:t>ii fiec</w:t>
      </w:r>
      <w:r w:rsidR="002A0994" w:rsidRPr="009F72D8">
        <w:t>ă</w:t>
      </w:r>
      <w:r w:rsidRPr="009F72D8">
        <w:t>ruia</w:t>
      </w:r>
      <w:r w:rsidR="00FA3B25" w:rsidRPr="009F72D8">
        <w:t xml:space="preserve"> şi în </w:t>
      </w:r>
      <w:r w:rsidRPr="009F72D8">
        <w:t xml:space="preserve">scopul </w:t>
      </w:r>
      <w:r w:rsidR="002A0994" w:rsidRPr="009F72D8">
        <w:t>î</w:t>
      </w:r>
      <w:r w:rsidRPr="009F72D8">
        <w:t>ndeplinirii atribu</w:t>
      </w:r>
      <w:r w:rsidR="002A0994" w:rsidRPr="009F72D8">
        <w:t>ț</w:t>
      </w:r>
      <w:r w:rsidRPr="009F72D8">
        <w:t>ii</w:t>
      </w:r>
      <w:r w:rsidR="00150FE5" w:rsidRPr="009F72D8">
        <w:t>lor ce le revin, structurile</w:t>
      </w:r>
      <w:r w:rsidRPr="009F72D8">
        <w:t xml:space="preserve"> din cadrul aparatului propriu </w:t>
      </w:r>
      <w:r w:rsidR="002A0994" w:rsidRPr="009F72D8">
        <w:t>î</w:t>
      </w:r>
      <w:r w:rsidRPr="009F72D8">
        <w:t>ntocmesc proiecte de hot</w:t>
      </w:r>
      <w:r w:rsidR="002A0994" w:rsidRPr="009F72D8">
        <w:t>ă</w:t>
      </w:r>
      <w:r w:rsidRPr="009F72D8">
        <w:t>r</w:t>
      </w:r>
      <w:r w:rsidR="002A0994" w:rsidRPr="009F72D8">
        <w:t>â</w:t>
      </w:r>
      <w:r w:rsidRPr="009F72D8">
        <w:t>ri</w:t>
      </w:r>
      <w:r w:rsidR="00FA3B25" w:rsidRPr="009F72D8">
        <w:t xml:space="preserve"> şi </w:t>
      </w:r>
      <w:r w:rsidRPr="009F72D8">
        <w:t>dispozi</w:t>
      </w:r>
      <w:r w:rsidR="002A0994" w:rsidRPr="009F72D8">
        <w:t>ț</w:t>
      </w:r>
      <w:r w:rsidRPr="009F72D8">
        <w:t>ii pe care le prezint</w:t>
      </w:r>
      <w:r w:rsidR="002A0994" w:rsidRPr="009F72D8">
        <w:t>ă</w:t>
      </w:r>
      <w:r w:rsidRPr="009F72D8">
        <w:t xml:space="preserve"> Primarului</w:t>
      </w:r>
      <w:r w:rsidR="00FA3B25" w:rsidRPr="009F72D8">
        <w:t xml:space="preserve"> în </w:t>
      </w:r>
      <w:r w:rsidRPr="009F72D8">
        <w:t>vederea emiterii</w:t>
      </w:r>
      <w:r w:rsidR="002311A3" w:rsidRPr="009F72D8">
        <w:t>/adoptării</w:t>
      </w:r>
      <w:r w:rsidRPr="009F72D8">
        <w:t xml:space="preserve"> acestora.</w:t>
      </w:r>
    </w:p>
    <w:p w14:paraId="2EE27414" w14:textId="77777777" w:rsidR="00087745" w:rsidRPr="009F72D8" w:rsidRDefault="00087745" w:rsidP="00D30F85">
      <w:pPr>
        <w:tabs>
          <w:tab w:val="left" w:pos="0"/>
        </w:tabs>
        <w:spacing w:line="360" w:lineRule="auto"/>
        <w:jc w:val="both"/>
        <w:rPr>
          <w:b/>
        </w:rPr>
      </w:pPr>
    </w:p>
    <w:p w14:paraId="408BDEC2" w14:textId="79347206" w:rsidR="00CD2113" w:rsidRPr="009F72D8" w:rsidRDefault="00CD2113" w:rsidP="00D30F85">
      <w:pPr>
        <w:tabs>
          <w:tab w:val="left" w:pos="0"/>
        </w:tabs>
        <w:spacing w:line="360" w:lineRule="auto"/>
        <w:jc w:val="both"/>
      </w:pPr>
      <w:r w:rsidRPr="009F72D8">
        <w:rPr>
          <w:b/>
        </w:rPr>
        <w:t>Art.</w:t>
      </w:r>
      <w:r w:rsidR="00243EB7" w:rsidRPr="009F72D8">
        <w:rPr>
          <w:b/>
        </w:rPr>
        <w:t xml:space="preserve"> </w:t>
      </w:r>
      <w:r w:rsidR="000D7280" w:rsidRPr="009F72D8">
        <w:rPr>
          <w:b/>
        </w:rPr>
        <w:t>12</w:t>
      </w:r>
      <w:r w:rsidRPr="009F72D8">
        <w:rPr>
          <w:b/>
        </w:rPr>
        <w:t>.</w:t>
      </w:r>
      <w:r w:rsidRPr="009F72D8">
        <w:t xml:space="preserve"> Conduc</w:t>
      </w:r>
      <w:r w:rsidR="008D2F36" w:rsidRPr="009F72D8">
        <w:t>ă</w:t>
      </w:r>
      <w:r w:rsidR="00150FE5" w:rsidRPr="009F72D8">
        <w:t>torii structurilor</w:t>
      </w:r>
      <w:r w:rsidRPr="009F72D8">
        <w:t xml:space="preserve"> de specialitate, din dispozi</w:t>
      </w:r>
      <w:r w:rsidR="002A0994" w:rsidRPr="009F72D8">
        <w:t>ț</w:t>
      </w:r>
      <w:r w:rsidRPr="009F72D8">
        <w:t>ia sau cu aprobarea conducerii Prim</w:t>
      </w:r>
      <w:r w:rsidR="002A0994" w:rsidRPr="009F72D8">
        <w:t>ă</w:t>
      </w:r>
      <w:r w:rsidRPr="009F72D8">
        <w:t>riei, vor putea stabili</w:t>
      </w:r>
      <w:r w:rsidR="00FA3B25" w:rsidRPr="009F72D8">
        <w:t xml:space="preserve"> şi </w:t>
      </w:r>
      <w:r w:rsidRPr="009F72D8">
        <w:t>alte sarcini dec</w:t>
      </w:r>
      <w:r w:rsidR="002A0994" w:rsidRPr="009F72D8">
        <w:t>â</w:t>
      </w:r>
      <w:r w:rsidRPr="009F72D8">
        <w:t>t cele prev</w:t>
      </w:r>
      <w:r w:rsidR="002A0994" w:rsidRPr="009F72D8">
        <w:t>ă</w:t>
      </w:r>
      <w:r w:rsidRPr="009F72D8">
        <w:t>zute</w:t>
      </w:r>
      <w:r w:rsidR="00FA3B25" w:rsidRPr="009F72D8">
        <w:t xml:space="preserve"> în </w:t>
      </w:r>
      <w:r w:rsidRPr="009F72D8">
        <w:t>prezentul Regulament, pentru personalul din cadrul acestora. Aceste sarcini vor fi prezentate</w:t>
      </w:r>
      <w:r w:rsidR="00FA3B25" w:rsidRPr="009F72D8">
        <w:t xml:space="preserve"> în </w:t>
      </w:r>
      <w:r w:rsidRPr="009F72D8">
        <w:t>scris</w:t>
      </w:r>
      <w:r w:rsidR="00FA3B25" w:rsidRPr="009F72D8">
        <w:t xml:space="preserve"> şi </w:t>
      </w:r>
      <w:r w:rsidRPr="009F72D8">
        <w:t>asumate sub semn</w:t>
      </w:r>
      <w:r w:rsidR="002A0994" w:rsidRPr="009F72D8">
        <w:t>ă</w:t>
      </w:r>
      <w:r w:rsidRPr="009F72D8">
        <w:t>tur</w:t>
      </w:r>
      <w:r w:rsidR="002A0994" w:rsidRPr="009F72D8">
        <w:t>ă</w:t>
      </w:r>
      <w:r w:rsidRPr="009F72D8">
        <w:t xml:space="preserve"> de c</w:t>
      </w:r>
      <w:r w:rsidR="002A0994" w:rsidRPr="009F72D8">
        <w:t>ă</w:t>
      </w:r>
      <w:r w:rsidRPr="009F72D8">
        <w:t xml:space="preserve">tre cei </w:t>
      </w:r>
      <w:r w:rsidR="002A0994" w:rsidRPr="009F72D8">
        <w:t>î</w:t>
      </w:r>
      <w:r w:rsidRPr="009F72D8">
        <w:t>ndrept</w:t>
      </w:r>
      <w:r w:rsidR="002A0994" w:rsidRPr="009F72D8">
        <w:t>ăț</w:t>
      </w:r>
      <w:r w:rsidRPr="009F72D8">
        <w:t>i</w:t>
      </w:r>
      <w:r w:rsidR="002A0994" w:rsidRPr="009F72D8">
        <w:t>ț</w:t>
      </w:r>
      <w:r w:rsidRPr="009F72D8">
        <w:t>i s</w:t>
      </w:r>
      <w:r w:rsidR="002A0994" w:rsidRPr="009F72D8">
        <w:t>ă</w:t>
      </w:r>
      <w:r w:rsidRPr="009F72D8">
        <w:t xml:space="preserve"> le aduc</w:t>
      </w:r>
      <w:r w:rsidR="002A0994" w:rsidRPr="009F72D8">
        <w:t>ă</w:t>
      </w:r>
      <w:r w:rsidRPr="009F72D8">
        <w:t xml:space="preserve"> la </w:t>
      </w:r>
      <w:r w:rsidR="002A0994" w:rsidRPr="009F72D8">
        <w:t>î</w:t>
      </w:r>
      <w:r w:rsidRPr="009F72D8">
        <w:t>ndeplinire.</w:t>
      </w:r>
    </w:p>
    <w:p w14:paraId="50ED9ADB" w14:textId="77777777" w:rsidR="00CD2113" w:rsidRPr="009F72D8" w:rsidRDefault="00CD2113" w:rsidP="00D30F85">
      <w:pPr>
        <w:pStyle w:val="NormalWeb"/>
        <w:tabs>
          <w:tab w:val="left" w:pos="0"/>
        </w:tabs>
        <w:spacing w:before="0" w:beforeAutospacing="0" w:after="0" w:afterAutospacing="0" w:line="360" w:lineRule="auto"/>
        <w:jc w:val="both"/>
        <w:rPr>
          <w:rStyle w:val="Robust"/>
        </w:rPr>
      </w:pPr>
    </w:p>
    <w:p w14:paraId="202C6302" w14:textId="0458443B" w:rsidR="00F42F67" w:rsidRPr="009F72D8" w:rsidRDefault="00087745" w:rsidP="00D30F85">
      <w:pPr>
        <w:pStyle w:val="NormalWeb"/>
        <w:tabs>
          <w:tab w:val="left" w:pos="0"/>
        </w:tabs>
        <w:spacing w:before="0" w:beforeAutospacing="0" w:after="0" w:afterAutospacing="0" w:line="360" w:lineRule="auto"/>
        <w:jc w:val="both"/>
      </w:pPr>
      <w:r w:rsidRPr="009F72D8">
        <w:rPr>
          <w:rStyle w:val="Robust"/>
        </w:rPr>
        <w:t>Art. 1</w:t>
      </w:r>
      <w:r w:rsidR="000D7280" w:rsidRPr="009F72D8">
        <w:rPr>
          <w:rStyle w:val="Robust"/>
        </w:rPr>
        <w:t>3</w:t>
      </w:r>
      <w:r w:rsidR="007D2BDC" w:rsidRPr="009F72D8">
        <w:rPr>
          <w:rStyle w:val="Robust"/>
        </w:rPr>
        <w:t xml:space="preserve">. </w:t>
      </w:r>
      <w:r w:rsidR="00F55DEB" w:rsidRPr="009F72D8">
        <w:rPr>
          <w:rStyle w:val="Robust"/>
        </w:rPr>
        <w:t xml:space="preserve"> </w:t>
      </w:r>
      <w:r w:rsidR="00F55DEB" w:rsidRPr="009F72D8">
        <w:t>Regimul general al raporturilor juridice dintre func</w:t>
      </w:r>
      <w:r w:rsidR="002A0994" w:rsidRPr="009F72D8">
        <w:t>ț</w:t>
      </w:r>
      <w:r w:rsidR="00F55DEB" w:rsidRPr="009F72D8">
        <w:t>ionarii publici</w:t>
      </w:r>
      <w:r w:rsidR="00FA3B25" w:rsidRPr="009F72D8">
        <w:t xml:space="preserve"> şi </w:t>
      </w:r>
      <w:r w:rsidR="00F55DEB" w:rsidRPr="009F72D8">
        <w:t>Prim</w:t>
      </w:r>
      <w:r w:rsidR="002A0994" w:rsidRPr="009F72D8">
        <w:t>ă</w:t>
      </w:r>
      <w:r w:rsidR="00F55DEB" w:rsidRPr="009F72D8">
        <w:t xml:space="preserve">ria </w:t>
      </w:r>
      <w:r w:rsidR="00243EB7" w:rsidRPr="009F72D8">
        <w:t>comunei Snagov</w:t>
      </w:r>
      <w:r w:rsidR="00F55DEB" w:rsidRPr="009F72D8">
        <w:t xml:space="preserve"> este reglementat de</w:t>
      </w:r>
      <w:r w:rsidR="00754E80" w:rsidRPr="009F72D8">
        <w:t xml:space="preserve"> prevederile Ordonanței de Urgență nr. 57/2019 privind Codul administrativ, cu modificările și completările ulterioare şi a altor acte normative în vigoare, Legea nr. 53/2003 privind Codul Muncii, republicat, cu modificările şi completările ulterioare</w:t>
      </w:r>
      <w:r w:rsidR="00150FE5" w:rsidRPr="009F72D8">
        <w:t>, precum și alte reglementări în vigoare aplicabile.</w:t>
      </w:r>
    </w:p>
    <w:p w14:paraId="61DF164C" w14:textId="6B72BE6F" w:rsidR="00F55DEB" w:rsidRPr="009F72D8" w:rsidRDefault="00F55DEB" w:rsidP="00D30F85">
      <w:pPr>
        <w:pStyle w:val="NormalWeb"/>
        <w:tabs>
          <w:tab w:val="left" w:pos="0"/>
        </w:tabs>
        <w:spacing w:before="0" w:beforeAutospacing="0" w:after="0" w:afterAutospacing="0" w:line="360" w:lineRule="auto"/>
        <w:jc w:val="both"/>
      </w:pPr>
      <w:r w:rsidRPr="009F72D8">
        <w:rPr>
          <w:rStyle w:val="Robust"/>
        </w:rPr>
        <w:t xml:space="preserve">Art. </w:t>
      </w:r>
      <w:r w:rsidR="000D7280" w:rsidRPr="009F72D8">
        <w:rPr>
          <w:rStyle w:val="Robust"/>
        </w:rPr>
        <w:t>14</w:t>
      </w:r>
      <w:r w:rsidR="00F2798A" w:rsidRPr="009F72D8">
        <w:rPr>
          <w:rStyle w:val="Robust"/>
        </w:rPr>
        <w:t>.</w:t>
      </w:r>
      <w:r w:rsidRPr="009F72D8">
        <w:rPr>
          <w:rStyle w:val="Robust"/>
        </w:rPr>
        <w:t xml:space="preserve"> </w:t>
      </w:r>
      <w:r w:rsidRPr="009F72D8">
        <w:t>Personalul</w:t>
      </w:r>
      <w:r w:rsidR="0098025C" w:rsidRPr="009F72D8">
        <w:t>ui</w:t>
      </w:r>
      <w:r w:rsidRPr="009F72D8">
        <w:t xml:space="preserve"> </w:t>
      </w:r>
      <w:r w:rsidR="0098025C" w:rsidRPr="009F72D8">
        <w:t xml:space="preserve">contractual </w:t>
      </w:r>
      <w:r w:rsidR="000C317B" w:rsidRPr="009F72D8">
        <w:t xml:space="preserve">angajat </w:t>
      </w:r>
      <w:r w:rsidRPr="009F72D8">
        <w:t>cu contract individual de munc</w:t>
      </w:r>
      <w:r w:rsidR="005516F1" w:rsidRPr="009F72D8">
        <w:t>ă</w:t>
      </w:r>
      <w:r w:rsidR="0098025C" w:rsidRPr="009F72D8">
        <w:t xml:space="preserve"> </w:t>
      </w:r>
      <w:r w:rsidRPr="009F72D8">
        <w:t>nu a</w:t>
      </w:r>
      <w:r w:rsidR="0098025C" w:rsidRPr="009F72D8">
        <w:t xml:space="preserve">re </w:t>
      </w:r>
      <w:r w:rsidRPr="009F72D8">
        <w:t>calitatea de func</w:t>
      </w:r>
      <w:r w:rsidR="005516F1" w:rsidRPr="009F72D8">
        <w:t>ț</w:t>
      </w:r>
      <w:r w:rsidRPr="009F72D8">
        <w:t>ionar public</w:t>
      </w:r>
      <w:r w:rsidR="00FA3B25" w:rsidRPr="009F72D8">
        <w:t xml:space="preserve"> </w:t>
      </w:r>
      <w:proofErr w:type="spellStart"/>
      <w:r w:rsidR="00FA3B25" w:rsidRPr="009F72D8">
        <w:t>şi</w:t>
      </w:r>
      <w:proofErr w:type="spellEnd"/>
      <w:r w:rsidR="00FA3B25" w:rsidRPr="009F72D8">
        <w:t xml:space="preserve"> </w:t>
      </w:r>
      <w:r w:rsidRPr="009F72D8">
        <w:t>i se aplic</w:t>
      </w:r>
      <w:r w:rsidR="005516F1" w:rsidRPr="009F72D8">
        <w:t>ă</w:t>
      </w:r>
      <w:r w:rsidRPr="009F72D8">
        <w:t xml:space="preserve"> legisla</w:t>
      </w:r>
      <w:r w:rsidR="005516F1" w:rsidRPr="009F72D8">
        <w:t>ț</w:t>
      </w:r>
      <w:r w:rsidRPr="009F72D8">
        <w:t xml:space="preserve">ia muncii. </w:t>
      </w:r>
    </w:p>
    <w:p w14:paraId="6BB0F67B" w14:textId="2C008F5A" w:rsidR="00252523" w:rsidRPr="009F72D8" w:rsidRDefault="00F55DEB" w:rsidP="0098025C">
      <w:pPr>
        <w:pStyle w:val="NormalWeb"/>
        <w:tabs>
          <w:tab w:val="left" w:pos="0"/>
        </w:tabs>
        <w:spacing w:before="0" w:beforeAutospacing="0" w:after="0" w:afterAutospacing="0" w:line="360" w:lineRule="auto"/>
        <w:jc w:val="both"/>
        <w:rPr>
          <w:rStyle w:val="Robust"/>
          <w:b w:val="0"/>
          <w:bCs w:val="0"/>
        </w:rPr>
      </w:pPr>
      <w:r w:rsidRPr="009F72D8">
        <w:rPr>
          <w:rStyle w:val="Robust"/>
        </w:rPr>
        <w:t xml:space="preserve">Art. </w:t>
      </w:r>
      <w:r w:rsidR="003F00E4" w:rsidRPr="009F72D8">
        <w:rPr>
          <w:rStyle w:val="Robust"/>
        </w:rPr>
        <w:t>1</w:t>
      </w:r>
      <w:r w:rsidR="000D7280" w:rsidRPr="009F72D8">
        <w:rPr>
          <w:rStyle w:val="Robust"/>
        </w:rPr>
        <w:t>5</w:t>
      </w:r>
      <w:r w:rsidR="00F2798A" w:rsidRPr="009F72D8">
        <w:rPr>
          <w:rStyle w:val="Robust"/>
        </w:rPr>
        <w:t>.</w:t>
      </w:r>
      <w:r w:rsidRPr="009F72D8">
        <w:rPr>
          <w:rStyle w:val="Robust"/>
        </w:rPr>
        <w:t xml:space="preserve"> </w:t>
      </w:r>
      <w:r w:rsidRPr="009F72D8">
        <w:t>Normele de conduit</w:t>
      </w:r>
      <w:r w:rsidR="005516F1" w:rsidRPr="009F72D8">
        <w:t>ă</w:t>
      </w:r>
      <w:r w:rsidRPr="009F72D8">
        <w:t xml:space="preserve"> profesional</w:t>
      </w:r>
      <w:r w:rsidR="005516F1" w:rsidRPr="009F72D8">
        <w:t>ă</w:t>
      </w:r>
      <w:r w:rsidR="00150FE5" w:rsidRPr="009F72D8">
        <w:t xml:space="preserve"> ale salariaților</w:t>
      </w:r>
      <w:r w:rsidR="00434059" w:rsidRPr="009F72D8">
        <w:t xml:space="preserve"> sunt reglementat prin </w:t>
      </w:r>
      <w:r w:rsidRPr="009F72D8">
        <w:t>Codul de conduit</w:t>
      </w:r>
      <w:r w:rsidR="005516F1" w:rsidRPr="009F72D8">
        <w:t>ă</w:t>
      </w:r>
      <w:r w:rsidR="00FA3B25" w:rsidRPr="009F72D8">
        <w:t xml:space="preserve"> şi </w:t>
      </w:r>
      <w:r w:rsidR="00150FE5" w:rsidRPr="009F72D8">
        <w:t>sunt obligatorii pentru toți salariații</w:t>
      </w:r>
      <w:r w:rsidRPr="009F72D8">
        <w:t>, precum</w:t>
      </w:r>
      <w:r w:rsidR="00FA3B25" w:rsidRPr="009F72D8">
        <w:t xml:space="preserve"> şi </w:t>
      </w:r>
      <w:r w:rsidRPr="009F72D8">
        <w:t>pentru persoanele care ocup</w:t>
      </w:r>
      <w:r w:rsidR="005516F1" w:rsidRPr="009F72D8">
        <w:t>ă</w:t>
      </w:r>
      <w:r w:rsidRPr="009F72D8">
        <w:t xml:space="preserve"> temporar o func</w:t>
      </w:r>
      <w:r w:rsidR="005516F1" w:rsidRPr="009F72D8">
        <w:t>ț</w:t>
      </w:r>
      <w:r w:rsidRPr="009F72D8">
        <w:t>ie public</w:t>
      </w:r>
      <w:r w:rsidR="005516F1" w:rsidRPr="009F72D8">
        <w:t>ă</w:t>
      </w:r>
      <w:r w:rsidR="00150FE5" w:rsidRPr="009F72D8">
        <w:t>/contractuală</w:t>
      </w:r>
      <w:r w:rsidR="00FA3B25" w:rsidRPr="009F72D8">
        <w:t xml:space="preserve"> în </w:t>
      </w:r>
      <w:r w:rsidRPr="009F72D8">
        <w:t>cadrul Prim</w:t>
      </w:r>
      <w:r w:rsidR="005516F1" w:rsidRPr="009F72D8">
        <w:t>ă</w:t>
      </w:r>
      <w:r w:rsidRPr="009F72D8">
        <w:t xml:space="preserve">riei </w:t>
      </w:r>
      <w:r w:rsidR="00F2798A" w:rsidRPr="009F72D8">
        <w:t>comunei Snagov</w:t>
      </w:r>
      <w:r w:rsidR="003F00E4" w:rsidRPr="009F72D8">
        <w:t>.</w:t>
      </w:r>
    </w:p>
    <w:p w14:paraId="793AB3C3" w14:textId="654594D7" w:rsidR="00523A12" w:rsidRPr="009F72D8" w:rsidRDefault="00523A12" w:rsidP="00D30F85">
      <w:pPr>
        <w:tabs>
          <w:tab w:val="left" w:pos="0"/>
        </w:tabs>
        <w:spacing w:line="360" w:lineRule="auto"/>
        <w:jc w:val="both"/>
      </w:pPr>
      <w:r w:rsidRPr="009F72D8">
        <w:rPr>
          <w:rStyle w:val="Robust"/>
        </w:rPr>
        <w:t>Art. 16</w:t>
      </w:r>
      <w:r w:rsidR="00F2798A" w:rsidRPr="009F72D8">
        <w:rPr>
          <w:rStyle w:val="Robust"/>
        </w:rPr>
        <w:t>.</w:t>
      </w:r>
      <w:r w:rsidRPr="009F72D8">
        <w:rPr>
          <w:rStyle w:val="Robust"/>
        </w:rPr>
        <w:t xml:space="preserve"> </w:t>
      </w:r>
      <w:r w:rsidRPr="009F72D8">
        <w:t xml:space="preserve">Principiile generale care guvernează conduita profesională a </w:t>
      </w:r>
      <w:r w:rsidRPr="009F72D8">
        <w:rPr>
          <w:b/>
          <w:u w:val="single"/>
        </w:rPr>
        <w:t>funcţionarilor publici</w:t>
      </w:r>
      <w:r w:rsidR="00434059" w:rsidRPr="009F72D8">
        <w:rPr>
          <w:b/>
          <w:u w:val="single"/>
        </w:rPr>
        <w:t xml:space="preserve"> şi personalului contractual</w:t>
      </w:r>
      <w:r w:rsidRPr="009F72D8">
        <w:t xml:space="preserve"> din cadrul Primăriei </w:t>
      </w:r>
      <w:r w:rsidR="00F2798A" w:rsidRPr="009F72D8">
        <w:t>comunei Snagov</w:t>
      </w:r>
      <w:r w:rsidRPr="009F72D8">
        <w:t>, sunt următoarele:</w:t>
      </w:r>
    </w:p>
    <w:p w14:paraId="5C0F2E49" w14:textId="77777777" w:rsidR="00523A12" w:rsidRPr="009F72D8" w:rsidRDefault="00523A12" w:rsidP="00D30F85">
      <w:pPr>
        <w:tabs>
          <w:tab w:val="left" w:pos="0"/>
        </w:tabs>
        <w:spacing w:line="360" w:lineRule="auto"/>
        <w:jc w:val="both"/>
      </w:pPr>
      <w:r w:rsidRPr="009F72D8">
        <w:rPr>
          <w:rStyle w:val="Robust"/>
        </w:rPr>
        <w:t xml:space="preserve">      </w:t>
      </w:r>
      <w:r w:rsidRPr="009F72D8">
        <w:t xml:space="preserve">a) </w:t>
      </w:r>
      <w:r w:rsidRPr="009F72D8">
        <w:rPr>
          <w:b/>
          <w:bCs/>
        </w:rPr>
        <w:t>supremaţia Constituţiei şi a legii,</w:t>
      </w:r>
      <w:r w:rsidRPr="009F72D8">
        <w:t xml:space="preserve"> principiu conform căruia funcţionarii publici au îndatorirea de a respecta Constituţia şi legile ţării;</w:t>
      </w:r>
    </w:p>
    <w:p w14:paraId="4D6F8D65" w14:textId="062CB06D" w:rsidR="00523A12" w:rsidRPr="009F72D8" w:rsidRDefault="00523A12" w:rsidP="00D30F85">
      <w:pPr>
        <w:tabs>
          <w:tab w:val="left" w:pos="0"/>
        </w:tabs>
        <w:spacing w:line="360" w:lineRule="auto"/>
        <w:jc w:val="both"/>
      </w:pPr>
      <w:r w:rsidRPr="009F72D8">
        <w:rPr>
          <w:rStyle w:val="Robust"/>
        </w:rPr>
        <w:t xml:space="preserve">      </w:t>
      </w:r>
      <w:r w:rsidRPr="009F72D8">
        <w:t xml:space="preserve">b) </w:t>
      </w:r>
      <w:r w:rsidRPr="009F72D8">
        <w:rPr>
          <w:b/>
          <w:bCs/>
        </w:rPr>
        <w:t>prioritatea interesului public,</w:t>
      </w:r>
      <w:r w:rsidRPr="009F72D8">
        <w:t xml:space="preserve"> principiu conform căruia funcţionarii publici au îndatorirea de a considera interesul public mai presus decât interesul personal, în exercitarea funcţ</w:t>
      </w:r>
      <w:r w:rsidR="004327E3" w:rsidRPr="009F72D8">
        <w:t>iei deținute</w:t>
      </w:r>
      <w:r w:rsidRPr="009F72D8">
        <w:t xml:space="preserve">; </w:t>
      </w:r>
    </w:p>
    <w:p w14:paraId="4B904497" w14:textId="727A986B" w:rsidR="00523A12" w:rsidRPr="009F72D8" w:rsidRDefault="00523A12" w:rsidP="00D30F85">
      <w:pPr>
        <w:tabs>
          <w:tab w:val="left" w:pos="0"/>
        </w:tabs>
        <w:spacing w:line="360" w:lineRule="auto"/>
        <w:jc w:val="both"/>
      </w:pPr>
      <w:r w:rsidRPr="009F72D8">
        <w:rPr>
          <w:rStyle w:val="Robust"/>
        </w:rPr>
        <w:t xml:space="preserve">      </w:t>
      </w:r>
      <w:r w:rsidRPr="009F72D8">
        <w:t xml:space="preserve">c) </w:t>
      </w:r>
      <w:r w:rsidRPr="009F72D8">
        <w:rPr>
          <w:b/>
          <w:bCs/>
        </w:rPr>
        <w:t>asigurarea egalităţii de tratament a cetăţenilor în faţa autorităţilor şi instituţiilor publice,</w:t>
      </w:r>
      <w:r w:rsidRPr="009F72D8">
        <w:t xml:space="preserve"> principiu conform </w:t>
      </w:r>
      <w:r w:rsidR="004327E3" w:rsidRPr="009F72D8">
        <w:t>căruia persoanele care ocupă diferite categorii de funcţii au îndatorirea de a aplica acelaşi regim juridic în situaţii identice sau similare</w:t>
      </w:r>
      <w:r w:rsidRPr="009F72D8">
        <w:t xml:space="preserve">; </w:t>
      </w:r>
    </w:p>
    <w:p w14:paraId="78A43A15" w14:textId="28DB7E6D" w:rsidR="00523A12" w:rsidRPr="009F72D8" w:rsidRDefault="00523A12" w:rsidP="00D30F85">
      <w:pPr>
        <w:tabs>
          <w:tab w:val="left" w:pos="0"/>
        </w:tabs>
        <w:spacing w:line="360" w:lineRule="auto"/>
        <w:jc w:val="both"/>
      </w:pPr>
      <w:r w:rsidRPr="009F72D8">
        <w:rPr>
          <w:rStyle w:val="Robust"/>
        </w:rPr>
        <w:t xml:space="preserve">      </w:t>
      </w:r>
      <w:r w:rsidRPr="009F72D8">
        <w:t xml:space="preserve">d) </w:t>
      </w:r>
      <w:r w:rsidRPr="009F72D8">
        <w:rPr>
          <w:b/>
          <w:bCs/>
        </w:rPr>
        <w:t>profesionalismul,</w:t>
      </w:r>
      <w:r w:rsidRPr="009F72D8">
        <w:t xml:space="preserve"> </w:t>
      </w:r>
      <w:r w:rsidR="004327E3" w:rsidRPr="009F72D8">
        <w:t>principiu conform căruia persoanele care ocupă diferite categorii de funcţii au obligaţia de a îndeplini atribuţiile de serviciu cu responsabilitate, competenţă, eficienţă, corectitudine şi conştiinciozitate</w:t>
      </w:r>
      <w:r w:rsidRPr="009F72D8">
        <w:t xml:space="preserve">; </w:t>
      </w:r>
    </w:p>
    <w:p w14:paraId="4F5520AE" w14:textId="095DC842" w:rsidR="00523A12" w:rsidRPr="009F72D8" w:rsidRDefault="00523A12" w:rsidP="00D30F85">
      <w:pPr>
        <w:tabs>
          <w:tab w:val="left" w:pos="0"/>
        </w:tabs>
        <w:spacing w:line="360" w:lineRule="auto"/>
        <w:jc w:val="both"/>
      </w:pPr>
      <w:r w:rsidRPr="009F72D8">
        <w:rPr>
          <w:rStyle w:val="Robust"/>
        </w:rPr>
        <w:lastRenderedPageBreak/>
        <w:t>     </w:t>
      </w:r>
      <w:r w:rsidRPr="009F72D8">
        <w:t xml:space="preserve">e) </w:t>
      </w:r>
      <w:r w:rsidRPr="009F72D8">
        <w:rPr>
          <w:b/>
          <w:bCs/>
        </w:rPr>
        <w:t>imparţialitatea</w:t>
      </w:r>
      <w:r w:rsidR="0054353A" w:rsidRPr="009F72D8">
        <w:rPr>
          <w:b/>
          <w:bCs/>
        </w:rPr>
        <w:t xml:space="preserve"> </w:t>
      </w:r>
      <w:r w:rsidRPr="009F72D8">
        <w:rPr>
          <w:b/>
          <w:bCs/>
        </w:rPr>
        <w:t>şi independen</w:t>
      </w:r>
      <w:r w:rsidR="008D2F36" w:rsidRPr="009F72D8">
        <w:rPr>
          <w:b/>
          <w:bCs/>
        </w:rPr>
        <w:t>ț</w:t>
      </w:r>
      <w:r w:rsidRPr="009F72D8">
        <w:rPr>
          <w:b/>
          <w:bCs/>
        </w:rPr>
        <w:t>a</w:t>
      </w:r>
      <w:r w:rsidRPr="009F72D8">
        <w:t xml:space="preserve">, principiu conform căruia </w:t>
      </w:r>
      <w:r w:rsidR="004327E3" w:rsidRPr="009F72D8">
        <w:t>persoanele care ocupă diferite categorii de funcţii sunt obligate să aibă o atitudine obiectivă, neutră faţă de orice interes altul decât interesul public, în exercitarea funcţiei deţinute</w:t>
      </w:r>
      <w:r w:rsidRPr="009F72D8">
        <w:t xml:space="preserve">; </w:t>
      </w:r>
    </w:p>
    <w:p w14:paraId="205E0197" w14:textId="1EA3F5CA" w:rsidR="00252523" w:rsidRPr="009F72D8" w:rsidRDefault="00523A12" w:rsidP="00D30F85">
      <w:pPr>
        <w:tabs>
          <w:tab w:val="left" w:pos="0"/>
        </w:tabs>
        <w:spacing w:line="360" w:lineRule="auto"/>
        <w:jc w:val="both"/>
        <w:rPr>
          <w:rStyle w:val="Robust"/>
          <w:b w:val="0"/>
          <w:bCs w:val="0"/>
        </w:rPr>
      </w:pPr>
      <w:r w:rsidRPr="009F72D8">
        <w:rPr>
          <w:rStyle w:val="Robust"/>
        </w:rPr>
        <w:t xml:space="preserve">      </w:t>
      </w:r>
      <w:r w:rsidRPr="009F72D8">
        <w:t xml:space="preserve">f) </w:t>
      </w:r>
      <w:r w:rsidRPr="009F72D8">
        <w:rPr>
          <w:b/>
          <w:bCs/>
        </w:rPr>
        <w:t>integritatea morală</w:t>
      </w:r>
      <w:r w:rsidRPr="009F72D8">
        <w:t xml:space="preserve">, principiu conform căruia funcţionarilor publici le este interzis să solicite sau să accepte, direct ori indirect, pentru ei sau pentru alţii, vreun avantaj ori beneficiu în considerarea funcţiei publice pe care o deţin sau să abuzeze în vreun fel de această funcţie; </w:t>
      </w:r>
    </w:p>
    <w:p w14:paraId="3FE893A4" w14:textId="1ACB4A21" w:rsidR="00523A12" w:rsidRPr="009F72D8" w:rsidRDefault="00252523" w:rsidP="00D30F85">
      <w:pPr>
        <w:tabs>
          <w:tab w:val="left" w:pos="0"/>
        </w:tabs>
        <w:spacing w:line="360" w:lineRule="auto"/>
        <w:jc w:val="both"/>
      </w:pPr>
      <w:r w:rsidRPr="009F72D8">
        <w:rPr>
          <w:rStyle w:val="Robust"/>
        </w:rPr>
        <w:t xml:space="preserve">      </w:t>
      </w:r>
      <w:r w:rsidR="00523A12" w:rsidRPr="009F72D8">
        <w:rPr>
          <w:rStyle w:val="Robust"/>
        </w:rPr>
        <w:t xml:space="preserve"> </w:t>
      </w:r>
      <w:r w:rsidR="00523A12" w:rsidRPr="009F72D8">
        <w:t xml:space="preserve">g) </w:t>
      </w:r>
      <w:r w:rsidR="00523A12" w:rsidRPr="009F72D8">
        <w:rPr>
          <w:b/>
          <w:bCs/>
        </w:rPr>
        <w:t>libertatea gândirii şi a exprimării</w:t>
      </w:r>
      <w:r w:rsidR="00523A12" w:rsidRPr="009F72D8">
        <w:t xml:space="preserve">, principiu conform căruia </w:t>
      </w:r>
      <w:r w:rsidR="004327E3" w:rsidRPr="009F72D8">
        <w:t>căruia persoanele care ocupă diferite categorii de funcţii pot să-şi exprime şi să-şi fundamenteze opiniile, cu respectarea ordinii de drept şi a bunelor moravuri</w:t>
      </w:r>
      <w:r w:rsidR="00523A12" w:rsidRPr="009F72D8">
        <w:t xml:space="preserve">; </w:t>
      </w:r>
    </w:p>
    <w:p w14:paraId="5874BFE3" w14:textId="71F8E857" w:rsidR="008D2F36" w:rsidRPr="009F72D8" w:rsidRDefault="00523A12" w:rsidP="00D30F85">
      <w:pPr>
        <w:pStyle w:val="NormalWeb"/>
        <w:tabs>
          <w:tab w:val="left" w:pos="0"/>
        </w:tabs>
        <w:spacing w:before="0" w:beforeAutospacing="0" w:after="0" w:afterAutospacing="0" w:line="360" w:lineRule="auto"/>
        <w:jc w:val="both"/>
      </w:pPr>
      <w:r w:rsidRPr="009F72D8">
        <w:rPr>
          <w:rStyle w:val="Robust"/>
        </w:rPr>
        <w:t>     </w:t>
      </w:r>
      <w:r w:rsidR="00252523" w:rsidRPr="009F72D8">
        <w:rPr>
          <w:rStyle w:val="Robust"/>
        </w:rPr>
        <w:t xml:space="preserve"> </w:t>
      </w:r>
      <w:r w:rsidRPr="009F72D8">
        <w:rPr>
          <w:rStyle w:val="Robust"/>
        </w:rPr>
        <w:t xml:space="preserve"> </w:t>
      </w:r>
      <w:r w:rsidRPr="009F72D8">
        <w:t xml:space="preserve">h) </w:t>
      </w:r>
      <w:r w:rsidRPr="009F72D8">
        <w:rPr>
          <w:b/>
          <w:bCs/>
        </w:rPr>
        <w:t>cinstea şi corectitudinea</w:t>
      </w:r>
      <w:r w:rsidRPr="009F72D8">
        <w:t xml:space="preserve">, principiu conform căruia </w:t>
      </w:r>
      <w:r w:rsidR="008D3B0C" w:rsidRPr="009F72D8">
        <w:t>în exercitarea diferitelor categorii de funcţii ocupanţii acestora trebuie să fie de bună - credinţă;</w:t>
      </w:r>
      <w:r w:rsidRPr="009F72D8">
        <w:t xml:space="preserve">; </w:t>
      </w:r>
    </w:p>
    <w:p w14:paraId="65AD051D" w14:textId="214E3095" w:rsidR="008D3B0C" w:rsidRPr="009F72D8" w:rsidRDefault="00523A12" w:rsidP="00D30F85">
      <w:pPr>
        <w:pStyle w:val="NormalWeb"/>
        <w:tabs>
          <w:tab w:val="left" w:pos="0"/>
        </w:tabs>
        <w:spacing w:before="0" w:beforeAutospacing="0" w:after="0" w:afterAutospacing="0" w:line="360" w:lineRule="auto"/>
        <w:jc w:val="both"/>
      </w:pPr>
      <w:r w:rsidRPr="009F72D8">
        <w:rPr>
          <w:rStyle w:val="Robust"/>
        </w:rPr>
        <w:t>     </w:t>
      </w:r>
      <w:r w:rsidRPr="009F72D8">
        <w:t xml:space="preserve">i) </w:t>
      </w:r>
      <w:r w:rsidRPr="009F72D8">
        <w:rPr>
          <w:b/>
          <w:bCs/>
        </w:rPr>
        <w:t>deschiderea şi transparenţa,</w:t>
      </w:r>
      <w:r w:rsidRPr="009F72D8">
        <w:t xml:space="preserve"> principiu conform </w:t>
      </w:r>
      <w:r w:rsidR="008D3B0C" w:rsidRPr="009F72D8">
        <w:t>activităţile desfăşurate în exercitarea diferitelor categorii de funcţii sunt publice şi pot fi supuse monitorizării cetăţenilor;</w:t>
      </w:r>
    </w:p>
    <w:p w14:paraId="7812D6AD" w14:textId="05C2A5E2" w:rsidR="0054353A" w:rsidRPr="009F72D8" w:rsidRDefault="008D3B0C" w:rsidP="00D30F85">
      <w:pPr>
        <w:pStyle w:val="NormalWeb"/>
        <w:tabs>
          <w:tab w:val="left" w:pos="0"/>
        </w:tabs>
        <w:spacing w:before="0" w:beforeAutospacing="0" w:after="0" w:afterAutospacing="0" w:line="360" w:lineRule="auto"/>
        <w:jc w:val="both"/>
      </w:pPr>
      <w:r w:rsidRPr="009F72D8">
        <w:t xml:space="preserve">     </w:t>
      </w:r>
      <w:r w:rsidR="00523A12" w:rsidRPr="009F72D8">
        <w:t xml:space="preserve"> </w:t>
      </w:r>
      <w:r w:rsidRPr="009F72D8">
        <w:t xml:space="preserve">j) </w:t>
      </w:r>
      <w:r w:rsidRPr="009F72D8">
        <w:rPr>
          <w:b/>
        </w:rPr>
        <w:t>responsabilitatea şi răspunderea</w:t>
      </w:r>
      <w:r w:rsidRPr="009F72D8">
        <w:t>, principiu potrivit căruia persoanele care ocupă diferite categorii de funcţii răspund în conformitate cu prevederile legale atunci când atribuţiile de serviciu nu au fost îndeplinite corespunzător.</w:t>
      </w:r>
    </w:p>
    <w:p w14:paraId="66EC2221" w14:textId="0B818156"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Art. 17</w:t>
      </w:r>
      <w:r w:rsidR="00F2798A" w:rsidRPr="009F72D8">
        <w:rPr>
          <w:rStyle w:val="Robust"/>
        </w:rPr>
        <w:t>.</w:t>
      </w:r>
      <w:r w:rsidRPr="009F72D8">
        <w:rPr>
          <w:rStyle w:val="Robust"/>
        </w:rPr>
        <w:t xml:space="preserve"> </w:t>
      </w:r>
      <w:r w:rsidRPr="009F72D8">
        <w:t>(1) Funcţionarii publici</w:t>
      </w:r>
      <w:r w:rsidR="008D3B0C" w:rsidRPr="009F72D8">
        <w:t xml:space="preserve"> cât și pesonalul con</w:t>
      </w:r>
      <w:r w:rsidR="00F2798A" w:rsidRPr="009F72D8">
        <w:t>t</w:t>
      </w:r>
      <w:r w:rsidR="008D3B0C" w:rsidRPr="009F72D8">
        <w:t xml:space="preserve">ractual </w:t>
      </w:r>
      <w:r w:rsidRPr="009F72D8">
        <w:t xml:space="preserve"> au obligaţia de a asigura un serviciu public de calitate în beneficiul cetăţenilor, prin participarea activă la luarea deciziilor şi la transpunerea lor în practică, în scopul realizării competenţelor instituţiei publice. </w:t>
      </w:r>
    </w:p>
    <w:p w14:paraId="0BE643F4" w14:textId="3AB3A85E"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          </w:t>
      </w:r>
      <w:r w:rsidRPr="009F72D8">
        <w:t>(2)</w:t>
      </w:r>
      <w:r w:rsidR="008D3B0C" w:rsidRPr="009F72D8">
        <w:t xml:space="preserve"> În exercitarea funcţiei deținute</w:t>
      </w:r>
      <w:r w:rsidRPr="009F72D8">
        <w:t>, funcţionarii publici</w:t>
      </w:r>
      <w:r w:rsidR="008D3B0C" w:rsidRPr="009F72D8">
        <w:t>/personalul contractual</w:t>
      </w:r>
      <w:r w:rsidRPr="009F72D8">
        <w:t xml:space="preserve"> au obligaţia de a avea un comportament profesionist, precum şi de a asigura, în condiţiile legii,</w:t>
      </w:r>
      <w:r w:rsidR="0054353A" w:rsidRPr="009F72D8">
        <w:t xml:space="preserve"> </w:t>
      </w:r>
      <w:r w:rsidRPr="009F72D8">
        <w:t>transparenţa administrativă, pentru a câştiga şi a menţine încrederea publicului în integritatea, imparţialitatea şi eficacitatea autorităţilor şi instituţiilor publice.</w:t>
      </w:r>
    </w:p>
    <w:p w14:paraId="1BC993B3" w14:textId="77777777" w:rsidR="00523A12" w:rsidRPr="009F72D8" w:rsidRDefault="00523A12" w:rsidP="00D30F85">
      <w:pPr>
        <w:pStyle w:val="NormalWeb"/>
        <w:tabs>
          <w:tab w:val="left" w:pos="0"/>
        </w:tabs>
        <w:spacing w:before="0" w:beforeAutospacing="0" w:after="0" w:afterAutospacing="0" w:line="360" w:lineRule="auto"/>
        <w:jc w:val="both"/>
      </w:pPr>
    </w:p>
    <w:p w14:paraId="1F340C60" w14:textId="5889AB70"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Art. 18</w:t>
      </w:r>
      <w:r w:rsidR="00F2798A" w:rsidRPr="009F72D8">
        <w:rPr>
          <w:rStyle w:val="Robust"/>
        </w:rPr>
        <w:t>.</w:t>
      </w:r>
      <w:r w:rsidRPr="009F72D8">
        <w:rPr>
          <w:rStyle w:val="Robust"/>
        </w:rPr>
        <w:t xml:space="preserve"> </w:t>
      </w:r>
      <w:r w:rsidR="008D3B0C" w:rsidRPr="009F72D8">
        <w:t>(1) Funcţionarii public/personalul contractual</w:t>
      </w:r>
      <w:r w:rsidRPr="009F72D8">
        <w:t xml:space="preserve"> au obligaţia de a apăra în mod loial prestigiul Primăriei </w:t>
      </w:r>
      <w:r w:rsidR="00F2798A" w:rsidRPr="009F72D8">
        <w:t>comunei Snagov</w:t>
      </w:r>
      <w:r w:rsidRPr="009F72D8">
        <w:t>, precum şi de a se abţine de la orice act ori fapt care poate produce prejudicii imaginii sau intereselor legale ale acesteia.</w:t>
      </w:r>
    </w:p>
    <w:p w14:paraId="2ACB8A41" w14:textId="00B264CD"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 xml:space="preserve">   </w:t>
      </w:r>
      <w:r w:rsidRPr="009F72D8">
        <w:rPr>
          <w:rStyle w:val="Robust"/>
        </w:rPr>
        <w:tab/>
      </w:r>
      <w:r w:rsidRPr="009F72D8">
        <w:t>(2) Funcţionarilor publici</w:t>
      </w:r>
      <w:r w:rsidR="008D3B0C" w:rsidRPr="009F72D8">
        <w:t>/personalului contractual</w:t>
      </w:r>
      <w:r w:rsidRPr="009F72D8">
        <w:t xml:space="preserve"> le este interzis: </w:t>
      </w:r>
    </w:p>
    <w:p w14:paraId="5D83AF1C" w14:textId="2F94A6B7" w:rsidR="00523A12" w:rsidRPr="009F72D8" w:rsidRDefault="008D2F36" w:rsidP="00D30F85">
      <w:pPr>
        <w:pStyle w:val="NormalWeb"/>
        <w:tabs>
          <w:tab w:val="left" w:pos="0"/>
        </w:tabs>
        <w:spacing w:before="0" w:beforeAutospacing="0" w:after="0" w:afterAutospacing="0" w:line="360" w:lineRule="auto"/>
        <w:jc w:val="both"/>
      </w:pPr>
      <w:r w:rsidRPr="009F72D8">
        <w:t xml:space="preserve"> a) </w:t>
      </w:r>
      <w:r w:rsidR="00523A12" w:rsidRPr="009F72D8">
        <w:t xml:space="preserve">să exprime în public aprecieri neconforme cu realitatea în legătură cu activitatea Primăriei </w:t>
      </w:r>
      <w:r w:rsidR="00F2798A" w:rsidRPr="009F72D8">
        <w:t>comunei Snagov</w:t>
      </w:r>
      <w:r w:rsidR="00523A12" w:rsidRPr="009F72D8">
        <w:t>, cu politicile şi strategiile acesteia ori cu proiectele de acte cu caracter normativ sau individual;</w:t>
      </w:r>
    </w:p>
    <w:p w14:paraId="1C3B952F" w14:textId="5854E062" w:rsidR="00252523" w:rsidRPr="009F72D8" w:rsidRDefault="008D2F36" w:rsidP="00D30F85">
      <w:pPr>
        <w:pStyle w:val="NormalWeb"/>
        <w:tabs>
          <w:tab w:val="left" w:pos="0"/>
        </w:tabs>
        <w:spacing w:before="0" w:beforeAutospacing="0" w:after="0" w:afterAutospacing="0" w:line="360" w:lineRule="auto"/>
        <w:jc w:val="both"/>
      </w:pPr>
      <w:r w:rsidRPr="009F72D8">
        <w:t xml:space="preserve">b) </w:t>
      </w:r>
      <w:r w:rsidR="00523A12" w:rsidRPr="009F72D8">
        <w:t xml:space="preserve">să facă aprecieri neautorizate în legătură cu litigiile aflate în curs de soluţionare şi în care Primăria </w:t>
      </w:r>
      <w:r w:rsidR="00F2798A" w:rsidRPr="009F72D8">
        <w:t>comuna Snagov</w:t>
      </w:r>
      <w:r w:rsidR="00D65719" w:rsidRPr="009F72D8">
        <w:t xml:space="preserve"> </w:t>
      </w:r>
      <w:r w:rsidR="00523A12" w:rsidRPr="009F72D8">
        <w:t>are calitatea de parte;</w:t>
      </w:r>
    </w:p>
    <w:p w14:paraId="31C2B80B" w14:textId="77777777" w:rsidR="00523A12" w:rsidRPr="009F72D8" w:rsidRDefault="008D2F36" w:rsidP="00D30F85">
      <w:pPr>
        <w:pStyle w:val="NormalWeb"/>
        <w:tabs>
          <w:tab w:val="left" w:pos="0"/>
        </w:tabs>
        <w:spacing w:before="0" w:beforeAutospacing="0" w:after="0" w:afterAutospacing="0" w:line="360" w:lineRule="auto"/>
        <w:jc w:val="both"/>
      </w:pPr>
      <w:r w:rsidRPr="009F72D8">
        <w:t xml:space="preserve">c) </w:t>
      </w:r>
      <w:r w:rsidR="00523A12" w:rsidRPr="009F72D8">
        <w:t xml:space="preserve">să dezvăluie informaţii care nu au caracter public, în alte condiţii decât cele prevăzute de lege; </w:t>
      </w:r>
    </w:p>
    <w:p w14:paraId="4E3CB425" w14:textId="50C82B68" w:rsidR="00252523" w:rsidRPr="009F72D8" w:rsidRDefault="008D2F36" w:rsidP="00D30F85">
      <w:pPr>
        <w:pStyle w:val="NormalWeb"/>
        <w:tabs>
          <w:tab w:val="left" w:pos="0"/>
        </w:tabs>
        <w:spacing w:before="0" w:beforeAutospacing="0" w:after="0" w:afterAutospacing="0" w:line="360" w:lineRule="auto"/>
        <w:jc w:val="both"/>
        <w:rPr>
          <w:rStyle w:val="Robust"/>
        </w:rPr>
      </w:pPr>
      <w:r w:rsidRPr="009F72D8">
        <w:lastRenderedPageBreak/>
        <w:t xml:space="preserve">d) </w:t>
      </w:r>
      <w:r w:rsidR="00523A12" w:rsidRPr="009F72D8">
        <w:t>să dezvăluie informaţiile la care au acces în exercitarea funcţiei publice, dacă aceast</w:t>
      </w:r>
      <w:r w:rsidRPr="009F72D8">
        <w:t>ă</w:t>
      </w:r>
      <w:r w:rsidR="00523A12" w:rsidRPr="009F72D8">
        <w:t xml:space="preserve"> dezvăluire este de natur</w:t>
      </w:r>
      <w:r w:rsidR="00413C9D" w:rsidRPr="009F72D8">
        <w:t>ă</w:t>
      </w:r>
      <w:r w:rsidR="00523A12" w:rsidRPr="009F72D8">
        <w:t xml:space="preserve"> sa atragă avantaje necuvenite ori să prejudicieze imaginea sau drepturile instituţiei ori ale unor funcţionari publici, precum şi ale persoanelor fizice sau juridice; </w:t>
      </w:r>
    </w:p>
    <w:p w14:paraId="2E48497B" w14:textId="2A3605DB"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Art. 19</w:t>
      </w:r>
      <w:r w:rsidR="00432604" w:rsidRPr="009F72D8">
        <w:rPr>
          <w:rStyle w:val="Robust"/>
        </w:rPr>
        <w:t>.</w:t>
      </w:r>
      <w:r w:rsidRPr="009F72D8">
        <w:rPr>
          <w:rStyle w:val="Robust"/>
        </w:rPr>
        <w:t xml:space="preserve"> </w:t>
      </w:r>
      <w:r w:rsidRPr="009F72D8">
        <w:t>(1) În îndep</w:t>
      </w:r>
      <w:r w:rsidR="008D3B0C" w:rsidRPr="009F72D8">
        <w:t>linirea atribuţiilor</w:t>
      </w:r>
      <w:r w:rsidRPr="009F72D8">
        <w:t>, funcţionarii publici</w:t>
      </w:r>
      <w:r w:rsidR="008D3B0C" w:rsidRPr="009F72D8">
        <w:t>/personalul contractual</w:t>
      </w:r>
      <w:r w:rsidRPr="009F72D8">
        <w:t xml:space="preserve"> au obligaţia de a resp</w:t>
      </w:r>
      <w:r w:rsidR="008D3B0C" w:rsidRPr="009F72D8">
        <w:t>ecta demnitatea funcţiei</w:t>
      </w:r>
      <w:r w:rsidRPr="009F72D8">
        <w:t xml:space="preserve"> deţinute, corelând libertatea dialogului cu promovarea intereselor instituţiei. </w:t>
      </w:r>
    </w:p>
    <w:p w14:paraId="2637C44F" w14:textId="0E156E82" w:rsidR="00523A12" w:rsidRPr="009F72D8" w:rsidRDefault="00523A12" w:rsidP="00D30F85">
      <w:pPr>
        <w:pStyle w:val="NormalWeb"/>
        <w:tabs>
          <w:tab w:val="left" w:pos="0"/>
        </w:tabs>
        <w:spacing w:before="0" w:beforeAutospacing="0" w:after="0" w:afterAutospacing="0" w:line="360" w:lineRule="auto"/>
        <w:jc w:val="both"/>
      </w:pPr>
      <w:r w:rsidRPr="009F72D8">
        <w:rPr>
          <w:rStyle w:val="Robust"/>
        </w:rPr>
        <w:t xml:space="preserve">            </w:t>
      </w:r>
      <w:r w:rsidRPr="009F72D8">
        <w:t>(2) În activitatea lor, funcţionarii publici</w:t>
      </w:r>
      <w:r w:rsidR="008D3B0C" w:rsidRPr="009F72D8">
        <w:t>/personalul contractual</w:t>
      </w:r>
      <w:r w:rsidRPr="009F72D8">
        <w:t xml:space="preserve"> au obligaţia de a respecta libertatea opiniilor şi de a nu se lăsa influenţaţi de considerente personale sau de popularitate. În exprimarea opiniilor, funcţionarii publici</w:t>
      </w:r>
      <w:r w:rsidR="008D3B0C" w:rsidRPr="009F72D8">
        <w:t>/personalul contractual</w:t>
      </w:r>
      <w:r w:rsidRPr="009F72D8">
        <w:t xml:space="preserve"> trebuie să aibă o atitudine conciliantă şi să evite generarea conflictelor datorate schimbului de păreri.</w:t>
      </w:r>
    </w:p>
    <w:p w14:paraId="0385F88A" w14:textId="767AED64" w:rsidR="00523A12" w:rsidRPr="009F72D8" w:rsidRDefault="0005181F" w:rsidP="00D30F85">
      <w:pPr>
        <w:pStyle w:val="NormalWeb"/>
        <w:tabs>
          <w:tab w:val="left" w:pos="0"/>
        </w:tabs>
        <w:spacing w:before="0" w:beforeAutospacing="0" w:after="0" w:afterAutospacing="0" w:line="360" w:lineRule="auto"/>
        <w:jc w:val="both"/>
      </w:pPr>
      <w:r w:rsidRPr="009F72D8">
        <w:rPr>
          <w:rStyle w:val="Robust"/>
        </w:rPr>
        <w:t>Art. 20</w:t>
      </w:r>
      <w:r w:rsidR="00432604" w:rsidRPr="009F72D8">
        <w:rPr>
          <w:rStyle w:val="Robust"/>
        </w:rPr>
        <w:t xml:space="preserve">. </w:t>
      </w:r>
      <w:r w:rsidRPr="009F72D8">
        <w:rPr>
          <w:rStyle w:val="Robust"/>
        </w:rPr>
        <w:t xml:space="preserve"> </w:t>
      </w:r>
      <w:r w:rsidRPr="009F72D8">
        <w:t xml:space="preserve">Principalele tipuri de relaţii funcţionale şi modul de stabilire al acestora în cadrul Primăriei </w:t>
      </w:r>
      <w:r w:rsidR="00432604" w:rsidRPr="009F72D8">
        <w:t>comunei Snagov</w:t>
      </w:r>
      <w:r w:rsidR="00523A12" w:rsidRPr="009F72D8">
        <w:t>, se prezintă astfel:</w:t>
      </w:r>
    </w:p>
    <w:p w14:paraId="459C6647" w14:textId="77777777" w:rsidR="00413C9D" w:rsidRPr="009F72D8" w:rsidRDefault="00413C9D" w:rsidP="00D30F85">
      <w:pPr>
        <w:pStyle w:val="NormalWeb"/>
        <w:tabs>
          <w:tab w:val="left" w:pos="0"/>
        </w:tabs>
        <w:spacing w:before="0" w:beforeAutospacing="0" w:after="0" w:afterAutospacing="0" w:line="360" w:lineRule="auto"/>
        <w:jc w:val="both"/>
      </w:pPr>
    </w:p>
    <w:p w14:paraId="1C0C88B6" w14:textId="77777777" w:rsidR="00523A12" w:rsidRPr="009F72D8" w:rsidRDefault="00523A12" w:rsidP="00D30F85">
      <w:pPr>
        <w:pStyle w:val="NormalWeb"/>
        <w:numPr>
          <w:ilvl w:val="0"/>
          <w:numId w:val="1"/>
        </w:numPr>
        <w:tabs>
          <w:tab w:val="left" w:pos="0"/>
        </w:tabs>
        <w:spacing w:before="0" w:beforeAutospacing="0" w:after="0" w:afterAutospacing="0" w:line="360" w:lineRule="auto"/>
        <w:ind w:left="0" w:firstLine="0"/>
        <w:jc w:val="both"/>
        <w:rPr>
          <w:rStyle w:val="Robust"/>
        </w:rPr>
      </w:pPr>
      <w:r w:rsidRPr="009F72D8">
        <w:rPr>
          <w:rStyle w:val="Robust"/>
        </w:rPr>
        <w:t>Relaţii de autoritate ierarhică:</w:t>
      </w:r>
    </w:p>
    <w:p w14:paraId="27E57C92" w14:textId="77777777" w:rsidR="00523A12" w:rsidRPr="009F72D8" w:rsidRDefault="00523A12" w:rsidP="00D30F85">
      <w:pPr>
        <w:pStyle w:val="NormalWeb"/>
        <w:numPr>
          <w:ilvl w:val="0"/>
          <w:numId w:val="2"/>
        </w:numPr>
        <w:tabs>
          <w:tab w:val="left" w:pos="0"/>
        </w:tabs>
        <w:spacing w:before="0" w:beforeAutospacing="0" w:after="0" w:afterAutospacing="0" w:line="360" w:lineRule="auto"/>
        <w:ind w:left="0" w:firstLine="0"/>
        <w:jc w:val="both"/>
      </w:pPr>
      <w:r w:rsidRPr="009F72D8">
        <w:t xml:space="preserve">subordonarea Viceprimarului faţă de Primar; </w:t>
      </w:r>
    </w:p>
    <w:p w14:paraId="29E8A756" w14:textId="1BB4ECF1" w:rsidR="00523A12" w:rsidRPr="009F72D8" w:rsidRDefault="00523A12" w:rsidP="00D30F85">
      <w:pPr>
        <w:pStyle w:val="NormalWeb"/>
        <w:numPr>
          <w:ilvl w:val="0"/>
          <w:numId w:val="2"/>
        </w:numPr>
        <w:tabs>
          <w:tab w:val="left" w:pos="0"/>
        </w:tabs>
        <w:spacing w:before="0" w:beforeAutospacing="0" w:after="0" w:afterAutospacing="0" w:line="360" w:lineRule="auto"/>
        <w:ind w:left="0" w:firstLine="0"/>
        <w:jc w:val="both"/>
      </w:pPr>
      <w:r w:rsidRPr="009F72D8">
        <w:t xml:space="preserve">subordonarea Secretarului </w:t>
      </w:r>
      <w:r w:rsidR="007A092D" w:rsidRPr="009F72D8">
        <w:t xml:space="preserve">General </w:t>
      </w:r>
      <w:r w:rsidRPr="009F72D8">
        <w:t>faţă de Primar;</w:t>
      </w:r>
    </w:p>
    <w:p w14:paraId="5D684DDB" w14:textId="77777777" w:rsidR="00523A12" w:rsidRPr="009F72D8" w:rsidRDefault="00523A12" w:rsidP="00D30F85">
      <w:pPr>
        <w:pStyle w:val="NormalWeb"/>
        <w:numPr>
          <w:ilvl w:val="0"/>
          <w:numId w:val="2"/>
        </w:numPr>
        <w:tabs>
          <w:tab w:val="left" w:pos="0"/>
        </w:tabs>
        <w:spacing w:before="0" w:beforeAutospacing="0" w:after="0" w:afterAutospacing="0" w:line="360" w:lineRule="auto"/>
        <w:ind w:left="0" w:firstLine="0"/>
        <w:jc w:val="both"/>
      </w:pPr>
      <w:r w:rsidRPr="009F72D8">
        <w:t>subordonarea Administratorului public faţă de Primar şi, în limita competenţelor stabilite de legislaţia în vigoare şi a delegării de competenţe de către Primar;</w:t>
      </w:r>
    </w:p>
    <w:p w14:paraId="057FAC92" w14:textId="27B11494" w:rsidR="00523A12" w:rsidRPr="009F72D8" w:rsidRDefault="001A0D9F" w:rsidP="00D30F85">
      <w:pPr>
        <w:pStyle w:val="NormalWeb"/>
        <w:numPr>
          <w:ilvl w:val="0"/>
          <w:numId w:val="2"/>
        </w:numPr>
        <w:tabs>
          <w:tab w:val="left" w:pos="0"/>
        </w:tabs>
        <w:spacing w:before="0" w:beforeAutospacing="0" w:after="0" w:afterAutospacing="0" w:line="360" w:lineRule="auto"/>
        <w:ind w:left="0" w:firstLine="0"/>
        <w:jc w:val="both"/>
      </w:pPr>
      <w:r w:rsidRPr="009F72D8">
        <w:t xml:space="preserve">subordonarea directorilor executivi, </w:t>
      </w:r>
      <w:r w:rsidR="00523A12" w:rsidRPr="009F72D8">
        <w:t xml:space="preserve">şefilor de servicii, şefilor de birouri, coordonatorilor de compartimente faţă de Primar, Viceprimar, Secretar </w:t>
      </w:r>
      <w:r w:rsidR="007A092D" w:rsidRPr="009F72D8">
        <w:t>General</w:t>
      </w:r>
      <w:r w:rsidR="00523A12" w:rsidRPr="009F72D8">
        <w:t xml:space="preserve">, Administrator public  – după caz; </w:t>
      </w:r>
    </w:p>
    <w:p w14:paraId="52C7D030" w14:textId="489E664B" w:rsidR="00252523" w:rsidRPr="009F72D8" w:rsidRDefault="00523A12" w:rsidP="00D30F85">
      <w:pPr>
        <w:pStyle w:val="NormalWeb"/>
        <w:numPr>
          <w:ilvl w:val="0"/>
          <w:numId w:val="2"/>
        </w:numPr>
        <w:tabs>
          <w:tab w:val="left" w:pos="0"/>
        </w:tabs>
        <w:spacing w:before="0" w:beforeAutospacing="0" w:after="0" w:afterAutospacing="0" w:line="360" w:lineRule="auto"/>
        <w:ind w:left="0" w:firstLine="0"/>
        <w:jc w:val="both"/>
      </w:pPr>
      <w:r w:rsidRPr="009F72D8">
        <w:t>subordonarea personalului de execuţie faţă</w:t>
      </w:r>
      <w:r w:rsidR="001A0D9F" w:rsidRPr="009F72D8">
        <w:t xml:space="preserve"> de</w:t>
      </w:r>
      <w:r w:rsidRPr="009F72D8">
        <w:t xml:space="preserve">, </w:t>
      </w:r>
      <w:r w:rsidR="001A0D9F" w:rsidRPr="009F72D8">
        <w:t xml:space="preserve">director executiv, </w:t>
      </w:r>
      <w:r w:rsidRPr="009F72D8">
        <w:t>şeful de serviciu sau şeful de birou, după caz;</w:t>
      </w:r>
    </w:p>
    <w:p w14:paraId="0D800466" w14:textId="77777777" w:rsidR="00252523" w:rsidRPr="009F72D8" w:rsidRDefault="00252523" w:rsidP="00D30F85">
      <w:pPr>
        <w:pStyle w:val="NormalWeb"/>
        <w:tabs>
          <w:tab w:val="left" w:pos="0"/>
        </w:tabs>
        <w:spacing w:before="0" w:beforeAutospacing="0" w:after="0" w:afterAutospacing="0" w:line="360" w:lineRule="auto"/>
        <w:jc w:val="both"/>
      </w:pPr>
    </w:p>
    <w:p w14:paraId="59AB47B1" w14:textId="77777777" w:rsidR="00523A12" w:rsidRPr="009F72D8" w:rsidRDefault="00523A12" w:rsidP="00D30F85">
      <w:pPr>
        <w:pStyle w:val="NormalWeb"/>
        <w:numPr>
          <w:ilvl w:val="0"/>
          <w:numId w:val="1"/>
        </w:numPr>
        <w:tabs>
          <w:tab w:val="left" w:pos="0"/>
        </w:tabs>
        <w:spacing w:before="0" w:beforeAutospacing="0" w:after="0" w:afterAutospacing="0" w:line="360" w:lineRule="auto"/>
        <w:ind w:left="0" w:firstLine="0"/>
        <w:jc w:val="both"/>
        <w:rPr>
          <w:rStyle w:val="Robust"/>
        </w:rPr>
      </w:pPr>
      <w:r w:rsidRPr="009F72D8">
        <w:rPr>
          <w:rStyle w:val="Robust"/>
        </w:rPr>
        <w:t>Relaţii de autoritate funcţională</w:t>
      </w:r>
    </w:p>
    <w:p w14:paraId="1AEA4345" w14:textId="77777777" w:rsidR="00523A12" w:rsidRPr="009F72D8" w:rsidRDefault="00523A12" w:rsidP="00D30F85">
      <w:pPr>
        <w:pStyle w:val="NormalWeb"/>
        <w:tabs>
          <w:tab w:val="left" w:pos="0"/>
        </w:tabs>
        <w:spacing w:before="0" w:beforeAutospacing="0" w:after="0" w:afterAutospacing="0" w:line="360" w:lineRule="auto"/>
        <w:jc w:val="both"/>
      </w:pPr>
      <w:r w:rsidRPr="009F72D8">
        <w:t>Sunt determinate de competenţa specifică şi se stabilesc de către compartimentele din structura organizatorică a Primăriei cu serviciile publice şi instituţiile publice din subordinea Consiliului Local, precum şi, după caz, cu societăţile comerciale din subordinea Consiliului Local în conformitate cu obiectul de activitate, atribuţiile specifice fiecărui compartiment sau competenţele acordate prin dispoziţia Primarului şi în limitele prevederilor legale;</w:t>
      </w:r>
    </w:p>
    <w:p w14:paraId="7F5961AA" w14:textId="77777777" w:rsidR="00252523" w:rsidRPr="009F72D8" w:rsidRDefault="00252523" w:rsidP="00D30F85">
      <w:pPr>
        <w:pStyle w:val="NormalWeb"/>
        <w:tabs>
          <w:tab w:val="left" w:pos="0"/>
        </w:tabs>
        <w:spacing w:before="0" w:beforeAutospacing="0" w:after="0" w:afterAutospacing="0" w:line="360" w:lineRule="auto"/>
        <w:jc w:val="both"/>
      </w:pPr>
    </w:p>
    <w:p w14:paraId="71F730EE" w14:textId="77777777" w:rsidR="00523A12" w:rsidRPr="009F72D8" w:rsidRDefault="00523A12" w:rsidP="00D30F85">
      <w:pPr>
        <w:pStyle w:val="NormalWeb"/>
        <w:numPr>
          <w:ilvl w:val="0"/>
          <w:numId w:val="1"/>
        </w:numPr>
        <w:tabs>
          <w:tab w:val="left" w:pos="0"/>
        </w:tabs>
        <w:spacing w:before="0" w:beforeAutospacing="0" w:after="0" w:afterAutospacing="0" w:line="360" w:lineRule="auto"/>
        <w:ind w:left="0" w:firstLine="0"/>
        <w:jc w:val="both"/>
        <w:rPr>
          <w:rStyle w:val="Robust"/>
        </w:rPr>
      </w:pPr>
      <w:r w:rsidRPr="009F72D8">
        <w:rPr>
          <w:rStyle w:val="Robust"/>
        </w:rPr>
        <w:t>Relaţii de cooperare</w:t>
      </w:r>
    </w:p>
    <w:p w14:paraId="331D1498" w14:textId="77777777" w:rsidR="00523A12" w:rsidRPr="009F72D8" w:rsidRDefault="00523A12" w:rsidP="00D30F85">
      <w:pPr>
        <w:pStyle w:val="NormalWeb"/>
        <w:tabs>
          <w:tab w:val="left" w:pos="0"/>
        </w:tabs>
        <w:spacing w:before="0" w:beforeAutospacing="0" w:after="0" w:afterAutospacing="0" w:line="360" w:lineRule="auto"/>
        <w:jc w:val="both"/>
        <w:rPr>
          <w:rStyle w:val="Robust"/>
        </w:rPr>
      </w:pPr>
      <w:r w:rsidRPr="009F72D8">
        <w:rPr>
          <w:rStyle w:val="Robust"/>
        </w:rPr>
        <w:t>Pot fi formalizate, stabilite prin acte normative sau neformalizate, facultative.</w:t>
      </w:r>
    </w:p>
    <w:p w14:paraId="7DABE80D" w14:textId="77777777" w:rsidR="00523A12" w:rsidRPr="009F72D8" w:rsidRDefault="00523A12" w:rsidP="00D30F85">
      <w:pPr>
        <w:pStyle w:val="NormalWeb"/>
        <w:numPr>
          <w:ilvl w:val="0"/>
          <w:numId w:val="3"/>
        </w:numPr>
        <w:tabs>
          <w:tab w:val="left" w:pos="0"/>
        </w:tabs>
        <w:spacing w:before="0" w:beforeAutospacing="0" w:after="0" w:afterAutospacing="0" w:line="360" w:lineRule="auto"/>
        <w:ind w:left="0" w:firstLine="0"/>
        <w:jc w:val="both"/>
      </w:pPr>
      <w:r w:rsidRPr="009F72D8">
        <w:t>Se stabilesc între compartimentele din structura organizatorică a Primăriei între care nu există relaţii de autoritate;</w:t>
      </w:r>
    </w:p>
    <w:p w14:paraId="46F23CF3" w14:textId="77777777" w:rsidR="00523A12" w:rsidRPr="009F72D8" w:rsidRDefault="00523A12" w:rsidP="00D30F85">
      <w:pPr>
        <w:pStyle w:val="NormalWeb"/>
        <w:numPr>
          <w:ilvl w:val="0"/>
          <w:numId w:val="3"/>
        </w:numPr>
        <w:tabs>
          <w:tab w:val="left" w:pos="0"/>
        </w:tabs>
        <w:spacing w:before="0" w:beforeAutospacing="0" w:after="0" w:afterAutospacing="0" w:line="360" w:lineRule="auto"/>
        <w:ind w:left="0" w:firstLine="0"/>
        <w:jc w:val="both"/>
      </w:pPr>
      <w:r w:rsidRPr="009F72D8">
        <w:t xml:space="preserve"> Se stabilesc între compartimentele din structura organizatorică a Primăriei şi compartimente similare din celelalte structuri ale administraţiei centrale sau locale din ţară sau din străinătate.  Aceste </w:t>
      </w:r>
      <w:r w:rsidRPr="009F72D8">
        <w:lastRenderedPageBreak/>
        <w:t>relaţii de cooperare exterioară se stabilesc numai în limitele atribuţiilor compartimentului sau a competenţelor acordate prin dispoziţia Primarului sau hotărârea Consiliului Local;</w:t>
      </w:r>
    </w:p>
    <w:p w14:paraId="5619046D" w14:textId="77777777" w:rsidR="00523A12" w:rsidRPr="009F72D8" w:rsidRDefault="00523A12" w:rsidP="00D30F85">
      <w:pPr>
        <w:pStyle w:val="NormalWeb"/>
        <w:numPr>
          <w:ilvl w:val="0"/>
          <w:numId w:val="3"/>
        </w:numPr>
        <w:tabs>
          <w:tab w:val="left" w:pos="0"/>
        </w:tabs>
        <w:spacing w:before="0" w:beforeAutospacing="0" w:after="0" w:afterAutospacing="0" w:line="360" w:lineRule="auto"/>
        <w:ind w:left="0" w:firstLine="0"/>
        <w:jc w:val="both"/>
      </w:pPr>
      <w:r w:rsidRPr="009F72D8">
        <w:t>Se stabilesc între compartimentele din structura organizatorică a Primariei şi cetaţeni, în vederea soluţionării unor probleme de interes comun.</w:t>
      </w:r>
    </w:p>
    <w:p w14:paraId="18CBB4BF" w14:textId="77777777" w:rsidR="00413C9D" w:rsidRPr="009F72D8" w:rsidRDefault="00413C9D" w:rsidP="00D30F85">
      <w:pPr>
        <w:pStyle w:val="NormalWeb"/>
        <w:tabs>
          <w:tab w:val="left" w:pos="0"/>
        </w:tabs>
        <w:spacing w:before="0" w:beforeAutospacing="0" w:after="0" w:afterAutospacing="0" w:line="360" w:lineRule="auto"/>
        <w:jc w:val="both"/>
      </w:pPr>
    </w:p>
    <w:p w14:paraId="59E1D37C" w14:textId="77777777" w:rsidR="00523A12" w:rsidRPr="009F72D8" w:rsidRDefault="00523A12" w:rsidP="00D30F85">
      <w:pPr>
        <w:pStyle w:val="NormalWeb"/>
        <w:numPr>
          <w:ilvl w:val="0"/>
          <w:numId w:val="1"/>
        </w:numPr>
        <w:tabs>
          <w:tab w:val="left" w:pos="0"/>
        </w:tabs>
        <w:spacing w:before="0" w:beforeAutospacing="0" w:after="0" w:afterAutospacing="0" w:line="360" w:lineRule="auto"/>
        <w:ind w:left="0" w:firstLine="0"/>
        <w:jc w:val="both"/>
        <w:rPr>
          <w:rStyle w:val="Robust"/>
        </w:rPr>
      </w:pPr>
      <w:r w:rsidRPr="009F72D8">
        <w:rPr>
          <w:rStyle w:val="Robust"/>
        </w:rPr>
        <w:t>Relaţii de reprezentare</w:t>
      </w:r>
    </w:p>
    <w:p w14:paraId="477B1C8E" w14:textId="4EB0957D" w:rsidR="00523A12" w:rsidRPr="009F72D8" w:rsidRDefault="00523A12" w:rsidP="00D30F85">
      <w:pPr>
        <w:pStyle w:val="NormalWeb"/>
        <w:tabs>
          <w:tab w:val="left" w:pos="0"/>
        </w:tabs>
        <w:spacing w:before="0" w:beforeAutospacing="0" w:after="0" w:afterAutospacing="0" w:line="360" w:lineRule="auto"/>
        <w:jc w:val="both"/>
      </w:pPr>
      <w:r w:rsidRPr="009F72D8">
        <w:t>Reprezentarea Primăriei în relaţiile cu terţii se realizează de către Primar. Acesta poate acorda mandat prin dispoziţie, în limitele legislaţiei în vigoare, Administratorului public, Secretarului</w:t>
      </w:r>
      <w:r w:rsidR="007A092D" w:rsidRPr="009F72D8">
        <w:t xml:space="preserve"> General</w:t>
      </w:r>
      <w:r w:rsidRPr="009F72D8">
        <w:t>, Viceprimarului sau personalului compartimentelor din structura organizatorică a Primăriei în relaţiile cu celelalte entităţi publice sau private, din ţară sau străinătate</w:t>
      </w:r>
      <w:r w:rsidR="00432604" w:rsidRPr="009F72D8">
        <w:t>.</w:t>
      </w:r>
    </w:p>
    <w:p w14:paraId="59034BA0" w14:textId="77777777" w:rsidR="00523A12" w:rsidRPr="009F72D8" w:rsidRDefault="00523A12" w:rsidP="00D30F85">
      <w:pPr>
        <w:pStyle w:val="NormalWeb"/>
        <w:tabs>
          <w:tab w:val="left" w:pos="0"/>
        </w:tabs>
        <w:spacing w:before="0" w:beforeAutospacing="0" w:after="0" w:afterAutospacing="0" w:line="360" w:lineRule="auto"/>
        <w:jc w:val="both"/>
      </w:pPr>
      <w:r w:rsidRPr="009F72D8">
        <w:t>Persoanele care reprezintă autoritatea sau instituţia publică în cadrul unor organizaţii internaţionale, instituţii de învăţământ, conferinţe, seminarii şi alte activităţi cu caracter internaţional au obligaţia să promoveze o imagine favorabilă a instituţiei, în limita mandatului încredinţat.</w:t>
      </w:r>
    </w:p>
    <w:p w14:paraId="6E79235F" w14:textId="77777777" w:rsidR="00523A12" w:rsidRPr="009F72D8" w:rsidRDefault="00523A12" w:rsidP="00D30F85">
      <w:pPr>
        <w:pStyle w:val="NormalWeb"/>
        <w:tabs>
          <w:tab w:val="left" w:pos="0"/>
        </w:tabs>
        <w:spacing w:before="0" w:beforeAutospacing="0" w:after="0" w:afterAutospacing="0" w:line="360" w:lineRule="auto"/>
        <w:jc w:val="both"/>
        <w:rPr>
          <w:rStyle w:val="Robust"/>
        </w:rPr>
      </w:pPr>
    </w:p>
    <w:p w14:paraId="384EE315" w14:textId="77777777" w:rsidR="00523A12" w:rsidRPr="009F72D8" w:rsidRDefault="00523A12" w:rsidP="00D30F85">
      <w:pPr>
        <w:pStyle w:val="NormalWeb"/>
        <w:numPr>
          <w:ilvl w:val="0"/>
          <w:numId w:val="1"/>
        </w:numPr>
        <w:tabs>
          <w:tab w:val="left" w:pos="0"/>
        </w:tabs>
        <w:spacing w:before="0" w:beforeAutospacing="0" w:after="0" w:afterAutospacing="0" w:line="360" w:lineRule="auto"/>
        <w:ind w:left="0" w:firstLine="0"/>
        <w:jc w:val="both"/>
        <w:rPr>
          <w:rStyle w:val="Robust"/>
        </w:rPr>
      </w:pPr>
      <w:r w:rsidRPr="009F72D8">
        <w:rPr>
          <w:rStyle w:val="Robust"/>
        </w:rPr>
        <w:t>Relaţii de inspecţie şi control</w:t>
      </w:r>
    </w:p>
    <w:p w14:paraId="456A61F0" w14:textId="4F5C218D" w:rsidR="00523A12" w:rsidRPr="009F72D8" w:rsidRDefault="00523A12" w:rsidP="00D30F85">
      <w:pPr>
        <w:pStyle w:val="NormalWeb"/>
        <w:tabs>
          <w:tab w:val="left" w:pos="0"/>
        </w:tabs>
        <w:spacing w:before="0" w:beforeAutospacing="0" w:after="0" w:afterAutospacing="0" w:line="360" w:lineRule="auto"/>
        <w:jc w:val="both"/>
      </w:pPr>
      <w:r w:rsidRPr="009F72D8">
        <w:t>Se stabilesc între compartimentele cu atribuţii de inspecţie şi control, compartimentele sau personalul mandatat prin dispoziţia Primarului cu atribuţii de inspecţie şi control şi entităţile, interne sau externe, publice sau private, care desfăşoară activităţi supuse inspecţiei şi controlului, conform competenţelor stabilite prin legi şi alte acte normative în vigoare.</w:t>
      </w:r>
    </w:p>
    <w:p w14:paraId="1787B91A" w14:textId="77777777" w:rsidR="00252523" w:rsidRPr="009F72D8" w:rsidRDefault="00252523" w:rsidP="00D30F85">
      <w:pPr>
        <w:pStyle w:val="NormalWeb"/>
        <w:tabs>
          <w:tab w:val="left" w:pos="0"/>
        </w:tabs>
        <w:spacing w:before="0" w:beforeAutospacing="0" w:after="0" w:afterAutospacing="0" w:line="360" w:lineRule="auto"/>
        <w:jc w:val="both"/>
        <w:rPr>
          <w:b/>
        </w:rPr>
      </w:pPr>
    </w:p>
    <w:p w14:paraId="7923E353" w14:textId="2DE00AC0" w:rsidR="0007358A" w:rsidRPr="009F72D8" w:rsidRDefault="0007358A" w:rsidP="00D30F85">
      <w:pPr>
        <w:pStyle w:val="NormalWeb"/>
        <w:tabs>
          <w:tab w:val="left" w:pos="0"/>
        </w:tabs>
        <w:spacing w:before="0" w:beforeAutospacing="0" w:after="0" w:afterAutospacing="0" w:line="360" w:lineRule="auto"/>
        <w:jc w:val="both"/>
        <w:rPr>
          <w:b/>
        </w:rPr>
      </w:pPr>
      <w:r w:rsidRPr="009F72D8">
        <w:rPr>
          <w:b/>
        </w:rPr>
        <w:t>A</w:t>
      </w:r>
      <w:r w:rsidR="0005181F" w:rsidRPr="009F72D8">
        <w:rPr>
          <w:b/>
        </w:rPr>
        <w:t>rt.</w:t>
      </w:r>
      <w:r w:rsidR="00432604" w:rsidRPr="009F72D8">
        <w:rPr>
          <w:b/>
        </w:rPr>
        <w:t xml:space="preserve"> </w:t>
      </w:r>
      <w:r w:rsidR="0005181F" w:rsidRPr="009F72D8">
        <w:rPr>
          <w:b/>
        </w:rPr>
        <w:t>21</w:t>
      </w:r>
      <w:r w:rsidR="00432604" w:rsidRPr="009F72D8">
        <w:rPr>
          <w:b/>
        </w:rPr>
        <w:t>.</w:t>
      </w:r>
      <w:r w:rsidRPr="009F72D8">
        <w:rPr>
          <w:b/>
        </w:rPr>
        <w:t xml:space="preserve">  Răspunderea administrativ</w:t>
      </w:r>
      <w:r w:rsidR="00432604" w:rsidRPr="009F72D8">
        <w:rPr>
          <w:b/>
        </w:rPr>
        <w:t>ă</w:t>
      </w:r>
      <w:r w:rsidRPr="009F72D8">
        <w:rPr>
          <w:b/>
        </w:rPr>
        <w:t xml:space="preserve"> a salariatilor Primăriei </w:t>
      </w:r>
      <w:r w:rsidR="00432604" w:rsidRPr="009F72D8">
        <w:rPr>
          <w:b/>
        </w:rPr>
        <w:t>comunei Snagov</w:t>
      </w:r>
    </w:p>
    <w:p w14:paraId="50AC9F6D" w14:textId="433F942A" w:rsidR="0007358A" w:rsidRPr="009F72D8" w:rsidRDefault="0007358A" w:rsidP="00D30F85">
      <w:pPr>
        <w:pStyle w:val="NormalWeb"/>
        <w:tabs>
          <w:tab w:val="left" w:pos="0"/>
        </w:tabs>
        <w:spacing w:before="0" w:beforeAutospacing="0" w:after="0" w:afterAutospacing="0" w:line="360" w:lineRule="auto"/>
        <w:jc w:val="both"/>
        <w:rPr>
          <w:b/>
        </w:rPr>
      </w:pPr>
      <w:r w:rsidRPr="009F72D8">
        <w:rPr>
          <w:b/>
        </w:rPr>
        <w:t> </w:t>
      </w:r>
      <w:r w:rsidRPr="009F72D8">
        <w:rPr>
          <w:i/>
        </w:rPr>
        <w:t>Răspunderea administrativă poate fi disciplinară, contravenţională sau patrimonială</w:t>
      </w:r>
      <w:r w:rsidRPr="009F72D8">
        <w:rPr>
          <w:b/>
        </w:rPr>
        <w:t>.</w:t>
      </w:r>
    </w:p>
    <w:p w14:paraId="096CEE8B" w14:textId="77777777" w:rsidR="0007358A" w:rsidRPr="009F72D8" w:rsidRDefault="0007358A" w:rsidP="00D30F85">
      <w:pPr>
        <w:pStyle w:val="NormalWeb"/>
        <w:tabs>
          <w:tab w:val="left" w:pos="0"/>
        </w:tabs>
        <w:spacing w:before="0" w:beforeAutospacing="0" w:after="0" w:afterAutospacing="0" w:line="360" w:lineRule="auto"/>
        <w:jc w:val="both"/>
      </w:pPr>
      <w:r w:rsidRPr="009F72D8">
        <w:rPr>
          <w:b/>
        </w:rPr>
        <w:t>Răspunderea administrativ - disciplinară</w:t>
      </w:r>
      <w:r w:rsidRPr="009F72D8">
        <w:t xml:space="preserve"> reprezintă o formă a răspunderii administrative care intervine în cazul săvârşirii unei abateri disciplinare, în sensul încălcării de către demnitari, funcţionari publici şi asimilaţii acestora a îndatoririlor de serviciu şi a normelor de conduită obligatorie prevăzute de lege.</w:t>
      </w:r>
    </w:p>
    <w:p w14:paraId="33080B16" w14:textId="77777777" w:rsidR="0007358A" w:rsidRPr="009F72D8" w:rsidRDefault="0007358A" w:rsidP="00D30F85">
      <w:pPr>
        <w:pStyle w:val="NormalWeb"/>
        <w:tabs>
          <w:tab w:val="left" w:pos="0"/>
        </w:tabs>
        <w:spacing w:before="0" w:beforeAutospacing="0" w:after="0" w:afterAutospacing="0" w:line="360" w:lineRule="auto"/>
        <w:jc w:val="both"/>
      </w:pPr>
      <w:r w:rsidRPr="009F72D8">
        <w:rPr>
          <w:b/>
        </w:rPr>
        <w:t xml:space="preserve"> Răspunderea administrativ - contravenţională </w:t>
      </w:r>
      <w:r w:rsidRPr="009F72D8">
        <w:t>reprezintă o formă a răspunderii administrative care intervine în cazul săvârşirii unei contravenţii identificate potrivit legislaţiei specifice în domeniul contravenţiilor</w:t>
      </w:r>
    </w:p>
    <w:p w14:paraId="569E147F" w14:textId="77777777" w:rsidR="0007358A" w:rsidRPr="009F72D8" w:rsidRDefault="0007358A" w:rsidP="00D30F85">
      <w:pPr>
        <w:pStyle w:val="NormalWeb"/>
        <w:tabs>
          <w:tab w:val="left" w:pos="0"/>
        </w:tabs>
        <w:spacing w:before="0" w:beforeAutospacing="0" w:after="0" w:afterAutospacing="0" w:line="360" w:lineRule="auto"/>
        <w:jc w:val="both"/>
      </w:pPr>
      <w:r w:rsidRPr="009F72D8">
        <w:rPr>
          <w:b/>
        </w:rPr>
        <w:t> Răspunderea administrativ - patrimonială</w:t>
      </w:r>
      <w:r w:rsidRPr="009F72D8">
        <w:t xml:space="preserve"> reprezintă o formă a răspunderii administrative care constă în obligarea statului sau, după caz, a unităţilor administrativ - teritoriale la repararea pagubelor cauzate unei persoane fizice sau juridice prin orice eroare judiciară, pentru limitele serviciului public, printr-un act administrativ ilegal sau prin refuzul nejustificat al administraţiei publice de a rezolva o cerere privitoare la un drept recunoscut de lege sau la un interes legitim.</w:t>
      </w:r>
    </w:p>
    <w:p w14:paraId="7E25D141" w14:textId="75723CB5" w:rsidR="0007358A" w:rsidRPr="009F72D8" w:rsidRDefault="0007358A" w:rsidP="00D30F85">
      <w:pPr>
        <w:pStyle w:val="NormalWeb"/>
        <w:tabs>
          <w:tab w:val="left" w:pos="0"/>
        </w:tabs>
        <w:spacing w:before="0" w:beforeAutospacing="0" w:after="0" w:afterAutospacing="0" w:line="360" w:lineRule="auto"/>
        <w:jc w:val="both"/>
      </w:pPr>
    </w:p>
    <w:p w14:paraId="240CD30E" w14:textId="77777777" w:rsidR="00523A12" w:rsidRPr="009F72D8" w:rsidRDefault="00523A12" w:rsidP="00D30F85">
      <w:pPr>
        <w:widowControl w:val="0"/>
        <w:tabs>
          <w:tab w:val="left" w:pos="0"/>
        </w:tabs>
        <w:autoSpaceDE w:val="0"/>
        <w:autoSpaceDN w:val="0"/>
        <w:adjustRightInd w:val="0"/>
        <w:spacing w:line="360" w:lineRule="auto"/>
        <w:jc w:val="both"/>
        <w:rPr>
          <w:b/>
          <w:bCs/>
          <w:sz w:val="28"/>
          <w:szCs w:val="28"/>
        </w:rPr>
      </w:pPr>
      <w:r w:rsidRPr="009F72D8">
        <w:rPr>
          <w:b/>
          <w:bCs/>
          <w:sz w:val="28"/>
          <w:szCs w:val="28"/>
        </w:rPr>
        <w:lastRenderedPageBreak/>
        <w:t>Capitolul 2</w:t>
      </w:r>
    </w:p>
    <w:p w14:paraId="1B097463" w14:textId="44EB7307" w:rsidR="00523A12" w:rsidRPr="009F72D8" w:rsidRDefault="00523A12" w:rsidP="00D30F85">
      <w:pPr>
        <w:widowControl w:val="0"/>
        <w:tabs>
          <w:tab w:val="left" w:pos="0"/>
        </w:tabs>
        <w:autoSpaceDE w:val="0"/>
        <w:autoSpaceDN w:val="0"/>
        <w:adjustRightInd w:val="0"/>
        <w:spacing w:line="360" w:lineRule="auto"/>
        <w:jc w:val="both"/>
        <w:rPr>
          <w:b/>
          <w:bCs/>
          <w:sz w:val="28"/>
          <w:szCs w:val="28"/>
        </w:rPr>
      </w:pPr>
      <w:r w:rsidRPr="009F72D8">
        <w:rPr>
          <w:b/>
          <w:bCs/>
          <w:sz w:val="28"/>
          <w:szCs w:val="28"/>
        </w:rPr>
        <w:t xml:space="preserve">Structura organizatorică a Primăriei </w:t>
      </w:r>
      <w:r w:rsidR="00432604" w:rsidRPr="009F72D8">
        <w:rPr>
          <w:b/>
          <w:bCs/>
          <w:sz w:val="28"/>
          <w:szCs w:val="28"/>
        </w:rPr>
        <w:t>comunei Snagov</w:t>
      </w:r>
    </w:p>
    <w:p w14:paraId="500825BC" w14:textId="27A84865" w:rsidR="00523A12" w:rsidRPr="009F72D8" w:rsidRDefault="009D594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 2</w:t>
      </w:r>
      <w:r w:rsidR="0005181F" w:rsidRPr="009F72D8">
        <w:rPr>
          <w:rFonts w:ascii="Times New Roman" w:hAnsi="Times New Roman"/>
          <w:b/>
          <w:sz w:val="24"/>
          <w:szCs w:val="24"/>
        </w:rPr>
        <w:t>2</w:t>
      </w:r>
      <w:r w:rsidR="00432604" w:rsidRPr="009F72D8">
        <w:rPr>
          <w:rFonts w:ascii="Times New Roman" w:hAnsi="Times New Roman"/>
          <w:b/>
          <w:sz w:val="24"/>
          <w:szCs w:val="24"/>
        </w:rPr>
        <w:t>.</w:t>
      </w:r>
      <w:r w:rsidR="00523A12" w:rsidRPr="009F72D8">
        <w:rPr>
          <w:rFonts w:ascii="Times New Roman" w:hAnsi="Times New Roman"/>
          <w:sz w:val="24"/>
          <w:szCs w:val="24"/>
        </w:rPr>
        <w:t xml:space="preserve"> Structura organizatorică este stabilită în funcţie de nivelurile ierarhice, după cum urmează:</w:t>
      </w:r>
    </w:p>
    <w:p w14:paraId="639C6FA4" w14:textId="50D879ED" w:rsidR="001D6DB4"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I.</w:t>
      </w:r>
      <w:r w:rsidR="00413C9D" w:rsidRPr="009F72D8">
        <w:rPr>
          <w:rFonts w:ascii="Times New Roman" w:hAnsi="Times New Roman"/>
          <w:b/>
          <w:sz w:val="24"/>
          <w:szCs w:val="24"/>
        </w:rPr>
        <w:t xml:space="preserve"> </w:t>
      </w:r>
      <w:r w:rsidR="00523A12" w:rsidRPr="009F72D8">
        <w:rPr>
          <w:rFonts w:ascii="Times New Roman" w:hAnsi="Times New Roman"/>
          <w:b/>
          <w:sz w:val="24"/>
          <w:szCs w:val="24"/>
        </w:rPr>
        <w:t>Primarul</w:t>
      </w:r>
      <w:r w:rsidR="00523A12" w:rsidRPr="009F72D8">
        <w:rPr>
          <w:rFonts w:ascii="Times New Roman" w:hAnsi="Times New Roman"/>
          <w:sz w:val="24"/>
          <w:szCs w:val="24"/>
        </w:rPr>
        <w:t xml:space="preserve"> are în subordine directă</w:t>
      </w:r>
      <w:r w:rsidR="00432604" w:rsidRPr="009F72D8">
        <w:rPr>
          <w:rFonts w:ascii="Times New Roman" w:hAnsi="Times New Roman"/>
          <w:sz w:val="24"/>
          <w:szCs w:val="24"/>
        </w:rPr>
        <w:t>:</w:t>
      </w:r>
    </w:p>
    <w:p w14:paraId="0373D853" w14:textId="77777777" w:rsidR="001D6DB4"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1.</w:t>
      </w:r>
      <w:r w:rsidR="00413C9D" w:rsidRPr="009F72D8">
        <w:rPr>
          <w:rFonts w:ascii="Times New Roman" w:hAnsi="Times New Roman"/>
          <w:sz w:val="24"/>
          <w:szCs w:val="24"/>
        </w:rPr>
        <w:t xml:space="preserve"> </w:t>
      </w:r>
      <w:r w:rsidR="00523A12" w:rsidRPr="009F72D8">
        <w:rPr>
          <w:rFonts w:ascii="Times New Roman" w:hAnsi="Times New Roman"/>
          <w:sz w:val="24"/>
          <w:szCs w:val="24"/>
        </w:rPr>
        <w:t>Administratorul public</w:t>
      </w:r>
    </w:p>
    <w:p w14:paraId="0E3E914B" w14:textId="77777777" w:rsidR="001D6DB4"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2.</w:t>
      </w:r>
      <w:r w:rsidR="00413C9D" w:rsidRPr="009F72D8">
        <w:rPr>
          <w:rFonts w:ascii="Times New Roman" w:hAnsi="Times New Roman"/>
          <w:sz w:val="24"/>
          <w:szCs w:val="24"/>
        </w:rPr>
        <w:t xml:space="preserve"> </w:t>
      </w:r>
      <w:r w:rsidR="00523A12" w:rsidRPr="009F72D8">
        <w:rPr>
          <w:rFonts w:ascii="Times New Roman" w:hAnsi="Times New Roman"/>
          <w:sz w:val="24"/>
          <w:szCs w:val="24"/>
        </w:rPr>
        <w:t>Viceprimarul</w:t>
      </w:r>
    </w:p>
    <w:p w14:paraId="11589303" w14:textId="72C885A6" w:rsidR="001D6DB4"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3.</w:t>
      </w:r>
      <w:r w:rsidR="00413C9D" w:rsidRPr="009F72D8">
        <w:rPr>
          <w:rFonts w:ascii="Times New Roman" w:hAnsi="Times New Roman"/>
          <w:sz w:val="24"/>
          <w:szCs w:val="24"/>
        </w:rPr>
        <w:t xml:space="preserve"> </w:t>
      </w:r>
      <w:r w:rsidR="00523A12" w:rsidRPr="009F72D8">
        <w:rPr>
          <w:rFonts w:ascii="Times New Roman" w:hAnsi="Times New Roman"/>
          <w:sz w:val="24"/>
          <w:szCs w:val="24"/>
        </w:rPr>
        <w:t>Secretarul</w:t>
      </w:r>
      <w:r w:rsidR="007A092D" w:rsidRPr="009F72D8">
        <w:rPr>
          <w:rFonts w:ascii="Times New Roman" w:hAnsi="Times New Roman"/>
          <w:sz w:val="24"/>
          <w:szCs w:val="24"/>
        </w:rPr>
        <w:t xml:space="preserve"> General al</w:t>
      </w:r>
      <w:r w:rsidR="00523A12" w:rsidRPr="009F72D8">
        <w:rPr>
          <w:rFonts w:ascii="Times New Roman" w:hAnsi="Times New Roman"/>
          <w:sz w:val="24"/>
          <w:szCs w:val="24"/>
        </w:rPr>
        <w:t xml:space="preserve"> </w:t>
      </w:r>
      <w:r w:rsidR="00432604" w:rsidRPr="009F72D8">
        <w:rPr>
          <w:rFonts w:ascii="Times New Roman" w:hAnsi="Times New Roman"/>
          <w:sz w:val="24"/>
          <w:szCs w:val="24"/>
        </w:rPr>
        <w:t>comunei</w:t>
      </w:r>
    </w:p>
    <w:p w14:paraId="6A4A016B" w14:textId="4D225D37" w:rsidR="00252523"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4.</w:t>
      </w:r>
      <w:r w:rsidR="00413C9D" w:rsidRPr="009F72D8">
        <w:rPr>
          <w:rFonts w:ascii="Times New Roman" w:hAnsi="Times New Roman"/>
          <w:sz w:val="24"/>
          <w:szCs w:val="24"/>
        </w:rPr>
        <w:t xml:space="preserve"> </w:t>
      </w:r>
      <w:r w:rsidR="009B0C98" w:rsidRPr="009F72D8">
        <w:rPr>
          <w:rFonts w:ascii="Times New Roman" w:hAnsi="Times New Roman"/>
          <w:sz w:val="24"/>
          <w:szCs w:val="24"/>
        </w:rPr>
        <w:t>Cabinetul primarului</w:t>
      </w:r>
    </w:p>
    <w:p w14:paraId="7D58B637" w14:textId="30A1F74B"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5. Compartiment buget contabilitate</w:t>
      </w:r>
    </w:p>
    <w:p w14:paraId="3886A27F" w14:textId="352157C5"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6. Compartiment impozite și taxe locale</w:t>
      </w:r>
    </w:p>
    <w:p w14:paraId="68A8D465" w14:textId="32EB9B9B" w:rsidR="00082D3C" w:rsidRPr="009F72D8" w:rsidRDefault="00082D3C" w:rsidP="00082D3C">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7. Compartiment administrarea domeniului public,și privat autorizarea agenților economici, și monitorizare servicii publice</w:t>
      </w:r>
    </w:p>
    <w:p w14:paraId="7E499A13" w14:textId="652B9E83"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8. Compartiment registratură, administrativ</w:t>
      </w:r>
    </w:p>
    <w:p w14:paraId="5FAE7DF9" w14:textId="11829BC5"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9. Arhitectul Șef</w:t>
      </w:r>
    </w:p>
    <w:p w14:paraId="7ABDF48E" w14:textId="7C2B177A"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10.Compartimentul achiziții publice, investiții</w:t>
      </w:r>
    </w:p>
    <w:p w14:paraId="751E0843" w14:textId="0998F206"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11. Compartimentul relații publice, SSM,PSI și resurse umane</w:t>
      </w:r>
    </w:p>
    <w:p w14:paraId="118BD1C4" w14:textId="76A36928" w:rsidR="009B0C98"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12</w:t>
      </w:r>
      <w:r w:rsidR="009B0C98" w:rsidRPr="009F72D8">
        <w:rPr>
          <w:rFonts w:ascii="Times New Roman" w:hAnsi="Times New Roman"/>
          <w:sz w:val="24"/>
          <w:szCs w:val="24"/>
        </w:rPr>
        <w:t>.</w:t>
      </w:r>
      <w:r w:rsidR="00413C9D" w:rsidRPr="009F72D8">
        <w:rPr>
          <w:rFonts w:ascii="Times New Roman" w:hAnsi="Times New Roman"/>
          <w:sz w:val="24"/>
          <w:szCs w:val="24"/>
        </w:rPr>
        <w:t xml:space="preserve"> </w:t>
      </w:r>
      <w:r w:rsidR="009B0C98" w:rsidRPr="009F72D8">
        <w:rPr>
          <w:rFonts w:ascii="Times New Roman" w:hAnsi="Times New Roman"/>
          <w:sz w:val="24"/>
          <w:szCs w:val="24"/>
        </w:rPr>
        <w:t xml:space="preserve">Compartimentul </w:t>
      </w:r>
      <w:r w:rsidR="00F530EF" w:rsidRPr="009F72D8">
        <w:rPr>
          <w:rFonts w:ascii="Times New Roman" w:hAnsi="Times New Roman"/>
          <w:sz w:val="24"/>
          <w:szCs w:val="24"/>
        </w:rPr>
        <w:t>monitorizare trafic</w:t>
      </w:r>
    </w:p>
    <w:p w14:paraId="43281306" w14:textId="77777777" w:rsidR="00082D3C" w:rsidRPr="009F72D8" w:rsidRDefault="00082D3C"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13. Serviciul  Poliție Locală</w:t>
      </w:r>
    </w:p>
    <w:p w14:paraId="33CE8B81" w14:textId="076B8709" w:rsidR="00825D07" w:rsidRPr="009F72D8" w:rsidRDefault="00825D07" w:rsidP="00D30F85">
      <w:pPr>
        <w:pStyle w:val="Corptext"/>
        <w:tabs>
          <w:tab w:val="left" w:pos="0"/>
        </w:tabs>
        <w:spacing w:line="360" w:lineRule="auto"/>
        <w:jc w:val="both"/>
        <w:rPr>
          <w:rFonts w:ascii="Times New Roman" w:hAnsi="Times New Roman"/>
          <w:b/>
          <w:sz w:val="24"/>
          <w:szCs w:val="24"/>
        </w:rPr>
      </w:pPr>
      <w:r w:rsidRPr="009F72D8">
        <w:rPr>
          <w:rFonts w:ascii="Times New Roman" w:hAnsi="Times New Roman"/>
          <w:sz w:val="24"/>
          <w:szCs w:val="24"/>
        </w:rPr>
        <w:t xml:space="preserve">   </w:t>
      </w:r>
    </w:p>
    <w:p w14:paraId="7EF7D7E4" w14:textId="35343F98" w:rsidR="001D6DB4"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II.</w:t>
      </w:r>
      <w:r w:rsidR="00413C9D" w:rsidRPr="009F72D8">
        <w:rPr>
          <w:rFonts w:ascii="Times New Roman" w:hAnsi="Times New Roman"/>
          <w:b/>
          <w:sz w:val="24"/>
          <w:szCs w:val="24"/>
        </w:rPr>
        <w:t xml:space="preserve"> </w:t>
      </w:r>
      <w:r w:rsidRPr="009F72D8">
        <w:rPr>
          <w:rFonts w:ascii="Times New Roman" w:hAnsi="Times New Roman"/>
          <w:b/>
          <w:sz w:val="24"/>
          <w:szCs w:val="24"/>
        </w:rPr>
        <w:t xml:space="preserve">Viceprimarul </w:t>
      </w:r>
      <w:r w:rsidR="002204B7" w:rsidRPr="009F72D8">
        <w:rPr>
          <w:rFonts w:ascii="Times New Roman" w:hAnsi="Times New Roman"/>
          <w:sz w:val="24"/>
          <w:szCs w:val="24"/>
        </w:rPr>
        <w:t>comunei</w:t>
      </w:r>
      <w:r w:rsidRPr="009F72D8">
        <w:rPr>
          <w:rFonts w:ascii="Times New Roman" w:hAnsi="Times New Roman"/>
          <w:sz w:val="24"/>
          <w:szCs w:val="24"/>
        </w:rPr>
        <w:t xml:space="preserve"> are în subordinea directă următoarele compartimente:</w:t>
      </w:r>
    </w:p>
    <w:p w14:paraId="052248BB" w14:textId="730E783B" w:rsidR="001D6DB4" w:rsidRPr="009F72D8" w:rsidRDefault="001D6DB4" w:rsidP="00D30F85">
      <w:pPr>
        <w:widowControl w:val="0"/>
        <w:tabs>
          <w:tab w:val="left" w:pos="180"/>
        </w:tabs>
        <w:autoSpaceDE w:val="0"/>
        <w:autoSpaceDN w:val="0"/>
        <w:adjustRightInd w:val="0"/>
        <w:spacing w:line="360" w:lineRule="auto"/>
        <w:jc w:val="both"/>
        <w:rPr>
          <w:bCs/>
          <w:iCs/>
        </w:rPr>
      </w:pPr>
      <w:r w:rsidRPr="009F72D8">
        <w:rPr>
          <w:bCs/>
          <w:iCs/>
        </w:rPr>
        <w:t xml:space="preserve"> 1.</w:t>
      </w:r>
      <w:r w:rsidR="00413C9D" w:rsidRPr="009F72D8">
        <w:rPr>
          <w:bCs/>
          <w:iCs/>
        </w:rPr>
        <w:t xml:space="preserve"> </w:t>
      </w:r>
      <w:r w:rsidR="002204B7" w:rsidRPr="009F72D8">
        <w:rPr>
          <w:bCs/>
          <w:iCs/>
        </w:rPr>
        <w:t>Compartiment monitorizare, unitâți de învățământ</w:t>
      </w:r>
    </w:p>
    <w:p w14:paraId="15533518" w14:textId="7522E390" w:rsidR="001D6DB4" w:rsidRPr="009F72D8" w:rsidRDefault="00941561" w:rsidP="00D30F85">
      <w:pPr>
        <w:widowControl w:val="0"/>
        <w:autoSpaceDE w:val="0"/>
        <w:autoSpaceDN w:val="0"/>
        <w:adjustRightInd w:val="0"/>
        <w:spacing w:line="360" w:lineRule="auto"/>
        <w:jc w:val="both"/>
        <w:rPr>
          <w:bCs/>
          <w:iCs/>
        </w:rPr>
      </w:pPr>
      <w:r w:rsidRPr="009F72D8">
        <w:rPr>
          <w:bCs/>
          <w:iCs/>
        </w:rPr>
        <w:t xml:space="preserve"> </w:t>
      </w:r>
      <w:r w:rsidR="001D6DB4" w:rsidRPr="009F72D8">
        <w:rPr>
          <w:bCs/>
          <w:iCs/>
        </w:rPr>
        <w:t>2.</w:t>
      </w:r>
      <w:r w:rsidR="00413C9D" w:rsidRPr="009F72D8">
        <w:rPr>
          <w:bCs/>
          <w:iCs/>
        </w:rPr>
        <w:t xml:space="preserve"> </w:t>
      </w:r>
      <w:r w:rsidR="002204B7" w:rsidRPr="009F72D8">
        <w:rPr>
          <w:bCs/>
          <w:iCs/>
        </w:rPr>
        <w:t>Serviciul de gestionare a câinilor fără stăpân</w:t>
      </w:r>
    </w:p>
    <w:p w14:paraId="34288AF3" w14:textId="77777777" w:rsidR="00FA34E6" w:rsidRPr="009F72D8" w:rsidRDefault="00FA34E6" w:rsidP="00D30F85">
      <w:pPr>
        <w:pStyle w:val="Corptext"/>
        <w:tabs>
          <w:tab w:val="left" w:pos="0"/>
        </w:tabs>
        <w:spacing w:line="360" w:lineRule="auto"/>
        <w:jc w:val="both"/>
        <w:rPr>
          <w:rFonts w:ascii="Times New Roman" w:hAnsi="Times New Roman"/>
          <w:b/>
          <w:sz w:val="24"/>
          <w:szCs w:val="24"/>
        </w:rPr>
      </w:pPr>
    </w:p>
    <w:p w14:paraId="12674CB8" w14:textId="146FFEF6" w:rsidR="00523A12" w:rsidRPr="009F72D8" w:rsidRDefault="001D6DB4"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III.</w:t>
      </w:r>
      <w:r w:rsidR="00413C9D" w:rsidRPr="009F72D8">
        <w:rPr>
          <w:rFonts w:ascii="Times New Roman" w:hAnsi="Times New Roman"/>
          <w:b/>
          <w:sz w:val="24"/>
          <w:szCs w:val="24"/>
        </w:rPr>
        <w:t xml:space="preserve"> </w:t>
      </w:r>
      <w:r w:rsidR="00523A12" w:rsidRPr="009F72D8">
        <w:rPr>
          <w:rFonts w:ascii="Times New Roman" w:hAnsi="Times New Roman"/>
          <w:b/>
          <w:sz w:val="24"/>
          <w:szCs w:val="24"/>
        </w:rPr>
        <w:t>Secretarul</w:t>
      </w:r>
      <w:r w:rsidR="007A092D" w:rsidRPr="009F72D8">
        <w:rPr>
          <w:rFonts w:ascii="Times New Roman" w:hAnsi="Times New Roman"/>
          <w:b/>
          <w:sz w:val="24"/>
          <w:szCs w:val="24"/>
        </w:rPr>
        <w:t xml:space="preserve"> General </w:t>
      </w:r>
      <w:r w:rsidR="007A092D" w:rsidRPr="009F72D8">
        <w:rPr>
          <w:rFonts w:ascii="Times New Roman" w:hAnsi="Times New Roman"/>
          <w:sz w:val="24"/>
          <w:szCs w:val="24"/>
        </w:rPr>
        <w:t>al</w:t>
      </w:r>
      <w:r w:rsidR="00523A12" w:rsidRPr="009F72D8">
        <w:rPr>
          <w:rFonts w:ascii="Times New Roman" w:hAnsi="Times New Roman"/>
          <w:sz w:val="24"/>
          <w:szCs w:val="24"/>
        </w:rPr>
        <w:t xml:space="preserve"> </w:t>
      </w:r>
      <w:r w:rsidR="002204B7" w:rsidRPr="009F72D8">
        <w:rPr>
          <w:rFonts w:ascii="Times New Roman" w:hAnsi="Times New Roman"/>
          <w:sz w:val="24"/>
          <w:szCs w:val="24"/>
        </w:rPr>
        <w:t>comunei</w:t>
      </w:r>
      <w:r w:rsidR="00523A12" w:rsidRPr="009F72D8">
        <w:rPr>
          <w:rFonts w:ascii="Times New Roman" w:hAnsi="Times New Roman"/>
          <w:sz w:val="24"/>
          <w:szCs w:val="24"/>
        </w:rPr>
        <w:t xml:space="preserve"> are în subordinea directă următoarele compartimente :</w:t>
      </w:r>
    </w:p>
    <w:p w14:paraId="13F6BE85" w14:textId="6615521E" w:rsidR="002204B7" w:rsidRPr="009F72D8" w:rsidRDefault="002204B7" w:rsidP="00D30F85">
      <w:pPr>
        <w:pStyle w:val="Listparagraf"/>
        <w:widowControl w:val="0"/>
        <w:numPr>
          <w:ilvl w:val="0"/>
          <w:numId w:val="25"/>
        </w:numPr>
        <w:autoSpaceDE w:val="0"/>
        <w:autoSpaceDN w:val="0"/>
        <w:adjustRightInd w:val="0"/>
        <w:spacing w:line="360" w:lineRule="auto"/>
        <w:jc w:val="both"/>
        <w:rPr>
          <w:bCs/>
          <w:iCs/>
        </w:rPr>
      </w:pPr>
      <w:r w:rsidRPr="009F72D8">
        <w:rPr>
          <w:bCs/>
          <w:iCs/>
        </w:rPr>
        <w:t xml:space="preserve">Compartimentul asistență socială </w:t>
      </w:r>
    </w:p>
    <w:p w14:paraId="415A724E" w14:textId="4D6D8BB6" w:rsidR="00252523" w:rsidRPr="009F72D8" w:rsidRDefault="00941561" w:rsidP="00D30F85">
      <w:pPr>
        <w:pStyle w:val="Listparagraf"/>
        <w:widowControl w:val="0"/>
        <w:numPr>
          <w:ilvl w:val="0"/>
          <w:numId w:val="25"/>
        </w:numPr>
        <w:autoSpaceDE w:val="0"/>
        <w:autoSpaceDN w:val="0"/>
        <w:adjustRightInd w:val="0"/>
        <w:spacing w:line="360" w:lineRule="auto"/>
        <w:jc w:val="both"/>
        <w:rPr>
          <w:bCs/>
          <w:iCs/>
        </w:rPr>
      </w:pPr>
      <w:r w:rsidRPr="009F72D8">
        <w:rPr>
          <w:bCs/>
          <w:iCs/>
        </w:rPr>
        <w:t xml:space="preserve">Compartimentul </w:t>
      </w:r>
      <w:r w:rsidR="002204B7" w:rsidRPr="009F72D8">
        <w:rPr>
          <w:bCs/>
          <w:iCs/>
        </w:rPr>
        <w:t>registru agricol, cadastru, fond funciar</w:t>
      </w:r>
    </w:p>
    <w:p w14:paraId="26F67110" w14:textId="77777777" w:rsidR="00252523" w:rsidRPr="009F72D8" w:rsidRDefault="00252523" w:rsidP="00D30F85">
      <w:pPr>
        <w:pStyle w:val="Corptext"/>
        <w:tabs>
          <w:tab w:val="left" w:pos="0"/>
        </w:tabs>
        <w:spacing w:line="360" w:lineRule="auto"/>
        <w:jc w:val="both"/>
        <w:rPr>
          <w:rFonts w:ascii="Times New Roman" w:hAnsi="Times New Roman"/>
          <w:b/>
          <w:sz w:val="24"/>
          <w:szCs w:val="24"/>
        </w:rPr>
      </w:pPr>
    </w:p>
    <w:p w14:paraId="2EA57573" w14:textId="77777777" w:rsidR="009B0C98" w:rsidRPr="009F72D8" w:rsidRDefault="009B0C98" w:rsidP="00D30F85">
      <w:pPr>
        <w:pStyle w:val="Corptext"/>
        <w:tabs>
          <w:tab w:val="left" w:pos="0"/>
        </w:tabs>
        <w:spacing w:line="360" w:lineRule="auto"/>
        <w:jc w:val="both"/>
        <w:rPr>
          <w:rFonts w:ascii="Times New Roman" w:hAnsi="Times New Roman"/>
          <w:b/>
          <w:sz w:val="24"/>
          <w:szCs w:val="24"/>
        </w:rPr>
      </w:pPr>
      <w:r w:rsidRPr="009F72D8">
        <w:rPr>
          <w:rFonts w:ascii="Times New Roman" w:hAnsi="Times New Roman"/>
          <w:b/>
          <w:sz w:val="24"/>
          <w:szCs w:val="24"/>
        </w:rPr>
        <w:t>IV.</w:t>
      </w:r>
      <w:r w:rsidR="00413C9D" w:rsidRPr="009F72D8">
        <w:rPr>
          <w:rFonts w:ascii="Times New Roman" w:hAnsi="Times New Roman"/>
          <w:b/>
          <w:sz w:val="24"/>
          <w:szCs w:val="24"/>
        </w:rPr>
        <w:t xml:space="preserve"> </w:t>
      </w:r>
      <w:r w:rsidRPr="009F72D8">
        <w:rPr>
          <w:rFonts w:ascii="Times New Roman" w:hAnsi="Times New Roman"/>
          <w:b/>
          <w:sz w:val="24"/>
          <w:szCs w:val="24"/>
        </w:rPr>
        <w:t>Sub autoritatea consiliului local, sunt:</w:t>
      </w:r>
    </w:p>
    <w:p w14:paraId="1C978D1A" w14:textId="06074715" w:rsidR="009B0C98" w:rsidRPr="009F72D8" w:rsidRDefault="00941561"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 xml:space="preserve">  </w:t>
      </w:r>
      <w:r w:rsidR="009B0C98" w:rsidRPr="009F72D8">
        <w:rPr>
          <w:rFonts w:ascii="Times New Roman" w:hAnsi="Times New Roman"/>
          <w:sz w:val="24"/>
          <w:szCs w:val="24"/>
        </w:rPr>
        <w:t>1.</w:t>
      </w:r>
      <w:r w:rsidR="00413C9D" w:rsidRPr="009F72D8">
        <w:rPr>
          <w:rFonts w:ascii="Times New Roman" w:hAnsi="Times New Roman"/>
          <w:sz w:val="24"/>
          <w:szCs w:val="24"/>
        </w:rPr>
        <w:t xml:space="preserve"> </w:t>
      </w:r>
      <w:r w:rsidR="002204B7" w:rsidRPr="009F72D8">
        <w:rPr>
          <w:rFonts w:ascii="Times New Roman" w:hAnsi="Times New Roman"/>
          <w:sz w:val="24"/>
          <w:szCs w:val="24"/>
        </w:rPr>
        <w:t>Serviciul public comunitar de evidență a persoanei</w:t>
      </w:r>
    </w:p>
    <w:p w14:paraId="3C2CD316" w14:textId="0EB0D53A" w:rsidR="009B0C98" w:rsidRPr="009F72D8" w:rsidRDefault="00941561" w:rsidP="002204B7">
      <w:pPr>
        <w:pStyle w:val="Corptext"/>
        <w:tabs>
          <w:tab w:val="left" w:pos="0"/>
        </w:tabs>
        <w:spacing w:line="360" w:lineRule="auto"/>
        <w:jc w:val="both"/>
        <w:rPr>
          <w:rFonts w:ascii="Times New Roman" w:hAnsi="Times New Roman"/>
          <w:b/>
          <w:sz w:val="24"/>
          <w:szCs w:val="24"/>
        </w:rPr>
      </w:pPr>
      <w:r w:rsidRPr="009F72D8">
        <w:rPr>
          <w:rFonts w:ascii="Times New Roman" w:hAnsi="Times New Roman"/>
          <w:sz w:val="24"/>
          <w:szCs w:val="24"/>
        </w:rPr>
        <w:t xml:space="preserve">  2. </w:t>
      </w:r>
      <w:r w:rsidR="002204B7" w:rsidRPr="009F72D8">
        <w:rPr>
          <w:rFonts w:ascii="Times New Roman" w:hAnsi="Times New Roman"/>
          <w:sz w:val="24"/>
          <w:szCs w:val="24"/>
        </w:rPr>
        <w:t>Serviciul Public de Gospodarie Snagov</w:t>
      </w:r>
    </w:p>
    <w:p w14:paraId="1EAABFA5" w14:textId="484EB843" w:rsidR="00523A12" w:rsidRPr="009F72D8" w:rsidRDefault="0005181F"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 23</w:t>
      </w:r>
      <w:r w:rsidR="00432604" w:rsidRPr="009F72D8">
        <w:rPr>
          <w:rFonts w:ascii="Times New Roman" w:hAnsi="Times New Roman"/>
          <w:b/>
          <w:sz w:val="24"/>
          <w:szCs w:val="24"/>
        </w:rPr>
        <w:t>.</w:t>
      </w:r>
      <w:r w:rsidR="00523A12" w:rsidRPr="009F72D8">
        <w:rPr>
          <w:rFonts w:ascii="Times New Roman" w:hAnsi="Times New Roman"/>
          <w:b/>
          <w:sz w:val="24"/>
          <w:szCs w:val="24"/>
        </w:rPr>
        <w:t xml:space="preserve"> </w:t>
      </w:r>
      <w:r w:rsidR="00402386" w:rsidRPr="009F72D8">
        <w:rPr>
          <w:rFonts w:ascii="Times New Roman" w:hAnsi="Times New Roman"/>
          <w:sz w:val="24"/>
          <w:szCs w:val="24"/>
        </w:rPr>
        <w:t xml:space="preserve">Întreaga activitate a primăriei este organizată si condusă de către primar. </w:t>
      </w:r>
      <w:r w:rsidR="00432604" w:rsidRPr="009F72D8">
        <w:rPr>
          <w:rFonts w:ascii="Times New Roman" w:hAnsi="Times New Roman"/>
          <w:sz w:val="24"/>
          <w:szCs w:val="24"/>
        </w:rPr>
        <w:t>S</w:t>
      </w:r>
      <w:r w:rsidR="00402386" w:rsidRPr="009F72D8">
        <w:rPr>
          <w:rFonts w:ascii="Times New Roman" w:hAnsi="Times New Roman"/>
          <w:sz w:val="24"/>
          <w:szCs w:val="24"/>
        </w:rPr>
        <w:t>erviciile, birourile si compartimentele sunt subordonate direct primarului, indirect viceprimar</w:t>
      </w:r>
      <w:r w:rsidR="00432604" w:rsidRPr="009F72D8">
        <w:rPr>
          <w:rFonts w:ascii="Times New Roman" w:hAnsi="Times New Roman"/>
          <w:sz w:val="24"/>
          <w:szCs w:val="24"/>
        </w:rPr>
        <w:t>ului</w:t>
      </w:r>
      <w:r w:rsidR="00402386" w:rsidRPr="009F72D8">
        <w:rPr>
          <w:rFonts w:ascii="Times New Roman" w:hAnsi="Times New Roman"/>
          <w:sz w:val="24"/>
          <w:szCs w:val="24"/>
        </w:rPr>
        <w:t>, secretarului general sau arhitectului şef, după caz, care asigură și răspund de realizarea atribuţiilor ce revin acestora în condiţii de legalitate si eficienţă.</w:t>
      </w:r>
    </w:p>
    <w:p w14:paraId="1786EFD1" w14:textId="77777777" w:rsidR="00523A12" w:rsidRPr="009F72D8" w:rsidRDefault="00523A12" w:rsidP="00D30F85">
      <w:pPr>
        <w:pStyle w:val="Corptext"/>
        <w:tabs>
          <w:tab w:val="left" w:pos="0"/>
        </w:tabs>
        <w:spacing w:line="360" w:lineRule="auto"/>
        <w:jc w:val="both"/>
        <w:rPr>
          <w:rFonts w:ascii="Times New Roman" w:hAnsi="Times New Roman"/>
          <w:sz w:val="24"/>
          <w:szCs w:val="24"/>
        </w:rPr>
      </w:pPr>
    </w:p>
    <w:p w14:paraId="6CD9D7FA" w14:textId="02F18D40" w:rsidR="00402386" w:rsidRPr="009F72D8" w:rsidRDefault="0005181F"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lastRenderedPageBreak/>
        <w:t>Art.</w:t>
      </w:r>
      <w:r w:rsidR="00432604" w:rsidRPr="009F72D8">
        <w:rPr>
          <w:rFonts w:ascii="Times New Roman" w:hAnsi="Times New Roman"/>
          <w:b/>
          <w:sz w:val="24"/>
          <w:szCs w:val="24"/>
        </w:rPr>
        <w:t xml:space="preserve"> </w:t>
      </w:r>
      <w:r w:rsidRPr="009F72D8">
        <w:rPr>
          <w:rFonts w:ascii="Times New Roman" w:hAnsi="Times New Roman"/>
          <w:b/>
          <w:sz w:val="24"/>
          <w:szCs w:val="24"/>
        </w:rPr>
        <w:t>24</w:t>
      </w:r>
      <w:r w:rsidR="00432604" w:rsidRPr="009F72D8">
        <w:rPr>
          <w:rFonts w:ascii="Times New Roman" w:hAnsi="Times New Roman"/>
          <w:sz w:val="24"/>
          <w:szCs w:val="24"/>
        </w:rPr>
        <w:t>.</w:t>
      </w:r>
      <w:r w:rsidR="00523A12" w:rsidRPr="009F72D8">
        <w:rPr>
          <w:rFonts w:ascii="Times New Roman" w:hAnsi="Times New Roman"/>
          <w:sz w:val="24"/>
          <w:szCs w:val="24"/>
        </w:rPr>
        <w:t xml:space="preserve"> </w:t>
      </w:r>
      <w:r w:rsidR="00402386" w:rsidRPr="009F72D8">
        <w:rPr>
          <w:rFonts w:ascii="Times New Roman" w:hAnsi="Times New Roman"/>
          <w:sz w:val="24"/>
          <w:szCs w:val="24"/>
        </w:rPr>
        <w:t>Organigrama este însoţită de statul de funcţii al Primăriei care cuprinde nomenclatorul funcţiilor de conducere şi execuţie corespunzător necesarului de posturi aprobate, cu precizarea categoriei, clasei şi gradului pentru fiecare post în parte.</w:t>
      </w:r>
    </w:p>
    <w:p w14:paraId="2EAAD45B" w14:textId="04FA4F3F" w:rsidR="00523A12" w:rsidRPr="009F72D8" w:rsidRDefault="00523A12"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sz w:val="24"/>
          <w:szCs w:val="24"/>
        </w:rPr>
        <w:t xml:space="preserve">Modificarea organigramei, implicit a numărului de posturi şi a statului de funcţii, se realizează cu aprobarea Consiliului local, la propunerea Primarului </w:t>
      </w:r>
      <w:r w:rsidR="00432604" w:rsidRPr="009F72D8">
        <w:rPr>
          <w:rFonts w:ascii="Times New Roman" w:hAnsi="Times New Roman"/>
          <w:sz w:val="24"/>
          <w:szCs w:val="24"/>
        </w:rPr>
        <w:t>comunei Snagov</w:t>
      </w:r>
      <w:r w:rsidRPr="009F72D8">
        <w:rPr>
          <w:rFonts w:ascii="Times New Roman" w:hAnsi="Times New Roman"/>
          <w:sz w:val="24"/>
          <w:szCs w:val="24"/>
        </w:rPr>
        <w:t>.</w:t>
      </w:r>
    </w:p>
    <w:p w14:paraId="6AA18012" w14:textId="77777777" w:rsidR="00523A12" w:rsidRPr="009F72D8" w:rsidRDefault="00523A12" w:rsidP="00D30F85">
      <w:pPr>
        <w:pStyle w:val="Corptext"/>
        <w:tabs>
          <w:tab w:val="left" w:pos="0"/>
        </w:tabs>
        <w:spacing w:line="360" w:lineRule="auto"/>
        <w:jc w:val="both"/>
        <w:rPr>
          <w:rFonts w:ascii="Times New Roman" w:hAnsi="Times New Roman"/>
          <w:b/>
          <w:sz w:val="24"/>
          <w:szCs w:val="24"/>
        </w:rPr>
      </w:pPr>
    </w:p>
    <w:p w14:paraId="50BB2AA6" w14:textId="60E301C2" w:rsidR="00523A12" w:rsidRPr="009F72D8" w:rsidRDefault="0005181F"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w:t>
      </w:r>
      <w:r w:rsidR="00432604" w:rsidRPr="009F72D8">
        <w:rPr>
          <w:rFonts w:ascii="Times New Roman" w:hAnsi="Times New Roman"/>
          <w:b/>
          <w:sz w:val="24"/>
          <w:szCs w:val="24"/>
        </w:rPr>
        <w:t xml:space="preserve"> </w:t>
      </w:r>
      <w:r w:rsidRPr="009F72D8">
        <w:rPr>
          <w:rFonts w:ascii="Times New Roman" w:hAnsi="Times New Roman"/>
          <w:b/>
          <w:sz w:val="24"/>
          <w:szCs w:val="24"/>
        </w:rPr>
        <w:t>25</w:t>
      </w:r>
      <w:r w:rsidR="00432604" w:rsidRPr="009F72D8">
        <w:rPr>
          <w:rFonts w:ascii="Times New Roman" w:hAnsi="Times New Roman"/>
          <w:b/>
          <w:sz w:val="24"/>
          <w:szCs w:val="24"/>
        </w:rPr>
        <w:t>.</w:t>
      </w:r>
      <w:r w:rsidR="00523A12" w:rsidRPr="009F72D8">
        <w:rPr>
          <w:rFonts w:ascii="Times New Roman" w:hAnsi="Times New Roman"/>
          <w:sz w:val="24"/>
          <w:szCs w:val="24"/>
        </w:rPr>
        <w:t xml:space="preserve"> Pentru fiecare compartiment din cadrul structurii organizatorice, se stabilesc atribuţii specifice, care rezultă din necesitatea aplicării actelor normative în vigoare, a hotărârilor Consiliului local şi a dispoziţiilor primarului, precum şi din necesitatea soluţionării problemelor curente ale colectivităţii locale.</w:t>
      </w:r>
    </w:p>
    <w:p w14:paraId="376002AA" w14:textId="77777777" w:rsidR="00523A12" w:rsidRPr="009F72D8" w:rsidRDefault="00523A12" w:rsidP="00D30F85">
      <w:pPr>
        <w:pStyle w:val="Corptext"/>
        <w:tabs>
          <w:tab w:val="left" w:pos="0"/>
        </w:tabs>
        <w:spacing w:line="360" w:lineRule="auto"/>
        <w:jc w:val="both"/>
        <w:rPr>
          <w:rFonts w:ascii="Times New Roman" w:hAnsi="Times New Roman"/>
          <w:sz w:val="24"/>
          <w:szCs w:val="24"/>
        </w:rPr>
      </w:pPr>
    </w:p>
    <w:p w14:paraId="7952FDDC" w14:textId="1D96401B" w:rsidR="00523A12" w:rsidRPr="009F72D8" w:rsidRDefault="0005181F"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w:t>
      </w:r>
      <w:r w:rsidR="00432604" w:rsidRPr="009F72D8">
        <w:rPr>
          <w:rFonts w:ascii="Times New Roman" w:hAnsi="Times New Roman"/>
          <w:b/>
          <w:sz w:val="24"/>
          <w:szCs w:val="24"/>
        </w:rPr>
        <w:t xml:space="preserve"> </w:t>
      </w:r>
      <w:r w:rsidRPr="009F72D8">
        <w:rPr>
          <w:rFonts w:ascii="Times New Roman" w:hAnsi="Times New Roman"/>
          <w:b/>
          <w:sz w:val="24"/>
          <w:szCs w:val="24"/>
        </w:rPr>
        <w:t>26</w:t>
      </w:r>
      <w:r w:rsidR="00432604" w:rsidRPr="009F72D8">
        <w:rPr>
          <w:rFonts w:ascii="Times New Roman" w:hAnsi="Times New Roman"/>
          <w:sz w:val="24"/>
          <w:szCs w:val="24"/>
        </w:rPr>
        <w:t>.</w:t>
      </w:r>
      <w:r w:rsidR="00523A12" w:rsidRPr="009F72D8">
        <w:rPr>
          <w:rFonts w:ascii="Times New Roman" w:hAnsi="Times New Roman"/>
          <w:sz w:val="24"/>
          <w:szCs w:val="24"/>
        </w:rPr>
        <w:t xml:space="preserve"> Atribuţiile specifice fiecărui compartiment sunt defalcate în sarcini alocate fiecărui post, prin intermediul fişelor de post, astfel încât să se asigure premisele aplicării actelor normative în vigoare, a hotărârilor Consiliului local şi a dispoziţiilor primarului, precum şi soluţionarea problemelor curente ale colectivităţii locale. </w:t>
      </w:r>
    </w:p>
    <w:p w14:paraId="7FE1D369" w14:textId="77777777" w:rsidR="00523A12" w:rsidRPr="009F72D8" w:rsidRDefault="00523A12" w:rsidP="00D30F85">
      <w:pPr>
        <w:pStyle w:val="Corptext"/>
        <w:tabs>
          <w:tab w:val="left" w:pos="0"/>
        </w:tabs>
        <w:spacing w:line="360" w:lineRule="auto"/>
        <w:jc w:val="both"/>
        <w:rPr>
          <w:rFonts w:ascii="Times New Roman" w:hAnsi="Times New Roman"/>
          <w:sz w:val="24"/>
          <w:szCs w:val="24"/>
        </w:rPr>
      </w:pPr>
    </w:p>
    <w:p w14:paraId="43ED3D15" w14:textId="2E1DC41B" w:rsidR="00CC38D7" w:rsidRPr="009F72D8" w:rsidRDefault="0005181F" w:rsidP="00D30F85">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w:t>
      </w:r>
      <w:r w:rsidR="002204B7" w:rsidRPr="009F72D8">
        <w:rPr>
          <w:rFonts w:ascii="Times New Roman" w:hAnsi="Times New Roman"/>
          <w:b/>
          <w:sz w:val="24"/>
          <w:szCs w:val="24"/>
        </w:rPr>
        <w:t xml:space="preserve"> </w:t>
      </w:r>
      <w:r w:rsidRPr="009F72D8">
        <w:rPr>
          <w:rFonts w:ascii="Times New Roman" w:hAnsi="Times New Roman"/>
          <w:b/>
          <w:sz w:val="24"/>
          <w:szCs w:val="24"/>
        </w:rPr>
        <w:t>27</w:t>
      </w:r>
      <w:r w:rsidR="002204B7" w:rsidRPr="009F72D8">
        <w:rPr>
          <w:rFonts w:ascii="Times New Roman" w:hAnsi="Times New Roman"/>
          <w:b/>
          <w:sz w:val="24"/>
          <w:szCs w:val="24"/>
        </w:rPr>
        <w:t>.</w:t>
      </w:r>
      <w:r w:rsidR="00523A12" w:rsidRPr="009F72D8">
        <w:rPr>
          <w:rFonts w:ascii="Times New Roman" w:hAnsi="Times New Roman"/>
          <w:sz w:val="24"/>
          <w:szCs w:val="24"/>
        </w:rPr>
        <w:t xml:space="preserve"> Prevederile prezentului Regulament se completează cu cele din Regulamentul de Ordine Interioară.</w:t>
      </w:r>
    </w:p>
    <w:p w14:paraId="5EDBB792" w14:textId="77777777" w:rsidR="00432604" w:rsidRPr="009F72D8" w:rsidRDefault="00432604" w:rsidP="00D30F85">
      <w:pPr>
        <w:pStyle w:val="Corptext"/>
        <w:tabs>
          <w:tab w:val="left" w:pos="0"/>
        </w:tabs>
        <w:spacing w:line="360" w:lineRule="auto"/>
        <w:jc w:val="both"/>
        <w:rPr>
          <w:rFonts w:ascii="Times New Roman" w:hAnsi="Times New Roman"/>
          <w:sz w:val="24"/>
          <w:szCs w:val="24"/>
        </w:rPr>
      </w:pPr>
    </w:p>
    <w:p w14:paraId="7F4D2BFC" w14:textId="77777777" w:rsidR="00523A12" w:rsidRPr="009F72D8" w:rsidRDefault="00523A12" w:rsidP="00D30F85">
      <w:pPr>
        <w:pStyle w:val="Corptext"/>
        <w:tabs>
          <w:tab w:val="left" w:pos="0"/>
        </w:tabs>
        <w:spacing w:line="360" w:lineRule="auto"/>
        <w:jc w:val="both"/>
        <w:rPr>
          <w:rFonts w:ascii="Times New Roman" w:hAnsi="Times New Roman"/>
          <w:b/>
          <w:szCs w:val="28"/>
        </w:rPr>
      </w:pPr>
      <w:r w:rsidRPr="009F72D8">
        <w:rPr>
          <w:rFonts w:ascii="Times New Roman" w:hAnsi="Times New Roman"/>
          <w:b/>
          <w:szCs w:val="28"/>
        </w:rPr>
        <w:t>Capitolul 3</w:t>
      </w:r>
    </w:p>
    <w:p w14:paraId="4A6894E6" w14:textId="0BDBE638" w:rsidR="00523A12" w:rsidRPr="009F72D8" w:rsidRDefault="00523A12" w:rsidP="00731AA7">
      <w:pPr>
        <w:pStyle w:val="Corptext"/>
        <w:tabs>
          <w:tab w:val="left" w:pos="0"/>
        </w:tabs>
        <w:spacing w:line="360" w:lineRule="auto"/>
        <w:jc w:val="left"/>
        <w:rPr>
          <w:rFonts w:ascii="Times New Roman" w:hAnsi="Times New Roman"/>
          <w:b/>
          <w:szCs w:val="28"/>
        </w:rPr>
      </w:pPr>
      <w:r w:rsidRPr="009F72D8">
        <w:rPr>
          <w:rFonts w:ascii="Times New Roman" w:hAnsi="Times New Roman"/>
          <w:b/>
          <w:szCs w:val="28"/>
        </w:rPr>
        <w:t xml:space="preserve">Atribuţiile Primarului, Viceprimarului, Secretarului </w:t>
      </w:r>
      <w:r w:rsidR="007A092D" w:rsidRPr="009F72D8">
        <w:rPr>
          <w:rFonts w:ascii="Times New Roman" w:hAnsi="Times New Roman"/>
          <w:b/>
          <w:szCs w:val="28"/>
        </w:rPr>
        <w:t xml:space="preserve">General al </w:t>
      </w:r>
      <w:r w:rsidR="00432604" w:rsidRPr="009F72D8">
        <w:rPr>
          <w:rFonts w:ascii="Times New Roman" w:hAnsi="Times New Roman"/>
          <w:b/>
          <w:szCs w:val="28"/>
        </w:rPr>
        <w:t xml:space="preserve">comunei </w:t>
      </w:r>
      <w:r w:rsidRPr="009F72D8">
        <w:rPr>
          <w:rFonts w:ascii="Times New Roman" w:hAnsi="Times New Roman"/>
          <w:b/>
          <w:szCs w:val="28"/>
        </w:rPr>
        <w:t>şi Administratorului public</w:t>
      </w:r>
    </w:p>
    <w:p w14:paraId="292524E8" w14:textId="77777777" w:rsidR="00523A12" w:rsidRPr="009F72D8" w:rsidRDefault="00523A12" w:rsidP="00D30F85">
      <w:pPr>
        <w:tabs>
          <w:tab w:val="left" w:pos="0"/>
        </w:tabs>
        <w:spacing w:line="360" w:lineRule="auto"/>
        <w:jc w:val="both"/>
      </w:pPr>
    </w:p>
    <w:p w14:paraId="11059A99" w14:textId="77777777" w:rsidR="00523A12" w:rsidRPr="009F72D8" w:rsidRDefault="00523A12" w:rsidP="00D30F85">
      <w:pPr>
        <w:tabs>
          <w:tab w:val="left" w:pos="0"/>
        </w:tabs>
        <w:spacing w:line="360" w:lineRule="auto"/>
        <w:jc w:val="both"/>
        <w:rPr>
          <w:b/>
        </w:rPr>
      </w:pPr>
      <w:r w:rsidRPr="009F72D8">
        <w:rPr>
          <w:b/>
        </w:rPr>
        <w:t>Atribuţiile Primarului</w:t>
      </w:r>
    </w:p>
    <w:p w14:paraId="1F08898B" w14:textId="5937F691" w:rsidR="00523A12" w:rsidRPr="009F72D8" w:rsidRDefault="0005181F" w:rsidP="00D30F85">
      <w:pPr>
        <w:spacing w:before="240" w:line="360" w:lineRule="auto"/>
        <w:jc w:val="both"/>
      </w:pPr>
      <w:r w:rsidRPr="009F72D8">
        <w:rPr>
          <w:b/>
        </w:rPr>
        <w:t>Art.</w:t>
      </w:r>
      <w:r w:rsidR="002204B7" w:rsidRPr="009F72D8">
        <w:rPr>
          <w:b/>
        </w:rPr>
        <w:t xml:space="preserve"> </w:t>
      </w:r>
      <w:r w:rsidRPr="009F72D8">
        <w:rPr>
          <w:b/>
        </w:rPr>
        <w:t>28</w:t>
      </w:r>
      <w:r w:rsidR="002204B7" w:rsidRPr="009F72D8">
        <w:rPr>
          <w:b/>
        </w:rPr>
        <w:t>.</w:t>
      </w:r>
      <w:r w:rsidR="009D594C" w:rsidRPr="009F72D8">
        <w:rPr>
          <w:b/>
        </w:rPr>
        <w:t xml:space="preserve"> </w:t>
      </w:r>
      <w:r w:rsidR="00523A12" w:rsidRPr="009F72D8">
        <w:t>(1)</w:t>
      </w:r>
      <w:r w:rsidR="00523A12" w:rsidRPr="009F72D8">
        <w:rPr>
          <w:b/>
        </w:rPr>
        <w:t xml:space="preserve"> </w:t>
      </w:r>
      <w:r w:rsidR="00523A12" w:rsidRPr="009F72D8">
        <w:t xml:space="preserve">Primarul este şeful administraţiei publice locale a </w:t>
      </w:r>
      <w:r w:rsidR="00432604" w:rsidRPr="009F72D8">
        <w:t>comunei Snagov</w:t>
      </w:r>
      <w:r w:rsidR="00523A12" w:rsidRPr="009F72D8">
        <w:t xml:space="preserve"> şi </w:t>
      </w:r>
      <w:r w:rsidR="00523A12" w:rsidRPr="009F72D8">
        <w:rPr>
          <w:snapToGrid w:val="0"/>
        </w:rPr>
        <w:t xml:space="preserve">îndeplineşte următoarele categorii principale de atribuţii, potrivit </w:t>
      </w:r>
      <w:r w:rsidR="007A092D" w:rsidRPr="009F72D8">
        <w:t>din O.U.G. nr. 57/2019 privind Codul Administrativ</w:t>
      </w:r>
      <w:r w:rsidR="00402386" w:rsidRPr="009F72D8">
        <w:t>, cu modificările și completările ulterioare</w:t>
      </w:r>
      <w:r w:rsidR="00523A12" w:rsidRPr="009F72D8">
        <w:rPr>
          <w:snapToGrid w:val="0"/>
        </w:rPr>
        <w:t>, după cum urmează:</w:t>
      </w:r>
    </w:p>
    <w:p w14:paraId="2591688C" w14:textId="77777777" w:rsidR="00523A12" w:rsidRPr="009F72D8" w:rsidRDefault="00523A12" w:rsidP="00D30F85">
      <w:pPr>
        <w:tabs>
          <w:tab w:val="left" w:pos="0"/>
        </w:tabs>
        <w:spacing w:line="360" w:lineRule="auto"/>
        <w:jc w:val="both"/>
        <w:rPr>
          <w:snapToGrid w:val="0"/>
        </w:rPr>
      </w:pPr>
      <w:r w:rsidRPr="009F72D8">
        <w:rPr>
          <w:snapToGrid w:val="0"/>
        </w:rPr>
        <w:t xml:space="preserve">    a) atribuţii exercitate în calitate de reprezentant al statului, în condiţiile legii;</w:t>
      </w:r>
    </w:p>
    <w:p w14:paraId="56648E89" w14:textId="77777777" w:rsidR="00523A12" w:rsidRPr="009F72D8" w:rsidRDefault="00523A12" w:rsidP="00D30F85">
      <w:pPr>
        <w:tabs>
          <w:tab w:val="left" w:pos="0"/>
        </w:tabs>
        <w:spacing w:line="360" w:lineRule="auto"/>
        <w:jc w:val="both"/>
        <w:rPr>
          <w:snapToGrid w:val="0"/>
        </w:rPr>
      </w:pPr>
      <w:r w:rsidRPr="009F72D8">
        <w:rPr>
          <w:snapToGrid w:val="0"/>
        </w:rPr>
        <w:t xml:space="preserve">    b) atribuţii referitoare la relaţia cu consiliul local;</w:t>
      </w:r>
    </w:p>
    <w:p w14:paraId="6ABD0924" w14:textId="77777777" w:rsidR="00523A12" w:rsidRPr="009F72D8" w:rsidRDefault="00523A12" w:rsidP="00D30F85">
      <w:pPr>
        <w:tabs>
          <w:tab w:val="left" w:pos="0"/>
        </w:tabs>
        <w:spacing w:line="360" w:lineRule="auto"/>
        <w:jc w:val="both"/>
        <w:rPr>
          <w:snapToGrid w:val="0"/>
        </w:rPr>
      </w:pPr>
      <w:r w:rsidRPr="009F72D8">
        <w:rPr>
          <w:snapToGrid w:val="0"/>
        </w:rPr>
        <w:t xml:space="preserve">    c) atribuţii referitoare la bugetul local;</w:t>
      </w:r>
    </w:p>
    <w:p w14:paraId="71148F14" w14:textId="77777777" w:rsidR="00523A12" w:rsidRPr="009F72D8" w:rsidRDefault="00523A12" w:rsidP="00D30F85">
      <w:pPr>
        <w:tabs>
          <w:tab w:val="left" w:pos="0"/>
        </w:tabs>
        <w:spacing w:line="360" w:lineRule="auto"/>
        <w:jc w:val="both"/>
        <w:rPr>
          <w:snapToGrid w:val="0"/>
        </w:rPr>
      </w:pPr>
      <w:r w:rsidRPr="009F72D8">
        <w:rPr>
          <w:snapToGrid w:val="0"/>
        </w:rPr>
        <w:t xml:space="preserve">    d) atribuţii privind serviciile publice asigurate cetăţenilor;</w:t>
      </w:r>
    </w:p>
    <w:p w14:paraId="3CC1ECC6" w14:textId="77777777" w:rsidR="00523A12" w:rsidRPr="009F72D8" w:rsidRDefault="00523A12" w:rsidP="00D30F85">
      <w:pPr>
        <w:tabs>
          <w:tab w:val="left" w:pos="0"/>
        </w:tabs>
        <w:spacing w:line="360" w:lineRule="auto"/>
        <w:jc w:val="both"/>
        <w:rPr>
          <w:snapToGrid w:val="0"/>
        </w:rPr>
      </w:pPr>
      <w:r w:rsidRPr="009F72D8">
        <w:rPr>
          <w:snapToGrid w:val="0"/>
        </w:rPr>
        <w:t xml:space="preserve">    e) alte atribuţii stabilite prin lege.</w:t>
      </w:r>
    </w:p>
    <w:p w14:paraId="76A5412B" w14:textId="4EF9CD97" w:rsidR="00523A12" w:rsidRPr="009F72D8" w:rsidRDefault="00523A12" w:rsidP="00D30F85">
      <w:pPr>
        <w:pStyle w:val="Corptext3"/>
        <w:tabs>
          <w:tab w:val="left" w:pos="0"/>
        </w:tabs>
        <w:spacing w:line="360" w:lineRule="auto"/>
        <w:jc w:val="both"/>
        <w:rPr>
          <w:snapToGrid w:val="0"/>
          <w:sz w:val="24"/>
          <w:szCs w:val="24"/>
        </w:rPr>
      </w:pPr>
      <w:r w:rsidRPr="009F72D8">
        <w:rPr>
          <w:snapToGrid w:val="0"/>
          <w:sz w:val="24"/>
          <w:szCs w:val="24"/>
        </w:rPr>
        <w:t xml:space="preserve">    (2) În temeiul atribuţiilor de la alin.</w:t>
      </w:r>
      <w:r w:rsidR="00432604" w:rsidRPr="009F72D8">
        <w:rPr>
          <w:snapToGrid w:val="0"/>
          <w:sz w:val="24"/>
          <w:szCs w:val="24"/>
        </w:rPr>
        <w:t xml:space="preserve"> (</w:t>
      </w:r>
      <w:r w:rsidRPr="009F72D8">
        <w:rPr>
          <w:snapToGrid w:val="0"/>
          <w:sz w:val="24"/>
          <w:szCs w:val="24"/>
        </w:rPr>
        <w:t>1</w:t>
      </w:r>
      <w:r w:rsidR="00432604" w:rsidRPr="009F72D8">
        <w:rPr>
          <w:snapToGrid w:val="0"/>
          <w:sz w:val="24"/>
          <w:szCs w:val="24"/>
        </w:rPr>
        <w:t xml:space="preserve">) </w:t>
      </w:r>
      <w:r w:rsidRPr="009F72D8">
        <w:rPr>
          <w:snapToGrid w:val="0"/>
          <w:sz w:val="24"/>
          <w:szCs w:val="24"/>
        </w:rPr>
        <w:t xml:space="preserve">lit. a), primarul îndeplineşte funcţia de ofiţer de stare civilă şi de autoritate tutelară şi asigură funcţionarea serviciilor publice locale de profil, atribuţii privind </w:t>
      </w:r>
      <w:r w:rsidRPr="009F72D8">
        <w:rPr>
          <w:snapToGrid w:val="0"/>
          <w:sz w:val="24"/>
          <w:szCs w:val="24"/>
        </w:rPr>
        <w:lastRenderedPageBreak/>
        <w:t>organizarea şi desfăşurarea alegerilor, referendumului şi a recensamantului. Primarul îndeplineşte şi alte atribuţii stabilite prin lege.</w:t>
      </w:r>
    </w:p>
    <w:p w14:paraId="3CC1F546" w14:textId="202E1C79" w:rsidR="00523A12" w:rsidRPr="009F72D8" w:rsidRDefault="00523A12" w:rsidP="00D30F85">
      <w:pPr>
        <w:tabs>
          <w:tab w:val="left" w:pos="0"/>
        </w:tabs>
        <w:spacing w:line="360" w:lineRule="auto"/>
        <w:jc w:val="both"/>
        <w:rPr>
          <w:snapToGrid w:val="0"/>
        </w:rPr>
      </w:pPr>
      <w:r w:rsidRPr="009F72D8">
        <w:rPr>
          <w:snapToGrid w:val="0"/>
        </w:rPr>
        <w:t xml:space="preserve">    (2) În exercitarea atribuţiilor prevăzute la alin. </w:t>
      </w:r>
      <w:r w:rsidR="00432604" w:rsidRPr="009F72D8">
        <w:rPr>
          <w:snapToGrid w:val="0"/>
        </w:rPr>
        <w:t>(</w:t>
      </w:r>
      <w:r w:rsidRPr="009F72D8">
        <w:rPr>
          <w:snapToGrid w:val="0"/>
        </w:rPr>
        <w:t>1</w:t>
      </w:r>
      <w:r w:rsidR="00432604" w:rsidRPr="009F72D8">
        <w:rPr>
          <w:snapToGrid w:val="0"/>
        </w:rPr>
        <w:t>)</w:t>
      </w:r>
      <w:r w:rsidRPr="009F72D8">
        <w:rPr>
          <w:snapToGrid w:val="0"/>
        </w:rPr>
        <w:t xml:space="preserve"> lit. b), primarul:</w:t>
      </w:r>
    </w:p>
    <w:p w14:paraId="77EB5292" w14:textId="77777777" w:rsidR="00523A12" w:rsidRPr="009F72D8" w:rsidRDefault="00523A12" w:rsidP="00D30F85">
      <w:pPr>
        <w:tabs>
          <w:tab w:val="left" w:pos="0"/>
        </w:tabs>
        <w:spacing w:line="360" w:lineRule="auto"/>
        <w:jc w:val="both"/>
        <w:rPr>
          <w:snapToGrid w:val="0"/>
        </w:rPr>
      </w:pPr>
      <w:r w:rsidRPr="009F72D8">
        <w:rPr>
          <w:snapToGrid w:val="0"/>
        </w:rPr>
        <w:t xml:space="preserve">    a) prezintă consiliului local, în primul trimestru, un raport anual privind starea economică, socială şi de mediu a unităţii administrativ-teritoriale;</w:t>
      </w:r>
    </w:p>
    <w:p w14:paraId="19CBAA92" w14:textId="77777777" w:rsidR="00523A12" w:rsidRPr="009F72D8" w:rsidRDefault="00523A12" w:rsidP="00D30F85">
      <w:pPr>
        <w:tabs>
          <w:tab w:val="left" w:pos="0"/>
        </w:tabs>
        <w:spacing w:line="360" w:lineRule="auto"/>
        <w:jc w:val="both"/>
        <w:rPr>
          <w:snapToGrid w:val="0"/>
        </w:rPr>
      </w:pPr>
      <w:r w:rsidRPr="009F72D8">
        <w:rPr>
          <w:snapToGrid w:val="0"/>
        </w:rPr>
        <w:t xml:space="preserve">    b) prezintă, la solicitarea Consiliului local, alte rapoarte şi informări;</w:t>
      </w:r>
    </w:p>
    <w:p w14:paraId="355B5C83" w14:textId="77777777" w:rsidR="00523A12" w:rsidRPr="009F72D8" w:rsidRDefault="00523A12" w:rsidP="00D30F85">
      <w:pPr>
        <w:tabs>
          <w:tab w:val="left" w:pos="0"/>
        </w:tabs>
        <w:spacing w:line="360" w:lineRule="auto"/>
        <w:jc w:val="both"/>
        <w:rPr>
          <w:snapToGrid w:val="0"/>
        </w:rPr>
      </w:pPr>
      <w:r w:rsidRPr="009F72D8">
        <w:rPr>
          <w:snapToGrid w:val="0"/>
        </w:rPr>
        <w:t xml:space="preserve">    c) elaborează proiectele de strategii privind starea economică, socială şi de mediu a unităţii administrativ-teritoriale şi le supune aprobării consiliului local.</w:t>
      </w:r>
    </w:p>
    <w:p w14:paraId="0CF8CD48" w14:textId="0241B9A0" w:rsidR="00523A12" w:rsidRPr="009F72D8" w:rsidRDefault="00523A12" w:rsidP="00D30F85">
      <w:pPr>
        <w:tabs>
          <w:tab w:val="left" w:pos="0"/>
        </w:tabs>
        <w:spacing w:line="360" w:lineRule="auto"/>
        <w:jc w:val="both"/>
        <w:rPr>
          <w:snapToGrid w:val="0"/>
        </w:rPr>
      </w:pPr>
      <w:r w:rsidRPr="009F72D8">
        <w:rPr>
          <w:snapToGrid w:val="0"/>
        </w:rPr>
        <w:t xml:space="preserve">   (3) În exercitarea atribuţiilor prevăzute la alin.</w:t>
      </w:r>
      <w:r w:rsidR="00432604" w:rsidRPr="009F72D8">
        <w:rPr>
          <w:snapToGrid w:val="0"/>
        </w:rPr>
        <w:t xml:space="preserve"> (</w:t>
      </w:r>
      <w:r w:rsidRPr="009F72D8">
        <w:rPr>
          <w:snapToGrid w:val="0"/>
        </w:rPr>
        <w:t>1</w:t>
      </w:r>
      <w:r w:rsidR="00432604" w:rsidRPr="009F72D8">
        <w:rPr>
          <w:snapToGrid w:val="0"/>
        </w:rPr>
        <w:t>)</w:t>
      </w:r>
      <w:r w:rsidRPr="009F72D8">
        <w:rPr>
          <w:snapToGrid w:val="0"/>
        </w:rPr>
        <w:t xml:space="preserve"> lit. c), primarul:</w:t>
      </w:r>
    </w:p>
    <w:p w14:paraId="3FE805C5" w14:textId="77777777" w:rsidR="00523A12" w:rsidRPr="009F72D8" w:rsidRDefault="00523A12" w:rsidP="00D30F85">
      <w:pPr>
        <w:tabs>
          <w:tab w:val="left" w:pos="0"/>
        </w:tabs>
        <w:spacing w:line="360" w:lineRule="auto"/>
        <w:jc w:val="both"/>
        <w:rPr>
          <w:snapToGrid w:val="0"/>
        </w:rPr>
      </w:pPr>
      <w:r w:rsidRPr="009F72D8">
        <w:rPr>
          <w:snapToGrid w:val="0"/>
        </w:rPr>
        <w:t xml:space="preserve">    a) exercită funcţia de ordonator principal de credite;</w:t>
      </w:r>
    </w:p>
    <w:p w14:paraId="43321C66" w14:textId="77777777" w:rsidR="00523A12" w:rsidRPr="009F72D8" w:rsidRDefault="00523A12" w:rsidP="00D30F85">
      <w:pPr>
        <w:pStyle w:val="Corptext2"/>
        <w:tabs>
          <w:tab w:val="left" w:pos="0"/>
        </w:tabs>
        <w:spacing w:after="0" w:line="360" w:lineRule="auto"/>
        <w:jc w:val="both"/>
        <w:rPr>
          <w:snapToGrid w:val="0"/>
        </w:rPr>
      </w:pPr>
      <w:r w:rsidRPr="009F72D8">
        <w:rPr>
          <w:snapToGrid w:val="0"/>
        </w:rPr>
        <w:t xml:space="preserve">    b) întocmeşte proiectul bugetului local şi contul de încheiere a exerciţiului bugetar şi le supune spre aprobare consiliului local;</w:t>
      </w:r>
    </w:p>
    <w:p w14:paraId="747859FB" w14:textId="77777777" w:rsidR="00523A12" w:rsidRPr="009F72D8" w:rsidRDefault="00523A12" w:rsidP="00D30F85">
      <w:pPr>
        <w:tabs>
          <w:tab w:val="left" w:pos="0"/>
        </w:tabs>
        <w:spacing w:line="360" w:lineRule="auto"/>
        <w:jc w:val="both"/>
        <w:rPr>
          <w:snapToGrid w:val="0"/>
        </w:rPr>
      </w:pPr>
      <w:r w:rsidRPr="009F72D8">
        <w:rPr>
          <w:snapToGrid w:val="0"/>
        </w:rPr>
        <w:t xml:space="preserve">    c) iniţiază, în condiţiile legii, negocieri pentru contractarea de împrumuturi şi emiterea de titluri de valoare în numele unităţii administrativ-teritoriale;</w:t>
      </w:r>
    </w:p>
    <w:p w14:paraId="4820E5B9" w14:textId="77777777" w:rsidR="00523A12" w:rsidRPr="009F72D8" w:rsidRDefault="00523A12" w:rsidP="00D30F85">
      <w:pPr>
        <w:tabs>
          <w:tab w:val="left" w:pos="0"/>
        </w:tabs>
        <w:spacing w:line="360" w:lineRule="auto"/>
        <w:jc w:val="both"/>
        <w:rPr>
          <w:snapToGrid w:val="0"/>
        </w:rPr>
      </w:pPr>
      <w:r w:rsidRPr="009F72D8">
        <w:rPr>
          <w:snapToGrid w:val="0"/>
        </w:rPr>
        <w:t xml:space="preserve">    d) verifică, prin compartimentele de specialitate, corecta înregistrare fiscală a contribuabililor la organul fiscal teritorial, atât a sediului social principal, cât şi a sediului secundar.</w:t>
      </w:r>
    </w:p>
    <w:p w14:paraId="3119C7A5" w14:textId="40B94D1D" w:rsidR="00523A12" w:rsidRPr="009F72D8" w:rsidRDefault="00523A12" w:rsidP="00D30F85">
      <w:pPr>
        <w:tabs>
          <w:tab w:val="left" w:pos="0"/>
        </w:tabs>
        <w:spacing w:line="360" w:lineRule="auto"/>
        <w:jc w:val="both"/>
        <w:rPr>
          <w:snapToGrid w:val="0"/>
        </w:rPr>
      </w:pPr>
      <w:r w:rsidRPr="009F72D8">
        <w:rPr>
          <w:snapToGrid w:val="0"/>
        </w:rPr>
        <w:t xml:space="preserve">    (4) În exercitarea atribuţiilor prevăzute la alin.</w:t>
      </w:r>
      <w:r w:rsidR="00A966DD" w:rsidRPr="009F72D8">
        <w:rPr>
          <w:snapToGrid w:val="0"/>
        </w:rPr>
        <w:t xml:space="preserve"> (</w:t>
      </w:r>
      <w:r w:rsidRPr="009F72D8">
        <w:rPr>
          <w:snapToGrid w:val="0"/>
        </w:rPr>
        <w:t>1</w:t>
      </w:r>
      <w:r w:rsidR="00A966DD" w:rsidRPr="009F72D8">
        <w:rPr>
          <w:snapToGrid w:val="0"/>
        </w:rPr>
        <w:t xml:space="preserve">) </w:t>
      </w:r>
      <w:r w:rsidRPr="009F72D8">
        <w:rPr>
          <w:snapToGrid w:val="0"/>
        </w:rPr>
        <w:t>lit. d), primarul:</w:t>
      </w:r>
    </w:p>
    <w:p w14:paraId="450CCBD3" w14:textId="77777777" w:rsidR="00523A12" w:rsidRPr="009F72D8" w:rsidRDefault="00523A12" w:rsidP="00D30F85">
      <w:pPr>
        <w:tabs>
          <w:tab w:val="left" w:pos="0"/>
        </w:tabs>
        <w:spacing w:line="360" w:lineRule="auto"/>
        <w:jc w:val="both"/>
        <w:rPr>
          <w:snapToGrid w:val="0"/>
        </w:rPr>
      </w:pPr>
      <w:r w:rsidRPr="009F72D8">
        <w:rPr>
          <w:snapToGrid w:val="0"/>
        </w:rPr>
        <w:t xml:space="preserve">    a) coordonează realizarea serviciilor publice de interes local prestate prin intermediul aparatului de specialitate sau prin intermediul organismelor prestatoare de servicii publice şi de utilitate publică de interes local;</w:t>
      </w:r>
    </w:p>
    <w:p w14:paraId="16F4310D" w14:textId="77777777" w:rsidR="00523A12" w:rsidRPr="009F72D8" w:rsidRDefault="00523A12" w:rsidP="00D30F85">
      <w:pPr>
        <w:tabs>
          <w:tab w:val="left" w:pos="0"/>
        </w:tabs>
        <w:spacing w:line="360" w:lineRule="auto"/>
        <w:jc w:val="both"/>
        <w:rPr>
          <w:snapToGrid w:val="0"/>
        </w:rPr>
      </w:pPr>
      <w:r w:rsidRPr="009F72D8">
        <w:rPr>
          <w:snapToGrid w:val="0"/>
        </w:rPr>
        <w:t xml:space="preserve">    b) ia măsuri pentru prevenirea şi, după caz, gestionarea situaţiilor de urgenţă;</w:t>
      </w:r>
    </w:p>
    <w:p w14:paraId="310A7992" w14:textId="77777777" w:rsidR="00523A12" w:rsidRPr="009F72D8" w:rsidRDefault="00523A12" w:rsidP="00D30F85">
      <w:pPr>
        <w:tabs>
          <w:tab w:val="left" w:pos="0"/>
        </w:tabs>
        <w:spacing w:line="360" w:lineRule="auto"/>
        <w:jc w:val="both"/>
        <w:rPr>
          <w:snapToGrid w:val="0"/>
        </w:rPr>
      </w:pPr>
      <w:r w:rsidRPr="009F72D8">
        <w:rPr>
          <w:snapToGrid w:val="0"/>
        </w:rPr>
        <w:t xml:space="preserve">    c) ia măsuri pentru organizarea executării şi executarea în concret a activităţilor din domeniile:</w:t>
      </w:r>
    </w:p>
    <w:p w14:paraId="79E69234" w14:textId="77777777" w:rsidR="00523A12" w:rsidRPr="009F72D8" w:rsidRDefault="00523A12" w:rsidP="00D30F85">
      <w:pPr>
        <w:tabs>
          <w:tab w:val="left" w:pos="0"/>
        </w:tabs>
        <w:spacing w:line="360" w:lineRule="auto"/>
        <w:jc w:val="both"/>
        <w:rPr>
          <w:snapToGrid w:val="0"/>
        </w:rPr>
      </w:pPr>
      <w:r w:rsidRPr="009F72D8">
        <w:rPr>
          <w:snapToGrid w:val="0"/>
        </w:rPr>
        <w:t xml:space="preserve">    1. educaţi</w:t>
      </w:r>
      <w:r w:rsidR="00387A6D" w:rsidRPr="009F72D8">
        <w:rPr>
          <w:snapToGrid w:val="0"/>
        </w:rPr>
        <w:t>e</w:t>
      </w:r>
      <w:r w:rsidRPr="009F72D8">
        <w:rPr>
          <w:snapToGrid w:val="0"/>
        </w:rPr>
        <w:t>;</w:t>
      </w:r>
    </w:p>
    <w:p w14:paraId="1D83CFA0" w14:textId="77777777" w:rsidR="00523A12" w:rsidRPr="009F72D8" w:rsidRDefault="00387A6D" w:rsidP="00D30F85">
      <w:pPr>
        <w:tabs>
          <w:tab w:val="left" w:pos="0"/>
        </w:tabs>
        <w:spacing w:line="360" w:lineRule="auto"/>
        <w:jc w:val="both"/>
        <w:rPr>
          <w:snapToGrid w:val="0"/>
        </w:rPr>
      </w:pPr>
      <w:r w:rsidRPr="009F72D8">
        <w:rPr>
          <w:snapToGrid w:val="0"/>
        </w:rPr>
        <w:t xml:space="preserve">    2. servicii</w:t>
      </w:r>
      <w:r w:rsidR="00523A12" w:rsidRPr="009F72D8">
        <w:rPr>
          <w:snapToGrid w:val="0"/>
        </w:rPr>
        <w:t xml:space="preserve"> sociale pentru protecţia copilului, a persoanelor cu handicap, a persoanelor vârstnice, a familiei şi a altor persoane sau grupuri aflate în nevoie socială;</w:t>
      </w:r>
    </w:p>
    <w:p w14:paraId="64C0F4FB" w14:textId="77777777" w:rsidR="00523A12" w:rsidRPr="009F72D8" w:rsidRDefault="00523A12" w:rsidP="00D30F85">
      <w:pPr>
        <w:tabs>
          <w:tab w:val="left" w:pos="0"/>
        </w:tabs>
        <w:spacing w:line="360" w:lineRule="auto"/>
        <w:jc w:val="both"/>
        <w:rPr>
          <w:snapToGrid w:val="0"/>
        </w:rPr>
      </w:pPr>
      <w:r w:rsidRPr="009F72D8">
        <w:rPr>
          <w:snapToGrid w:val="0"/>
        </w:rPr>
        <w:t xml:space="preserve">    3. sănătate;</w:t>
      </w:r>
    </w:p>
    <w:p w14:paraId="6759A627" w14:textId="7EB48A6E" w:rsidR="00252523" w:rsidRPr="009F72D8" w:rsidRDefault="00523A12" w:rsidP="00D30F85">
      <w:pPr>
        <w:tabs>
          <w:tab w:val="left" w:pos="0"/>
        </w:tabs>
        <w:spacing w:line="360" w:lineRule="auto"/>
        <w:jc w:val="both"/>
        <w:rPr>
          <w:snapToGrid w:val="0"/>
        </w:rPr>
      </w:pPr>
      <w:r w:rsidRPr="009F72D8">
        <w:rPr>
          <w:snapToGrid w:val="0"/>
        </w:rPr>
        <w:t xml:space="preserve">    4. cultur</w:t>
      </w:r>
      <w:r w:rsidR="00387A6D" w:rsidRPr="009F72D8">
        <w:rPr>
          <w:snapToGrid w:val="0"/>
        </w:rPr>
        <w:t>ă</w:t>
      </w:r>
      <w:r w:rsidRPr="009F72D8">
        <w:rPr>
          <w:snapToGrid w:val="0"/>
        </w:rPr>
        <w:t>;</w:t>
      </w:r>
    </w:p>
    <w:p w14:paraId="16CD1A0D" w14:textId="0ECB3A7E" w:rsidR="00523A12" w:rsidRPr="009F72D8" w:rsidRDefault="00523A12" w:rsidP="00D30F85">
      <w:pPr>
        <w:tabs>
          <w:tab w:val="left" w:pos="0"/>
        </w:tabs>
        <w:spacing w:line="360" w:lineRule="auto"/>
        <w:jc w:val="both"/>
        <w:rPr>
          <w:snapToGrid w:val="0"/>
        </w:rPr>
      </w:pPr>
      <w:r w:rsidRPr="009F72D8">
        <w:rPr>
          <w:snapToGrid w:val="0"/>
        </w:rPr>
        <w:t xml:space="preserve">  </w:t>
      </w:r>
      <w:r w:rsidR="00A966DD" w:rsidRPr="009F72D8">
        <w:rPr>
          <w:snapToGrid w:val="0"/>
        </w:rPr>
        <w:t xml:space="preserve">  </w:t>
      </w:r>
      <w:r w:rsidRPr="009F72D8">
        <w:rPr>
          <w:snapToGrid w:val="0"/>
        </w:rPr>
        <w:t>5. tineret;</w:t>
      </w:r>
    </w:p>
    <w:p w14:paraId="556D25C2" w14:textId="77777777" w:rsidR="00523A12" w:rsidRPr="009F72D8" w:rsidRDefault="00387A6D" w:rsidP="00D30F85">
      <w:pPr>
        <w:tabs>
          <w:tab w:val="left" w:pos="0"/>
        </w:tabs>
        <w:spacing w:line="360" w:lineRule="auto"/>
        <w:jc w:val="both"/>
        <w:rPr>
          <w:snapToGrid w:val="0"/>
        </w:rPr>
      </w:pPr>
      <w:r w:rsidRPr="009F72D8">
        <w:rPr>
          <w:snapToGrid w:val="0"/>
        </w:rPr>
        <w:t xml:space="preserve">    6. sport</w:t>
      </w:r>
      <w:r w:rsidR="00523A12" w:rsidRPr="009F72D8">
        <w:rPr>
          <w:snapToGrid w:val="0"/>
        </w:rPr>
        <w:t>;</w:t>
      </w:r>
    </w:p>
    <w:p w14:paraId="574E76CA" w14:textId="77777777" w:rsidR="00523A12" w:rsidRPr="009F72D8" w:rsidRDefault="00523A12" w:rsidP="00D30F85">
      <w:pPr>
        <w:tabs>
          <w:tab w:val="left" w:pos="0"/>
        </w:tabs>
        <w:spacing w:line="360" w:lineRule="auto"/>
        <w:jc w:val="both"/>
        <w:rPr>
          <w:snapToGrid w:val="0"/>
        </w:rPr>
      </w:pPr>
      <w:r w:rsidRPr="009F72D8">
        <w:rPr>
          <w:snapToGrid w:val="0"/>
        </w:rPr>
        <w:t xml:space="preserve">    7. ordine publică;</w:t>
      </w:r>
    </w:p>
    <w:p w14:paraId="78301220" w14:textId="77777777" w:rsidR="00523A12" w:rsidRPr="009F72D8" w:rsidRDefault="00523A12" w:rsidP="00D30F85">
      <w:pPr>
        <w:tabs>
          <w:tab w:val="left" w:pos="0"/>
        </w:tabs>
        <w:spacing w:line="360" w:lineRule="auto"/>
        <w:jc w:val="both"/>
        <w:rPr>
          <w:snapToGrid w:val="0"/>
        </w:rPr>
      </w:pPr>
      <w:r w:rsidRPr="009F72D8">
        <w:rPr>
          <w:snapToGrid w:val="0"/>
        </w:rPr>
        <w:t xml:space="preserve">    8. situaţii de urgenţă;</w:t>
      </w:r>
    </w:p>
    <w:p w14:paraId="6734414B" w14:textId="77777777" w:rsidR="00523A12" w:rsidRPr="009F72D8" w:rsidRDefault="00523A12" w:rsidP="00D30F85">
      <w:pPr>
        <w:tabs>
          <w:tab w:val="left" w:pos="0"/>
        </w:tabs>
        <w:spacing w:line="360" w:lineRule="auto"/>
        <w:jc w:val="both"/>
        <w:rPr>
          <w:snapToGrid w:val="0"/>
        </w:rPr>
      </w:pPr>
      <w:r w:rsidRPr="009F72D8">
        <w:rPr>
          <w:snapToGrid w:val="0"/>
        </w:rPr>
        <w:t xml:space="preserve">    9. protecţia şi refacerea mediului;</w:t>
      </w:r>
    </w:p>
    <w:p w14:paraId="5AB9DB32" w14:textId="77777777" w:rsidR="00523A12" w:rsidRPr="009F72D8" w:rsidRDefault="00523A12" w:rsidP="00D30F85">
      <w:pPr>
        <w:tabs>
          <w:tab w:val="left" w:pos="0"/>
        </w:tabs>
        <w:spacing w:line="360" w:lineRule="auto"/>
        <w:jc w:val="both"/>
        <w:rPr>
          <w:snapToGrid w:val="0"/>
        </w:rPr>
      </w:pPr>
      <w:r w:rsidRPr="009F72D8">
        <w:rPr>
          <w:snapToGrid w:val="0"/>
        </w:rPr>
        <w:t xml:space="preserve">    10. conservarea, restaurarea şi punerea în valoare a monumentelor istorice şi de arhitectură, a parcurilor, grădinilor publice şi rezervaţiilor naturale;</w:t>
      </w:r>
    </w:p>
    <w:p w14:paraId="271AFE28" w14:textId="77777777" w:rsidR="00523A12" w:rsidRPr="009F72D8" w:rsidRDefault="00523A12" w:rsidP="00D30F85">
      <w:pPr>
        <w:tabs>
          <w:tab w:val="left" w:pos="0"/>
        </w:tabs>
        <w:spacing w:line="360" w:lineRule="auto"/>
        <w:jc w:val="both"/>
        <w:rPr>
          <w:snapToGrid w:val="0"/>
        </w:rPr>
      </w:pPr>
      <w:r w:rsidRPr="009F72D8">
        <w:rPr>
          <w:snapToGrid w:val="0"/>
        </w:rPr>
        <w:t xml:space="preserve">    11. dezvoltare urbană;</w:t>
      </w:r>
    </w:p>
    <w:p w14:paraId="51951B13" w14:textId="77777777" w:rsidR="00523A12" w:rsidRPr="009F72D8" w:rsidRDefault="00523A12" w:rsidP="00D30F85">
      <w:pPr>
        <w:tabs>
          <w:tab w:val="left" w:pos="0"/>
        </w:tabs>
        <w:spacing w:line="360" w:lineRule="auto"/>
        <w:jc w:val="both"/>
        <w:rPr>
          <w:snapToGrid w:val="0"/>
        </w:rPr>
      </w:pPr>
      <w:r w:rsidRPr="009F72D8">
        <w:rPr>
          <w:snapToGrid w:val="0"/>
        </w:rPr>
        <w:lastRenderedPageBreak/>
        <w:t xml:space="preserve">    12. evidenţa persoanelor;</w:t>
      </w:r>
    </w:p>
    <w:p w14:paraId="603C79DF" w14:textId="77777777" w:rsidR="00523A12" w:rsidRPr="009F72D8" w:rsidRDefault="00523A12" w:rsidP="00D30F85">
      <w:pPr>
        <w:tabs>
          <w:tab w:val="left" w:pos="0"/>
        </w:tabs>
        <w:spacing w:line="360" w:lineRule="auto"/>
        <w:jc w:val="both"/>
        <w:rPr>
          <w:snapToGrid w:val="0"/>
        </w:rPr>
      </w:pPr>
      <w:r w:rsidRPr="009F72D8">
        <w:rPr>
          <w:snapToGrid w:val="0"/>
        </w:rPr>
        <w:t xml:space="preserve">    13. podurile şi drumurile publice;</w:t>
      </w:r>
    </w:p>
    <w:p w14:paraId="0B1C5547" w14:textId="77777777" w:rsidR="00523A12" w:rsidRPr="009F72D8" w:rsidRDefault="00387A6D" w:rsidP="00D30F85">
      <w:pPr>
        <w:pStyle w:val="Corptext2"/>
        <w:tabs>
          <w:tab w:val="left" w:pos="0"/>
        </w:tabs>
        <w:spacing w:after="0" w:line="360" w:lineRule="auto"/>
        <w:jc w:val="both"/>
        <w:rPr>
          <w:snapToGrid w:val="0"/>
        </w:rPr>
      </w:pPr>
      <w:r w:rsidRPr="009F72D8">
        <w:rPr>
          <w:snapToGrid w:val="0"/>
        </w:rPr>
        <w:t xml:space="preserve">    14. servicii</w:t>
      </w:r>
      <w:r w:rsidR="00523A12" w:rsidRPr="009F72D8">
        <w:rPr>
          <w:snapToGrid w:val="0"/>
        </w:rPr>
        <w:t xml:space="preserve"> comunitare de utilitate publică: alimentare cu apă, gaz natural, canalizare, salubrizare, energie termică, iluminat public şi transport public local, după caz;</w:t>
      </w:r>
    </w:p>
    <w:p w14:paraId="59004288" w14:textId="77777777" w:rsidR="00523A12" w:rsidRPr="009F72D8" w:rsidRDefault="00387A6D" w:rsidP="00D30F85">
      <w:pPr>
        <w:tabs>
          <w:tab w:val="left" w:pos="0"/>
        </w:tabs>
        <w:spacing w:line="360" w:lineRule="auto"/>
        <w:jc w:val="both"/>
        <w:rPr>
          <w:snapToGrid w:val="0"/>
        </w:rPr>
      </w:pPr>
      <w:r w:rsidRPr="009F72D8">
        <w:rPr>
          <w:snapToGrid w:val="0"/>
        </w:rPr>
        <w:t xml:space="preserve">    15. servicii</w:t>
      </w:r>
      <w:r w:rsidR="00523A12" w:rsidRPr="009F72D8">
        <w:rPr>
          <w:snapToGrid w:val="0"/>
        </w:rPr>
        <w:t xml:space="preserve"> de urgenţă de tip salvamont, salvamar şi de prim</w:t>
      </w:r>
      <w:r w:rsidRPr="009F72D8">
        <w:rPr>
          <w:snapToGrid w:val="0"/>
        </w:rPr>
        <w:t xml:space="preserve"> </w:t>
      </w:r>
      <w:r w:rsidR="00523A12" w:rsidRPr="009F72D8">
        <w:rPr>
          <w:snapToGrid w:val="0"/>
        </w:rPr>
        <w:t>ajutor;</w:t>
      </w:r>
    </w:p>
    <w:p w14:paraId="7A054F04" w14:textId="77777777" w:rsidR="00523A12" w:rsidRPr="009F72D8" w:rsidRDefault="00387A6D" w:rsidP="00D30F85">
      <w:pPr>
        <w:tabs>
          <w:tab w:val="left" w:pos="0"/>
        </w:tabs>
        <w:spacing w:line="360" w:lineRule="auto"/>
        <w:jc w:val="both"/>
        <w:rPr>
          <w:snapToGrid w:val="0"/>
        </w:rPr>
      </w:pPr>
      <w:r w:rsidRPr="009F72D8">
        <w:rPr>
          <w:snapToGrid w:val="0"/>
        </w:rPr>
        <w:t xml:space="preserve">    16. activităţi</w:t>
      </w:r>
      <w:r w:rsidR="00523A12" w:rsidRPr="009F72D8">
        <w:rPr>
          <w:snapToGrid w:val="0"/>
        </w:rPr>
        <w:t xml:space="preserve"> de administraţie social-comunitară;</w:t>
      </w:r>
    </w:p>
    <w:p w14:paraId="38B55712" w14:textId="77777777" w:rsidR="00523A12" w:rsidRPr="009F72D8" w:rsidRDefault="00523A12" w:rsidP="00D30F85">
      <w:pPr>
        <w:tabs>
          <w:tab w:val="left" w:pos="0"/>
        </w:tabs>
        <w:spacing w:line="360" w:lineRule="auto"/>
        <w:jc w:val="both"/>
        <w:rPr>
          <w:snapToGrid w:val="0"/>
        </w:rPr>
      </w:pPr>
      <w:r w:rsidRPr="009F72D8">
        <w:rPr>
          <w:snapToGrid w:val="0"/>
        </w:rPr>
        <w:t xml:space="preserve">    17. locuinţele sociale şi celelalte unităţi locative aflate în proprietatea unităţii administrativ-teritoriale sau în administrarea sa;</w:t>
      </w:r>
    </w:p>
    <w:p w14:paraId="1FDA28E1" w14:textId="77777777" w:rsidR="00523A12" w:rsidRPr="009F72D8" w:rsidRDefault="00523A12" w:rsidP="00D30F85">
      <w:pPr>
        <w:tabs>
          <w:tab w:val="left" w:pos="0"/>
        </w:tabs>
        <w:spacing w:line="360" w:lineRule="auto"/>
        <w:jc w:val="both"/>
        <w:rPr>
          <w:snapToGrid w:val="0"/>
        </w:rPr>
      </w:pPr>
      <w:r w:rsidRPr="009F72D8">
        <w:rPr>
          <w:snapToGrid w:val="0"/>
        </w:rPr>
        <w:t xml:space="preserve">    18. punerea în valoare, în interesul comunităţii locale, a resurselor naturale de pe raza unităţii administrativ-teritoriale;</w:t>
      </w:r>
    </w:p>
    <w:p w14:paraId="0F5F0354" w14:textId="77777777" w:rsidR="00523A12" w:rsidRPr="009F72D8" w:rsidRDefault="00523A12" w:rsidP="00D30F85">
      <w:pPr>
        <w:tabs>
          <w:tab w:val="left" w:pos="0"/>
        </w:tabs>
        <w:spacing w:line="360" w:lineRule="auto"/>
        <w:jc w:val="both"/>
        <w:rPr>
          <w:snapToGrid w:val="0"/>
        </w:rPr>
      </w:pPr>
      <w:r w:rsidRPr="009F72D8">
        <w:rPr>
          <w:snapToGrid w:val="0"/>
        </w:rPr>
        <w:t xml:space="preserve">    19. alte servicii publice stabilite prin lege;</w:t>
      </w:r>
    </w:p>
    <w:p w14:paraId="1C28DFF0" w14:textId="77777777" w:rsidR="00523A12" w:rsidRPr="009F72D8" w:rsidRDefault="00523A12" w:rsidP="00D30F85">
      <w:pPr>
        <w:tabs>
          <w:tab w:val="left" w:pos="0"/>
        </w:tabs>
        <w:spacing w:line="360" w:lineRule="auto"/>
        <w:jc w:val="both"/>
        <w:rPr>
          <w:snapToGrid w:val="0"/>
        </w:rPr>
      </w:pPr>
      <w:r w:rsidRPr="009F72D8">
        <w:rPr>
          <w:snapToGrid w:val="0"/>
        </w:rPr>
        <w:t xml:space="preserve">    d) ia măsuri pentru asigurarea inventarierii, evidenţei statistice, inspecţiei şi controlului efectuării serviciilor publice de interes local ce sunt menţionate mai sus, precum şi a bunurilor din patrimoniul public şi privat al unităţii administrativ-teritoriale;</w:t>
      </w:r>
    </w:p>
    <w:p w14:paraId="6723B3CE" w14:textId="77777777" w:rsidR="00523A12" w:rsidRPr="009F72D8" w:rsidRDefault="00523A12" w:rsidP="00D30F85">
      <w:pPr>
        <w:pStyle w:val="Corptext3"/>
        <w:tabs>
          <w:tab w:val="left" w:pos="0"/>
        </w:tabs>
        <w:spacing w:line="360" w:lineRule="auto"/>
        <w:jc w:val="both"/>
        <w:rPr>
          <w:snapToGrid w:val="0"/>
          <w:sz w:val="24"/>
          <w:szCs w:val="24"/>
        </w:rPr>
      </w:pPr>
      <w:r w:rsidRPr="009F72D8">
        <w:rPr>
          <w:snapToGrid w:val="0"/>
          <w:sz w:val="24"/>
          <w:szCs w:val="24"/>
        </w:rPr>
        <w:t xml:space="preserve">    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p>
    <w:p w14:paraId="50BAD580" w14:textId="1E906CA2" w:rsidR="00252523" w:rsidRPr="009F72D8" w:rsidRDefault="00523A12" w:rsidP="00D30F85">
      <w:pPr>
        <w:pStyle w:val="Corptext2"/>
        <w:tabs>
          <w:tab w:val="left" w:pos="0"/>
        </w:tabs>
        <w:spacing w:after="0" w:line="360" w:lineRule="auto"/>
        <w:jc w:val="both"/>
        <w:rPr>
          <w:snapToGrid w:val="0"/>
        </w:rPr>
      </w:pPr>
      <w:r w:rsidRPr="009F72D8">
        <w:rPr>
          <w:snapToGrid w:val="0"/>
        </w:rPr>
        <w:t xml:space="preserve">    f) asigură elaborarea planurilor urbanistice prevăzute de lege, le supune aprobării consiliului local şi acţionează pentru respectarea prevederilor acestora;</w:t>
      </w:r>
    </w:p>
    <w:p w14:paraId="5E725462" w14:textId="3B9A0284" w:rsidR="00523A12" w:rsidRPr="009F72D8" w:rsidRDefault="00252523" w:rsidP="00D30F85">
      <w:pPr>
        <w:tabs>
          <w:tab w:val="left" w:pos="0"/>
        </w:tabs>
        <w:spacing w:line="360" w:lineRule="auto"/>
        <w:jc w:val="both"/>
        <w:rPr>
          <w:snapToGrid w:val="0"/>
        </w:rPr>
      </w:pPr>
      <w:r w:rsidRPr="009F72D8">
        <w:rPr>
          <w:snapToGrid w:val="0"/>
        </w:rPr>
        <w:t xml:space="preserve">  </w:t>
      </w:r>
      <w:r w:rsidR="00523A12" w:rsidRPr="009F72D8">
        <w:rPr>
          <w:snapToGrid w:val="0"/>
        </w:rPr>
        <w:t xml:space="preserve"> g) emite avizele, acordurile şi autorizaţiile date în competenţa sa prin lege şi alte acte normative;</w:t>
      </w:r>
    </w:p>
    <w:p w14:paraId="631C208C" w14:textId="77777777" w:rsidR="00523A12" w:rsidRPr="009F72D8" w:rsidRDefault="00523A12" w:rsidP="00D30F85">
      <w:pPr>
        <w:tabs>
          <w:tab w:val="left" w:pos="0"/>
        </w:tabs>
        <w:spacing w:line="360" w:lineRule="auto"/>
        <w:jc w:val="both"/>
        <w:rPr>
          <w:snapToGrid w:val="0"/>
        </w:rPr>
      </w:pPr>
      <w:r w:rsidRPr="009F72D8">
        <w:rPr>
          <w:snapToGrid w:val="0"/>
        </w:rPr>
        <w:t xml:space="preserve">    h) asigură realizarea lucrărilor şi ia măsurile necesare conformării cu prevederile angajamentelor asumate în procesul de integrare europeană în domeniul protecţiei mediului şi gospodăririi apelor pentru serviciile furnizate cetăţenilor.</w:t>
      </w:r>
    </w:p>
    <w:p w14:paraId="491978BF" w14:textId="77777777" w:rsidR="00523A12" w:rsidRPr="009F72D8" w:rsidRDefault="00523A12" w:rsidP="00D30F85">
      <w:pPr>
        <w:tabs>
          <w:tab w:val="left" w:pos="0"/>
        </w:tabs>
        <w:spacing w:line="360" w:lineRule="auto"/>
        <w:jc w:val="both"/>
        <w:rPr>
          <w:snapToGrid w:val="0"/>
        </w:rPr>
      </w:pPr>
    </w:p>
    <w:p w14:paraId="713A01B7" w14:textId="1F68C055" w:rsidR="00523A12" w:rsidRPr="009F72D8" w:rsidRDefault="009D594C" w:rsidP="00D30F85">
      <w:pPr>
        <w:tabs>
          <w:tab w:val="left" w:pos="0"/>
        </w:tabs>
        <w:spacing w:line="360" w:lineRule="auto"/>
        <w:jc w:val="both"/>
        <w:rPr>
          <w:snapToGrid w:val="0"/>
        </w:rPr>
      </w:pPr>
      <w:r w:rsidRPr="009F72D8">
        <w:rPr>
          <w:b/>
          <w:snapToGrid w:val="0"/>
        </w:rPr>
        <w:t>Art.</w:t>
      </w:r>
      <w:r w:rsidR="00A966DD" w:rsidRPr="009F72D8">
        <w:rPr>
          <w:b/>
          <w:snapToGrid w:val="0"/>
        </w:rPr>
        <w:t xml:space="preserve"> </w:t>
      </w:r>
      <w:r w:rsidRPr="009F72D8">
        <w:rPr>
          <w:b/>
          <w:snapToGrid w:val="0"/>
        </w:rPr>
        <w:t>2</w:t>
      </w:r>
      <w:r w:rsidR="0005181F" w:rsidRPr="009F72D8">
        <w:rPr>
          <w:b/>
          <w:snapToGrid w:val="0"/>
        </w:rPr>
        <w:t>9</w:t>
      </w:r>
      <w:r w:rsidR="00A966DD" w:rsidRPr="009F72D8">
        <w:rPr>
          <w:b/>
          <w:snapToGrid w:val="0"/>
        </w:rPr>
        <w:t xml:space="preserve">. </w:t>
      </w:r>
      <w:r w:rsidR="00523A12" w:rsidRPr="009F72D8">
        <w:rPr>
          <w:snapToGrid w:val="0"/>
        </w:rPr>
        <w:t xml:space="preserve"> Pentru exercitarea corespunzătoare a atribuţiilor sale, primarul colaborează cu serviciile publice deconcentrate ale ministerelor şi celorlalte organe de specialitate ale administraţiei publice centrale din unităţile administrativ-teritoriale, precum şi cu Consiliul </w:t>
      </w:r>
      <w:r w:rsidR="002204B7" w:rsidRPr="009F72D8">
        <w:rPr>
          <w:snapToGrid w:val="0"/>
        </w:rPr>
        <w:t>J</w:t>
      </w:r>
      <w:r w:rsidR="00523A12" w:rsidRPr="009F72D8">
        <w:rPr>
          <w:snapToGrid w:val="0"/>
        </w:rPr>
        <w:t>udeţean I</w:t>
      </w:r>
      <w:r w:rsidR="002204B7" w:rsidRPr="009F72D8">
        <w:rPr>
          <w:snapToGrid w:val="0"/>
        </w:rPr>
        <w:t>lfov</w:t>
      </w:r>
      <w:r w:rsidR="00523A12" w:rsidRPr="009F72D8">
        <w:rPr>
          <w:snapToGrid w:val="0"/>
        </w:rPr>
        <w:t>.</w:t>
      </w:r>
    </w:p>
    <w:p w14:paraId="5960AA83" w14:textId="77777777" w:rsidR="00523A12" w:rsidRPr="009F72D8" w:rsidRDefault="00523A12" w:rsidP="00D30F85">
      <w:pPr>
        <w:tabs>
          <w:tab w:val="left" w:pos="0"/>
        </w:tabs>
        <w:spacing w:line="360" w:lineRule="auto"/>
        <w:jc w:val="both"/>
        <w:rPr>
          <w:snapToGrid w:val="0"/>
        </w:rPr>
      </w:pPr>
    </w:p>
    <w:p w14:paraId="6C7A461E" w14:textId="52FB0672" w:rsidR="00523A12" w:rsidRPr="009F72D8" w:rsidRDefault="0005181F" w:rsidP="00D30F85">
      <w:pPr>
        <w:tabs>
          <w:tab w:val="left" w:pos="0"/>
        </w:tabs>
        <w:spacing w:line="360" w:lineRule="auto"/>
        <w:jc w:val="both"/>
        <w:rPr>
          <w:snapToGrid w:val="0"/>
        </w:rPr>
      </w:pPr>
      <w:r w:rsidRPr="009F72D8">
        <w:rPr>
          <w:b/>
          <w:snapToGrid w:val="0"/>
        </w:rPr>
        <w:t>Art.</w:t>
      </w:r>
      <w:r w:rsidR="00A966DD" w:rsidRPr="009F72D8">
        <w:rPr>
          <w:b/>
          <w:snapToGrid w:val="0"/>
        </w:rPr>
        <w:t xml:space="preserve"> </w:t>
      </w:r>
      <w:r w:rsidRPr="009F72D8">
        <w:rPr>
          <w:b/>
          <w:snapToGrid w:val="0"/>
        </w:rPr>
        <w:t>30</w:t>
      </w:r>
      <w:r w:rsidR="002204B7" w:rsidRPr="009F72D8">
        <w:rPr>
          <w:b/>
          <w:snapToGrid w:val="0"/>
        </w:rPr>
        <w:t>.</w:t>
      </w:r>
      <w:r w:rsidR="00523A12" w:rsidRPr="009F72D8">
        <w:rPr>
          <w:snapToGrid w:val="0"/>
        </w:rPr>
        <w:t xml:space="preserve"> (1)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localitate.</w:t>
      </w:r>
    </w:p>
    <w:p w14:paraId="29E0E7A2" w14:textId="77777777" w:rsidR="00523A12" w:rsidRPr="009F72D8" w:rsidRDefault="00523A12" w:rsidP="00D30F85">
      <w:pPr>
        <w:tabs>
          <w:tab w:val="left" w:pos="0"/>
        </w:tabs>
        <w:spacing w:line="360" w:lineRule="auto"/>
        <w:jc w:val="both"/>
        <w:rPr>
          <w:snapToGrid w:val="0"/>
        </w:rPr>
      </w:pPr>
      <w:r w:rsidRPr="009F72D8">
        <w:rPr>
          <w:snapToGrid w:val="0"/>
        </w:rPr>
        <w:t xml:space="preserve">(2) În această calitate, primarul poate solicita prefectului, în condiţiile legii, sprijinul conducătorilor serviciilor publice deconcentrate ale ministerelor şi ale celorlalte organe de specialitate ale administraţiei </w:t>
      </w:r>
      <w:r w:rsidRPr="009F72D8">
        <w:rPr>
          <w:snapToGrid w:val="0"/>
        </w:rPr>
        <w:lastRenderedPageBreak/>
        <w:t>publice centrale din unităţile administrativ-teritoriale, dacă sarcinile ce îi revin nu pot fi rezolvate prin aparatul de specialitate.</w:t>
      </w:r>
    </w:p>
    <w:p w14:paraId="3422F9B5" w14:textId="77777777" w:rsidR="00523A12" w:rsidRPr="009F72D8" w:rsidRDefault="00523A12" w:rsidP="00D30F85">
      <w:pPr>
        <w:tabs>
          <w:tab w:val="left" w:pos="0"/>
        </w:tabs>
        <w:spacing w:line="360" w:lineRule="auto"/>
        <w:jc w:val="both"/>
        <w:rPr>
          <w:snapToGrid w:val="0"/>
        </w:rPr>
      </w:pPr>
    </w:p>
    <w:p w14:paraId="3CD27603" w14:textId="74DA067B" w:rsidR="00523A12" w:rsidRPr="009F72D8" w:rsidRDefault="0005181F" w:rsidP="00D30F85">
      <w:pPr>
        <w:tabs>
          <w:tab w:val="left" w:pos="0"/>
        </w:tabs>
        <w:spacing w:line="360" w:lineRule="auto"/>
        <w:jc w:val="both"/>
        <w:rPr>
          <w:snapToGrid w:val="0"/>
        </w:rPr>
      </w:pPr>
      <w:r w:rsidRPr="009F72D8">
        <w:rPr>
          <w:b/>
          <w:snapToGrid w:val="0"/>
        </w:rPr>
        <w:t>Art.</w:t>
      </w:r>
      <w:r w:rsidR="00A966DD" w:rsidRPr="009F72D8">
        <w:rPr>
          <w:b/>
          <w:snapToGrid w:val="0"/>
        </w:rPr>
        <w:t xml:space="preserve"> </w:t>
      </w:r>
      <w:r w:rsidRPr="009F72D8">
        <w:rPr>
          <w:b/>
          <w:snapToGrid w:val="0"/>
        </w:rPr>
        <w:t>31</w:t>
      </w:r>
      <w:r w:rsidR="00A966DD" w:rsidRPr="009F72D8">
        <w:rPr>
          <w:b/>
          <w:snapToGrid w:val="0"/>
        </w:rPr>
        <w:t>.</w:t>
      </w:r>
      <w:r w:rsidR="00523A12" w:rsidRPr="009F72D8">
        <w:rPr>
          <w:snapToGrid w:val="0"/>
        </w:rPr>
        <w:t xml:space="preserve"> În exercitarea atribuţiilor sale</w:t>
      </w:r>
      <w:r w:rsidR="00BB445C" w:rsidRPr="009F72D8">
        <w:rPr>
          <w:snapToGrid w:val="0"/>
        </w:rPr>
        <w:t>,</w:t>
      </w:r>
      <w:r w:rsidR="00523A12" w:rsidRPr="009F72D8">
        <w:rPr>
          <w:snapToGrid w:val="0"/>
        </w:rPr>
        <w:t xml:space="preserve"> </w:t>
      </w:r>
      <w:r w:rsidR="00523A12" w:rsidRPr="009F72D8">
        <w:rPr>
          <w:b/>
          <w:snapToGrid w:val="0"/>
        </w:rPr>
        <w:t xml:space="preserve">primarul emite dispoziţii </w:t>
      </w:r>
      <w:r w:rsidR="00523A12" w:rsidRPr="009F72D8">
        <w:rPr>
          <w:snapToGrid w:val="0"/>
        </w:rPr>
        <w:t>cu caracter normativ sau individual. Acestea devin executorii numai după ce sunt aduse la cunostinţa publică sau după ce au fost comunicate persoanelor interesate, după caz.</w:t>
      </w:r>
    </w:p>
    <w:p w14:paraId="52C62AE7" w14:textId="77777777" w:rsidR="003B5D9C" w:rsidRPr="009F72D8" w:rsidRDefault="003B5D9C" w:rsidP="00D30F85">
      <w:pPr>
        <w:tabs>
          <w:tab w:val="left" w:pos="0"/>
        </w:tabs>
        <w:spacing w:line="360" w:lineRule="auto"/>
        <w:jc w:val="both"/>
        <w:rPr>
          <w:snapToGrid w:val="0"/>
        </w:rPr>
      </w:pPr>
    </w:p>
    <w:p w14:paraId="338CB218" w14:textId="4B5E36D6" w:rsidR="003B5D9C" w:rsidRPr="009F72D8" w:rsidRDefault="003B5D9C" w:rsidP="00D30F85">
      <w:pPr>
        <w:tabs>
          <w:tab w:val="left" w:pos="0"/>
        </w:tabs>
        <w:spacing w:line="360" w:lineRule="auto"/>
        <w:jc w:val="both"/>
        <w:rPr>
          <w:snapToGrid w:val="0"/>
        </w:rPr>
      </w:pPr>
      <w:r w:rsidRPr="009F72D8">
        <w:rPr>
          <w:b/>
          <w:snapToGrid w:val="0"/>
        </w:rPr>
        <w:t>A</w:t>
      </w:r>
      <w:r w:rsidR="0005181F" w:rsidRPr="009F72D8">
        <w:rPr>
          <w:b/>
          <w:snapToGrid w:val="0"/>
        </w:rPr>
        <w:t>rt.</w:t>
      </w:r>
      <w:r w:rsidR="00A966DD" w:rsidRPr="009F72D8">
        <w:rPr>
          <w:b/>
          <w:snapToGrid w:val="0"/>
        </w:rPr>
        <w:t xml:space="preserve"> </w:t>
      </w:r>
      <w:r w:rsidR="0005181F" w:rsidRPr="009F72D8">
        <w:rPr>
          <w:b/>
          <w:snapToGrid w:val="0"/>
        </w:rPr>
        <w:t>32</w:t>
      </w:r>
      <w:r w:rsidR="00A966DD" w:rsidRPr="009F72D8">
        <w:rPr>
          <w:b/>
          <w:snapToGrid w:val="0"/>
        </w:rPr>
        <w:t>.</w:t>
      </w:r>
      <w:r w:rsidRPr="009F72D8">
        <w:rPr>
          <w:snapToGrid w:val="0"/>
        </w:rPr>
        <w:t xml:space="preserve"> </w:t>
      </w:r>
      <w:r w:rsidRPr="009F72D8">
        <w:rPr>
          <w:b/>
          <w:snapToGrid w:val="0"/>
        </w:rPr>
        <w:t>Primarul poate delega,</w:t>
      </w:r>
      <w:r w:rsidRPr="009F72D8">
        <w:rPr>
          <w:snapToGrid w:val="0"/>
        </w:rPr>
        <w:t xml:space="preserve"> prin dispoziţie, atribuţiile ce îi sunt conferite de lege şi alte acte normative viceprimarului, secretarului general al unităţii/subdiviziunii administrativ - 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r w:rsidRPr="009F72D8">
        <w:t xml:space="preserve"> Dispoziţia de delegare trebuie să prevadă perioada, atribuţiile delegate şi limitele exercitării atribuţiilor delegate, sub sancţiunea nulităţii. Dispoziţia de delegare nu poate avea ca obiect toate atribuţiile prevăzute de lege în sarcina primarului. Delegarea de atribuţii se face numai cu informarea prealabilă a persoanei căreia i se deleagă atribuţiile. Persoana căreia i-au fost delegate atribuţii în condițiile legii, exercită pe perioada delegării atribuţiile funcţiei pe care o deţine, precum şi atribuţiile delegate; este interzisă subdelegarea atribuţiilor. Persoana căreia i-au fost delegate atribuţii în condiţiile legii răspunde civil, administrativ sau penal, după caz, pentru faptele săvârşite cu încălcarea legii în exercitarea acestor atribuţi.</w:t>
      </w:r>
    </w:p>
    <w:p w14:paraId="71062216" w14:textId="77777777" w:rsidR="00523A12" w:rsidRPr="009F72D8" w:rsidRDefault="00523A12" w:rsidP="00D30F85">
      <w:pPr>
        <w:tabs>
          <w:tab w:val="left" w:pos="0"/>
        </w:tabs>
        <w:spacing w:line="360" w:lineRule="auto"/>
        <w:jc w:val="both"/>
        <w:rPr>
          <w:b/>
        </w:rPr>
      </w:pPr>
    </w:p>
    <w:p w14:paraId="55C50675" w14:textId="77777777" w:rsidR="00A966DD" w:rsidRPr="009F72D8" w:rsidRDefault="00523A12" w:rsidP="00D30F85">
      <w:pPr>
        <w:tabs>
          <w:tab w:val="left" w:pos="0"/>
        </w:tabs>
        <w:spacing w:line="360" w:lineRule="auto"/>
        <w:jc w:val="both"/>
        <w:rPr>
          <w:b/>
        </w:rPr>
      </w:pPr>
      <w:r w:rsidRPr="009F72D8">
        <w:rPr>
          <w:b/>
        </w:rPr>
        <w:t>Atribuţiile Administratorului public</w:t>
      </w:r>
    </w:p>
    <w:p w14:paraId="7A7B28A4" w14:textId="01086437" w:rsidR="00523A12" w:rsidRPr="009F72D8" w:rsidRDefault="00523A12" w:rsidP="00D30F85">
      <w:pPr>
        <w:tabs>
          <w:tab w:val="left" w:pos="0"/>
        </w:tabs>
        <w:spacing w:line="360" w:lineRule="auto"/>
        <w:jc w:val="both"/>
      </w:pPr>
      <w:r w:rsidRPr="009F72D8">
        <w:rPr>
          <w:b/>
        </w:rPr>
        <w:t>Art.</w:t>
      </w:r>
      <w:r w:rsidR="00A966DD" w:rsidRPr="009F72D8">
        <w:rPr>
          <w:b/>
        </w:rPr>
        <w:t xml:space="preserve"> </w:t>
      </w:r>
      <w:r w:rsidRPr="009F72D8">
        <w:rPr>
          <w:b/>
        </w:rPr>
        <w:t>3</w:t>
      </w:r>
      <w:r w:rsidR="0005181F" w:rsidRPr="009F72D8">
        <w:rPr>
          <w:b/>
        </w:rPr>
        <w:t>3</w:t>
      </w:r>
      <w:r w:rsidR="00A966DD" w:rsidRPr="009F72D8">
        <w:rPr>
          <w:b/>
        </w:rPr>
        <w:t>.</w:t>
      </w:r>
      <w:r w:rsidRPr="009F72D8">
        <w:rPr>
          <w:rFonts w:ascii="Arial" w:hAnsi="Arial" w:cs="Arial"/>
        </w:rPr>
        <w:t xml:space="preserve"> </w:t>
      </w:r>
      <w:r w:rsidRPr="009F72D8">
        <w:t xml:space="preserve">(1) Numirea şi eliberarea din funcţie a administratorului public se face de către primar, pe baza unor criterii, proceduri şi atribuţii specifice, aprobate de consiliul local. Numirea în funcţie se face pe bază de concurs. </w:t>
      </w:r>
    </w:p>
    <w:p w14:paraId="61D30A52" w14:textId="77777777" w:rsidR="00523A12" w:rsidRPr="009F72D8" w:rsidRDefault="00523A12" w:rsidP="00D30F85">
      <w:pPr>
        <w:tabs>
          <w:tab w:val="left" w:pos="0"/>
        </w:tabs>
        <w:spacing w:line="360" w:lineRule="auto"/>
        <w:jc w:val="both"/>
      </w:pPr>
      <w:r w:rsidRPr="009F72D8">
        <w:t xml:space="preserve">(2) Administratorul public poate îndeplini, în baza unui contract de management, încheiat în acest sens cu primarul, atribuţii de coordonare a aparatului de specialitate sau a serviciilor publice de interes local. </w:t>
      </w:r>
    </w:p>
    <w:p w14:paraId="783FD79C" w14:textId="7C440841" w:rsidR="00523A12" w:rsidRPr="009F72D8" w:rsidRDefault="00523A12" w:rsidP="00D30F85">
      <w:pPr>
        <w:tabs>
          <w:tab w:val="left" w:pos="0"/>
        </w:tabs>
        <w:spacing w:line="360" w:lineRule="auto"/>
        <w:jc w:val="both"/>
      </w:pPr>
      <w:r w:rsidRPr="009F72D8">
        <w:t xml:space="preserve">(3) Primarul poate delega către administratorul public, în condiţiile legii, calitatea de ordonator principal de credite. </w:t>
      </w:r>
      <w:r w:rsidR="00F44609" w:rsidRPr="009F72D8">
        <w:t>Poate îndeplinii orice alte atribuții relevante postului</w:t>
      </w:r>
    </w:p>
    <w:p w14:paraId="443F641F" w14:textId="77777777" w:rsidR="00523A12" w:rsidRPr="009F72D8" w:rsidRDefault="00523A12" w:rsidP="00D30F85">
      <w:pPr>
        <w:tabs>
          <w:tab w:val="left" w:pos="0"/>
        </w:tabs>
        <w:spacing w:line="360" w:lineRule="auto"/>
        <w:jc w:val="both"/>
        <w:rPr>
          <w:b/>
        </w:rPr>
      </w:pPr>
    </w:p>
    <w:p w14:paraId="4EF0DB31" w14:textId="66F34BA4" w:rsidR="00523A12" w:rsidRPr="009F72D8" w:rsidRDefault="00523A12" w:rsidP="00D30F85">
      <w:pPr>
        <w:tabs>
          <w:tab w:val="left" w:pos="0"/>
        </w:tabs>
        <w:autoSpaceDE w:val="0"/>
        <w:autoSpaceDN w:val="0"/>
        <w:adjustRightInd w:val="0"/>
        <w:spacing w:line="360" w:lineRule="auto"/>
        <w:jc w:val="both"/>
        <w:rPr>
          <w:rFonts w:eastAsiaTheme="minorHAnsi"/>
          <w:bCs/>
        </w:rPr>
      </w:pPr>
      <w:r w:rsidRPr="009F72D8">
        <w:rPr>
          <w:rFonts w:eastAsiaTheme="minorHAnsi"/>
          <w:b/>
          <w:bCs/>
        </w:rPr>
        <w:t>Art.</w:t>
      </w:r>
      <w:r w:rsidR="00A966DD" w:rsidRPr="009F72D8">
        <w:rPr>
          <w:rFonts w:eastAsiaTheme="minorHAnsi"/>
          <w:b/>
          <w:bCs/>
        </w:rPr>
        <w:t xml:space="preserve"> </w:t>
      </w:r>
      <w:r w:rsidR="0005181F" w:rsidRPr="009F72D8">
        <w:rPr>
          <w:rFonts w:eastAsiaTheme="minorHAnsi"/>
          <w:b/>
          <w:bCs/>
        </w:rPr>
        <w:t>34</w:t>
      </w:r>
      <w:r w:rsidR="00A966DD" w:rsidRPr="009F72D8">
        <w:rPr>
          <w:rFonts w:eastAsiaTheme="minorHAnsi"/>
          <w:b/>
          <w:bCs/>
        </w:rPr>
        <w:t>.</w:t>
      </w:r>
      <w:r w:rsidRPr="009F72D8">
        <w:rPr>
          <w:rFonts w:eastAsiaTheme="minorHAnsi"/>
          <w:b/>
          <w:bCs/>
        </w:rPr>
        <w:t xml:space="preserve"> </w:t>
      </w:r>
      <w:r w:rsidRPr="009F72D8">
        <w:rPr>
          <w:rFonts w:eastAsiaTheme="minorHAnsi"/>
          <w:bCs/>
        </w:rPr>
        <w:t xml:space="preserve">Administratorul public al </w:t>
      </w:r>
      <w:r w:rsidR="00A966DD" w:rsidRPr="009F72D8">
        <w:rPr>
          <w:rFonts w:eastAsiaTheme="minorHAnsi"/>
          <w:bCs/>
        </w:rPr>
        <w:t>comunei Snagov</w:t>
      </w:r>
      <w:r w:rsidR="00825D07" w:rsidRPr="009F72D8">
        <w:rPr>
          <w:rFonts w:eastAsiaTheme="minorHAnsi"/>
          <w:bCs/>
        </w:rPr>
        <w:t xml:space="preserve"> </w:t>
      </w:r>
      <w:r w:rsidR="001D6DB4" w:rsidRPr="009F72D8">
        <w:rPr>
          <w:rFonts w:eastAsiaTheme="minorHAnsi"/>
          <w:bCs/>
        </w:rPr>
        <w:t>îndeplineș</w:t>
      </w:r>
      <w:r w:rsidRPr="009F72D8">
        <w:rPr>
          <w:rFonts w:eastAsiaTheme="minorHAnsi"/>
          <w:bCs/>
        </w:rPr>
        <w:t>te urm</w:t>
      </w:r>
      <w:r w:rsidR="001D6DB4" w:rsidRPr="009F72D8">
        <w:rPr>
          <w:rFonts w:eastAsiaTheme="minorHAnsi"/>
          <w:bCs/>
        </w:rPr>
        <w:t>ătoarele atribuț</w:t>
      </w:r>
      <w:r w:rsidRPr="009F72D8">
        <w:rPr>
          <w:rFonts w:eastAsiaTheme="minorHAnsi"/>
          <w:bCs/>
        </w:rPr>
        <w:t>ii principale:</w:t>
      </w:r>
    </w:p>
    <w:p w14:paraId="0915D027"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a) </w:t>
      </w:r>
      <w:r w:rsidRPr="009F72D8">
        <w:rPr>
          <w:rFonts w:eastAsiaTheme="minorHAnsi"/>
        </w:rPr>
        <w:t>coordonează realizarea lucrărilor de investiţii şi a serviciilor publice de interes local prin intermediul aparatului</w:t>
      </w:r>
      <w:r w:rsidR="001D6DB4" w:rsidRPr="009F72D8">
        <w:rPr>
          <w:rFonts w:eastAsiaTheme="minorHAnsi"/>
        </w:rPr>
        <w:t xml:space="preserve"> de specialitate al primarului î</w:t>
      </w:r>
      <w:r w:rsidRPr="009F72D8">
        <w:rPr>
          <w:rFonts w:eastAsiaTheme="minorHAnsi"/>
        </w:rPr>
        <w:t>n limitele şi competenţele date de primar prin contractul de management şi fişa postului.</w:t>
      </w:r>
    </w:p>
    <w:p w14:paraId="24DF2A7B"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b) </w:t>
      </w:r>
      <w:r w:rsidRPr="009F72D8">
        <w:rPr>
          <w:rFonts w:eastAsiaTheme="minorHAnsi"/>
        </w:rPr>
        <w:t>ia măsuri pentru prevenirea şi, după caz, gestionarea situaţiilor de urgenţă.</w:t>
      </w:r>
    </w:p>
    <w:p w14:paraId="206D8102" w14:textId="67661565"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c ) </w:t>
      </w:r>
      <w:r w:rsidRPr="009F72D8">
        <w:rPr>
          <w:rFonts w:eastAsiaTheme="minorHAnsi"/>
        </w:rPr>
        <w:t>consultant general tehnic al primarului în sensul că:</w:t>
      </w:r>
    </w:p>
    <w:p w14:paraId="23FAF8C7"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lastRenderedPageBreak/>
        <w:t>- evaluează necesarul de servicii publice, raport</w:t>
      </w:r>
      <w:r w:rsidR="00791276" w:rsidRPr="009F72D8">
        <w:rPr>
          <w:rFonts w:eastAsiaTheme="minorHAnsi"/>
        </w:rPr>
        <w:t>â</w:t>
      </w:r>
      <w:r w:rsidRPr="009F72D8">
        <w:rPr>
          <w:rFonts w:eastAsiaTheme="minorHAnsi"/>
        </w:rPr>
        <w:t>nd periodic primarului</w:t>
      </w:r>
    </w:p>
    <w:p w14:paraId="6E26B5F8"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t>- efectuează analize de politici publice la solicitarea primarului</w:t>
      </w:r>
    </w:p>
    <w:p w14:paraId="19663F61" w14:textId="40506601" w:rsidR="00252523"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t>- implementează politicile publice</w:t>
      </w:r>
    </w:p>
    <w:p w14:paraId="06737850" w14:textId="774E7EE0"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t xml:space="preserve">- propune proiecte privind fondurile structurale şi de coeziune </w:t>
      </w:r>
    </w:p>
    <w:p w14:paraId="16DB49D1"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t>- efectueaz</w:t>
      </w:r>
      <w:r w:rsidR="00791276" w:rsidRPr="009F72D8">
        <w:rPr>
          <w:rFonts w:eastAsiaTheme="minorHAnsi"/>
        </w:rPr>
        <w:t>ă</w:t>
      </w:r>
      <w:r w:rsidRPr="009F72D8">
        <w:rPr>
          <w:rFonts w:eastAsiaTheme="minorHAnsi"/>
        </w:rPr>
        <w:t xml:space="preserve"> analize asupra performan</w:t>
      </w:r>
      <w:r w:rsidR="00791276" w:rsidRPr="009F72D8">
        <w:rPr>
          <w:rFonts w:eastAsiaTheme="minorHAnsi"/>
        </w:rPr>
        <w:t>ț</w:t>
      </w:r>
      <w:r w:rsidRPr="009F72D8">
        <w:rPr>
          <w:rFonts w:eastAsiaTheme="minorHAnsi"/>
        </w:rPr>
        <w:t xml:space="preserve">elor resurselor umane din aparatul de specialitate al primarului </w:t>
      </w:r>
      <w:r w:rsidR="00791276" w:rsidRPr="009F72D8">
        <w:rPr>
          <w:rFonts w:eastAsiaTheme="minorHAnsi"/>
        </w:rPr>
        <w:t>ș</w:t>
      </w:r>
      <w:r w:rsidRPr="009F72D8">
        <w:rPr>
          <w:rFonts w:eastAsiaTheme="minorHAnsi"/>
        </w:rPr>
        <w:t>i propune m</w:t>
      </w:r>
      <w:r w:rsidR="00791276" w:rsidRPr="009F72D8">
        <w:rPr>
          <w:rFonts w:eastAsiaTheme="minorHAnsi"/>
        </w:rPr>
        <w:t>ă</w:t>
      </w:r>
      <w:r w:rsidRPr="009F72D8">
        <w:rPr>
          <w:rFonts w:eastAsiaTheme="minorHAnsi"/>
        </w:rPr>
        <w:t>suri de cre</w:t>
      </w:r>
      <w:r w:rsidR="00791276" w:rsidRPr="009F72D8">
        <w:rPr>
          <w:rFonts w:eastAsiaTheme="minorHAnsi"/>
        </w:rPr>
        <w:t>ș</w:t>
      </w:r>
      <w:r w:rsidRPr="009F72D8">
        <w:rPr>
          <w:rFonts w:eastAsiaTheme="minorHAnsi"/>
        </w:rPr>
        <w:t>tere a acestor performan</w:t>
      </w:r>
      <w:r w:rsidR="00791276" w:rsidRPr="009F72D8">
        <w:rPr>
          <w:rFonts w:eastAsiaTheme="minorHAnsi"/>
        </w:rPr>
        <w:t>ț</w:t>
      </w:r>
      <w:r w:rsidRPr="009F72D8">
        <w:rPr>
          <w:rFonts w:eastAsiaTheme="minorHAnsi"/>
        </w:rPr>
        <w:t>e</w:t>
      </w:r>
    </w:p>
    <w:p w14:paraId="75AB859A"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rPr>
        <w:t>- realizeaz</w:t>
      </w:r>
      <w:r w:rsidR="00791276" w:rsidRPr="009F72D8">
        <w:rPr>
          <w:rFonts w:eastAsiaTheme="minorHAnsi"/>
        </w:rPr>
        <w:t>ă</w:t>
      </w:r>
      <w:r w:rsidRPr="009F72D8">
        <w:rPr>
          <w:rFonts w:eastAsiaTheme="minorHAnsi"/>
        </w:rPr>
        <w:t xml:space="preserve"> analize cost-beneficiu</w:t>
      </w:r>
    </w:p>
    <w:p w14:paraId="50316B5E"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d) </w:t>
      </w:r>
      <w:r w:rsidRPr="009F72D8">
        <w:rPr>
          <w:rFonts w:eastAsiaTheme="minorHAnsi"/>
        </w:rPr>
        <w:t>coordonează activităţile de dezvoltare comunitară;</w:t>
      </w:r>
    </w:p>
    <w:p w14:paraId="12F0C9E5"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e) </w:t>
      </w:r>
      <w:r w:rsidRPr="009F72D8">
        <w:rPr>
          <w:rFonts w:eastAsiaTheme="minorHAnsi"/>
        </w:rPr>
        <w:t>aplică principii şi tehnici moderne privind managementul financiar al seviciilor publice coordonate, al proiectelor cu finanţare externă monitorizate;</w:t>
      </w:r>
    </w:p>
    <w:p w14:paraId="3A7E1A60"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f) </w:t>
      </w:r>
      <w:r w:rsidRPr="009F72D8">
        <w:rPr>
          <w:rFonts w:eastAsiaTheme="minorHAnsi"/>
        </w:rPr>
        <w:t>elaborează politici şi strategii noi în domeniul dezvoltării serviciilor publice de interes local, atrage fonduri extrabugetare pentru atingerea obiectivelor propuse;</w:t>
      </w:r>
    </w:p>
    <w:p w14:paraId="12C6B9F5" w14:textId="77777777"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g) </w:t>
      </w:r>
      <w:r w:rsidRPr="009F72D8">
        <w:rPr>
          <w:rFonts w:eastAsiaTheme="minorHAnsi"/>
        </w:rPr>
        <w:t>monitorizează şi evaluează implementarea de politici, strategii şi programe;</w:t>
      </w:r>
    </w:p>
    <w:p w14:paraId="6CD8A0C0" w14:textId="7F54606A"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h) </w:t>
      </w:r>
      <w:r w:rsidRPr="009F72D8">
        <w:rPr>
          <w:rFonts w:eastAsiaTheme="minorHAnsi"/>
        </w:rPr>
        <w:t xml:space="preserve">dezvoltă parteneriate/asocieri cu persoane juridice sau fizice din ţară sau străinătate pentru promovarea intereselor </w:t>
      </w:r>
      <w:r w:rsidR="00A966DD" w:rsidRPr="009F72D8">
        <w:rPr>
          <w:rFonts w:eastAsiaTheme="minorHAnsi"/>
        </w:rPr>
        <w:t>comunei Snagov</w:t>
      </w:r>
      <w:r w:rsidRPr="009F72D8">
        <w:rPr>
          <w:rFonts w:eastAsiaTheme="minorHAnsi"/>
        </w:rPr>
        <w:t>;</w:t>
      </w:r>
    </w:p>
    <w:p w14:paraId="4D9BE128" w14:textId="049A3854" w:rsidR="00523A12" w:rsidRPr="009F72D8" w:rsidRDefault="00523A12" w:rsidP="00D30F85">
      <w:pPr>
        <w:tabs>
          <w:tab w:val="left" w:pos="0"/>
        </w:tabs>
        <w:autoSpaceDE w:val="0"/>
        <w:autoSpaceDN w:val="0"/>
        <w:adjustRightInd w:val="0"/>
        <w:spacing w:line="360" w:lineRule="auto"/>
        <w:jc w:val="both"/>
        <w:rPr>
          <w:rFonts w:eastAsiaTheme="minorHAnsi"/>
        </w:rPr>
      </w:pPr>
      <w:r w:rsidRPr="009F72D8">
        <w:rPr>
          <w:rFonts w:eastAsiaTheme="minorHAnsi"/>
          <w:b/>
          <w:bCs/>
        </w:rPr>
        <w:t xml:space="preserve">i) </w:t>
      </w:r>
      <w:r w:rsidRPr="009F72D8">
        <w:rPr>
          <w:rFonts w:eastAsiaTheme="minorHAnsi"/>
        </w:rPr>
        <w:t>răsp</w:t>
      </w:r>
      <w:r w:rsidR="001D6DB4" w:rsidRPr="009F72D8">
        <w:rPr>
          <w:rFonts w:eastAsiaTheme="minorHAnsi"/>
        </w:rPr>
        <w:t>unde pentru toată activitatea de</w:t>
      </w:r>
      <w:r w:rsidRPr="009F72D8">
        <w:rPr>
          <w:rFonts w:eastAsiaTheme="minorHAnsi"/>
        </w:rPr>
        <w:t xml:space="preserve">sfăşurată în faţa Primarului </w:t>
      </w:r>
      <w:r w:rsidR="00A966DD" w:rsidRPr="009F72D8">
        <w:rPr>
          <w:rFonts w:eastAsiaTheme="minorHAnsi"/>
        </w:rPr>
        <w:t>comunei Snagov</w:t>
      </w:r>
      <w:r w:rsidRPr="009F72D8">
        <w:rPr>
          <w:rFonts w:eastAsiaTheme="minorHAnsi"/>
        </w:rPr>
        <w:t>, căruia îi prezintă periodic rapoarte şi informări.</w:t>
      </w:r>
    </w:p>
    <w:p w14:paraId="70199BA9" w14:textId="77777777" w:rsidR="00523A12" w:rsidRPr="009F72D8" w:rsidRDefault="00523A12" w:rsidP="00D30F85">
      <w:pPr>
        <w:tabs>
          <w:tab w:val="left" w:pos="0"/>
        </w:tabs>
        <w:spacing w:line="360" w:lineRule="auto"/>
        <w:jc w:val="both"/>
        <w:rPr>
          <w:b/>
        </w:rPr>
      </w:pPr>
    </w:p>
    <w:p w14:paraId="2175A453" w14:textId="77777777" w:rsidR="00523A12" w:rsidRPr="009F72D8" w:rsidRDefault="00523A12" w:rsidP="00D30F85">
      <w:pPr>
        <w:tabs>
          <w:tab w:val="left" w:pos="0"/>
        </w:tabs>
        <w:spacing w:line="360" w:lineRule="auto"/>
        <w:jc w:val="both"/>
        <w:rPr>
          <w:b/>
        </w:rPr>
      </w:pPr>
      <w:r w:rsidRPr="009F72D8">
        <w:rPr>
          <w:b/>
        </w:rPr>
        <w:t>Atribu</w:t>
      </w:r>
      <w:r w:rsidR="001D6DB4" w:rsidRPr="009F72D8">
        <w:rPr>
          <w:b/>
        </w:rPr>
        <w:t>ț</w:t>
      </w:r>
      <w:r w:rsidRPr="009F72D8">
        <w:rPr>
          <w:b/>
        </w:rPr>
        <w:t>iile Viceprimarului</w:t>
      </w:r>
    </w:p>
    <w:p w14:paraId="392DB66E" w14:textId="75921456" w:rsidR="00523A12" w:rsidRPr="009F72D8" w:rsidRDefault="0005181F" w:rsidP="00D30F85">
      <w:pPr>
        <w:spacing w:line="360" w:lineRule="auto"/>
        <w:jc w:val="both"/>
      </w:pPr>
      <w:r w:rsidRPr="009F72D8">
        <w:rPr>
          <w:b/>
        </w:rPr>
        <w:t>Art.</w:t>
      </w:r>
      <w:r w:rsidR="00A966DD" w:rsidRPr="009F72D8">
        <w:rPr>
          <w:b/>
        </w:rPr>
        <w:t xml:space="preserve"> </w:t>
      </w:r>
      <w:r w:rsidRPr="009F72D8">
        <w:rPr>
          <w:b/>
        </w:rPr>
        <w:t>35</w:t>
      </w:r>
      <w:r w:rsidR="00A966DD" w:rsidRPr="009F72D8">
        <w:rPr>
          <w:b/>
        </w:rPr>
        <w:t>.</w:t>
      </w:r>
      <w:r w:rsidR="00523A12" w:rsidRPr="009F72D8">
        <w:rPr>
          <w:b/>
        </w:rPr>
        <w:t xml:space="preserve"> </w:t>
      </w:r>
      <w:r w:rsidR="00F44609" w:rsidRPr="009F72D8">
        <w:t>Viceprimarul este subordonat primarului și, în situațiile prevăzute de lege, înlocuitorul de drept al acestuia după caz, situație în care exercită, în numele primarului, atribuțiile ce îi revin acestuia. Primarul poate delega o parte din atribuțiile sale viceprimarului</w:t>
      </w:r>
      <w:r w:rsidR="00523A12" w:rsidRPr="009F72D8">
        <w:rPr>
          <w:snapToGrid w:val="0"/>
        </w:rPr>
        <w:t>.</w:t>
      </w:r>
    </w:p>
    <w:p w14:paraId="3D03F909" w14:textId="77777777" w:rsidR="00523A12" w:rsidRPr="009F72D8" w:rsidRDefault="00523A12" w:rsidP="00D30F85">
      <w:pPr>
        <w:tabs>
          <w:tab w:val="left" w:pos="0"/>
        </w:tabs>
        <w:spacing w:line="360" w:lineRule="auto"/>
        <w:jc w:val="both"/>
      </w:pPr>
    </w:p>
    <w:p w14:paraId="5C759680" w14:textId="245B1F4A" w:rsidR="00523A12" w:rsidRPr="009F72D8" w:rsidRDefault="00523A12" w:rsidP="00D30F85">
      <w:pPr>
        <w:tabs>
          <w:tab w:val="left" w:pos="0"/>
        </w:tabs>
        <w:spacing w:line="360" w:lineRule="auto"/>
        <w:jc w:val="both"/>
        <w:rPr>
          <w:b/>
        </w:rPr>
      </w:pPr>
      <w:r w:rsidRPr="009F72D8">
        <w:rPr>
          <w:b/>
        </w:rPr>
        <w:t xml:space="preserve">Atribuţiile Secretarului </w:t>
      </w:r>
      <w:r w:rsidR="00CC38D7" w:rsidRPr="009F72D8">
        <w:rPr>
          <w:b/>
        </w:rPr>
        <w:t xml:space="preserve">General al </w:t>
      </w:r>
      <w:r w:rsidR="00A966DD" w:rsidRPr="009F72D8">
        <w:rPr>
          <w:b/>
        </w:rPr>
        <w:t>comunei Snagov</w:t>
      </w:r>
    </w:p>
    <w:p w14:paraId="261B8A3D" w14:textId="654A1DA6" w:rsidR="00523A12" w:rsidRPr="009F72D8" w:rsidRDefault="00523A12" w:rsidP="00D30F85">
      <w:pPr>
        <w:tabs>
          <w:tab w:val="left" w:pos="0"/>
        </w:tabs>
        <w:spacing w:line="360" w:lineRule="auto"/>
        <w:jc w:val="both"/>
        <w:rPr>
          <w:snapToGrid w:val="0"/>
        </w:rPr>
      </w:pPr>
      <w:r w:rsidRPr="009F72D8">
        <w:rPr>
          <w:b/>
        </w:rPr>
        <w:t>Art.</w:t>
      </w:r>
      <w:r w:rsidR="00A966DD" w:rsidRPr="009F72D8">
        <w:rPr>
          <w:b/>
        </w:rPr>
        <w:t xml:space="preserve"> </w:t>
      </w:r>
      <w:r w:rsidRPr="009F72D8">
        <w:rPr>
          <w:b/>
        </w:rPr>
        <w:t>3</w:t>
      </w:r>
      <w:r w:rsidR="0005181F" w:rsidRPr="009F72D8">
        <w:rPr>
          <w:b/>
        </w:rPr>
        <w:t>6</w:t>
      </w:r>
      <w:r w:rsidR="00A966DD" w:rsidRPr="009F72D8">
        <w:rPr>
          <w:b/>
        </w:rPr>
        <w:t>.</w:t>
      </w:r>
      <w:r w:rsidRPr="009F72D8">
        <w:t xml:space="preserve"> </w:t>
      </w:r>
      <w:r w:rsidRPr="009F72D8">
        <w:rPr>
          <w:snapToGrid w:val="0"/>
        </w:rPr>
        <w:t xml:space="preserve">Secretarul </w:t>
      </w:r>
      <w:r w:rsidR="00CC38D7" w:rsidRPr="009F72D8">
        <w:rPr>
          <w:snapToGrid w:val="0"/>
        </w:rPr>
        <w:t xml:space="preserve">General al </w:t>
      </w:r>
      <w:r w:rsidR="00A966DD" w:rsidRPr="009F72D8">
        <w:rPr>
          <w:snapToGrid w:val="0"/>
        </w:rPr>
        <w:t>comunei Snagov</w:t>
      </w:r>
      <w:r w:rsidRPr="009F72D8">
        <w:rPr>
          <w:snapToGrid w:val="0"/>
        </w:rPr>
        <w:t xml:space="preserve"> îndeplineşte în condiţiile </w:t>
      </w:r>
      <w:r w:rsidR="007A092D" w:rsidRPr="009F72D8">
        <w:t>legale ale O.U.G. nr. 57/2019 – privind Codul Administrativ</w:t>
      </w:r>
      <w:r w:rsidR="00F44609" w:rsidRPr="009F72D8">
        <w:t>, cu modificările și completările ulterioar,</w:t>
      </w:r>
      <w:r w:rsidR="007A092D" w:rsidRPr="009F72D8">
        <w:rPr>
          <w:snapToGrid w:val="0"/>
        </w:rPr>
        <w:t xml:space="preserve"> </w:t>
      </w:r>
      <w:r w:rsidRPr="009F72D8">
        <w:rPr>
          <w:snapToGrid w:val="0"/>
        </w:rPr>
        <w:t>următoarele atribuţii:</w:t>
      </w:r>
    </w:p>
    <w:p w14:paraId="0993028E" w14:textId="5047AB76" w:rsidR="00523A12" w:rsidRPr="009F72D8" w:rsidRDefault="00523A12" w:rsidP="001813F5">
      <w:pPr>
        <w:pStyle w:val="Listparagraf"/>
        <w:numPr>
          <w:ilvl w:val="0"/>
          <w:numId w:val="62"/>
        </w:numPr>
        <w:tabs>
          <w:tab w:val="left" w:pos="0"/>
        </w:tabs>
        <w:spacing w:line="360" w:lineRule="auto"/>
        <w:ind w:left="0" w:firstLine="0"/>
        <w:jc w:val="both"/>
        <w:rPr>
          <w:snapToGrid w:val="0"/>
        </w:rPr>
      </w:pPr>
      <w:r w:rsidRPr="009F72D8">
        <w:rPr>
          <w:snapToGrid w:val="0"/>
        </w:rPr>
        <w:t>avizează pentru legalitate dispoziţiile primarului şi hotărârile consiliului local;</w:t>
      </w:r>
    </w:p>
    <w:p w14:paraId="67D5C47F" w14:textId="4BF3F2DA" w:rsidR="00523A12" w:rsidRPr="009F72D8" w:rsidRDefault="00523A12" w:rsidP="001813F5">
      <w:pPr>
        <w:pStyle w:val="Listparagraf"/>
        <w:numPr>
          <w:ilvl w:val="0"/>
          <w:numId w:val="62"/>
        </w:numPr>
        <w:tabs>
          <w:tab w:val="left" w:pos="0"/>
        </w:tabs>
        <w:spacing w:line="360" w:lineRule="auto"/>
        <w:ind w:left="0" w:firstLine="0"/>
        <w:jc w:val="both"/>
        <w:rPr>
          <w:snapToGrid w:val="0"/>
        </w:rPr>
      </w:pPr>
      <w:r w:rsidRPr="009F72D8">
        <w:rPr>
          <w:snapToGrid w:val="0"/>
        </w:rPr>
        <w:t>participă la şedinţele consiliului local;</w:t>
      </w:r>
    </w:p>
    <w:p w14:paraId="26756F5F" w14:textId="72EFD3B7" w:rsidR="00252523" w:rsidRPr="009F72D8" w:rsidRDefault="00523A12" w:rsidP="001813F5">
      <w:pPr>
        <w:pStyle w:val="Corptext3"/>
        <w:numPr>
          <w:ilvl w:val="0"/>
          <w:numId w:val="62"/>
        </w:numPr>
        <w:tabs>
          <w:tab w:val="left" w:pos="0"/>
        </w:tabs>
        <w:spacing w:after="0" w:line="360" w:lineRule="auto"/>
        <w:ind w:left="0" w:firstLine="0"/>
        <w:jc w:val="both"/>
        <w:rPr>
          <w:snapToGrid w:val="0"/>
          <w:sz w:val="24"/>
          <w:szCs w:val="24"/>
        </w:rPr>
      </w:pPr>
      <w:r w:rsidRPr="009F72D8">
        <w:rPr>
          <w:snapToGrid w:val="0"/>
          <w:sz w:val="24"/>
          <w:szCs w:val="24"/>
        </w:rPr>
        <w:t>asigură gestionarea procedurilor administrative privind relaţia dintre consiliul local şi primar, precum şi între aceştia şi prefect;</w:t>
      </w:r>
    </w:p>
    <w:p w14:paraId="46E5BBEA" w14:textId="33EC0725" w:rsidR="00523A12" w:rsidRPr="009F72D8" w:rsidRDefault="00505897"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organizeazarea</w:t>
      </w:r>
      <w:r w:rsidR="00523A12" w:rsidRPr="009F72D8">
        <w:rPr>
          <w:snapToGrid w:val="0"/>
        </w:rPr>
        <w:t xml:space="preserve"> arhiva şi evidenţa statistică a hotărârilor consiliului local şi a dispoziţiilor primarului;</w:t>
      </w:r>
    </w:p>
    <w:p w14:paraId="7666CEAE" w14:textId="2B10C4FF" w:rsidR="00523A12" w:rsidRPr="009F72D8" w:rsidRDefault="00523A12" w:rsidP="001813F5">
      <w:pPr>
        <w:pStyle w:val="Listparagraf"/>
        <w:numPr>
          <w:ilvl w:val="0"/>
          <w:numId w:val="62"/>
        </w:numPr>
        <w:tabs>
          <w:tab w:val="left" w:pos="0"/>
        </w:tabs>
        <w:spacing w:line="360" w:lineRule="auto"/>
        <w:ind w:left="0" w:firstLine="0"/>
        <w:jc w:val="both"/>
        <w:rPr>
          <w:snapToGrid w:val="0"/>
        </w:rPr>
      </w:pPr>
      <w:r w:rsidRPr="009F72D8">
        <w:rPr>
          <w:snapToGrid w:val="0"/>
        </w:rPr>
        <w:t>asigură transparenţa şi comunicarea către autorităţile, instituţiile publice şi persoanele interesate a dispoziţiilor primarului şi hotărârilor consiliului local, în condiţiile Legii nr. 544/2001 privind liberul acces la informaţiile de interes public, cu modificările şi completările ulterioare;</w:t>
      </w:r>
    </w:p>
    <w:p w14:paraId="6113DEC6" w14:textId="41C89DEB" w:rsidR="00523A12" w:rsidRPr="009F72D8" w:rsidRDefault="00523A12" w:rsidP="001813F5">
      <w:pPr>
        <w:pStyle w:val="Listparagraf"/>
        <w:numPr>
          <w:ilvl w:val="0"/>
          <w:numId w:val="62"/>
        </w:numPr>
        <w:tabs>
          <w:tab w:val="left" w:pos="0"/>
        </w:tabs>
        <w:spacing w:line="360" w:lineRule="auto"/>
        <w:ind w:left="0" w:firstLine="0"/>
        <w:jc w:val="both"/>
        <w:rPr>
          <w:snapToGrid w:val="0"/>
        </w:rPr>
      </w:pPr>
      <w:r w:rsidRPr="009F72D8">
        <w:rPr>
          <w:snapToGrid w:val="0"/>
        </w:rPr>
        <w:lastRenderedPageBreak/>
        <w:t>asigură procedurile de convocare a consiliului local şi efectuarea lucrărilor de secretariat, comunică ordinea de zi, întocmeşte procesul-verbal al şedinţelor consiliului local şi redactează hotărârile consiliului local;</w:t>
      </w:r>
    </w:p>
    <w:p w14:paraId="52562B9E" w14:textId="48E3CC37" w:rsidR="00523A12" w:rsidRPr="009F72D8" w:rsidRDefault="00505897" w:rsidP="001813F5">
      <w:pPr>
        <w:pStyle w:val="Listparagraf"/>
        <w:numPr>
          <w:ilvl w:val="0"/>
          <w:numId w:val="62"/>
        </w:numPr>
        <w:tabs>
          <w:tab w:val="left" w:pos="0"/>
        </w:tabs>
        <w:spacing w:line="360" w:lineRule="auto"/>
        <w:ind w:left="0" w:firstLine="0"/>
        <w:jc w:val="both"/>
        <w:rPr>
          <w:snapToGrid w:val="0"/>
        </w:rPr>
      </w:pPr>
      <w:r w:rsidRPr="009F72D8">
        <w:rPr>
          <w:snapToGrid w:val="0"/>
        </w:rPr>
        <w:t>asigură pregătirea lucrărilor</w:t>
      </w:r>
      <w:r w:rsidR="00523A12" w:rsidRPr="009F72D8">
        <w:rPr>
          <w:snapToGrid w:val="0"/>
        </w:rPr>
        <w:t xml:space="preserve"> supuse dezbaterii consiliului local şi comisiilor de specialitate ale acestuia;</w:t>
      </w:r>
    </w:p>
    <w:p w14:paraId="07ED5087" w14:textId="1F428086" w:rsidR="00505897" w:rsidRPr="009F72D8" w:rsidRDefault="00523A12" w:rsidP="001813F5">
      <w:pPr>
        <w:pStyle w:val="Listparagraf"/>
        <w:numPr>
          <w:ilvl w:val="0"/>
          <w:numId w:val="62"/>
        </w:numPr>
        <w:tabs>
          <w:tab w:val="left" w:pos="0"/>
        </w:tabs>
        <w:spacing w:line="360" w:lineRule="auto"/>
        <w:ind w:left="0" w:firstLine="0"/>
        <w:jc w:val="both"/>
        <w:rPr>
          <w:snapToGrid w:val="0"/>
        </w:rPr>
      </w:pPr>
      <w:r w:rsidRPr="009F72D8">
        <w:rPr>
          <w:snapToGrid w:val="0"/>
        </w:rPr>
        <w:t xml:space="preserve">alte atribuţii prevăzute de lege sau însărcinări date de consiliul local şi de primar, </w:t>
      </w:r>
      <w:r w:rsidR="00505897" w:rsidRPr="009F72D8">
        <w:rPr>
          <w:snapToGrid w:val="0"/>
        </w:rPr>
        <w:t>după caz</w:t>
      </w:r>
    </w:p>
    <w:p w14:paraId="67744622" w14:textId="08824959" w:rsidR="00505897" w:rsidRPr="009F72D8" w:rsidRDefault="00290E91" w:rsidP="001813F5">
      <w:pPr>
        <w:pStyle w:val="Listparagraf"/>
        <w:numPr>
          <w:ilvl w:val="0"/>
          <w:numId w:val="62"/>
        </w:numPr>
        <w:tabs>
          <w:tab w:val="left" w:pos="0"/>
        </w:tabs>
        <w:spacing w:line="360" w:lineRule="auto"/>
        <w:ind w:left="0" w:firstLine="0"/>
        <w:jc w:val="both"/>
        <w:rPr>
          <w:snapToGrid w:val="0"/>
        </w:rPr>
      </w:pPr>
      <w:r w:rsidRPr="009F72D8">
        <w:rPr>
          <w:snapToGrid w:val="0"/>
        </w:rPr>
        <w:t>poate propune primarului înscrierea unor probleme în proiectul ordinii de zi a şedinţelor ordinare ale consiliului local</w:t>
      </w:r>
    </w:p>
    <w:p w14:paraId="19358871" w14:textId="261ED9CF" w:rsidR="00290E91" w:rsidRPr="009F72D8" w:rsidRDefault="00290E91" w:rsidP="001813F5">
      <w:pPr>
        <w:pStyle w:val="Listparagraf"/>
        <w:numPr>
          <w:ilvl w:val="0"/>
          <w:numId w:val="62"/>
        </w:numPr>
        <w:tabs>
          <w:tab w:val="left" w:pos="0"/>
        </w:tabs>
        <w:spacing w:line="360" w:lineRule="auto"/>
        <w:ind w:left="0" w:firstLine="0"/>
        <w:jc w:val="both"/>
        <w:rPr>
          <w:snapToGrid w:val="0"/>
        </w:rPr>
      </w:pPr>
      <w:r w:rsidRPr="009F72D8">
        <w:rPr>
          <w:snapToGrid w:val="0"/>
        </w:rPr>
        <w:t>efectuează apelul nominal şi ţine evidenţa participării la şedinţele consiliului municipal, a consilierilor local;</w:t>
      </w:r>
    </w:p>
    <w:p w14:paraId="35C00BE0" w14:textId="64009B12" w:rsidR="00290E91" w:rsidRPr="009F72D8" w:rsidRDefault="00290E91" w:rsidP="001813F5">
      <w:pPr>
        <w:pStyle w:val="Listparagraf"/>
        <w:numPr>
          <w:ilvl w:val="0"/>
          <w:numId w:val="62"/>
        </w:numPr>
        <w:tabs>
          <w:tab w:val="left" w:pos="0"/>
        </w:tabs>
        <w:spacing w:line="360" w:lineRule="auto"/>
        <w:ind w:left="0" w:firstLine="0"/>
        <w:jc w:val="both"/>
        <w:rPr>
          <w:snapToGrid w:val="0"/>
        </w:rPr>
      </w:pPr>
      <w:r w:rsidRPr="009F72D8">
        <w:rPr>
          <w:snapToGrid w:val="0"/>
        </w:rPr>
        <w:t xml:space="preserve">numără voturile şi consemnează rezultatul votării, pe care îl prezintă preşedintelui de şedinţă </w:t>
      </w:r>
    </w:p>
    <w:p w14:paraId="23946C64" w14:textId="77777777" w:rsidR="00290E91" w:rsidRPr="009F72D8" w:rsidRDefault="00290E91" w:rsidP="001813F5">
      <w:pPr>
        <w:pStyle w:val="Listparagraf"/>
        <w:numPr>
          <w:ilvl w:val="0"/>
          <w:numId w:val="62"/>
        </w:numPr>
        <w:tabs>
          <w:tab w:val="left" w:pos="0"/>
        </w:tabs>
        <w:spacing w:line="360" w:lineRule="auto"/>
        <w:ind w:left="0" w:firstLine="0"/>
        <w:jc w:val="both"/>
        <w:rPr>
          <w:snapToGrid w:val="0"/>
        </w:rPr>
      </w:pPr>
      <w:r w:rsidRPr="009F72D8">
        <w:rPr>
          <w:snapToGrid w:val="0"/>
        </w:rPr>
        <w:t>sau înlocuitorului de drept al acestuia;</w:t>
      </w:r>
    </w:p>
    <w:p w14:paraId="100EEDE8" w14:textId="470DF433" w:rsidR="00290E91" w:rsidRPr="009F72D8" w:rsidRDefault="00290E91" w:rsidP="001813F5">
      <w:pPr>
        <w:pStyle w:val="Listparagraf"/>
        <w:numPr>
          <w:ilvl w:val="0"/>
          <w:numId w:val="62"/>
        </w:numPr>
        <w:tabs>
          <w:tab w:val="left" w:pos="0"/>
        </w:tabs>
        <w:spacing w:line="360" w:lineRule="auto"/>
        <w:ind w:left="0" w:firstLine="0"/>
        <w:jc w:val="both"/>
        <w:rPr>
          <w:snapToGrid w:val="0"/>
        </w:rPr>
      </w:pPr>
      <w:r w:rsidRPr="009F72D8">
        <w:rPr>
          <w:snapToGrid w:val="0"/>
        </w:rPr>
        <w:t>informează preşedintele de şedinţă sau înlocuitorul de drept al acestuia, cu privire la cvorumul şi la majoritatea necesare pentru adoptarea fiecărei hotărâri a consiliului local</w:t>
      </w:r>
    </w:p>
    <w:p w14:paraId="15D9A487" w14:textId="4585E635" w:rsidR="00505897" w:rsidRPr="009F72D8" w:rsidRDefault="00505897" w:rsidP="001813F5">
      <w:pPr>
        <w:pStyle w:val="Listparagraf"/>
        <w:numPr>
          <w:ilvl w:val="0"/>
          <w:numId w:val="62"/>
        </w:numPr>
        <w:tabs>
          <w:tab w:val="left" w:pos="0"/>
        </w:tabs>
        <w:spacing w:line="360" w:lineRule="auto"/>
        <w:ind w:left="0" w:firstLine="0"/>
        <w:jc w:val="both"/>
      </w:pPr>
      <w:r w:rsidRPr="009F72D8">
        <w:t>asigură întocmirea dosarelor de şedinţă, legarea, numerotarea paginilor, semnarea şi ştampilarea acestora;</w:t>
      </w:r>
    </w:p>
    <w:p w14:paraId="1697CAC7" w14:textId="6A032556" w:rsidR="00505897" w:rsidRPr="009F72D8" w:rsidRDefault="00505897" w:rsidP="001813F5">
      <w:pPr>
        <w:pStyle w:val="Listparagraf"/>
        <w:numPr>
          <w:ilvl w:val="0"/>
          <w:numId w:val="62"/>
        </w:numPr>
        <w:tabs>
          <w:tab w:val="left" w:pos="0"/>
        </w:tabs>
        <w:spacing w:line="360" w:lineRule="auto"/>
        <w:ind w:left="0" w:firstLine="0"/>
        <w:jc w:val="both"/>
      </w:pPr>
      <w:r w:rsidRPr="009F72D8">
        <w:t>urmăreşte ca la deliberarea şi adoptarea unor hotărâri ale consiliului local să nu ia parte consilierii locali care se încadrează în dispoziţiile art. 228 alin. (2); informează preşedintele de şedinţă, sau, după caz, înlocuitorul de drept al acestuia cu privire la asemenea situaţii şi face cunoscute sancţiunile prevăzute de lege în asemenea cazuri;</w:t>
      </w:r>
    </w:p>
    <w:p w14:paraId="3C5DA46E" w14:textId="66B91984" w:rsidR="00252523" w:rsidRPr="009F72D8" w:rsidRDefault="00505897" w:rsidP="001813F5">
      <w:pPr>
        <w:pStyle w:val="Listparagraf"/>
        <w:numPr>
          <w:ilvl w:val="0"/>
          <w:numId w:val="62"/>
        </w:numPr>
        <w:tabs>
          <w:tab w:val="left" w:pos="0"/>
        </w:tabs>
        <w:spacing w:line="360" w:lineRule="auto"/>
        <w:ind w:left="0" w:firstLine="0"/>
        <w:jc w:val="both"/>
        <w:rPr>
          <w:snapToGrid w:val="0"/>
        </w:rPr>
      </w:pPr>
      <w:r w:rsidRPr="009F72D8">
        <w:t>certifică conformitatea copiei cu actele originale din arhiva unităţii/subdiviziunii administrativ - teritoriale;</w:t>
      </w:r>
    </w:p>
    <w:p w14:paraId="21979613" w14:textId="77777777"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asigură, urmărește, verifică și organizează activitatea profesională a salariaților pe care îi coordonează, îi îndrumă și sprijină în vederea sporirii operativității, capacității și competenței lor în îndeplinirea sarcinilor de serviciu;</w:t>
      </w:r>
    </w:p>
    <w:p w14:paraId="4F650F53" w14:textId="5B9D0A30"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răspunde de calitatea activităților desfășurate de personalul coordonat și dispune, în limita competenței, măsuri de organizare care să conducă la îmbunătățirea acestor activități sau, după caz, formulează propuneri în acest sens;</w:t>
      </w:r>
    </w:p>
    <w:p w14:paraId="7309B45F" w14:textId="06851464"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participă la efectuarea lucrărilor de complexitate sau de importanță deosebită, corespunzătoare pregătirii sale profesionale;</w:t>
      </w:r>
    </w:p>
    <w:p w14:paraId="56599CD1" w14:textId="6CFF6213"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asigură măsuri pentru rezolvarea operativă a cererilor, a sesizărilor și a reclamațiilor cetățenilor, în conformitate cu prevederile legale;</w:t>
      </w:r>
    </w:p>
    <w:p w14:paraId="46E1E4F4" w14:textId="0F84645C"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participă la activitatea de audiențe cu cetățenii, pe domeniul de activitate coordonat;</w:t>
      </w:r>
    </w:p>
    <w:p w14:paraId="6319351D" w14:textId="3022CD66"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formulează propuneri de participare a personalului din subordine la programele de instruire și perfecționare;</w:t>
      </w:r>
    </w:p>
    <w:p w14:paraId="59177685" w14:textId="2EBEA8E1"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lastRenderedPageBreak/>
        <w:t>asigură lucrările de secretariat ale Comisiei locale pentru stabilirea dreptului de proprietate privată asupra terenurilor Snagov, conform Legii nr. 18/19991, republicată, cu modificările și completările ulterioare;</w:t>
      </w:r>
    </w:p>
    <w:p w14:paraId="742AB61D" w14:textId="58CB28EC"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este secretarul Comisiei locale de aplicare a Legii nr. 10/2001;</w:t>
      </w:r>
    </w:p>
    <w:p w14:paraId="259962A9" w14:textId="4169C389"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și îndrumă înregistrările și evidențele notificărilor primite în baza Legii nr. 10/2001;</w:t>
      </w:r>
    </w:p>
    <w:p w14:paraId="086AA512" w14:textId="24A25C8D"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și verifică modul de completare a Registrului agricol;</w:t>
      </w:r>
    </w:p>
    <w:p w14:paraId="7E4B5570" w14:textId="65F8580A"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activitatea de acordare a subvențiilor și ajutoarelor pentru producătorii agricoli;</w:t>
      </w:r>
    </w:p>
    <w:p w14:paraId="2B19A8D8" w14:textId="7AEBAF6E"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exercită atribuțiile referitoare la constituirea exploatațiilor agricole;</w:t>
      </w:r>
    </w:p>
    <w:p w14:paraId="126F2363" w14:textId="5B6E1076"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asigură efectuarea lucrărilor tehnice privind organizarea și desfășurarea in cele mai bune condiții a alegerilor si a recensământului populației și a recensământului agricol;</w:t>
      </w:r>
    </w:p>
    <w:p w14:paraId="4CAD5A4A" w14:textId="40ECE45F"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îndrumă activitatea privind îndeplinirea actelor notariale date în competența Primăriei;</w:t>
      </w:r>
    </w:p>
    <w:p w14:paraId="316DB41B" w14:textId="255767BC"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îndrumă și coordonează activitatea de aplicare și evidenta sigiliilor și a ștampilelor;</w:t>
      </w:r>
    </w:p>
    <w:p w14:paraId="58A346E0" w14:textId="143B11A2"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întocmirea listelor electorale cu caracter permanent;</w:t>
      </w:r>
    </w:p>
    <w:p w14:paraId="0AE2DBC4" w14:textId="4A60FCFF"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răspunde de asigurarea exercitării dreptului de preemțiune conform Legii nr. 247/2005 privind reforma în domeniile proprietății și justiției, precum și unele măsuri adiacente, cu modificările și completările ulterioare;</w:t>
      </w:r>
    </w:p>
    <w:p w14:paraId="3C15A041" w14:textId="3B2A7DAC"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activitatea desfășurată de funcționarii cu atribuții în domeniul asistenței sociale pentru a răspunde nevoilor sociale, precum și celor speciale, individuale, familiale sau de grup, în vederea depășirii situațiilor de dificultate, prevenirii și combaterii riscului de excluziune socială, promovării incluziunii sociale și creșterii calității vieții pentru cetățenii localității;</w:t>
      </w:r>
    </w:p>
    <w:p w14:paraId="24B1C458" w14:textId="2A27861D"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coordonează activitatea desfășurată de funcționarii cu atribuții în domeniul ocrotirii minorului;</w:t>
      </w:r>
    </w:p>
    <w:p w14:paraId="52C61891" w14:textId="0CCAF78D" w:rsidR="001813F5" w:rsidRPr="009F72D8" w:rsidRDefault="001813F5" w:rsidP="001813F5">
      <w:pPr>
        <w:pStyle w:val="Listparagraf"/>
        <w:numPr>
          <w:ilvl w:val="0"/>
          <w:numId w:val="62"/>
        </w:numPr>
        <w:tabs>
          <w:tab w:val="left" w:pos="0"/>
        </w:tabs>
        <w:spacing w:line="360" w:lineRule="auto"/>
        <w:ind w:left="0" w:firstLine="0"/>
        <w:jc w:val="both"/>
        <w:rPr>
          <w:snapToGrid w:val="0"/>
        </w:rPr>
      </w:pPr>
      <w:r w:rsidRPr="009F72D8">
        <w:rPr>
          <w:snapToGrid w:val="0"/>
        </w:rPr>
        <w:t>semnează certificatele de urbanism și autorizațiile de construire/desființare, conform Legii nr. 50/1991 privind autorizarea executării lucrărilor de construcții, cu modificările și completările ulterioare;</w:t>
      </w:r>
    </w:p>
    <w:p w14:paraId="22F3D719" w14:textId="5081204F" w:rsidR="00A529E4" w:rsidRPr="009F72D8" w:rsidRDefault="001813F5" w:rsidP="00731AA7">
      <w:pPr>
        <w:pStyle w:val="Listparagraf"/>
        <w:numPr>
          <w:ilvl w:val="0"/>
          <w:numId w:val="62"/>
        </w:numPr>
        <w:tabs>
          <w:tab w:val="left" w:pos="0"/>
        </w:tabs>
        <w:spacing w:line="360" w:lineRule="auto"/>
        <w:ind w:left="0" w:firstLine="0"/>
        <w:jc w:val="both"/>
        <w:rPr>
          <w:snapToGrid w:val="0"/>
        </w:rPr>
      </w:pPr>
      <w:r w:rsidRPr="009F72D8">
        <w:rPr>
          <w:snapToGrid w:val="0"/>
        </w:rPr>
        <w:t>studiază permanent legislația în vigoare și informează primarul în legătură cu principalele acte normative specifice administrației publice locale, atribuțiile, obligațiile și responsabilitățile consiliului local si ale primarului.</w:t>
      </w:r>
    </w:p>
    <w:p w14:paraId="58DE934D" w14:textId="77777777" w:rsidR="00011B21" w:rsidRPr="009F72D8" w:rsidRDefault="00011B21" w:rsidP="00011B21">
      <w:pPr>
        <w:pStyle w:val="Listparagraf"/>
        <w:tabs>
          <w:tab w:val="left" w:pos="0"/>
        </w:tabs>
        <w:spacing w:line="360" w:lineRule="auto"/>
        <w:ind w:left="0"/>
        <w:jc w:val="both"/>
        <w:rPr>
          <w:snapToGrid w:val="0"/>
        </w:rPr>
      </w:pPr>
    </w:p>
    <w:p w14:paraId="7CFCDE2C" w14:textId="43440154" w:rsidR="00523A12" w:rsidRPr="009F72D8" w:rsidRDefault="00523A12" w:rsidP="00D30F85">
      <w:pPr>
        <w:tabs>
          <w:tab w:val="left" w:pos="0"/>
        </w:tabs>
        <w:autoSpaceDE w:val="0"/>
        <w:autoSpaceDN w:val="0"/>
        <w:adjustRightInd w:val="0"/>
        <w:spacing w:line="360" w:lineRule="auto"/>
        <w:jc w:val="both"/>
        <w:rPr>
          <w:rFonts w:eastAsiaTheme="minorHAnsi"/>
          <w:b/>
          <w:sz w:val="28"/>
          <w:szCs w:val="28"/>
        </w:rPr>
      </w:pPr>
      <w:r w:rsidRPr="009F72D8">
        <w:rPr>
          <w:rFonts w:eastAsiaTheme="minorHAnsi"/>
          <w:b/>
          <w:sz w:val="28"/>
          <w:szCs w:val="28"/>
        </w:rPr>
        <w:t>Capitolul 4</w:t>
      </w:r>
    </w:p>
    <w:p w14:paraId="4CEDB7DF" w14:textId="313775D9" w:rsidR="00523A12" w:rsidRPr="009F72D8" w:rsidRDefault="00523A12" w:rsidP="00D30F85">
      <w:pPr>
        <w:tabs>
          <w:tab w:val="left" w:pos="0"/>
        </w:tabs>
        <w:autoSpaceDE w:val="0"/>
        <w:autoSpaceDN w:val="0"/>
        <w:adjustRightInd w:val="0"/>
        <w:spacing w:line="360" w:lineRule="auto"/>
        <w:jc w:val="both"/>
        <w:rPr>
          <w:rFonts w:eastAsiaTheme="minorHAnsi"/>
          <w:b/>
          <w:sz w:val="28"/>
          <w:szCs w:val="28"/>
        </w:rPr>
      </w:pPr>
      <w:r w:rsidRPr="009F72D8">
        <w:rPr>
          <w:rFonts w:eastAsiaTheme="minorHAnsi"/>
          <w:b/>
          <w:sz w:val="28"/>
          <w:szCs w:val="28"/>
        </w:rPr>
        <w:t>Organizarea şi funcţionarea compartimentelor de specialitate</w:t>
      </w:r>
    </w:p>
    <w:p w14:paraId="56B3D2A8" w14:textId="6223847A" w:rsidR="00523A12" w:rsidRPr="009F72D8" w:rsidRDefault="00523A12" w:rsidP="00B92D44">
      <w:pPr>
        <w:pStyle w:val="Listparagraf"/>
        <w:numPr>
          <w:ilvl w:val="0"/>
          <w:numId w:val="93"/>
        </w:numPr>
        <w:tabs>
          <w:tab w:val="left" w:pos="0"/>
        </w:tabs>
        <w:autoSpaceDE w:val="0"/>
        <w:autoSpaceDN w:val="0"/>
        <w:adjustRightInd w:val="0"/>
        <w:spacing w:line="360" w:lineRule="auto"/>
        <w:jc w:val="both"/>
        <w:rPr>
          <w:b/>
          <w:sz w:val="28"/>
          <w:szCs w:val="28"/>
        </w:rPr>
      </w:pPr>
      <w:r w:rsidRPr="009F72D8">
        <w:rPr>
          <w:b/>
          <w:sz w:val="28"/>
          <w:szCs w:val="28"/>
        </w:rPr>
        <w:t>Compartimente</w:t>
      </w:r>
      <w:r w:rsidR="001D6DB4" w:rsidRPr="009F72D8">
        <w:rPr>
          <w:b/>
          <w:sz w:val="28"/>
          <w:szCs w:val="28"/>
        </w:rPr>
        <w:t>/posturi</w:t>
      </w:r>
      <w:r w:rsidRPr="009F72D8">
        <w:rPr>
          <w:b/>
          <w:sz w:val="28"/>
          <w:szCs w:val="28"/>
        </w:rPr>
        <w:t xml:space="preserve"> în subordinea directă a </w:t>
      </w:r>
      <w:r w:rsidR="001D6DB4" w:rsidRPr="009F72D8">
        <w:rPr>
          <w:b/>
          <w:sz w:val="28"/>
          <w:szCs w:val="28"/>
        </w:rPr>
        <w:t>Primarului</w:t>
      </w:r>
    </w:p>
    <w:p w14:paraId="4BA55F68" w14:textId="77777777" w:rsidR="00523A12" w:rsidRPr="009F72D8" w:rsidRDefault="00523A12" w:rsidP="00D30F85">
      <w:pPr>
        <w:tabs>
          <w:tab w:val="left" w:pos="0"/>
        </w:tabs>
        <w:autoSpaceDE w:val="0"/>
        <w:autoSpaceDN w:val="0"/>
        <w:adjustRightInd w:val="0"/>
        <w:spacing w:line="360" w:lineRule="auto"/>
        <w:jc w:val="both"/>
        <w:rPr>
          <w:b/>
        </w:rPr>
      </w:pPr>
    </w:p>
    <w:p w14:paraId="2249F399" w14:textId="2994523E" w:rsidR="002028D4" w:rsidRPr="009F72D8" w:rsidRDefault="00A07935" w:rsidP="00A07935">
      <w:pPr>
        <w:pStyle w:val="Listparagraf"/>
        <w:numPr>
          <w:ilvl w:val="1"/>
          <w:numId w:val="64"/>
        </w:numPr>
        <w:tabs>
          <w:tab w:val="left" w:pos="0"/>
        </w:tabs>
        <w:autoSpaceDE w:val="0"/>
        <w:autoSpaceDN w:val="0"/>
        <w:adjustRightInd w:val="0"/>
        <w:spacing w:line="360" w:lineRule="auto"/>
        <w:jc w:val="both"/>
        <w:rPr>
          <w:b/>
        </w:rPr>
      </w:pPr>
      <w:r w:rsidRPr="009F72D8">
        <w:rPr>
          <w:b/>
        </w:rPr>
        <w:t xml:space="preserve"> </w:t>
      </w:r>
      <w:r w:rsidR="004F4A69" w:rsidRPr="009F72D8">
        <w:rPr>
          <w:b/>
        </w:rPr>
        <w:t>Cabinetul primarului</w:t>
      </w:r>
    </w:p>
    <w:p w14:paraId="0A12EDC2" w14:textId="451EC401" w:rsidR="002028D4" w:rsidRPr="009F72D8" w:rsidRDefault="0005181F" w:rsidP="00D30F85">
      <w:pPr>
        <w:tabs>
          <w:tab w:val="left" w:pos="0"/>
        </w:tabs>
        <w:autoSpaceDE w:val="0"/>
        <w:autoSpaceDN w:val="0"/>
        <w:adjustRightInd w:val="0"/>
        <w:spacing w:line="360" w:lineRule="auto"/>
        <w:jc w:val="both"/>
        <w:rPr>
          <w:b/>
        </w:rPr>
      </w:pPr>
      <w:r w:rsidRPr="009F72D8">
        <w:rPr>
          <w:b/>
        </w:rPr>
        <w:t>Art.</w:t>
      </w:r>
      <w:r w:rsidR="00A966DD" w:rsidRPr="009F72D8">
        <w:rPr>
          <w:b/>
        </w:rPr>
        <w:t xml:space="preserve"> </w:t>
      </w:r>
      <w:r w:rsidRPr="009F72D8">
        <w:rPr>
          <w:b/>
        </w:rPr>
        <w:t>37</w:t>
      </w:r>
      <w:r w:rsidR="00A966DD" w:rsidRPr="009F72D8">
        <w:rPr>
          <w:b/>
        </w:rPr>
        <w:t>.</w:t>
      </w:r>
      <w:r w:rsidR="004F4A69" w:rsidRPr="009F72D8">
        <w:rPr>
          <w:b/>
        </w:rPr>
        <w:t xml:space="preserve"> Consilier</w:t>
      </w:r>
      <w:r w:rsidR="00A966DD" w:rsidRPr="009F72D8">
        <w:rPr>
          <w:b/>
        </w:rPr>
        <w:t xml:space="preserve">ul </w:t>
      </w:r>
      <w:r w:rsidR="002028D4" w:rsidRPr="009F72D8">
        <w:rPr>
          <w:b/>
        </w:rPr>
        <w:t>personal</w:t>
      </w:r>
      <w:r w:rsidR="004F4A69" w:rsidRPr="009F72D8">
        <w:rPr>
          <w:b/>
        </w:rPr>
        <w:t xml:space="preserve"> din Cabinetul primarului îndepline</w:t>
      </w:r>
      <w:r w:rsidR="00A966DD" w:rsidRPr="009F72D8">
        <w:rPr>
          <w:b/>
        </w:rPr>
        <w:t>ște</w:t>
      </w:r>
      <w:r w:rsidR="002028D4" w:rsidRPr="009F72D8">
        <w:rPr>
          <w:b/>
        </w:rPr>
        <w:t xml:space="preserve"> următoarele atribuții:</w:t>
      </w:r>
    </w:p>
    <w:p w14:paraId="2A3EA4B0" w14:textId="77777777" w:rsidR="00A559D4" w:rsidRPr="009F72D8" w:rsidRDefault="00A559D4" w:rsidP="001813F5">
      <w:pPr>
        <w:numPr>
          <w:ilvl w:val="0"/>
          <w:numId w:val="61"/>
        </w:numPr>
        <w:tabs>
          <w:tab w:val="num" w:pos="284"/>
        </w:tabs>
        <w:spacing w:line="360" w:lineRule="auto"/>
        <w:ind w:left="0" w:firstLine="0"/>
        <w:contextualSpacing/>
        <w:rPr>
          <w:noProof/>
        </w:rPr>
      </w:pPr>
      <w:r w:rsidRPr="009F72D8">
        <w:rPr>
          <w:noProof/>
        </w:rPr>
        <w:lastRenderedPageBreak/>
        <w:t>Prezint</w:t>
      </w:r>
      <w:r w:rsidRPr="009F72D8">
        <w:t>ă</w:t>
      </w:r>
      <w:r w:rsidRPr="009F72D8">
        <w:rPr>
          <w:noProof/>
        </w:rPr>
        <w:t xml:space="preserve"> la cererea Primarului rapoarte </w:t>
      </w:r>
      <w:r w:rsidRPr="009F72D8">
        <w:t>ș</w:t>
      </w:r>
      <w:r w:rsidRPr="009F72D8">
        <w:rPr>
          <w:noProof/>
        </w:rPr>
        <w:t>i informari privind constatarile facute si masurile luate;</w:t>
      </w:r>
    </w:p>
    <w:p w14:paraId="4040C2D6"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Face propuneri privind imbunatatirea activitatii de achiziții publice;</w:t>
      </w:r>
    </w:p>
    <w:p w14:paraId="0F7F6FDA"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Informeaza viceprimarul despre starile de pericol constatate pe teritoriul comunei;</w:t>
      </w:r>
    </w:p>
    <w:p w14:paraId="26F2A516"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Participa la  actiunile efectuate in cadrul structurii de achiziții publice;</w:t>
      </w:r>
    </w:p>
    <w:p w14:paraId="45B3FAE2"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Exercită, la dispoziția primarului, atribuțiile privind activitatea referitoare la  coordonarea activitătii de achiziții publice;</w:t>
      </w:r>
    </w:p>
    <w:p w14:paraId="24AC8B4B"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 xml:space="preserve">Primește și soluționează, în timp util, cu sprijinul aparatului de specialitate, petițiile adresate de cetățeni Primarului, </w:t>
      </w:r>
    </w:p>
    <w:p w14:paraId="0A6871E6"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Exercită, la dispoziția primarului, atribuțiile privind activitatea referitoare la diversele parteneriate cu autorități locale din spațiul european, O.N.G. –uri și mediul de afaceri;</w:t>
      </w:r>
    </w:p>
    <w:p w14:paraId="63E63A20"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Pregătește și asigură prezentarea informațiilor referitoare la proiectele/actiunile din domeniul achizițiilor publice</w:t>
      </w:r>
    </w:p>
    <w:p w14:paraId="1250D8F6"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Colaboreaza cu secretarul comunei la fundamentarea si intocmirea Proiectelor de Hotarari si a Dispozitiilor pe care la propune Primarului;</w:t>
      </w:r>
    </w:p>
    <w:p w14:paraId="42A00818"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Participă la audiențele desfășurate de primar și urmăresc modul de soluționare a dispozițiilor stabilite de acesta;</w:t>
      </w:r>
    </w:p>
    <w:p w14:paraId="10635970"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Acordă asistență de specialitate Primarului în relația cu cetățenii și mass-media privind domeniile repartizate;</w:t>
      </w:r>
    </w:p>
    <w:p w14:paraId="4E6AD38F" w14:textId="2922F8CC"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Exercită orice alte atribuții dispuse de Primarul comunei Snagov pentru domeniul de activitate repartizat;</w:t>
      </w:r>
    </w:p>
    <w:p w14:paraId="734305CA" w14:textId="77777777" w:rsidR="00A559D4" w:rsidRPr="009F72D8" w:rsidRDefault="00A559D4" w:rsidP="001813F5">
      <w:pPr>
        <w:numPr>
          <w:ilvl w:val="0"/>
          <w:numId w:val="61"/>
        </w:numPr>
        <w:tabs>
          <w:tab w:val="num" w:pos="284"/>
        </w:tabs>
        <w:autoSpaceDE w:val="0"/>
        <w:autoSpaceDN w:val="0"/>
        <w:adjustRightInd w:val="0"/>
        <w:spacing w:line="360" w:lineRule="auto"/>
        <w:ind w:left="0" w:firstLine="0"/>
        <w:jc w:val="both"/>
        <w:rPr>
          <w:noProof/>
        </w:rPr>
      </w:pPr>
      <w:r w:rsidRPr="009F72D8">
        <w:rPr>
          <w:noProof/>
        </w:rPr>
        <w:t>Primește și soluționează cu sprijinul aparatului de specialitate, petițiile adresate de cetățeni Primarului pentru domeniul repartizat;</w:t>
      </w:r>
    </w:p>
    <w:p w14:paraId="6D420559" w14:textId="77777777" w:rsidR="00A559D4" w:rsidRPr="009F72D8" w:rsidRDefault="00A559D4" w:rsidP="001813F5">
      <w:pPr>
        <w:keepNext/>
        <w:numPr>
          <w:ilvl w:val="0"/>
          <w:numId w:val="61"/>
        </w:numPr>
        <w:tabs>
          <w:tab w:val="num" w:pos="284"/>
          <w:tab w:val="left" w:pos="1843"/>
        </w:tabs>
        <w:spacing w:line="360" w:lineRule="auto"/>
        <w:ind w:left="0" w:firstLine="0"/>
        <w:jc w:val="both"/>
        <w:outlineLvl w:val="0"/>
        <w:rPr>
          <w:noProof/>
        </w:rPr>
      </w:pPr>
      <w:r w:rsidRPr="009F72D8">
        <w:rPr>
          <w:noProof/>
        </w:rPr>
        <w:t>Asigură relația cu colegii omologi din cadrul altor primării pe problemele specifice activității prestate conform fișei postului.</w:t>
      </w:r>
    </w:p>
    <w:p w14:paraId="18D427FD" w14:textId="77777777" w:rsidR="00A559D4" w:rsidRPr="009F72D8" w:rsidRDefault="00A559D4" w:rsidP="001813F5">
      <w:pPr>
        <w:keepNext/>
        <w:numPr>
          <w:ilvl w:val="0"/>
          <w:numId w:val="61"/>
        </w:numPr>
        <w:tabs>
          <w:tab w:val="num" w:pos="284"/>
          <w:tab w:val="left" w:pos="1843"/>
        </w:tabs>
        <w:spacing w:line="360" w:lineRule="auto"/>
        <w:ind w:left="0" w:firstLine="0"/>
        <w:jc w:val="both"/>
        <w:outlineLvl w:val="0"/>
        <w:rPr>
          <w:noProof/>
        </w:rPr>
      </w:pPr>
      <w:r w:rsidRPr="009F72D8">
        <w:rPr>
          <w:noProof/>
        </w:rPr>
        <w:t>Aplicarea și respectarea procedurilor operationale și procedurilor de sistem.</w:t>
      </w:r>
    </w:p>
    <w:p w14:paraId="1E0EC3BE" w14:textId="77777777" w:rsidR="00A559D4" w:rsidRPr="009F72D8" w:rsidRDefault="00A559D4" w:rsidP="001813F5">
      <w:pPr>
        <w:numPr>
          <w:ilvl w:val="0"/>
          <w:numId w:val="61"/>
        </w:numPr>
        <w:tabs>
          <w:tab w:val="num" w:pos="284"/>
        </w:tabs>
        <w:spacing w:line="360" w:lineRule="auto"/>
        <w:ind w:left="0" w:firstLine="0"/>
        <w:jc w:val="both"/>
        <w:rPr>
          <w:noProof/>
        </w:rPr>
      </w:pPr>
      <w:r w:rsidRPr="009F72D8">
        <w:rPr>
          <w:noProof/>
        </w:rPr>
        <w:t>Îndeplineste orice alte atribuții în limitele de competent ale postului sau care decurg din modificarea actelor normative în vigoare.</w:t>
      </w:r>
    </w:p>
    <w:p w14:paraId="377817A8"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jc w:val="left"/>
        <w:rPr>
          <w:rStyle w:val="Bodytext2Exact"/>
          <w:rFonts w:eastAsia="Arial Narrow"/>
          <w:noProof/>
          <w:sz w:val="24"/>
          <w:szCs w:val="24"/>
          <w:lang w:val="ro-RO"/>
        </w:rPr>
      </w:pPr>
      <w:r w:rsidRPr="009F72D8">
        <w:rPr>
          <w:rStyle w:val="Bodytext2Exact"/>
          <w:rFonts w:eastAsia="Arial Narrow"/>
          <w:noProof/>
          <w:sz w:val="24"/>
          <w:szCs w:val="24"/>
          <w:lang w:val="ro-RO"/>
        </w:rPr>
        <w:t>Colaborarează cu instituţiile publice de interes local, stabilite prin legea bugetului de stat, ale căror investiţii sunt finanţate din bugetul local şi aprobate de Consiliul Local,</w:t>
      </w:r>
    </w:p>
    <w:p w14:paraId="15305463" w14:textId="77777777" w:rsidR="00A559D4" w:rsidRPr="009F72D8" w:rsidRDefault="00A559D4" w:rsidP="001813F5">
      <w:pPr>
        <w:pStyle w:val="Bodytext20"/>
        <w:numPr>
          <w:ilvl w:val="0"/>
          <w:numId w:val="61"/>
        </w:numPr>
        <w:shd w:val="clear" w:color="auto" w:fill="auto"/>
        <w:tabs>
          <w:tab w:val="num" w:pos="284"/>
          <w:tab w:val="left" w:pos="489"/>
        </w:tabs>
        <w:spacing w:before="0" w:after="9" w:line="360" w:lineRule="auto"/>
        <w:ind w:left="0" w:firstLine="0"/>
        <w:rPr>
          <w:noProof/>
          <w:sz w:val="24"/>
          <w:szCs w:val="24"/>
          <w:lang w:val="ro-RO"/>
        </w:rPr>
      </w:pPr>
      <w:r w:rsidRPr="009F72D8">
        <w:rPr>
          <w:noProof/>
          <w:sz w:val="24"/>
          <w:szCs w:val="24"/>
          <w:lang w:val="ro-RO"/>
        </w:rPr>
        <w:t>Responsabilitatea, conform prevederilor legale, privind desfăşurarea în bune condiţii a corespondentei (inclusiv respectarea cerinţelor privind inregistrarea documentelor) ce se derulează cu operatorii economici, pe parcursul aplicării procedurilor, în fiecare etapă;</w:t>
      </w:r>
    </w:p>
    <w:p w14:paraId="7A2210F6" w14:textId="77777777" w:rsidR="00A559D4" w:rsidRPr="009F72D8" w:rsidRDefault="00A559D4" w:rsidP="001813F5">
      <w:pPr>
        <w:pStyle w:val="Bodytext20"/>
        <w:numPr>
          <w:ilvl w:val="0"/>
          <w:numId w:val="61"/>
        </w:numPr>
        <w:shd w:val="clear" w:color="auto" w:fill="auto"/>
        <w:tabs>
          <w:tab w:val="num" w:pos="284"/>
          <w:tab w:val="left" w:pos="489"/>
        </w:tabs>
        <w:spacing w:before="0" w:after="9" w:line="360" w:lineRule="auto"/>
        <w:ind w:left="0" w:firstLine="0"/>
        <w:rPr>
          <w:noProof/>
          <w:sz w:val="24"/>
          <w:szCs w:val="24"/>
          <w:lang w:val="ro-RO"/>
        </w:rPr>
      </w:pPr>
      <w:r w:rsidRPr="009F72D8">
        <w:rPr>
          <w:noProof/>
          <w:sz w:val="24"/>
          <w:szCs w:val="24"/>
          <w:lang w:val="ro-RO"/>
        </w:rPr>
        <w:t xml:space="preserve">Asigură redactarea de acte adiţionale la contractele atribuite prin procedurile de achiziție publică în vigoare, precum şi la contractele de concesiune încheiate în baza licitaţiilor publice, negocierilor directe sau hotărârilor de consiliu local - Ţine evidenţa contractelor de achiziție publică, a celor de concesiune </w:t>
      </w:r>
      <w:r w:rsidRPr="009F72D8">
        <w:rPr>
          <w:noProof/>
          <w:sz w:val="24"/>
          <w:szCs w:val="24"/>
          <w:lang w:val="ro-RO"/>
        </w:rPr>
        <w:lastRenderedPageBreak/>
        <w:t>rezultate ca urmare a aplicării procedurilor de licitaţie, negociere sau încheiate în baza hotărârilor de consiliu local si efectuează arhivarea acestora conform legii;</w:t>
      </w:r>
    </w:p>
    <w:p w14:paraId="07F193A6"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jc w:val="left"/>
        <w:rPr>
          <w:noProof/>
          <w:sz w:val="24"/>
          <w:szCs w:val="24"/>
          <w:lang w:val="ro-RO"/>
        </w:rPr>
      </w:pPr>
      <w:r w:rsidRPr="009F72D8">
        <w:rPr>
          <w:rStyle w:val="Bodytext2Exact"/>
          <w:rFonts w:eastAsia="Arial Narrow"/>
          <w:noProof/>
          <w:sz w:val="24"/>
          <w:szCs w:val="24"/>
          <w:lang w:val="ro-RO"/>
        </w:rPr>
        <w:t>Asigură verificarea  întocmiii corectă, conform contractului/comenzii, a situaţiilor de plată, a proceselor verbale de recepţie a lucrării şi a ordinelor de lucru;</w:t>
      </w:r>
    </w:p>
    <w:p w14:paraId="59B9F888"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jc w:val="left"/>
        <w:rPr>
          <w:noProof/>
          <w:sz w:val="24"/>
          <w:szCs w:val="24"/>
          <w:lang w:val="ro-RO"/>
        </w:rPr>
      </w:pPr>
      <w:r w:rsidRPr="009F72D8">
        <w:rPr>
          <w:rStyle w:val="Bodytext2Exact"/>
          <w:rFonts w:eastAsia="Arial Narrow"/>
          <w:noProof/>
          <w:sz w:val="24"/>
          <w:szCs w:val="24"/>
          <w:lang w:val="ro-RO"/>
        </w:rPr>
        <w:t>Asigură verificarea   pe teren sau prin sondaj, lucrările executate de prestatori în vederea avizării situaţiilor de plată;</w:t>
      </w:r>
    </w:p>
    <w:p w14:paraId="4E806035"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jc w:val="left"/>
        <w:rPr>
          <w:noProof/>
          <w:sz w:val="24"/>
          <w:szCs w:val="24"/>
          <w:lang w:val="ro-RO"/>
        </w:rPr>
      </w:pPr>
      <w:r w:rsidRPr="009F72D8">
        <w:rPr>
          <w:rStyle w:val="Bodytext2Exact"/>
          <w:rFonts w:eastAsia="Arial Narrow"/>
          <w:noProof/>
          <w:sz w:val="24"/>
          <w:szCs w:val="24"/>
          <w:lang w:val="ro-RO"/>
        </w:rPr>
        <w:t>Asigură verificarea  aplicării corectă a preţurilor unitare la materiale, conform facturilor de achiziţie de la prestatori;</w:t>
      </w:r>
    </w:p>
    <w:p w14:paraId="2DF7B330"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jc w:val="left"/>
        <w:rPr>
          <w:noProof/>
          <w:sz w:val="24"/>
          <w:szCs w:val="24"/>
          <w:lang w:val="ro-RO"/>
        </w:rPr>
      </w:pPr>
      <w:r w:rsidRPr="009F72D8">
        <w:rPr>
          <w:rStyle w:val="Bodytext2Exact"/>
          <w:rFonts w:eastAsia="Arial Narrow"/>
          <w:noProof/>
          <w:sz w:val="24"/>
          <w:szCs w:val="24"/>
          <w:lang w:val="ro-RO"/>
        </w:rPr>
        <w:t>Asigură verificarea  aplicării corectă a sporurilor, cotelor şi normelor de deviz, conform legislaţiei în vigoare;</w:t>
      </w:r>
    </w:p>
    <w:p w14:paraId="12A1FB6D" w14:textId="77777777" w:rsidR="00A559D4" w:rsidRPr="009F72D8" w:rsidRDefault="00A559D4" w:rsidP="001813F5">
      <w:pPr>
        <w:pStyle w:val="Bodytext20"/>
        <w:numPr>
          <w:ilvl w:val="0"/>
          <w:numId w:val="61"/>
        </w:numPr>
        <w:shd w:val="clear" w:color="auto" w:fill="auto"/>
        <w:tabs>
          <w:tab w:val="num" w:pos="284"/>
          <w:tab w:val="left" w:pos="518"/>
        </w:tabs>
        <w:spacing w:before="0" w:after="0" w:line="360" w:lineRule="auto"/>
        <w:ind w:left="0" w:firstLine="0"/>
        <w:rPr>
          <w:noProof/>
          <w:sz w:val="24"/>
          <w:szCs w:val="24"/>
          <w:lang w:val="ro-RO"/>
        </w:rPr>
      </w:pPr>
      <w:r w:rsidRPr="009F72D8">
        <w:rPr>
          <w:rStyle w:val="Bodytext2Exact"/>
          <w:rFonts w:eastAsia="Arial Narrow"/>
          <w:noProof/>
          <w:sz w:val="24"/>
          <w:szCs w:val="24"/>
          <w:lang w:val="ro-RO"/>
        </w:rPr>
        <w:t>Asigură pregătirea documentelor necesare desfăşurării achiziţiilor publice de bunuri, de natura prestărilor de servicii şi răspunde de desfăşurarea acestora în condiţiile reglementărilor în vigoare la data organizării;</w:t>
      </w:r>
    </w:p>
    <w:p w14:paraId="6B3746E8" w14:textId="77777777" w:rsidR="00A559D4" w:rsidRPr="009F72D8" w:rsidRDefault="00A559D4" w:rsidP="001813F5">
      <w:pPr>
        <w:pStyle w:val="Bodytext20"/>
        <w:numPr>
          <w:ilvl w:val="0"/>
          <w:numId w:val="61"/>
        </w:numPr>
        <w:shd w:val="clear" w:color="auto" w:fill="auto"/>
        <w:tabs>
          <w:tab w:val="num" w:pos="284"/>
          <w:tab w:val="left" w:pos="518"/>
        </w:tabs>
        <w:spacing w:before="0" w:after="0" w:line="360" w:lineRule="auto"/>
        <w:ind w:left="0" w:firstLine="0"/>
        <w:rPr>
          <w:noProof/>
          <w:sz w:val="24"/>
          <w:szCs w:val="24"/>
          <w:lang w:val="ro-RO"/>
        </w:rPr>
      </w:pPr>
      <w:r w:rsidRPr="009F72D8">
        <w:rPr>
          <w:rStyle w:val="Bodytext2Exact"/>
          <w:rFonts w:eastAsia="Arial Narrow"/>
          <w:noProof/>
          <w:sz w:val="24"/>
          <w:szCs w:val="24"/>
          <w:lang w:val="ro-RO"/>
        </w:rPr>
        <w:t>Asigură gestionarea garanţiilor de participare la procedurile de achiziţii, în acest scop făcând menţiuni (sub semnătură) pe documentele primite de la participanţi;</w:t>
      </w:r>
    </w:p>
    <w:p w14:paraId="42A828F8" w14:textId="77777777" w:rsidR="00A559D4" w:rsidRPr="009F72D8" w:rsidRDefault="00A559D4" w:rsidP="001813F5">
      <w:pPr>
        <w:pStyle w:val="Bodytext20"/>
        <w:numPr>
          <w:ilvl w:val="0"/>
          <w:numId w:val="61"/>
        </w:numPr>
        <w:shd w:val="clear" w:color="auto" w:fill="auto"/>
        <w:tabs>
          <w:tab w:val="num" w:pos="284"/>
          <w:tab w:val="left" w:pos="518"/>
        </w:tabs>
        <w:spacing w:before="0" w:after="0" w:line="360" w:lineRule="auto"/>
        <w:ind w:left="0" w:firstLine="0"/>
        <w:rPr>
          <w:noProof/>
          <w:sz w:val="24"/>
          <w:szCs w:val="24"/>
          <w:lang w:val="ro-RO"/>
        </w:rPr>
      </w:pPr>
      <w:r w:rsidRPr="009F72D8">
        <w:rPr>
          <w:rStyle w:val="Bodytext2Exact"/>
          <w:rFonts w:eastAsia="Arial Narrow"/>
          <w:noProof/>
          <w:sz w:val="24"/>
          <w:szCs w:val="24"/>
          <w:lang w:val="ro-RO"/>
        </w:rPr>
        <w:t>Asigură transmiterea documentelor de adjudecare a achiziţiilor publice factorilor menţionaţi în actele normative în baza cărora s-au organizat achiziţiile şi/sau în reglementări interne;</w:t>
      </w:r>
    </w:p>
    <w:p w14:paraId="48388125" w14:textId="77777777" w:rsidR="00A559D4" w:rsidRPr="009F72D8" w:rsidRDefault="00A559D4" w:rsidP="001813F5">
      <w:pPr>
        <w:pStyle w:val="Bodytext20"/>
        <w:numPr>
          <w:ilvl w:val="0"/>
          <w:numId w:val="61"/>
        </w:numPr>
        <w:shd w:val="clear" w:color="auto" w:fill="auto"/>
        <w:tabs>
          <w:tab w:val="num" w:pos="284"/>
          <w:tab w:val="left" w:pos="518"/>
        </w:tabs>
        <w:spacing w:before="0" w:after="0" w:line="360" w:lineRule="auto"/>
        <w:ind w:left="0" w:firstLine="0"/>
        <w:rPr>
          <w:noProof/>
          <w:sz w:val="24"/>
          <w:szCs w:val="24"/>
          <w:lang w:val="ro-RO"/>
        </w:rPr>
      </w:pPr>
      <w:r w:rsidRPr="009F72D8">
        <w:rPr>
          <w:rStyle w:val="Bodytext2Exact"/>
          <w:rFonts w:eastAsia="Arial Narrow"/>
          <w:noProof/>
          <w:sz w:val="24"/>
          <w:szCs w:val="24"/>
          <w:lang w:val="ro-RO"/>
        </w:rPr>
        <w:t>Urmăreşte asigurarea desfăşurării procedurilor de achiziţii publice în cadrul termenelor legale stabilite;</w:t>
      </w:r>
    </w:p>
    <w:p w14:paraId="3ABF341F" w14:textId="77777777" w:rsidR="00A559D4" w:rsidRPr="009F72D8" w:rsidRDefault="00A559D4" w:rsidP="001813F5">
      <w:pPr>
        <w:pStyle w:val="Bodytext20"/>
        <w:numPr>
          <w:ilvl w:val="0"/>
          <w:numId w:val="61"/>
        </w:numPr>
        <w:shd w:val="clear" w:color="auto" w:fill="auto"/>
        <w:tabs>
          <w:tab w:val="num" w:pos="284"/>
          <w:tab w:val="left" w:pos="528"/>
        </w:tabs>
        <w:spacing w:before="0" w:after="0" w:line="360" w:lineRule="auto"/>
        <w:ind w:left="0" w:firstLine="0"/>
        <w:rPr>
          <w:noProof/>
          <w:sz w:val="24"/>
          <w:szCs w:val="24"/>
          <w:lang w:val="ro-RO"/>
        </w:rPr>
      </w:pPr>
      <w:r w:rsidRPr="009F72D8">
        <w:rPr>
          <w:rStyle w:val="Bodytext2Exact"/>
          <w:rFonts w:eastAsia="Arial Narrow"/>
          <w:noProof/>
          <w:sz w:val="24"/>
          <w:szCs w:val="24"/>
          <w:lang w:val="ro-RO"/>
        </w:rPr>
        <w:t>Asigură studierea documentaţiile tehnico-economice ale obiectivelor a căror execuţie va fi supusă achiziţiei şi a celor pentru achiziţia proiectării investiţiilor publice, anterior organizării acestora, pentru întocmirea documentaţiilor necesare organizării achiziţiei şi susţinerii acestora, anterior lansării, la instituţiile şi/sau organismele prevăzute de lege;</w:t>
      </w:r>
    </w:p>
    <w:p w14:paraId="543F4E45" w14:textId="77777777" w:rsidR="00A559D4" w:rsidRPr="009F72D8" w:rsidRDefault="00A559D4" w:rsidP="001813F5">
      <w:pPr>
        <w:pStyle w:val="Bodytext20"/>
        <w:numPr>
          <w:ilvl w:val="0"/>
          <w:numId w:val="61"/>
        </w:numPr>
        <w:shd w:val="clear" w:color="auto" w:fill="auto"/>
        <w:tabs>
          <w:tab w:val="num" w:pos="284"/>
          <w:tab w:val="left" w:pos="528"/>
        </w:tabs>
        <w:spacing w:before="0" w:after="0" w:line="360" w:lineRule="auto"/>
        <w:ind w:left="0" w:firstLine="0"/>
        <w:rPr>
          <w:rStyle w:val="Bodytext2Exact"/>
          <w:rFonts w:eastAsiaTheme="majorEastAsia"/>
          <w:noProof/>
          <w:sz w:val="24"/>
          <w:szCs w:val="24"/>
          <w:lang w:val="ro-RO"/>
        </w:rPr>
      </w:pPr>
      <w:r w:rsidRPr="009F72D8">
        <w:rPr>
          <w:rStyle w:val="Bodytext2Exact"/>
          <w:rFonts w:eastAsia="Arial Narrow"/>
          <w:noProof/>
          <w:sz w:val="24"/>
          <w:szCs w:val="24"/>
          <w:lang w:val="ro-RO"/>
        </w:rPr>
        <w:t>Asigură organizarea achiziţiilor bunurilor de natura mijloacelor fixe cuprinse în lista de dotări, după aprobarea bugetului local;</w:t>
      </w:r>
    </w:p>
    <w:p w14:paraId="1BAA9213"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rPr>
          <w:rStyle w:val="Bodytext2Exact"/>
          <w:rFonts w:eastAsia="Arial Narrow"/>
          <w:noProof/>
          <w:sz w:val="24"/>
          <w:szCs w:val="24"/>
          <w:lang w:val="ro-RO"/>
        </w:rPr>
      </w:pPr>
      <w:r w:rsidRPr="009F72D8">
        <w:rPr>
          <w:rStyle w:val="Bodytext2Exact"/>
          <w:rFonts w:eastAsia="Arial Narrow"/>
          <w:noProof/>
          <w:sz w:val="24"/>
          <w:szCs w:val="24"/>
          <w:lang w:val="ro-RO"/>
        </w:rPr>
        <w:t>Asigură întocmirea  documentelor specifice derularii procedurilor de achizitie publica referate, note justificative etc;</w:t>
      </w:r>
    </w:p>
    <w:p w14:paraId="79B290AE" w14:textId="77777777" w:rsidR="00A559D4" w:rsidRPr="009F72D8" w:rsidRDefault="00A559D4" w:rsidP="001813F5">
      <w:pPr>
        <w:pStyle w:val="Bodytext20"/>
        <w:numPr>
          <w:ilvl w:val="0"/>
          <w:numId w:val="61"/>
        </w:numPr>
        <w:shd w:val="clear" w:color="auto" w:fill="auto"/>
        <w:tabs>
          <w:tab w:val="num" w:pos="284"/>
        </w:tabs>
        <w:spacing w:before="0" w:after="0" w:line="360" w:lineRule="auto"/>
        <w:ind w:left="0" w:firstLine="0"/>
        <w:rPr>
          <w:rStyle w:val="Bodytext2Exact"/>
          <w:rFonts w:eastAsia="Arial Narrow"/>
          <w:noProof/>
          <w:sz w:val="24"/>
          <w:szCs w:val="24"/>
          <w:lang w:val="ro-RO"/>
        </w:rPr>
      </w:pPr>
      <w:r w:rsidRPr="009F72D8">
        <w:rPr>
          <w:rStyle w:val="Bodytext2Exact"/>
          <w:rFonts w:eastAsia="Arial Narrow"/>
          <w:noProof/>
          <w:sz w:val="24"/>
          <w:szCs w:val="24"/>
          <w:lang w:val="ro-RO"/>
        </w:rPr>
        <w:t>Asigură întocmirea rapoartelor procedurii si comunicari privind rezultatul procedurii etc;</w:t>
      </w:r>
    </w:p>
    <w:p w14:paraId="526562BD" w14:textId="77777777" w:rsidR="00A559D4" w:rsidRPr="009F72D8" w:rsidRDefault="00A559D4" w:rsidP="001813F5">
      <w:pPr>
        <w:pStyle w:val="Bodytext20"/>
        <w:numPr>
          <w:ilvl w:val="0"/>
          <w:numId w:val="61"/>
        </w:numPr>
        <w:shd w:val="clear" w:color="auto" w:fill="auto"/>
        <w:tabs>
          <w:tab w:val="num" w:pos="284"/>
          <w:tab w:val="left" w:pos="528"/>
        </w:tabs>
        <w:spacing w:before="0" w:after="0" w:line="360" w:lineRule="auto"/>
        <w:ind w:left="0" w:firstLine="0"/>
        <w:rPr>
          <w:rStyle w:val="Bodytext2Exact"/>
          <w:rFonts w:eastAsiaTheme="majorEastAsia"/>
          <w:noProof/>
          <w:sz w:val="24"/>
          <w:szCs w:val="24"/>
          <w:lang w:val="ro-RO"/>
        </w:rPr>
      </w:pPr>
      <w:r w:rsidRPr="009F72D8">
        <w:rPr>
          <w:rStyle w:val="Bodytext2Exact"/>
          <w:rFonts w:eastAsia="Arial Narrow"/>
          <w:noProof/>
          <w:sz w:val="24"/>
          <w:szCs w:val="24"/>
          <w:lang w:val="ro-RO"/>
        </w:rPr>
        <w:t>Asigură întocmirea  fiselor de date in vederea desfasurarii procedurilor de achizitie;</w:t>
      </w:r>
    </w:p>
    <w:p w14:paraId="1689CC7F" w14:textId="77777777" w:rsidR="00A559D4" w:rsidRPr="009F72D8" w:rsidRDefault="00A559D4" w:rsidP="001813F5">
      <w:pPr>
        <w:pStyle w:val="Bodytext20"/>
        <w:numPr>
          <w:ilvl w:val="0"/>
          <w:numId w:val="61"/>
        </w:numPr>
        <w:shd w:val="clear" w:color="auto" w:fill="auto"/>
        <w:tabs>
          <w:tab w:val="num" w:pos="284"/>
          <w:tab w:val="left" w:pos="528"/>
        </w:tabs>
        <w:spacing w:before="0" w:after="0" w:line="360" w:lineRule="auto"/>
        <w:ind w:left="0" w:firstLine="0"/>
        <w:rPr>
          <w:noProof/>
          <w:sz w:val="24"/>
          <w:szCs w:val="24"/>
          <w:lang w:val="ro-RO"/>
        </w:rPr>
      </w:pPr>
      <w:r w:rsidRPr="009F72D8">
        <w:rPr>
          <w:noProof/>
          <w:sz w:val="24"/>
          <w:szCs w:val="24"/>
          <w:lang w:val="ro-RO"/>
        </w:rPr>
        <w:t>Aplică şi respectă Ordinul nr. 600/2018 privind aprobarea Codului controlului intern managerial al entităţilor publice republicat, cu modificările şi completările ulterioare;</w:t>
      </w:r>
    </w:p>
    <w:p w14:paraId="3F76E3D3" w14:textId="77777777" w:rsidR="00A559D4" w:rsidRPr="009F72D8" w:rsidRDefault="00A559D4" w:rsidP="001813F5">
      <w:pPr>
        <w:numPr>
          <w:ilvl w:val="0"/>
          <w:numId w:val="61"/>
        </w:numPr>
        <w:tabs>
          <w:tab w:val="num" w:pos="284"/>
        </w:tabs>
        <w:spacing w:line="360" w:lineRule="auto"/>
        <w:ind w:left="0" w:firstLine="0"/>
        <w:jc w:val="both"/>
        <w:rPr>
          <w:noProof/>
        </w:rPr>
      </w:pPr>
      <w:r w:rsidRPr="009F72D8">
        <w:rPr>
          <w:noProof/>
        </w:rPr>
        <w:t>Răspunde în fața conducerii primăriei comunei Snagov pentru activitatea desfășurată.</w:t>
      </w:r>
    </w:p>
    <w:p w14:paraId="4F0EFEA0" w14:textId="77777777" w:rsidR="00A559D4" w:rsidRPr="009F72D8" w:rsidRDefault="00A559D4" w:rsidP="001813F5">
      <w:pPr>
        <w:keepNext/>
        <w:numPr>
          <w:ilvl w:val="0"/>
          <w:numId w:val="61"/>
        </w:numPr>
        <w:tabs>
          <w:tab w:val="num" w:pos="284"/>
          <w:tab w:val="left" w:pos="1843"/>
        </w:tabs>
        <w:spacing w:line="360" w:lineRule="auto"/>
        <w:ind w:left="0" w:firstLine="0"/>
        <w:jc w:val="both"/>
        <w:outlineLvl w:val="0"/>
        <w:rPr>
          <w:noProof/>
        </w:rPr>
      </w:pPr>
      <w:r w:rsidRPr="009F72D8">
        <w:rPr>
          <w:noProof/>
        </w:rPr>
        <w:lastRenderedPageBreak/>
        <w:t>Răspunde de bunurile materiale luate pe inventar propriu.</w:t>
      </w:r>
    </w:p>
    <w:p w14:paraId="0D4B2C53" w14:textId="77777777" w:rsidR="00A559D4" w:rsidRPr="009F72D8" w:rsidRDefault="00A559D4" w:rsidP="001813F5">
      <w:pPr>
        <w:keepNext/>
        <w:numPr>
          <w:ilvl w:val="0"/>
          <w:numId w:val="61"/>
        </w:numPr>
        <w:tabs>
          <w:tab w:val="num" w:pos="284"/>
          <w:tab w:val="left" w:pos="1843"/>
        </w:tabs>
        <w:spacing w:line="360" w:lineRule="auto"/>
        <w:ind w:left="0" w:firstLine="0"/>
        <w:jc w:val="both"/>
        <w:outlineLvl w:val="0"/>
        <w:rPr>
          <w:noProof/>
        </w:rPr>
      </w:pPr>
      <w:r w:rsidRPr="009F72D8">
        <w:rPr>
          <w:noProof/>
        </w:rPr>
        <w:t>Respectă regulile de protecșia muncii și de P.S.I.</w:t>
      </w:r>
    </w:p>
    <w:p w14:paraId="17F02AB8" w14:textId="77777777" w:rsidR="00A559D4" w:rsidRPr="009F72D8" w:rsidRDefault="00A559D4" w:rsidP="001813F5">
      <w:pPr>
        <w:keepNext/>
        <w:numPr>
          <w:ilvl w:val="0"/>
          <w:numId w:val="61"/>
        </w:numPr>
        <w:tabs>
          <w:tab w:val="num" w:pos="284"/>
          <w:tab w:val="left" w:pos="1843"/>
        </w:tabs>
        <w:spacing w:line="360" w:lineRule="auto"/>
        <w:ind w:left="0" w:firstLine="0"/>
        <w:jc w:val="both"/>
        <w:outlineLvl w:val="0"/>
        <w:rPr>
          <w:noProof/>
        </w:rPr>
      </w:pPr>
      <w:r w:rsidRPr="009F72D8">
        <w:rPr>
          <w:noProof/>
        </w:rPr>
        <w:t xml:space="preserve">Respectă R.I. și R.O.F. ale Primăriei comunei Snagov </w:t>
      </w:r>
    </w:p>
    <w:p w14:paraId="36C81DE8" w14:textId="6649C3C1" w:rsidR="00897CDA" w:rsidRPr="009F72D8" w:rsidRDefault="00A559D4" w:rsidP="002204B7">
      <w:pPr>
        <w:keepNext/>
        <w:numPr>
          <w:ilvl w:val="0"/>
          <w:numId w:val="61"/>
        </w:numPr>
        <w:tabs>
          <w:tab w:val="num" w:pos="284"/>
          <w:tab w:val="left" w:pos="1843"/>
        </w:tabs>
        <w:spacing w:line="360" w:lineRule="auto"/>
        <w:ind w:left="0" w:firstLine="0"/>
        <w:jc w:val="both"/>
        <w:outlineLvl w:val="0"/>
        <w:rPr>
          <w:noProof/>
        </w:rPr>
      </w:pPr>
      <w:r w:rsidRPr="009F72D8">
        <w:rPr>
          <w:noProof/>
        </w:rPr>
        <w:t>Respectă secretul profesional și se îngrijeste de păstrarea documentelor cu care intră în contact.</w:t>
      </w:r>
    </w:p>
    <w:p w14:paraId="708261A9" w14:textId="77777777" w:rsidR="00B53BF9" w:rsidRPr="009F72D8" w:rsidRDefault="00B53BF9" w:rsidP="00B53BF9">
      <w:pPr>
        <w:keepNext/>
        <w:tabs>
          <w:tab w:val="left" w:pos="1843"/>
        </w:tabs>
        <w:spacing w:line="360" w:lineRule="auto"/>
        <w:jc w:val="both"/>
        <w:outlineLvl w:val="0"/>
        <w:rPr>
          <w:noProof/>
        </w:rPr>
      </w:pPr>
    </w:p>
    <w:p w14:paraId="4C388CE8" w14:textId="48996C88" w:rsidR="00B53BF9" w:rsidRPr="009F72D8" w:rsidRDefault="00B53BF9" w:rsidP="00B53BF9">
      <w:pPr>
        <w:widowControl w:val="0"/>
        <w:tabs>
          <w:tab w:val="left" w:pos="0"/>
        </w:tabs>
        <w:autoSpaceDE w:val="0"/>
        <w:autoSpaceDN w:val="0"/>
        <w:adjustRightInd w:val="0"/>
        <w:spacing w:line="360" w:lineRule="auto"/>
        <w:jc w:val="both"/>
        <w:rPr>
          <w:b/>
          <w:bCs/>
        </w:rPr>
      </w:pPr>
      <w:r w:rsidRPr="009F72D8">
        <w:rPr>
          <w:b/>
          <w:bCs/>
        </w:rPr>
        <w:t>1.2.</w:t>
      </w:r>
      <w:r w:rsidRPr="009F72D8">
        <w:rPr>
          <w:b/>
        </w:rPr>
        <w:t xml:space="preserve"> Compartimentul buget</w:t>
      </w:r>
      <w:r w:rsidR="004C4158" w:rsidRPr="009F72D8">
        <w:rPr>
          <w:b/>
        </w:rPr>
        <w:t>,</w:t>
      </w:r>
      <w:r w:rsidRPr="009F72D8">
        <w:rPr>
          <w:b/>
        </w:rPr>
        <w:t xml:space="preserve"> contabilitate</w:t>
      </w:r>
    </w:p>
    <w:p w14:paraId="30828C67" w14:textId="39E8FDDE" w:rsidR="00B53BF9" w:rsidRPr="009F72D8" w:rsidRDefault="00B53BF9" w:rsidP="00B53BF9">
      <w:pPr>
        <w:tabs>
          <w:tab w:val="left" w:pos="0"/>
        </w:tabs>
        <w:spacing w:line="360" w:lineRule="auto"/>
        <w:jc w:val="both"/>
        <w:rPr>
          <w:b/>
          <w:lang w:eastAsia="ro-RO"/>
        </w:rPr>
      </w:pPr>
      <w:r w:rsidRPr="009F72D8">
        <w:rPr>
          <w:b/>
          <w:lang w:eastAsia="ro-RO"/>
        </w:rPr>
        <w:t xml:space="preserve">Art. </w:t>
      </w:r>
      <w:r w:rsidR="00011B21" w:rsidRPr="009F72D8">
        <w:rPr>
          <w:b/>
          <w:lang w:eastAsia="ro-RO"/>
        </w:rPr>
        <w:t>38</w:t>
      </w:r>
      <w:r w:rsidRPr="009F72D8">
        <w:rPr>
          <w:b/>
          <w:lang w:eastAsia="ro-RO"/>
        </w:rPr>
        <w:t xml:space="preserve">. </w:t>
      </w:r>
      <w:r w:rsidRPr="009F72D8">
        <w:rPr>
          <w:bCs/>
        </w:rPr>
        <w:t xml:space="preserve">Compartimentul </w:t>
      </w:r>
      <w:r w:rsidRPr="009F72D8">
        <w:rPr>
          <w:lang w:eastAsia="ro-RO"/>
        </w:rPr>
        <w:t xml:space="preserve">are drept misiune principală </w:t>
      </w:r>
      <w:r w:rsidRPr="009F72D8">
        <w:rPr>
          <w:rFonts w:eastAsiaTheme="minorHAnsi"/>
          <w:bCs/>
        </w:rPr>
        <w:t xml:space="preserve">angajarea, lichidarea, ordonanţarea şi plata cheltuielilor, realizând </w:t>
      </w:r>
      <w:r w:rsidRPr="009F72D8">
        <w:rPr>
          <w:lang w:eastAsia="ro-RO"/>
        </w:rPr>
        <w:t>următoarele atribuţii:</w:t>
      </w:r>
    </w:p>
    <w:p w14:paraId="1B512961" w14:textId="11290F29"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asigură şi răspunde de buna organizare şi desfăşurare a evidenţei contabile privind execuţia bugetului propriu</w:t>
      </w:r>
      <w:r w:rsidR="004C4158" w:rsidRPr="009F72D8">
        <w:t>;</w:t>
      </w:r>
    </w:p>
    <w:p w14:paraId="13AD3F8A" w14:textId="3AE28430"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organizează şi conduce evidenţa contabilă a veniturilor bugetului local</w:t>
      </w:r>
      <w:r w:rsidR="004C4158" w:rsidRPr="009F72D8">
        <w:t>;</w:t>
      </w:r>
    </w:p>
    <w:p w14:paraId="786B47AD" w14:textId="5DF31C9A"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asigură şi răspunde de întocmirea la timp şi în conformitate cu dispoziţiile legale a balanţelor de verificare lunare, a bilanţurilor trimestriale şi anuale precum şi a situaţiilor statistice cerute</w:t>
      </w:r>
      <w:r w:rsidR="004C4158" w:rsidRPr="009F72D8">
        <w:t>;</w:t>
      </w:r>
    </w:p>
    <w:p w14:paraId="46A9C10B" w14:textId="7265A97F"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participă la organizarea sistemului informaţional al instituţiei, urmărind folosirea cât mai eficientă a datelor contabilităţii</w:t>
      </w:r>
      <w:r w:rsidR="004C4158" w:rsidRPr="009F72D8">
        <w:t>;</w:t>
      </w:r>
    </w:p>
    <w:p w14:paraId="795F8CF2" w14:textId="2B0B10CE"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asigură şi răspunde de păstrarea documentelor justificative care stau la baza înregistrărilor în contabilitate</w:t>
      </w:r>
      <w:r w:rsidR="004C4158" w:rsidRPr="009F72D8">
        <w:t>;</w:t>
      </w:r>
    </w:p>
    <w:p w14:paraId="61AF2AD4" w14:textId="5CB5D394"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urmăreşte, controlează şi răspunde de stabilirea şi încasarea cuantumului garanţiilor materiale pentru personalul care gestionează valori materiale şi băneşti</w:t>
      </w:r>
      <w:r w:rsidR="004C4158" w:rsidRPr="009F72D8">
        <w:t>;</w:t>
      </w:r>
    </w:p>
    <w:p w14:paraId="180AFE3B" w14:textId="23426A80"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exercită controlul zilnic asupra operaţiunilor efectuate prin casieria instituţiei</w:t>
      </w:r>
      <w:r w:rsidR="004C4158" w:rsidRPr="009F72D8">
        <w:t>;</w:t>
      </w:r>
    </w:p>
    <w:p w14:paraId="78C7D088" w14:textId="03C7239E"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asigură şi răspunde pentru lichidarea operaţiunilor de plată ale instituţiei, propunând măsurile necesare pentru stabilirea răspunsurilor atunci când este cazul, şefului ierarhic</w:t>
      </w:r>
      <w:r w:rsidR="004C4158" w:rsidRPr="009F72D8">
        <w:t>;</w:t>
      </w:r>
    </w:p>
    <w:p w14:paraId="2497ECF7" w14:textId="78498D5C"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organizează şi răspunde de efectuarea la timp a operaţiunilor de inventariere a valorilor materiale şi băneşti în conformitate cu legile în vigoare</w:t>
      </w:r>
      <w:r w:rsidR="004C4158" w:rsidRPr="009F72D8">
        <w:t>;</w:t>
      </w:r>
    </w:p>
    <w:p w14:paraId="736A876F" w14:textId="1F651A18"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la termenele stabilite pentru depunerea dărilor de seamă contabile primeşte, verifică şi centralizează dările de seamă privind executarea bugetelor depuse de ordonatorii de credite finanţate din bugetul local</w:t>
      </w:r>
      <w:r w:rsidR="004C4158" w:rsidRPr="009F72D8">
        <w:t>;</w:t>
      </w:r>
    </w:p>
    <w:p w14:paraId="58DAA702" w14:textId="0EBE149A"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şi transmite darea de seamă contabilă centralizată privind execuţia bugetului local şi al bugetului instituţiilor publice subordonate</w:t>
      </w:r>
      <w:r w:rsidR="004C4158" w:rsidRPr="009F72D8">
        <w:t>;</w:t>
      </w:r>
    </w:p>
    <w:p w14:paraId="5745D0F7" w14:textId="1CD886B1"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exercită controlul financiar preventiv pentru plăţile efectuate din bugetul propriu, conform deciziei de exercitare al controlului financiar preventiv emisă de ordonatorul principal de credite</w:t>
      </w:r>
      <w:r w:rsidR="004C4158" w:rsidRPr="009F72D8">
        <w:t>;</w:t>
      </w:r>
    </w:p>
    <w:p w14:paraId="2C6E7A62" w14:textId="460BEC40"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execută orice alte lucrări repartizate de primar în cadrul atribuţiilor şi sarcinilor de serviciu în formă şi la termenele cerute</w:t>
      </w:r>
      <w:r w:rsidR="004C4158" w:rsidRPr="009F72D8">
        <w:t>;</w:t>
      </w:r>
    </w:p>
    <w:p w14:paraId="2559D599" w14:textId="260BCEBF"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înregistrează cronologic şi sistematic în baza unor documente justificative operaţiunile efectuate</w:t>
      </w:r>
      <w:r w:rsidR="004C4158" w:rsidRPr="009F72D8">
        <w:t>;</w:t>
      </w:r>
    </w:p>
    <w:p w14:paraId="026419D0" w14:textId="67C52945"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 xml:space="preserve">lunar, întocmeşte balanţa de verificare sintetică, asigură concordanţa între evidenţa sintetică şi </w:t>
      </w:r>
      <w:r w:rsidRPr="009F72D8">
        <w:lastRenderedPageBreak/>
        <w:t>analitică a furnizorilor, creditorilor, decontărilor cu salariile, decontărilor cu bugetul statului şi decontărilor cu bugetul asigurărilor sociale</w:t>
      </w:r>
      <w:r w:rsidR="004C4158" w:rsidRPr="009F72D8">
        <w:t>;</w:t>
      </w:r>
    </w:p>
    <w:p w14:paraId="553F0220" w14:textId="0501C91F"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execuţia cheltuielilor bugetului local, atât evidenţa plăţilor de casă, cât şi a cheltuielilor efective pe structura clasificaţiei bugetare</w:t>
      </w:r>
      <w:r w:rsidR="004C4158" w:rsidRPr="009F72D8">
        <w:t>;</w:t>
      </w:r>
    </w:p>
    <w:p w14:paraId="6D415CFE" w14:textId="37696ED4"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efectuează contabilitatea fondurilor cu destinaţie specială</w:t>
      </w:r>
      <w:r w:rsidR="004C4158" w:rsidRPr="009F72D8">
        <w:t>;</w:t>
      </w:r>
    </w:p>
    <w:p w14:paraId="7F99652B" w14:textId="02BD93C7"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dispoziţii de plată şi încasare</w:t>
      </w:r>
      <w:r w:rsidR="004C4158" w:rsidRPr="009F72D8">
        <w:t>;</w:t>
      </w:r>
    </w:p>
    <w:p w14:paraId="3ACB2E37" w14:textId="1512D837"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participă la întocmirea bugetului local</w:t>
      </w:r>
      <w:r w:rsidR="004C4158" w:rsidRPr="009F72D8">
        <w:t>;</w:t>
      </w:r>
    </w:p>
    <w:p w14:paraId="1FB8B6BE" w14:textId="2B8CB620"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participă la întocmirea dărilor de seamă trimestriale şi anuale</w:t>
      </w:r>
      <w:r w:rsidR="004C4158" w:rsidRPr="009F72D8">
        <w:t>;</w:t>
      </w:r>
    </w:p>
    <w:p w14:paraId="0C476ACC" w14:textId="69D0A114"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urmăreşte permanent efectuarea cheltuielilor bugetare în limita şi cu destinaţia stabilită prin bugetul anual aprobat</w:t>
      </w:r>
      <w:r w:rsidR="004C4158" w:rsidRPr="009F72D8">
        <w:t>;</w:t>
      </w:r>
    </w:p>
    <w:p w14:paraId="2AD8CA6F" w14:textId="77777777"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statele de plată pentru salariaţii Primăriei şi ai Consiliului Local, cu respectarea legislaţiei în vigoare.</w:t>
      </w:r>
    </w:p>
    <w:p w14:paraId="59DAD240" w14:textId="05E4CDC7"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documentele de plată pentru obligaţiile salariale datorate de angajator şi salariat</w:t>
      </w:r>
      <w:r w:rsidR="004C4158" w:rsidRPr="009F72D8">
        <w:t>;</w:t>
      </w:r>
    </w:p>
    <w:p w14:paraId="3AC0B77E" w14:textId="71593415"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şi depune în termene declaraţiile privind salariile şi obligaţiile salariale, conform legislaţiei în vigoare</w:t>
      </w:r>
      <w:r w:rsidR="004C4158" w:rsidRPr="009F72D8">
        <w:t>;</w:t>
      </w:r>
    </w:p>
    <w:p w14:paraId="0E4C393D" w14:textId="78472C8B"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ţine evidenţa popririlor pentru salariaţii primăriei</w:t>
      </w:r>
      <w:r w:rsidR="004C4158" w:rsidRPr="009F72D8">
        <w:t>;</w:t>
      </w:r>
    </w:p>
    <w:p w14:paraId="1D3C922F" w14:textId="47DA7C4B"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şi răspunde de evidenţa sintetică şi analitică a materialelor, obiectelor de inventar, bonurilor valorice, conform prevederilor legale</w:t>
      </w:r>
      <w:r w:rsidR="004C4158" w:rsidRPr="009F72D8">
        <w:t>;</w:t>
      </w:r>
    </w:p>
    <w:p w14:paraId="37C0D151" w14:textId="42FB6D09" w:rsidR="00B53BF9" w:rsidRPr="009F72D8" w:rsidRDefault="00B53BF9" w:rsidP="00B53BF9">
      <w:pPr>
        <w:widowControl w:val="0"/>
        <w:numPr>
          <w:ilvl w:val="0"/>
          <w:numId w:val="11"/>
        </w:numPr>
        <w:autoSpaceDE w:val="0"/>
        <w:autoSpaceDN w:val="0"/>
        <w:adjustRightInd w:val="0"/>
        <w:spacing w:line="360" w:lineRule="auto"/>
        <w:ind w:left="0" w:firstLine="0"/>
        <w:jc w:val="both"/>
      </w:pPr>
      <w:r w:rsidRPr="009F72D8">
        <w:t>întocmeşte evidenţa sintetică şi analitică a mijloacelor fixe</w:t>
      </w:r>
      <w:r w:rsidR="004C4158" w:rsidRPr="009F72D8">
        <w:t>;</w:t>
      </w:r>
    </w:p>
    <w:p w14:paraId="33A5834D" w14:textId="12AA96FF" w:rsidR="004C4158" w:rsidRPr="009F72D8" w:rsidRDefault="00B53BF9" w:rsidP="004C4158">
      <w:pPr>
        <w:widowControl w:val="0"/>
        <w:numPr>
          <w:ilvl w:val="0"/>
          <w:numId w:val="11"/>
        </w:numPr>
        <w:autoSpaceDE w:val="0"/>
        <w:autoSpaceDN w:val="0"/>
        <w:adjustRightInd w:val="0"/>
        <w:spacing w:line="360" w:lineRule="auto"/>
        <w:ind w:left="0" w:firstLine="0"/>
        <w:jc w:val="both"/>
      </w:pPr>
      <w:r w:rsidRPr="009F72D8">
        <w:t>ţine evidenţa documentelor cu regim special</w:t>
      </w:r>
      <w:r w:rsidR="004C4158" w:rsidRPr="009F72D8">
        <w:t>;</w:t>
      </w:r>
    </w:p>
    <w:p w14:paraId="6FAAFF3B" w14:textId="4F1DD38A"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verifică, num</w:t>
      </w:r>
      <w:r w:rsidR="003A2925" w:rsidRPr="009F72D8">
        <w:t>ăă</w:t>
      </w:r>
      <w:r w:rsidRPr="009F72D8">
        <w:t xml:space="preserve">a </w:t>
      </w:r>
      <w:r w:rsidR="003A2925" w:rsidRPr="009F72D8">
        <w:t>ș</w:t>
      </w:r>
      <w:r w:rsidRPr="009F72D8">
        <w:t>i împacheteaz</w:t>
      </w:r>
      <w:r w:rsidR="003A2925" w:rsidRPr="009F72D8">
        <w:t>ă</w:t>
      </w:r>
      <w:r w:rsidRPr="009F72D8">
        <w:t xml:space="preserve"> corespunzator numerarul încasat, întocme</w:t>
      </w:r>
      <w:r w:rsidR="003A2925" w:rsidRPr="009F72D8">
        <w:t>ș</w:t>
      </w:r>
      <w:r w:rsidRPr="009F72D8">
        <w:t>te zilnic documentele de cas</w:t>
      </w:r>
      <w:r w:rsidR="003A2925" w:rsidRPr="009F72D8">
        <w:t>ă</w:t>
      </w:r>
      <w:r w:rsidRPr="009F72D8">
        <w:t>;</w:t>
      </w:r>
    </w:p>
    <w:p w14:paraId="0E0E679C" w14:textId="29D87D41"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conduce eviden</w:t>
      </w:r>
      <w:r w:rsidR="003A2925" w:rsidRPr="009F72D8">
        <w:t>ț</w:t>
      </w:r>
      <w:r w:rsidRPr="009F72D8">
        <w:t>a intr</w:t>
      </w:r>
      <w:r w:rsidR="003A2925" w:rsidRPr="009F72D8">
        <w:t>ă</w:t>
      </w:r>
      <w:r w:rsidRPr="009F72D8">
        <w:t xml:space="preserve">rilor </w:t>
      </w:r>
      <w:r w:rsidR="003A2925" w:rsidRPr="009F72D8">
        <w:t>ș</w:t>
      </w:r>
      <w:r w:rsidRPr="009F72D8">
        <w:t>i ie</w:t>
      </w:r>
      <w:r w:rsidR="003A2925" w:rsidRPr="009F72D8">
        <w:t>ș</w:t>
      </w:r>
      <w:r w:rsidRPr="009F72D8">
        <w:t>irilor de numerar, stabile</w:t>
      </w:r>
      <w:r w:rsidR="003A2925" w:rsidRPr="009F72D8">
        <w:t>ș</w:t>
      </w:r>
      <w:r w:rsidRPr="009F72D8">
        <w:t>te soldul de cas</w:t>
      </w:r>
      <w:r w:rsidR="003A2925" w:rsidRPr="009F72D8">
        <w:t>ă</w:t>
      </w:r>
      <w:r w:rsidRPr="009F72D8">
        <w:t xml:space="preserve"> zilnic, confrunt</w:t>
      </w:r>
      <w:r w:rsidR="003A2925" w:rsidRPr="009F72D8">
        <w:t>ă</w:t>
      </w:r>
      <w:r w:rsidRPr="009F72D8">
        <w:t xml:space="preserve"> soldul zilnic din jurnalul de cas</w:t>
      </w:r>
      <w:r w:rsidR="003A2925" w:rsidRPr="009F72D8">
        <w:t>ă</w:t>
      </w:r>
      <w:r w:rsidRPr="009F72D8">
        <w:t xml:space="preserve"> cu cel faptic existent în casierie;</w:t>
      </w:r>
    </w:p>
    <w:p w14:paraId="59A971CF" w14:textId="6E6249B9"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asigur</w:t>
      </w:r>
      <w:r w:rsidR="003A2925" w:rsidRPr="009F72D8">
        <w:t>ă</w:t>
      </w:r>
      <w:r w:rsidRPr="009F72D8">
        <w:t xml:space="preserve"> integritatea, securitatea numeralului existent în casierie în timpul zilei</w:t>
      </w:r>
      <w:r w:rsidR="003A2925" w:rsidRPr="009F72D8">
        <w:t>;</w:t>
      </w:r>
    </w:p>
    <w:p w14:paraId="547FFD7F" w14:textId="6F5BC8DD"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urm</w:t>
      </w:r>
      <w:r w:rsidR="003A2925" w:rsidRPr="009F72D8">
        <w:t>ă</w:t>
      </w:r>
      <w:r w:rsidRPr="009F72D8">
        <w:t>re</w:t>
      </w:r>
      <w:r w:rsidR="003A2925" w:rsidRPr="009F72D8">
        <w:t>ș</w:t>
      </w:r>
      <w:r w:rsidRPr="009F72D8">
        <w:t>te circuitul documentelor de încasari în numerar în scopul asigurarii integrit</w:t>
      </w:r>
      <w:r w:rsidR="003A2925" w:rsidRPr="009F72D8">
        <w:t>ăț</w:t>
      </w:r>
      <w:r w:rsidRPr="009F72D8">
        <w:t>ii acestora;</w:t>
      </w:r>
    </w:p>
    <w:p w14:paraId="4D2CCF2C" w14:textId="659C36F5" w:rsidR="004C4158" w:rsidRPr="009F72D8" w:rsidRDefault="003A2925" w:rsidP="004C4158">
      <w:pPr>
        <w:widowControl w:val="0"/>
        <w:numPr>
          <w:ilvl w:val="0"/>
          <w:numId w:val="11"/>
        </w:numPr>
        <w:autoSpaceDE w:val="0"/>
        <w:autoSpaceDN w:val="0"/>
        <w:adjustRightInd w:val="0"/>
        <w:spacing w:line="360" w:lineRule="auto"/>
        <w:ind w:left="0" w:firstLine="0"/>
        <w:jc w:val="both"/>
      </w:pPr>
      <w:r w:rsidRPr="009F72D8">
        <w:t>î</w:t>
      </w:r>
      <w:r w:rsidR="004C4158" w:rsidRPr="009F72D8">
        <w:t>ndosariaz</w:t>
      </w:r>
      <w:r w:rsidRPr="009F72D8">
        <w:t>ă</w:t>
      </w:r>
      <w:r w:rsidR="004C4158" w:rsidRPr="009F72D8">
        <w:t xml:space="preserve"> </w:t>
      </w:r>
      <w:r w:rsidRPr="009F72D8">
        <w:t>ș</w:t>
      </w:r>
      <w:r w:rsidR="004C4158" w:rsidRPr="009F72D8">
        <w:t>i arhiveaz</w:t>
      </w:r>
      <w:r w:rsidRPr="009F72D8">
        <w:t>ă</w:t>
      </w:r>
      <w:r w:rsidR="004C4158" w:rsidRPr="009F72D8">
        <w:t xml:space="preserve"> toate documentele ce au facut obiectul activit</w:t>
      </w:r>
      <w:r w:rsidRPr="009F72D8">
        <w:t>ăț</w:t>
      </w:r>
      <w:r w:rsidR="004C4158" w:rsidRPr="009F72D8">
        <w:t>ii;</w:t>
      </w:r>
    </w:p>
    <w:p w14:paraId="4B14A340" w14:textId="598D243B"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urmare</w:t>
      </w:r>
      <w:r w:rsidR="003A2925" w:rsidRPr="009F72D8">
        <w:t>ș</w:t>
      </w:r>
      <w:r w:rsidRPr="009F72D8">
        <w:t>te încadrarea corect</w:t>
      </w:r>
      <w:r w:rsidR="003A2925" w:rsidRPr="009F72D8">
        <w:t>ă</w:t>
      </w:r>
      <w:r w:rsidRPr="009F72D8">
        <w:t xml:space="preserve"> pe surse de venit </w:t>
      </w:r>
      <w:r w:rsidR="003A2925" w:rsidRPr="009F72D8">
        <w:t>ș</w:t>
      </w:r>
      <w:r w:rsidRPr="009F72D8">
        <w:t>i bugete componente în conformitate cu legisla</w:t>
      </w:r>
      <w:r w:rsidR="003A2925" w:rsidRPr="009F72D8">
        <w:t>ț</w:t>
      </w:r>
      <w:r w:rsidRPr="009F72D8">
        <w:t>ia în vigoare cu clasificat</w:t>
      </w:r>
      <w:r w:rsidR="003A2925" w:rsidRPr="009F72D8">
        <w:t>ț</w:t>
      </w:r>
      <w:r w:rsidRPr="009F72D8">
        <w:t>a bugetar</w:t>
      </w:r>
      <w:r w:rsidR="003A2925" w:rsidRPr="009F72D8">
        <w:t>ă</w:t>
      </w:r>
      <w:r w:rsidRPr="009F72D8">
        <w:t xml:space="preserve"> aproba</w:t>
      </w:r>
      <w:r w:rsidR="003A2925" w:rsidRPr="009F72D8">
        <w:t>ș</w:t>
      </w:r>
      <w:r w:rsidRPr="009F72D8">
        <w:t xml:space="preserve">a </w:t>
      </w:r>
      <w:r w:rsidR="003A2925" w:rsidRPr="009F72D8">
        <w:t>ș</w:t>
      </w:r>
      <w:r w:rsidRPr="009F72D8">
        <w:t>i cu conturile deschise în acest sens;</w:t>
      </w:r>
    </w:p>
    <w:p w14:paraId="71C7A70A" w14:textId="41B12995" w:rsidR="004C4158" w:rsidRPr="009F72D8" w:rsidRDefault="003A2925" w:rsidP="004C4158">
      <w:pPr>
        <w:widowControl w:val="0"/>
        <w:numPr>
          <w:ilvl w:val="0"/>
          <w:numId w:val="11"/>
        </w:numPr>
        <w:autoSpaceDE w:val="0"/>
        <w:autoSpaceDN w:val="0"/>
        <w:adjustRightInd w:val="0"/>
        <w:spacing w:line="360" w:lineRule="auto"/>
        <w:ind w:left="0" w:firstLine="0"/>
        <w:jc w:val="both"/>
      </w:pPr>
      <w:r w:rsidRPr="009F72D8">
        <w:t>î</w:t>
      </w:r>
      <w:r w:rsidR="004C4158" w:rsidRPr="009F72D8">
        <w:t>ntocme</w:t>
      </w:r>
      <w:r w:rsidRPr="009F72D8">
        <w:t>ș</w:t>
      </w:r>
      <w:r w:rsidR="004C4158" w:rsidRPr="009F72D8">
        <w:t xml:space="preserve">te borderoul de încasari </w:t>
      </w:r>
      <w:r w:rsidRPr="009F72D8">
        <w:t>ș</w:t>
      </w:r>
      <w:r w:rsidR="004C4158" w:rsidRPr="009F72D8">
        <w:t>i pl</w:t>
      </w:r>
      <w:r w:rsidRPr="009F72D8">
        <w:t>ăț</w:t>
      </w:r>
      <w:r w:rsidR="004C4158" w:rsidRPr="009F72D8">
        <w:t>i pe destina</w:t>
      </w:r>
      <w:r w:rsidRPr="009F72D8">
        <w:t>ț</w:t>
      </w:r>
      <w:r w:rsidR="004C4158" w:rsidRPr="009F72D8">
        <w:t>ii bugetare;</w:t>
      </w:r>
    </w:p>
    <w:p w14:paraId="13600DD7" w14:textId="34A2A6EC"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completeaz</w:t>
      </w:r>
      <w:r w:rsidR="003A2925" w:rsidRPr="009F72D8">
        <w:t>ă</w:t>
      </w:r>
      <w:r w:rsidRPr="009F72D8">
        <w:t xml:space="preserve"> zilnic Registrul de Cas</w:t>
      </w:r>
      <w:r w:rsidR="003A2925" w:rsidRPr="009F72D8">
        <w:t>ă</w:t>
      </w:r>
      <w:r w:rsidRPr="009F72D8">
        <w:t xml:space="preserve"> </w:t>
      </w:r>
      <w:r w:rsidR="003A2925" w:rsidRPr="009F72D8">
        <w:t>ș</w:t>
      </w:r>
      <w:r w:rsidRPr="009F72D8">
        <w:t>i Foaia de V</w:t>
      </w:r>
      <w:r w:rsidR="003A2925" w:rsidRPr="009F72D8">
        <w:t>ă</w:t>
      </w:r>
      <w:r w:rsidRPr="009F72D8">
        <w:t>rs</w:t>
      </w:r>
      <w:r w:rsidR="003A2925" w:rsidRPr="009F72D8">
        <w:t>ă</w:t>
      </w:r>
      <w:r w:rsidRPr="009F72D8">
        <w:t>mânt, depun</w:t>
      </w:r>
      <w:r w:rsidR="003A2925" w:rsidRPr="009F72D8">
        <w:t>â</w:t>
      </w:r>
      <w:r w:rsidRPr="009F72D8">
        <w:t>nd zilnic sumele încasate, pe destinatii bugetare, la Trezoreria Ilfov;</w:t>
      </w:r>
    </w:p>
    <w:p w14:paraId="66FFB776" w14:textId="77777777" w:rsidR="004C4158" w:rsidRPr="009F72D8" w:rsidRDefault="004C4158" w:rsidP="004C4158">
      <w:pPr>
        <w:widowControl w:val="0"/>
        <w:numPr>
          <w:ilvl w:val="0"/>
          <w:numId w:val="11"/>
        </w:numPr>
        <w:autoSpaceDE w:val="0"/>
        <w:autoSpaceDN w:val="0"/>
        <w:adjustRightInd w:val="0"/>
        <w:spacing w:line="360" w:lineRule="auto"/>
        <w:ind w:left="0" w:firstLine="0"/>
        <w:jc w:val="both"/>
      </w:pPr>
      <w:r w:rsidRPr="009F72D8">
        <w:t>depune la Trezorerie, conform prevederilor legale, veniturile încasate;</w:t>
      </w:r>
    </w:p>
    <w:p w14:paraId="38A381CA" w14:textId="77777777" w:rsidR="00B53BF9" w:rsidRPr="009F72D8" w:rsidRDefault="00B53BF9" w:rsidP="00B53BF9">
      <w:pPr>
        <w:widowControl w:val="0"/>
        <w:numPr>
          <w:ilvl w:val="0"/>
          <w:numId w:val="11"/>
        </w:numPr>
        <w:autoSpaceDE w:val="0"/>
        <w:autoSpaceDN w:val="0"/>
        <w:adjustRightInd w:val="0"/>
        <w:spacing w:line="360" w:lineRule="auto"/>
        <w:ind w:left="0" w:firstLine="0"/>
        <w:jc w:val="both"/>
        <w:rPr>
          <w:b/>
          <w:bCs/>
        </w:rPr>
      </w:pPr>
      <w:r w:rsidRPr="009F72D8">
        <w:t xml:space="preserve">exercită şi alte atribuţii stabilite prin legi sau alte acte normative, prin hotărâri ale Consiliului </w:t>
      </w:r>
      <w:r w:rsidRPr="009F72D8">
        <w:lastRenderedPageBreak/>
        <w:t>local, dispoziţii ale Primarului sau primite de la şefii ierarhici.</w:t>
      </w:r>
      <w:r w:rsidRPr="009F72D8">
        <w:rPr>
          <w:b/>
          <w:bCs/>
        </w:rPr>
        <w:t xml:space="preserve"> </w:t>
      </w:r>
    </w:p>
    <w:p w14:paraId="3DE269DC" w14:textId="77777777" w:rsidR="00A07935" w:rsidRPr="009F72D8" w:rsidRDefault="00A07935" w:rsidP="00A07935">
      <w:pPr>
        <w:tabs>
          <w:tab w:val="left" w:pos="0"/>
        </w:tabs>
        <w:autoSpaceDE w:val="0"/>
        <w:autoSpaceDN w:val="0"/>
        <w:adjustRightInd w:val="0"/>
        <w:spacing w:line="360" w:lineRule="auto"/>
        <w:jc w:val="both"/>
        <w:rPr>
          <w:b/>
        </w:rPr>
      </w:pPr>
    </w:p>
    <w:p w14:paraId="36300C86" w14:textId="7B940DC0" w:rsidR="00897CDA" w:rsidRPr="009F72D8" w:rsidRDefault="00B53BF9" w:rsidP="00B53BF9">
      <w:pPr>
        <w:pStyle w:val="Listparagraf"/>
        <w:numPr>
          <w:ilvl w:val="1"/>
          <w:numId w:val="86"/>
        </w:numPr>
        <w:tabs>
          <w:tab w:val="left" w:pos="0"/>
        </w:tabs>
        <w:autoSpaceDE w:val="0"/>
        <w:autoSpaceDN w:val="0"/>
        <w:adjustRightInd w:val="0"/>
        <w:spacing w:line="360" w:lineRule="auto"/>
        <w:jc w:val="both"/>
        <w:rPr>
          <w:b/>
        </w:rPr>
      </w:pPr>
      <w:r w:rsidRPr="009F72D8">
        <w:rPr>
          <w:b/>
        </w:rPr>
        <w:t xml:space="preserve"> </w:t>
      </w:r>
      <w:r w:rsidR="00A07935" w:rsidRPr="009F72D8">
        <w:rPr>
          <w:b/>
        </w:rPr>
        <w:t>Compartimentul impozite și taxe locale</w:t>
      </w:r>
    </w:p>
    <w:p w14:paraId="6C5D2FD8" w14:textId="0EDE712D" w:rsidR="00897CDA" w:rsidRPr="009F72D8" w:rsidRDefault="00897CDA" w:rsidP="00897CDA">
      <w:pPr>
        <w:tabs>
          <w:tab w:val="left" w:pos="0"/>
        </w:tabs>
        <w:autoSpaceDE w:val="0"/>
        <w:autoSpaceDN w:val="0"/>
        <w:adjustRightInd w:val="0"/>
        <w:spacing w:line="360" w:lineRule="auto"/>
        <w:jc w:val="both"/>
        <w:rPr>
          <w:b/>
        </w:rPr>
      </w:pPr>
      <w:r w:rsidRPr="009F72D8">
        <w:rPr>
          <w:b/>
        </w:rPr>
        <w:t>Art.</w:t>
      </w:r>
      <w:r w:rsidR="002204B7" w:rsidRPr="009F72D8">
        <w:rPr>
          <w:b/>
        </w:rPr>
        <w:t xml:space="preserve"> 3</w:t>
      </w:r>
      <w:r w:rsidR="00011B21" w:rsidRPr="009F72D8">
        <w:rPr>
          <w:b/>
        </w:rPr>
        <w:t>9</w:t>
      </w:r>
      <w:r w:rsidR="002204B7" w:rsidRPr="009F72D8">
        <w:rPr>
          <w:b/>
        </w:rPr>
        <w:t>.</w:t>
      </w:r>
      <w:r w:rsidRPr="009F72D8">
        <w:rPr>
          <w:b/>
        </w:rPr>
        <w:t xml:space="preserve"> </w:t>
      </w:r>
      <w:r w:rsidR="003D55B4" w:rsidRPr="009F72D8">
        <w:rPr>
          <w:b/>
        </w:rPr>
        <w:t>Compartimentul impozite și taxe locale</w:t>
      </w:r>
      <w:r w:rsidRPr="009F72D8">
        <w:rPr>
          <w:b/>
        </w:rPr>
        <w:t xml:space="preserve"> are următoarele atribuții:</w:t>
      </w:r>
    </w:p>
    <w:p w14:paraId="4E015007" w14:textId="77777777" w:rsidR="00897CDA" w:rsidRPr="009F72D8" w:rsidRDefault="00897CDA" w:rsidP="006B22E8">
      <w:pPr>
        <w:pStyle w:val="Corptext2"/>
        <w:numPr>
          <w:ilvl w:val="0"/>
          <w:numId w:val="10"/>
        </w:numPr>
        <w:spacing w:after="0" w:line="360" w:lineRule="auto"/>
        <w:ind w:left="0" w:firstLine="0"/>
        <w:jc w:val="both"/>
        <w:rPr>
          <w:b/>
        </w:rPr>
      </w:pPr>
      <w:r w:rsidRPr="009F72D8">
        <w:t>efectuarea activităţii de constatare, impunere, urmărire şi încasare a impozitelor şi taxelor locale pentru persoanele fizice şi agenţii economici, efectuând cel puţin o verificare anuală a acestora;</w:t>
      </w:r>
    </w:p>
    <w:p w14:paraId="2367FF60" w14:textId="77777777" w:rsidR="00897CDA" w:rsidRPr="009F72D8" w:rsidRDefault="00897CDA" w:rsidP="006B22E8">
      <w:pPr>
        <w:numPr>
          <w:ilvl w:val="0"/>
          <w:numId w:val="10"/>
        </w:numPr>
        <w:spacing w:line="360" w:lineRule="auto"/>
        <w:ind w:left="0" w:firstLine="0"/>
        <w:jc w:val="both"/>
      </w:pPr>
      <w:r w:rsidRPr="009F72D8">
        <w:t>efectuarea de controale la agenţii economici privind modul cum aceştia îşi îndeplinesc obligaţiile fiscale faţă de bugetul local, conduc evidenţele contabile, depun în termenul legal declaraţiile de impunere, dările de seamă sau deconturile prevăzute de lege;</w:t>
      </w:r>
    </w:p>
    <w:p w14:paraId="67BCCFC1" w14:textId="77777777" w:rsidR="00897CDA" w:rsidRPr="009F72D8" w:rsidRDefault="00897CDA" w:rsidP="006B22E8">
      <w:pPr>
        <w:numPr>
          <w:ilvl w:val="0"/>
          <w:numId w:val="10"/>
        </w:numPr>
        <w:spacing w:line="360" w:lineRule="auto"/>
        <w:ind w:left="0" w:firstLine="0"/>
        <w:jc w:val="both"/>
      </w:pPr>
      <w:r w:rsidRPr="009F72D8">
        <w:t>urmărirea respectării termenului legal de confirmare a debitelor de insolvabilitate, verifică actele de insolvabilitate;</w:t>
      </w:r>
    </w:p>
    <w:p w14:paraId="517AFCB3" w14:textId="77777777" w:rsidR="00897CDA" w:rsidRPr="009F72D8" w:rsidRDefault="00897CDA" w:rsidP="00897CDA">
      <w:pPr>
        <w:pStyle w:val="Indentcorptext"/>
        <w:numPr>
          <w:ilvl w:val="0"/>
          <w:numId w:val="10"/>
        </w:numPr>
        <w:spacing w:after="0" w:line="360" w:lineRule="auto"/>
        <w:jc w:val="both"/>
      </w:pPr>
      <w:r w:rsidRPr="009F72D8">
        <w:t>încasarea la termenele legale, a următoarelor impozite şi taxe locale:</w:t>
      </w:r>
    </w:p>
    <w:p w14:paraId="763D33D8" w14:textId="77777777" w:rsidR="00897CDA" w:rsidRPr="009F72D8" w:rsidRDefault="00897CDA" w:rsidP="00897CDA">
      <w:pPr>
        <w:pStyle w:val="Indentcorptext"/>
        <w:spacing w:after="0" w:line="360" w:lineRule="auto"/>
        <w:ind w:left="1350"/>
        <w:jc w:val="both"/>
      </w:pPr>
      <w:r w:rsidRPr="009F72D8">
        <w:t>- impozit pe clădiri şi terenuri deţinute de persoane fizice şi juridice;</w:t>
      </w:r>
    </w:p>
    <w:p w14:paraId="24FAD6FD" w14:textId="77777777" w:rsidR="00897CDA" w:rsidRPr="009F72D8" w:rsidRDefault="00897CDA" w:rsidP="00897CDA">
      <w:pPr>
        <w:pStyle w:val="Indentcorptext"/>
        <w:spacing w:after="0" w:line="360" w:lineRule="auto"/>
        <w:ind w:left="1350"/>
        <w:jc w:val="both"/>
      </w:pPr>
      <w:r w:rsidRPr="009F72D8">
        <w:t>- taxe asupra mijloacelor de transport deţinute de persoane fizice şi juridice;</w:t>
      </w:r>
    </w:p>
    <w:p w14:paraId="46166294" w14:textId="77777777" w:rsidR="00897CDA" w:rsidRPr="009F72D8" w:rsidRDefault="00897CDA" w:rsidP="00897CDA">
      <w:pPr>
        <w:pStyle w:val="Indentcorptext"/>
        <w:spacing w:after="0" w:line="360" w:lineRule="auto"/>
        <w:ind w:left="1350"/>
        <w:jc w:val="both"/>
      </w:pPr>
      <w:r w:rsidRPr="009F72D8">
        <w:t>- taxe pentru eliberarea certificatelor de urbanism, avizelor şi autorizaţiilor de construire;</w:t>
      </w:r>
    </w:p>
    <w:p w14:paraId="63D0AA38" w14:textId="77777777" w:rsidR="00897CDA" w:rsidRPr="009F72D8" w:rsidRDefault="00897CDA" w:rsidP="00897CDA">
      <w:pPr>
        <w:pStyle w:val="Indentcorptext"/>
        <w:spacing w:after="0" w:line="360" w:lineRule="auto"/>
        <w:ind w:left="1350"/>
        <w:jc w:val="both"/>
      </w:pPr>
      <w:r w:rsidRPr="009F72D8">
        <w:t>- taxe pentru folosirea mijloacelor de reclamă şi publicitate;</w:t>
      </w:r>
    </w:p>
    <w:p w14:paraId="571F1A1B" w14:textId="77777777" w:rsidR="00897CDA" w:rsidRPr="009F72D8" w:rsidRDefault="00897CDA" w:rsidP="00897CDA">
      <w:pPr>
        <w:pStyle w:val="Indentcorptext"/>
        <w:spacing w:after="0" w:line="360" w:lineRule="auto"/>
        <w:ind w:left="1350"/>
        <w:jc w:val="both"/>
      </w:pPr>
      <w:r w:rsidRPr="009F72D8">
        <w:t>- impozit pe spectacole;</w:t>
      </w:r>
    </w:p>
    <w:p w14:paraId="5F396FFF" w14:textId="77777777" w:rsidR="00897CDA" w:rsidRPr="009F72D8" w:rsidRDefault="00897CDA" w:rsidP="00897CDA">
      <w:pPr>
        <w:pStyle w:val="Indentcorptext"/>
        <w:spacing w:after="0" w:line="360" w:lineRule="auto"/>
        <w:ind w:left="1350"/>
        <w:jc w:val="both"/>
      </w:pPr>
      <w:r w:rsidRPr="009F72D8">
        <w:t>- alte taxe şi impozite locale;</w:t>
      </w:r>
    </w:p>
    <w:p w14:paraId="398A82F2" w14:textId="77777777" w:rsidR="00897CDA" w:rsidRPr="009F72D8" w:rsidRDefault="00897CDA" w:rsidP="006B22E8">
      <w:pPr>
        <w:pStyle w:val="Corptext2"/>
        <w:numPr>
          <w:ilvl w:val="0"/>
          <w:numId w:val="10"/>
        </w:numPr>
        <w:spacing w:after="0" w:line="360" w:lineRule="auto"/>
        <w:ind w:left="0" w:firstLine="0"/>
        <w:jc w:val="both"/>
      </w:pPr>
      <w:r w:rsidRPr="009F72D8">
        <w:t>stabilirea şi aplicarea penalităţilor de întârziere pentru neplata la termenele legale a impozitelor şi taxelor locale.</w:t>
      </w:r>
    </w:p>
    <w:p w14:paraId="11CE5AAE" w14:textId="77777777" w:rsidR="00897CDA" w:rsidRPr="009F72D8" w:rsidRDefault="00897CDA" w:rsidP="006B22E8">
      <w:pPr>
        <w:pStyle w:val="Corptext2"/>
        <w:numPr>
          <w:ilvl w:val="0"/>
          <w:numId w:val="10"/>
        </w:numPr>
        <w:spacing w:after="0" w:line="360" w:lineRule="auto"/>
        <w:ind w:left="0" w:firstLine="0"/>
        <w:jc w:val="both"/>
      </w:pPr>
      <w:r w:rsidRPr="009F72D8">
        <w:t>întocmirea listelor de rămăşiţe la sfârşitul anului pentru contribuabilii persoane fizice şi juridice care nu şi-au plătit integral taxele şi impozitele în cursul anului, şi adoptă măsurile legale pentru încasarea acestora;</w:t>
      </w:r>
    </w:p>
    <w:p w14:paraId="347973BE" w14:textId="77777777" w:rsidR="00897CDA" w:rsidRPr="009F72D8" w:rsidRDefault="00897CDA" w:rsidP="006B22E8">
      <w:pPr>
        <w:numPr>
          <w:ilvl w:val="0"/>
          <w:numId w:val="10"/>
        </w:numPr>
        <w:spacing w:line="360" w:lineRule="auto"/>
        <w:ind w:left="0" w:firstLine="0"/>
        <w:jc w:val="both"/>
      </w:pPr>
      <w:r w:rsidRPr="009F72D8">
        <w:t>întocmirea situaţiilor statistice referitoare la activitatea de constatare, impunere, urmărire a taxelor şi impozitelor locale şi asigură transmiterea acestora la termenele stabilite;</w:t>
      </w:r>
    </w:p>
    <w:p w14:paraId="325A1225" w14:textId="77777777" w:rsidR="00897CDA" w:rsidRPr="009F72D8" w:rsidRDefault="00897CDA" w:rsidP="006B22E8">
      <w:pPr>
        <w:pStyle w:val="Corptext2"/>
        <w:numPr>
          <w:ilvl w:val="0"/>
          <w:numId w:val="10"/>
        </w:numPr>
        <w:spacing w:after="0" w:line="360" w:lineRule="auto"/>
        <w:ind w:left="0" w:firstLine="0"/>
        <w:jc w:val="both"/>
        <w:rPr>
          <w:b/>
        </w:rPr>
      </w:pPr>
      <w:r w:rsidRPr="009F72D8">
        <w:t>participarea la întocmirea proiectului bugetului de venituri şi cheltuieli local, asigurând concordanţa dintre evidenţele fiscale şi capitolele şi subcapitolele de venituri;</w:t>
      </w:r>
    </w:p>
    <w:p w14:paraId="485BE0A4" w14:textId="77777777" w:rsidR="00EF696F"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 xml:space="preserve">încasarea taxelor din concesionarea sau închirierea terenurilor proprietate publică ori privată a unităţii administrativ-teritoriale; </w:t>
      </w:r>
    </w:p>
    <w:p w14:paraId="4476F247" w14:textId="6BA587E9" w:rsidR="00897CDA"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 xml:space="preserve">urmărirea încasării veniturilor rezultate în urma contractelor încheiate şi evidenţierea agenţilor debitori;             </w:t>
      </w:r>
    </w:p>
    <w:p w14:paraId="223969A8" w14:textId="77777777" w:rsidR="00897CDA"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 xml:space="preserve">asigurarea evidenţierii veniturilor extrabugetare rezultate în urma contractelor încheiate; </w:t>
      </w:r>
    </w:p>
    <w:p w14:paraId="0F972009" w14:textId="77777777" w:rsidR="00897CDA" w:rsidRPr="009F72D8" w:rsidRDefault="00897CDA" w:rsidP="006B22E8">
      <w:pPr>
        <w:numPr>
          <w:ilvl w:val="0"/>
          <w:numId w:val="10"/>
        </w:numPr>
        <w:spacing w:line="360" w:lineRule="auto"/>
        <w:ind w:left="0" w:firstLine="0"/>
        <w:jc w:val="both"/>
      </w:pPr>
      <w:r w:rsidRPr="009F72D8">
        <w:t>întocmirea de rapoarte de specialitate către Consiliul local, privind instituirea de taxe speciale sau alte taxe, conform prevederilor legale;</w:t>
      </w:r>
    </w:p>
    <w:p w14:paraId="33B4B01E" w14:textId="77777777" w:rsidR="00897CDA" w:rsidRPr="009F72D8" w:rsidRDefault="00897CDA" w:rsidP="006B22E8">
      <w:pPr>
        <w:numPr>
          <w:ilvl w:val="0"/>
          <w:numId w:val="10"/>
        </w:numPr>
        <w:spacing w:line="360" w:lineRule="auto"/>
        <w:ind w:left="0" w:firstLine="0"/>
        <w:jc w:val="both"/>
      </w:pPr>
      <w:r w:rsidRPr="009F72D8">
        <w:lastRenderedPageBreak/>
        <w:t>verificarea şi înregistrarea cererilor privind acordarea înlesnirilor la plată a obligaţiilor fiscale şi întocmirea documentele necesare soluţionării acestora;</w:t>
      </w:r>
    </w:p>
    <w:p w14:paraId="35D5473D" w14:textId="77777777" w:rsidR="00897CDA"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efectuarea controlului fiscal la agenţii economici care deţin bunuri impozabile, întocmirea raportului în urma controlului fiscal;</w:t>
      </w:r>
    </w:p>
    <w:p w14:paraId="521ACEEB" w14:textId="77777777" w:rsidR="00897CDA" w:rsidRPr="009F72D8" w:rsidRDefault="00897CDA" w:rsidP="006B22E8">
      <w:pPr>
        <w:numPr>
          <w:ilvl w:val="0"/>
          <w:numId w:val="10"/>
        </w:numPr>
        <w:spacing w:line="360" w:lineRule="auto"/>
        <w:ind w:left="0" w:firstLine="0"/>
        <w:jc w:val="both"/>
      </w:pPr>
      <w:r w:rsidRPr="009F72D8">
        <w:t>verificarea respectării condiţiilor de înfiinţare a popririlor pe veniturile realizate de debitori;</w:t>
      </w:r>
    </w:p>
    <w:p w14:paraId="6980EC74" w14:textId="77777777" w:rsidR="00897CDA" w:rsidRPr="009F72D8" w:rsidRDefault="00897CDA" w:rsidP="006B22E8">
      <w:pPr>
        <w:numPr>
          <w:ilvl w:val="0"/>
          <w:numId w:val="10"/>
        </w:numPr>
        <w:spacing w:line="360" w:lineRule="auto"/>
        <w:ind w:left="0" w:firstLine="0"/>
        <w:jc w:val="both"/>
      </w:pPr>
      <w:r w:rsidRPr="009F72D8">
        <w:t>organizarea şi exercitarea activităţii de urmărire şi încasare la buget a veniturilor fiscale şi nefiscale în cazul nerespectării termenelor de plată, asigură calcularea de majorări de întârziere pentru încasarea acestora;</w:t>
      </w:r>
    </w:p>
    <w:p w14:paraId="11FC0B3D" w14:textId="77777777" w:rsidR="00897CDA" w:rsidRPr="009F72D8" w:rsidRDefault="00897CDA" w:rsidP="006B22E8">
      <w:pPr>
        <w:numPr>
          <w:ilvl w:val="0"/>
          <w:numId w:val="10"/>
        </w:numPr>
        <w:spacing w:line="360" w:lineRule="auto"/>
        <w:ind w:left="0" w:firstLine="0"/>
        <w:jc w:val="both"/>
      </w:pPr>
      <w:r w:rsidRPr="009F72D8">
        <w:t>desfăşurarea activităţii de primire şi verificare a declaraţiilor de impunere depuse de persoanele fizice şi juridice în vederea întocmirii procesului verbal de stabilire a impozitului sau taxei aferente;</w:t>
      </w:r>
    </w:p>
    <w:p w14:paraId="0D47E89F" w14:textId="77777777" w:rsidR="00897CDA" w:rsidRPr="009F72D8" w:rsidRDefault="00897CDA" w:rsidP="006B22E8">
      <w:pPr>
        <w:numPr>
          <w:ilvl w:val="0"/>
          <w:numId w:val="10"/>
        </w:numPr>
        <w:spacing w:line="360" w:lineRule="auto"/>
        <w:ind w:left="0" w:firstLine="0"/>
        <w:jc w:val="both"/>
      </w:pPr>
      <w:r w:rsidRPr="009F72D8">
        <w:t>ţinerea evidenţei contabile analitice (nominală) pe plătitori, cu ajutorul rolului unic şi registrului rol special pe calculator;</w:t>
      </w:r>
    </w:p>
    <w:p w14:paraId="1AB3DDDA" w14:textId="77777777" w:rsidR="00897CDA"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întocmirea şi transmiterea înştiinţărilor debitorilor care au plătit în plus pe anul expirat;</w:t>
      </w:r>
    </w:p>
    <w:p w14:paraId="0152AF9E" w14:textId="77777777" w:rsidR="00897CDA" w:rsidRPr="009F72D8" w:rsidRDefault="00897CDA" w:rsidP="006B22E8">
      <w:pPr>
        <w:pStyle w:val="Corptext3"/>
        <w:numPr>
          <w:ilvl w:val="0"/>
          <w:numId w:val="10"/>
        </w:numPr>
        <w:spacing w:after="0" w:line="360" w:lineRule="auto"/>
        <w:ind w:left="0" w:firstLine="0"/>
        <w:jc w:val="both"/>
        <w:rPr>
          <w:sz w:val="24"/>
          <w:szCs w:val="24"/>
        </w:rPr>
      </w:pPr>
      <w:r w:rsidRPr="009F72D8">
        <w:rPr>
          <w:sz w:val="24"/>
          <w:szCs w:val="24"/>
        </w:rPr>
        <w:t>întocmirea borderourilor cu contribuabilii care au beneficiat de bonificaţii, întocmirea evidenţei speciale a debitorilor care au fost declaraţi ca insolvabili, conform prevederilor legale în vigoare.</w:t>
      </w:r>
    </w:p>
    <w:p w14:paraId="5C27F572" w14:textId="77777777" w:rsidR="00897CDA" w:rsidRPr="009F72D8" w:rsidRDefault="00897CDA" w:rsidP="006B22E8">
      <w:pPr>
        <w:numPr>
          <w:ilvl w:val="0"/>
          <w:numId w:val="10"/>
        </w:numPr>
        <w:spacing w:line="360" w:lineRule="auto"/>
        <w:ind w:left="0" w:firstLine="0"/>
        <w:jc w:val="both"/>
      </w:pPr>
      <w:r w:rsidRPr="009F72D8">
        <w:t>transmite debitele aferente cetăţenilor care şi-au schimbat domiciliul unităţilor financiare respective şi după primirea confirmării de la unităţile la care s-au transmis, se efectuează scoaterea din evidenţă;</w:t>
      </w:r>
    </w:p>
    <w:p w14:paraId="04000756" w14:textId="77777777" w:rsidR="00897CDA" w:rsidRPr="009F72D8" w:rsidRDefault="00897CDA" w:rsidP="006B22E8">
      <w:pPr>
        <w:numPr>
          <w:ilvl w:val="0"/>
          <w:numId w:val="10"/>
        </w:numPr>
        <w:spacing w:line="360" w:lineRule="auto"/>
        <w:ind w:left="0" w:firstLine="0"/>
      </w:pPr>
      <w:r w:rsidRPr="009F72D8">
        <w:t>realizarea la sfârşitul anului a evidenţelor nominale conform instrucţiunilor legale;</w:t>
      </w:r>
    </w:p>
    <w:p w14:paraId="102622EC" w14:textId="77777777" w:rsidR="00897CDA" w:rsidRPr="009F72D8" w:rsidRDefault="00897CDA" w:rsidP="006B22E8">
      <w:pPr>
        <w:numPr>
          <w:ilvl w:val="0"/>
          <w:numId w:val="10"/>
        </w:numPr>
        <w:spacing w:line="360" w:lineRule="auto"/>
        <w:ind w:left="0" w:firstLine="0"/>
        <w:jc w:val="both"/>
      </w:pPr>
      <w:r w:rsidRPr="009F72D8">
        <w:t>calcularea corectă a majorărilor de întârziere şi încasarea lor integral, calcularea şi acordarea din oficiu prin chitanţă a bonificaţiei legale pentru plata cu anticipaţie;</w:t>
      </w:r>
    </w:p>
    <w:p w14:paraId="22165F73" w14:textId="77777777" w:rsidR="00897CDA" w:rsidRPr="009F72D8" w:rsidRDefault="00897CDA" w:rsidP="006B22E8">
      <w:pPr>
        <w:numPr>
          <w:ilvl w:val="0"/>
          <w:numId w:val="10"/>
        </w:numPr>
        <w:spacing w:line="360" w:lineRule="auto"/>
        <w:ind w:left="0" w:firstLine="0"/>
        <w:jc w:val="both"/>
      </w:pPr>
      <w:r w:rsidRPr="009F72D8">
        <w:t>eliberarea de chitanţe din chitanţiere tip MF pentru toate sumele încasate şi completarea lor corectă şi completă, precum şi semnarea acestora împreună cu contribuabilul;</w:t>
      </w:r>
    </w:p>
    <w:p w14:paraId="4F587C98" w14:textId="77777777" w:rsidR="00897CDA" w:rsidRPr="009F72D8" w:rsidRDefault="00897CDA" w:rsidP="006B22E8">
      <w:pPr>
        <w:numPr>
          <w:ilvl w:val="0"/>
          <w:numId w:val="10"/>
        </w:numPr>
        <w:spacing w:line="360" w:lineRule="auto"/>
        <w:ind w:left="0" w:firstLine="0"/>
        <w:jc w:val="both"/>
      </w:pPr>
      <w:r w:rsidRPr="009F72D8">
        <w:t>păstrarea în casa de fier a sumelor încasate şi a actelor de valoare;</w:t>
      </w:r>
    </w:p>
    <w:p w14:paraId="10B0A771" w14:textId="77777777" w:rsidR="00897CDA" w:rsidRPr="009F72D8" w:rsidRDefault="00897CDA" w:rsidP="006B22E8">
      <w:pPr>
        <w:pStyle w:val="Corptext2"/>
        <w:numPr>
          <w:ilvl w:val="0"/>
          <w:numId w:val="10"/>
        </w:numPr>
        <w:spacing w:after="0" w:line="360" w:lineRule="auto"/>
        <w:ind w:left="0" w:firstLine="0"/>
        <w:jc w:val="both"/>
      </w:pPr>
      <w:r w:rsidRPr="009F72D8">
        <w:t>întocmirea, în baza chitanţelor emise, a borderourilor desfăşurătoare şi depunerea la casieria trezoreriei a sumelor încasate;</w:t>
      </w:r>
    </w:p>
    <w:p w14:paraId="641453D2" w14:textId="77777777" w:rsidR="00897CDA" w:rsidRPr="009F72D8" w:rsidRDefault="00897CDA" w:rsidP="006B22E8">
      <w:pPr>
        <w:pStyle w:val="Indentcorptext"/>
        <w:numPr>
          <w:ilvl w:val="0"/>
          <w:numId w:val="10"/>
        </w:numPr>
        <w:spacing w:after="0" w:line="360" w:lineRule="auto"/>
        <w:ind w:left="0" w:firstLine="0"/>
        <w:jc w:val="both"/>
      </w:pPr>
      <w:r w:rsidRPr="009F72D8">
        <w:t>întocmirea actelor de insolvabilitate a debitorilor ce îndeplinesc condiţiile prevăzute de lege;</w:t>
      </w:r>
    </w:p>
    <w:p w14:paraId="7AE07AD9" w14:textId="77777777" w:rsidR="00897CDA" w:rsidRPr="009F72D8" w:rsidRDefault="00897CDA" w:rsidP="006B22E8">
      <w:pPr>
        <w:pStyle w:val="Indentcorptext"/>
        <w:numPr>
          <w:ilvl w:val="0"/>
          <w:numId w:val="10"/>
        </w:numPr>
        <w:spacing w:after="0" w:line="360" w:lineRule="auto"/>
        <w:ind w:left="0" w:firstLine="0"/>
        <w:jc w:val="both"/>
      </w:pPr>
      <w:r w:rsidRPr="009F72D8">
        <w:t>conducerea corectă şi la zi a evidenţei din extrasele de rol;</w:t>
      </w:r>
    </w:p>
    <w:p w14:paraId="15AD3D05" w14:textId="67351B23" w:rsidR="00897CDA" w:rsidRPr="009F72D8" w:rsidRDefault="00897CDA" w:rsidP="006B22E8">
      <w:pPr>
        <w:pStyle w:val="Listparagraf"/>
        <w:numPr>
          <w:ilvl w:val="0"/>
          <w:numId w:val="10"/>
        </w:numPr>
        <w:spacing w:line="360" w:lineRule="auto"/>
        <w:ind w:left="0" w:firstLine="0"/>
        <w:jc w:val="both"/>
      </w:pPr>
      <w:r w:rsidRPr="009F72D8">
        <w:t>Urmărește depunerea declarațiilor de impunere de către contribuabili, la termenul prevăzut de lege. Notifică în cazul depășirii termenului legal de depunere a declarației, sancționează contravențiile și aplică amenzile și penalizările prevăzute de lege;</w:t>
      </w:r>
    </w:p>
    <w:p w14:paraId="320AA79C" w14:textId="2FBDFA1D" w:rsidR="00897CDA" w:rsidRPr="009F72D8" w:rsidRDefault="00897CDA" w:rsidP="006B22E8">
      <w:pPr>
        <w:pStyle w:val="Listparagraf"/>
        <w:numPr>
          <w:ilvl w:val="0"/>
          <w:numId w:val="10"/>
        </w:numPr>
        <w:spacing w:line="360" w:lineRule="auto"/>
        <w:ind w:left="0" w:firstLine="0"/>
        <w:jc w:val="both"/>
      </w:pPr>
      <w:r w:rsidRPr="009F72D8">
        <w:t>Urmărește depunerea declarațiilor de impunere de către contribuabilii persoane fizice care dețin mai multe clădiri în proprietate, pentru stabilirea impozitelor pe clădiri majorate, verifică modul de completare a declarațiilor de impunere speciale și înregistrarea lor în baza de date;</w:t>
      </w:r>
    </w:p>
    <w:p w14:paraId="5DCCC763" w14:textId="6D2CE4EE" w:rsidR="00897CDA" w:rsidRPr="009F72D8" w:rsidRDefault="00897CDA" w:rsidP="006B22E8">
      <w:pPr>
        <w:pStyle w:val="Listparagraf"/>
        <w:numPr>
          <w:ilvl w:val="0"/>
          <w:numId w:val="10"/>
        </w:numPr>
        <w:spacing w:line="360" w:lineRule="auto"/>
        <w:ind w:left="0" w:firstLine="0"/>
        <w:jc w:val="both"/>
      </w:pPr>
      <w:r w:rsidRPr="009F72D8">
        <w:lastRenderedPageBreak/>
        <w:t>Stabilește sau modifică impozitul sau taxa, după caz, în situațiile în care impozitele și taxele datorate nu au fost stabilite, ca urmare a nedepunerii declarației, ori datele declarate nu corespund realității;</w:t>
      </w:r>
    </w:p>
    <w:p w14:paraId="140A1841" w14:textId="171F794B" w:rsidR="00897CDA" w:rsidRPr="009F72D8" w:rsidRDefault="00897CDA" w:rsidP="006B22E8">
      <w:pPr>
        <w:pStyle w:val="Listparagraf"/>
        <w:numPr>
          <w:ilvl w:val="0"/>
          <w:numId w:val="10"/>
        </w:numPr>
        <w:spacing w:line="360" w:lineRule="auto"/>
        <w:ind w:left="0" w:firstLine="0"/>
        <w:jc w:val="both"/>
      </w:pPr>
      <w:r w:rsidRPr="009F72D8">
        <w:t>Pentru luarea în evidență a autovehiculului, primește de la registratura Primăriei declarația de impunere  a proprietarului, cartea de identitate a vehiculului, documentul care atestă dreptul de proprietate, dovada îndeplinirii formalităților vamale (dacă vehiculul este procurat de la o persoană fizică sau juridică străină) prelucrează datele și le depune la dosarul fiscal. Completează caseta ,,C’’ din Fișa de înmatriculare a vehiculului;</w:t>
      </w:r>
    </w:p>
    <w:p w14:paraId="62512FAE" w14:textId="483D6BEA" w:rsidR="00897CDA" w:rsidRPr="009F72D8" w:rsidRDefault="00897CDA" w:rsidP="006B22E8">
      <w:pPr>
        <w:pStyle w:val="Listparagraf"/>
        <w:numPr>
          <w:ilvl w:val="0"/>
          <w:numId w:val="10"/>
        </w:numPr>
        <w:spacing w:line="360" w:lineRule="auto"/>
        <w:ind w:left="0" w:firstLine="0"/>
        <w:jc w:val="both"/>
      </w:pPr>
      <w:r w:rsidRPr="009F72D8">
        <w:t>Scade din evidența fiscală mijloacele de transport înstrăinate sau scoase din uz ca urmare a casării sau vânzării ca piese de schimb, cu condiția radierii prealabile din evidențele organelor de poliție. In cazul înstrăinării vehiculului (autovehicule vândute sau furate), completează caseta ,,E’’ din Fișa de înmatriculare, dacă, din evidențe, rezultă că deținătorul are achitate debitele referitoare la vehicul și dacă acesta nu este sechestrat, gajat, confiscat etc.</w:t>
      </w:r>
    </w:p>
    <w:p w14:paraId="5F9F1DA5" w14:textId="1271ECD1" w:rsidR="00897CDA" w:rsidRPr="009F72D8" w:rsidRDefault="00897CDA" w:rsidP="006B22E8">
      <w:pPr>
        <w:pStyle w:val="Listparagraf"/>
        <w:numPr>
          <w:ilvl w:val="0"/>
          <w:numId w:val="10"/>
        </w:numPr>
        <w:spacing w:line="360" w:lineRule="auto"/>
        <w:ind w:left="0" w:firstLine="0"/>
        <w:jc w:val="both"/>
      </w:pPr>
      <w:r w:rsidRPr="009F72D8">
        <w:t>Verifică situația contribuabililor posesori de mijloace auto, care își stabilesc domiciliul în localitate și confirmă preluarea debitului, în termenul prevăzut de lege, organului fiscal de la vechiul domiciliu sau sediu;</w:t>
      </w:r>
    </w:p>
    <w:p w14:paraId="7641314F" w14:textId="73A4346E" w:rsidR="00897CDA" w:rsidRPr="009F72D8" w:rsidRDefault="00897CDA" w:rsidP="006B22E8">
      <w:pPr>
        <w:pStyle w:val="Listparagraf"/>
        <w:numPr>
          <w:ilvl w:val="0"/>
          <w:numId w:val="10"/>
        </w:numPr>
        <w:spacing w:line="360" w:lineRule="auto"/>
        <w:ind w:left="0" w:firstLine="0"/>
        <w:jc w:val="both"/>
      </w:pPr>
      <w:r w:rsidRPr="009F72D8">
        <w:t>Efectuează cercetările necesare încasării taxei sau transmiterii debitelor în localitățile unde au plecat, pentru contribuabilii proprietari de mijloace de transport care au plecat din localitatea de domiciliu, fără să declare sau fără să anunțe modificările intervenite;</w:t>
      </w:r>
    </w:p>
    <w:p w14:paraId="3E0D92E5" w14:textId="2D6C5340" w:rsidR="00897CDA" w:rsidRPr="009F72D8" w:rsidRDefault="00897CDA" w:rsidP="006B22E8">
      <w:pPr>
        <w:pStyle w:val="Listparagraf"/>
        <w:numPr>
          <w:ilvl w:val="0"/>
          <w:numId w:val="10"/>
        </w:numPr>
        <w:spacing w:line="360" w:lineRule="auto"/>
        <w:ind w:left="0" w:firstLine="0"/>
        <w:jc w:val="both"/>
      </w:pPr>
      <w:r w:rsidRPr="009F72D8">
        <w:t>Transmite avizele de plată tuturor contribuabililor, la începutul anului, și înștiințările de plată, la debitorii care nu și-au achitat obligațiile de plată la termenele scadente;</w:t>
      </w:r>
    </w:p>
    <w:p w14:paraId="29C923F3" w14:textId="26BFDB2B" w:rsidR="00897CDA" w:rsidRPr="009F72D8" w:rsidRDefault="00897CDA" w:rsidP="006B22E8">
      <w:pPr>
        <w:pStyle w:val="Listparagraf"/>
        <w:numPr>
          <w:ilvl w:val="0"/>
          <w:numId w:val="10"/>
        </w:numPr>
        <w:spacing w:line="360" w:lineRule="auto"/>
        <w:ind w:left="0" w:firstLine="0"/>
        <w:jc w:val="both"/>
      </w:pPr>
      <w:r w:rsidRPr="009F72D8">
        <w:t>În cazul în care constată că în Publicația de vânzare a bunurilor primită de la compartimentul de specialitate al primăriei, debitorul are impozite și taxe neachitate, întocmește titlul executoriu și declarație de creanță, pe care le transmite executorului judecătoresc și Compartimentului juridic.</w:t>
      </w:r>
    </w:p>
    <w:p w14:paraId="7E2A1686" w14:textId="36BD403E" w:rsidR="00897CDA" w:rsidRPr="009F72D8" w:rsidRDefault="00897CDA" w:rsidP="006B22E8">
      <w:pPr>
        <w:pStyle w:val="Listparagraf"/>
        <w:numPr>
          <w:ilvl w:val="0"/>
          <w:numId w:val="10"/>
        </w:numPr>
        <w:spacing w:line="360" w:lineRule="auto"/>
        <w:ind w:left="0" w:firstLine="0"/>
        <w:jc w:val="both"/>
      </w:pPr>
      <w:r w:rsidRPr="009F72D8">
        <w:t>Inventariază contribuabilii care au dosare fiscale, complete sau incomplete;</w:t>
      </w:r>
    </w:p>
    <w:p w14:paraId="2FAF0219" w14:textId="28C009E8" w:rsidR="00897CDA" w:rsidRPr="009F72D8" w:rsidRDefault="00897CDA" w:rsidP="006B22E8">
      <w:pPr>
        <w:pStyle w:val="Listparagraf"/>
        <w:numPr>
          <w:ilvl w:val="0"/>
          <w:numId w:val="10"/>
        </w:numPr>
        <w:spacing w:line="360" w:lineRule="auto"/>
        <w:ind w:left="0" w:firstLine="0"/>
        <w:jc w:val="both"/>
      </w:pPr>
      <w:r w:rsidRPr="009F72D8">
        <w:t>Identifică adresa actuală a contribuabililor care, deși nu au dosare fiscale, figurează în evidența informatizată;</w:t>
      </w:r>
    </w:p>
    <w:p w14:paraId="67F056D1" w14:textId="7362E646" w:rsidR="00897CDA" w:rsidRPr="009F72D8" w:rsidRDefault="00897CDA" w:rsidP="006B22E8">
      <w:pPr>
        <w:pStyle w:val="Listparagraf"/>
        <w:numPr>
          <w:ilvl w:val="0"/>
          <w:numId w:val="10"/>
        </w:numPr>
        <w:spacing w:line="360" w:lineRule="auto"/>
        <w:ind w:left="0" w:firstLine="0"/>
        <w:jc w:val="both"/>
      </w:pPr>
      <w:r w:rsidRPr="009F72D8">
        <w:t>Constituie (reconstituie) dosarele fiscale pentru contribuabilii care nu au depus declarații de impunere, acte de proprietate, certificate de radiere pentru autovehicule și completează dosarele pentru contribuabilii care au deja dosare fiscale, dar la care documentația este incompletă. Solicită, în scris,  de rol să depună la sediul Primariei documente justificative și întocmește Note de constatare în teren;</w:t>
      </w:r>
    </w:p>
    <w:p w14:paraId="3F1F667C" w14:textId="6488A164" w:rsidR="00897CDA" w:rsidRPr="009F72D8" w:rsidRDefault="00897CDA" w:rsidP="006B22E8">
      <w:pPr>
        <w:pStyle w:val="Listparagraf"/>
        <w:numPr>
          <w:ilvl w:val="0"/>
          <w:numId w:val="10"/>
        </w:numPr>
        <w:spacing w:line="360" w:lineRule="auto"/>
        <w:ind w:left="0" w:firstLine="0"/>
        <w:jc w:val="both"/>
      </w:pPr>
      <w:r w:rsidRPr="009F72D8">
        <w:t>Verifică situația mijloacelor de transport din evidența informatizată, în evidențele I.P.J., pentru a vedea dacă au fost sau nu radiate.</w:t>
      </w:r>
    </w:p>
    <w:p w14:paraId="3A7DE97A" w14:textId="2EAE1226" w:rsidR="00897CDA" w:rsidRPr="009F72D8" w:rsidRDefault="00897CDA" w:rsidP="00EF696F">
      <w:pPr>
        <w:pStyle w:val="Listparagraf"/>
        <w:numPr>
          <w:ilvl w:val="0"/>
          <w:numId w:val="10"/>
        </w:numPr>
        <w:spacing w:line="360" w:lineRule="auto"/>
        <w:jc w:val="both"/>
      </w:pPr>
      <w:r w:rsidRPr="009F72D8">
        <w:t>Încheie Procese verbale de constatare și aplică amenzi pentru următoarele contravenții:</w:t>
      </w:r>
    </w:p>
    <w:p w14:paraId="0B72AE83" w14:textId="77777777" w:rsidR="00897CDA" w:rsidRPr="009F72D8" w:rsidRDefault="00897CDA" w:rsidP="00897CDA">
      <w:pPr>
        <w:spacing w:line="360" w:lineRule="auto"/>
        <w:jc w:val="both"/>
      </w:pPr>
      <w:r w:rsidRPr="009F72D8">
        <w:t xml:space="preserve">                 - nedepunerea la termenele prevăzute de lege a declarațiilor fiscale;</w:t>
      </w:r>
    </w:p>
    <w:p w14:paraId="499D8C1D" w14:textId="77777777" w:rsidR="00897CDA" w:rsidRPr="009F72D8" w:rsidRDefault="00897CDA" w:rsidP="00897CDA">
      <w:pPr>
        <w:spacing w:line="360" w:lineRule="auto"/>
        <w:jc w:val="both"/>
      </w:pPr>
      <w:r w:rsidRPr="009F72D8">
        <w:lastRenderedPageBreak/>
        <w:t xml:space="preserve">                 - refuzul contribuabilului de a permite cercetarea la fața locului, necesară pentru a face constatări în interes fiscal;</w:t>
      </w:r>
    </w:p>
    <w:p w14:paraId="3C151B0A" w14:textId="77777777" w:rsidR="00897CDA" w:rsidRPr="009F72D8" w:rsidRDefault="00897CDA" w:rsidP="00897CDA">
      <w:pPr>
        <w:spacing w:line="360" w:lineRule="auto"/>
        <w:jc w:val="both"/>
      </w:pPr>
      <w:r w:rsidRPr="009F72D8">
        <w:t xml:space="preserve">                 - refuzul contribuabilului de a da declarație scrisă, pe proprie răspundere, din care să rezulte că au fost puse la dispoziție toate documentele și informațiile solicitate pentru inspecția fiscală;</w:t>
      </w:r>
    </w:p>
    <w:p w14:paraId="10BB14B2" w14:textId="77777777" w:rsidR="00897CDA" w:rsidRPr="009F72D8" w:rsidRDefault="00897CDA" w:rsidP="00897CDA">
      <w:pPr>
        <w:spacing w:line="360" w:lineRule="auto"/>
        <w:jc w:val="both"/>
      </w:pPr>
      <w:r w:rsidRPr="009F72D8">
        <w:t xml:space="preserve">                - neîndeplinirea, de către contribuabil, a măsurilor prevăzute în actul întocmit cu ocazia inspecției fiscale, în termenele și condițiile stabilite de organul de inspecție fiscală;</w:t>
      </w:r>
    </w:p>
    <w:p w14:paraId="74159DC5" w14:textId="77777777" w:rsidR="00897CDA" w:rsidRPr="009F72D8" w:rsidRDefault="00897CDA" w:rsidP="00897CDA">
      <w:pPr>
        <w:spacing w:line="360" w:lineRule="auto"/>
        <w:jc w:val="both"/>
      </w:pPr>
      <w:r w:rsidRPr="009F72D8">
        <w:t xml:space="preserve">                - neprezentarea contribuabilului sau a reprezentanților legali ai acestuia la sediul Primăriei  la data, ora și locul fixate prin Avizul de inspecție fiscală.</w:t>
      </w:r>
    </w:p>
    <w:p w14:paraId="642DCF03" w14:textId="54D2CC42" w:rsidR="00897CDA" w:rsidRPr="009F72D8" w:rsidRDefault="00897CDA" w:rsidP="00EF696F">
      <w:pPr>
        <w:pStyle w:val="Listparagraf"/>
        <w:numPr>
          <w:ilvl w:val="0"/>
          <w:numId w:val="49"/>
        </w:numPr>
        <w:spacing w:line="360" w:lineRule="auto"/>
        <w:ind w:left="0" w:firstLine="0"/>
        <w:jc w:val="both"/>
      </w:pPr>
      <w:r w:rsidRPr="009F72D8">
        <w:t>Participă la rezolvarea obiecțiunilor și contestațiilor prin care se solicită diminuarea sau anularea, după caz, a impozitelor și taxelor locale, a dobânzilor și penalităților de întârziere, ori se contestă măsurile stabilite prin Nota de constatare, Procesul verbal de constatare și sancționare a contravenției sau alte acte administrative fiscale.</w:t>
      </w:r>
    </w:p>
    <w:p w14:paraId="4C6B937D" w14:textId="4EB29705" w:rsidR="00897CDA" w:rsidRPr="009F72D8" w:rsidRDefault="00897CDA" w:rsidP="00EF696F">
      <w:pPr>
        <w:pStyle w:val="Listparagraf"/>
        <w:numPr>
          <w:ilvl w:val="0"/>
          <w:numId w:val="49"/>
        </w:numPr>
        <w:spacing w:line="360" w:lineRule="auto"/>
        <w:ind w:left="0" w:firstLine="0"/>
        <w:jc w:val="both"/>
      </w:pPr>
      <w:r w:rsidRPr="009F72D8">
        <w:t>Întocmește și transmite Secretarului o Notă privind măsurile contestate și documentele justificative, necesare fundamentării Dispoziției Primarului prin care se soluționează contestația</w:t>
      </w:r>
      <w:r w:rsidR="00EF696F" w:rsidRPr="009F72D8">
        <w:t>;</w:t>
      </w:r>
    </w:p>
    <w:p w14:paraId="312B5599" w14:textId="1BB13CB9" w:rsidR="00EF696F" w:rsidRPr="009F72D8" w:rsidRDefault="00EF696F" w:rsidP="00EF696F">
      <w:pPr>
        <w:pStyle w:val="Listparagraf"/>
        <w:numPr>
          <w:ilvl w:val="0"/>
          <w:numId w:val="49"/>
        </w:numPr>
        <w:spacing w:line="360" w:lineRule="auto"/>
        <w:ind w:left="0" w:firstLine="0"/>
        <w:jc w:val="both"/>
      </w:pPr>
      <w:r w:rsidRPr="009F72D8">
        <w:t>efectuarea de acţiuni de control pentru identificarea şi încasarea diferenţelor de impozit şi taxe constatate, propune sancţiuni contribuabililor ce încalcă legislaţia referitoare la constatarea, stabilirea, evidenţa şi plata obligaţiilor bugetare;</w:t>
      </w:r>
    </w:p>
    <w:p w14:paraId="667F98E9" w14:textId="10F33210" w:rsidR="00EF696F" w:rsidRPr="009F72D8" w:rsidRDefault="00EF696F" w:rsidP="00EF696F">
      <w:pPr>
        <w:pStyle w:val="Listparagraf"/>
        <w:numPr>
          <w:ilvl w:val="0"/>
          <w:numId w:val="49"/>
        </w:numPr>
        <w:spacing w:line="360" w:lineRule="auto"/>
        <w:ind w:left="0" w:firstLine="0"/>
        <w:jc w:val="both"/>
      </w:pPr>
      <w:r w:rsidRPr="009F72D8">
        <w:t>derularea activităţii de executate silită a contribuabililor care nu îşi plătesc de bunăvoie obligaţiile fiscale datorate;</w:t>
      </w:r>
    </w:p>
    <w:p w14:paraId="481A03AD" w14:textId="576B8244" w:rsidR="00EF696F" w:rsidRPr="009F72D8" w:rsidRDefault="00EF696F" w:rsidP="00EF696F">
      <w:pPr>
        <w:pStyle w:val="Listparagraf"/>
        <w:numPr>
          <w:ilvl w:val="0"/>
          <w:numId w:val="49"/>
        </w:numPr>
        <w:spacing w:line="360" w:lineRule="auto"/>
        <w:ind w:left="0" w:firstLine="0"/>
        <w:jc w:val="both"/>
      </w:pPr>
      <w:r w:rsidRPr="009F72D8">
        <w:t>asigurarea înregistrării debitelor restante şi urmărirea aplicării de majorări de întârziere/penalităţi întocmai cu prevederile contractului încheiat cu fiecare agent economic;</w:t>
      </w:r>
    </w:p>
    <w:p w14:paraId="290BE64E" w14:textId="62EBACDE" w:rsidR="00EF696F" w:rsidRPr="009F72D8" w:rsidRDefault="00EF696F" w:rsidP="00EF696F">
      <w:pPr>
        <w:pStyle w:val="Listparagraf"/>
        <w:numPr>
          <w:ilvl w:val="0"/>
          <w:numId w:val="49"/>
        </w:numPr>
        <w:spacing w:line="360" w:lineRule="auto"/>
        <w:ind w:left="0" w:firstLine="0"/>
        <w:jc w:val="both"/>
      </w:pPr>
      <w:r w:rsidRPr="009F72D8">
        <w:t>înfiinţarea de popriri asupra veniturilor debitorilor restanţieri şi înştiinţarea acestora despre acest fapt;</w:t>
      </w:r>
    </w:p>
    <w:p w14:paraId="488F0BBD" w14:textId="7F6FD0B1" w:rsidR="00EF696F" w:rsidRPr="009F72D8" w:rsidRDefault="00EF696F" w:rsidP="00EF696F">
      <w:pPr>
        <w:pStyle w:val="Listparagraf"/>
        <w:numPr>
          <w:ilvl w:val="0"/>
          <w:numId w:val="49"/>
        </w:numPr>
        <w:spacing w:line="360" w:lineRule="auto"/>
        <w:ind w:left="0" w:firstLine="0"/>
        <w:jc w:val="both"/>
      </w:pPr>
      <w:r w:rsidRPr="009F72D8">
        <w:t>executarea silită a debitelor restante, ţinerea evidenţei obiectelor sechestrate, păstrarea lor în bune condiţii, virarea la buget a sumelor restante în urma valorificării acestora, conform dispoziţiilor legale;</w:t>
      </w:r>
    </w:p>
    <w:p w14:paraId="32C21D7D" w14:textId="2CC78FDD" w:rsidR="00EF696F" w:rsidRPr="009F72D8" w:rsidRDefault="00EF696F" w:rsidP="00EF696F">
      <w:pPr>
        <w:pStyle w:val="Listparagraf"/>
        <w:numPr>
          <w:ilvl w:val="0"/>
          <w:numId w:val="49"/>
        </w:numPr>
        <w:spacing w:line="360" w:lineRule="auto"/>
        <w:ind w:left="0" w:firstLine="0"/>
        <w:jc w:val="both"/>
      </w:pPr>
      <w:r w:rsidRPr="009F72D8">
        <w:t>instituirea sechestrului asupra bunurilor mobile şi imobile prin întocmirea procesului verbal de sechestru;</w:t>
      </w:r>
    </w:p>
    <w:p w14:paraId="5BF2175B" w14:textId="29CAB8A6" w:rsidR="00EF696F" w:rsidRPr="009F72D8" w:rsidRDefault="00EF696F" w:rsidP="00EF696F">
      <w:pPr>
        <w:pStyle w:val="Listparagraf"/>
        <w:numPr>
          <w:ilvl w:val="0"/>
          <w:numId w:val="49"/>
        </w:numPr>
        <w:spacing w:line="360" w:lineRule="auto"/>
        <w:ind w:left="0" w:firstLine="0"/>
        <w:jc w:val="both"/>
      </w:pPr>
      <w:r w:rsidRPr="009F72D8">
        <w:t>îndeplinește măsurile asiguratorii dispuse de organele fiscale, instanțele judecătorești, pre¬cum și de alte organe competente, în vederea realizării creanțelor aparținând bugetului local;</w:t>
      </w:r>
    </w:p>
    <w:p w14:paraId="7176DAD1" w14:textId="49EE8CC2" w:rsidR="00EF696F" w:rsidRPr="009F72D8" w:rsidRDefault="00EF696F" w:rsidP="00EF696F">
      <w:pPr>
        <w:pStyle w:val="Listparagraf"/>
        <w:numPr>
          <w:ilvl w:val="0"/>
          <w:numId w:val="49"/>
        </w:numPr>
        <w:spacing w:line="360" w:lineRule="auto"/>
        <w:ind w:left="0" w:firstLine="0"/>
        <w:jc w:val="both"/>
      </w:pPr>
      <w:r w:rsidRPr="009F72D8">
        <w:t>în cazul înființării sechestrului asiguratoriu asupra bunurilor imobile, transmite un exem¬plar al procesului verbal Biroului de carte funciară, pentru inscripția ipotecară;</w:t>
      </w:r>
    </w:p>
    <w:p w14:paraId="77B57F2E" w14:textId="2414A0B9" w:rsidR="00EF696F" w:rsidRPr="009F72D8" w:rsidRDefault="00EF696F" w:rsidP="00EF696F">
      <w:pPr>
        <w:pStyle w:val="Listparagraf"/>
        <w:numPr>
          <w:ilvl w:val="0"/>
          <w:numId w:val="49"/>
        </w:numPr>
        <w:spacing w:line="360" w:lineRule="auto"/>
        <w:ind w:left="0" w:firstLine="0"/>
        <w:jc w:val="both"/>
      </w:pPr>
      <w:r w:rsidRPr="009F72D8">
        <w:t>comunică debitorului decizia emisă de organul care a dispus instituirea măsurilor asiguratorii ori, după caz, copie certificată a actului prin care instanța judecatorească sau alte organe competente au dispus masuri asiguratorii;</w:t>
      </w:r>
    </w:p>
    <w:p w14:paraId="03C234A1" w14:textId="05EEF969" w:rsidR="00EF696F" w:rsidRPr="009F72D8" w:rsidRDefault="00EF696F" w:rsidP="00EF696F">
      <w:pPr>
        <w:pStyle w:val="Listparagraf"/>
        <w:numPr>
          <w:ilvl w:val="0"/>
          <w:numId w:val="49"/>
        </w:numPr>
        <w:spacing w:line="360" w:lineRule="auto"/>
        <w:ind w:left="0" w:firstLine="0"/>
        <w:jc w:val="both"/>
      </w:pPr>
      <w:r w:rsidRPr="009F72D8">
        <w:lastRenderedPageBreak/>
        <w:t>informează instanța judecătorească, organul fiscal sau alte organe competente interesate despre ducerea la îndeplinire a măsurilor asiguratorii;</w:t>
      </w:r>
    </w:p>
    <w:p w14:paraId="4C69A861" w14:textId="3932FCCB" w:rsidR="00EF696F" w:rsidRPr="009F72D8" w:rsidRDefault="00EF696F" w:rsidP="00EF696F">
      <w:pPr>
        <w:pStyle w:val="Listparagraf"/>
        <w:numPr>
          <w:ilvl w:val="0"/>
          <w:numId w:val="49"/>
        </w:numPr>
        <w:spacing w:line="360" w:lineRule="auto"/>
        <w:ind w:left="0" w:firstLine="0"/>
        <w:jc w:val="both"/>
      </w:pPr>
      <w:r w:rsidRPr="009F72D8">
        <w:t>în baza deciziei motivate, emise de creditorii fiscali, ridică măsurile asiguratorii, când au încetat motivele pentru care acestea au fost dispuse sau s-a constituit o garanție, în condițiile legii;</w:t>
      </w:r>
    </w:p>
    <w:p w14:paraId="0C6D6B4E" w14:textId="502B5FE4" w:rsidR="00EF696F" w:rsidRPr="009F72D8" w:rsidRDefault="00EF696F" w:rsidP="00EF696F">
      <w:pPr>
        <w:pStyle w:val="Listparagraf"/>
        <w:numPr>
          <w:ilvl w:val="0"/>
          <w:numId w:val="49"/>
        </w:numPr>
        <w:spacing w:line="360" w:lineRule="auto"/>
        <w:ind w:left="0" w:firstLine="0"/>
        <w:jc w:val="both"/>
      </w:pPr>
      <w:r w:rsidRPr="009F72D8">
        <w:t>întocmește Procesul verbal de constatare a împlinirii termenului de prescripție, care se aprobă de către Primar;</w:t>
      </w:r>
    </w:p>
    <w:p w14:paraId="5CBA4F8C" w14:textId="13AF1107" w:rsidR="00EF696F" w:rsidRPr="009F72D8" w:rsidRDefault="00EF696F" w:rsidP="00EF696F">
      <w:pPr>
        <w:pStyle w:val="Listparagraf"/>
        <w:numPr>
          <w:ilvl w:val="0"/>
          <w:numId w:val="49"/>
        </w:numPr>
        <w:spacing w:line="360" w:lineRule="auto"/>
        <w:ind w:left="0" w:firstLine="0"/>
        <w:jc w:val="both"/>
      </w:pPr>
      <w:r w:rsidRPr="009F72D8">
        <w:t>întocmește dosarul cu toate documentele și informațiile necesare pentru constatarea împlinirii termenului de prescripție, în care se clasează și Procesul  verbal de constatare;</w:t>
      </w:r>
    </w:p>
    <w:p w14:paraId="728AA13F" w14:textId="19775ED2" w:rsidR="00EF696F" w:rsidRPr="009F72D8" w:rsidRDefault="00EF696F" w:rsidP="00EF696F">
      <w:pPr>
        <w:pStyle w:val="Listparagraf"/>
        <w:numPr>
          <w:ilvl w:val="0"/>
          <w:numId w:val="49"/>
        </w:numPr>
        <w:spacing w:line="360" w:lineRule="auto"/>
        <w:ind w:left="0" w:firstLine="0"/>
        <w:jc w:val="both"/>
      </w:pPr>
      <w:r w:rsidRPr="009F72D8">
        <w:t>acționează în vederea evitării prescrierii dreptului de a cere executarea silită a creanțelor bugetare, luând măsuri de întrerupere sau suspendare a termenelor de prescripție;</w:t>
      </w:r>
    </w:p>
    <w:p w14:paraId="4B58E399" w14:textId="3F85BE2F" w:rsidR="00EF696F" w:rsidRPr="009F72D8" w:rsidRDefault="00EF696F" w:rsidP="00EF696F">
      <w:pPr>
        <w:pStyle w:val="Listparagraf"/>
        <w:numPr>
          <w:ilvl w:val="0"/>
          <w:numId w:val="49"/>
        </w:numPr>
        <w:spacing w:line="360" w:lineRule="auto"/>
        <w:ind w:left="0" w:firstLine="0"/>
        <w:jc w:val="both"/>
      </w:pPr>
      <w:r w:rsidRPr="009F72D8">
        <w:t>întocmește titlul executoriu pentru toate creanțele fiscale care devin scadente prin expira¬rea termenului de plată prevăzut de lege sau stabilit de organul competent ori în alt mod prevăzut de lege;</w:t>
      </w:r>
    </w:p>
    <w:p w14:paraId="2C204C36" w14:textId="5C8A98C9" w:rsidR="00EF696F" w:rsidRPr="009F72D8" w:rsidRDefault="00EF696F" w:rsidP="00EF696F">
      <w:pPr>
        <w:pStyle w:val="Listparagraf"/>
        <w:numPr>
          <w:ilvl w:val="0"/>
          <w:numId w:val="49"/>
        </w:numPr>
        <w:spacing w:line="360" w:lineRule="auto"/>
        <w:ind w:left="0" w:firstLine="0"/>
        <w:jc w:val="both"/>
      </w:pPr>
      <w:r w:rsidRPr="009F72D8">
        <w:t>întocmește situații referitoare la executarea silită a creanțelor bugetare, modul de valori¬ficare a bunurilor sechestrate, grafice de urmărire a încasării sumelor, alte informări solicitate de conducerea Primăriei;</w:t>
      </w:r>
    </w:p>
    <w:p w14:paraId="6E186F1C" w14:textId="08FDF0ED" w:rsidR="00EF696F" w:rsidRPr="009F72D8" w:rsidRDefault="00EF696F" w:rsidP="00EF696F">
      <w:pPr>
        <w:pStyle w:val="Listparagraf"/>
        <w:numPr>
          <w:ilvl w:val="0"/>
          <w:numId w:val="49"/>
        </w:numPr>
        <w:spacing w:line="360" w:lineRule="auto"/>
        <w:ind w:left="0" w:firstLine="0"/>
        <w:jc w:val="both"/>
      </w:pPr>
      <w:r w:rsidRPr="009F72D8">
        <w:t>pe baza documentelor privind cheltuielile efectuate, stabilește printr-un proces verbal, valoarea cheltuielilor cu executarea silită. Procesul  verbal constituie titlu executoriu;</w:t>
      </w:r>
    </w:p>
    <w:p w14:paraId="3A6B678E" w14:textId="46F8545F" w:rsidR="00EF696F" w:rsidRPr="009F72D8" w:rsidRDefault="00EF696F" w:rsidP="00EF696F">
      <w:pPr>
        <w:pStyle w:val="Listparagraf"/>
        <w:numPr>
          <w:ilvl w:val="0"/>
          <w:numId w:val="49"/>
        </w:numPr>
        <w:spacing w:line="360" w:lineRule="auto"/>
        <w:ind w:left="0" w:firstLine="0"/>
        <w:jc w:val="both"/>
      </w:pPr>
      <w:r w:rsidRPr="009F72D8">
        <w:t>întocmetșe Procesul verbal privind eliberarea sau distribuirea sumei rezultate din execu¬tarea silită, conform ordinii de preferință;</w:t>
      </w:r>
    </w:p>
    <w:p w14:paraId="45707918" w14:textId="344EEA3B" w:rsidR="00EF696F" w:rsidRPr="009F72D8" w:rsidRDefault="00EF696F" w:rsidP="00EF696F">
      <w:pPr>
        <w:pStyle w:val="Listparagraf"/>
        <w:numPr>
          <w:ilvl w:val="0"/>
          <w:numId w:val="49"/>
        </w:numPr>
        <w:spacing w:line="360" w:lineRule="auto"/>
        <w:ind w:left="0" w:firstLine="0"/>
        <w:jc w:val="both"/>
      </w:pPr>
      <w:r w:rsidRPr="009F72D8">
        <w:t>întocmește propunerile de anulare a creanţelor fiscale, aparţinând persoanelor fizice, în situaţiile în care cheltuielile de executare, exclusiv cele privind comunicarea prin poștă, sunt mai mari decât creanţele supuse executării silite şi le prezintă, spre aprobare, Primarului;</w:t>
      </w:r>
    </w:p>
    <w:p w14:paraId="06E264A4" w14:textId="6800619D" w:rsidR="00EF696F" w:rsidRPr="009F72D8" w:rsidRDefault="00EF696F" w:rsidP="00EF696F">
      <w:pPr>
        <w:pStyle w:val="Listparagraf"/>
        <w:numPr>
          <w:ilvl w:val="0"/>
          <w:numId w:val="49"/>
        </w:numPr>
        <w:spacing w:line="360" w:lineRule="auto"/>
        <w:ind w:left="0" w:firstLine="0"/>
        <w:jc w:val="both"/>
      </w:pPr>
      <w:r w:rsidRPr="009F72D8">
        <w:t>completează Procesul verbal de constatare a insolvabilității;</w:t>
      </w:r>
    </w:p>
    <w:p w14:paraId="363B8FAA" w14:textId="0559DB8D" w:rsidR="00EF696F" w:rsidRPr="009F72D8" w:rsidRDefault="00EF696F" w:rsidP="00EF696F">
      <w:pPr>
        <w:pStyle w:val="Listparagraf"/>
        <w:numPr>
          <w:ilvl w:val="0"/>
          <w:numId w:val="49"/>
        </w:numPr>
        <w:spacing w:line="360" w:lineRule="auto"/>
        <w:ind w:left="0" w:firstLine="0"/>
        <w:jc w:val="both"/>
      </w:pPr>
      <w:r w:rsidRPr="009F72D8">
        <w:t>verifică situația fiecărui debitor insolvabil, persoană fizică, cel puțin o dată pe an, pe toată perioada, până la împlinirea termenului de prescripție a dreptului de a cere executarea silită, inclusiv pe perioada în care cursul acesteia este suspendat sau intrerupt;</w:t>
      </w:r>
    </w:p>
    <w:p w14:paraId="5F243E6E" w14:textId="2D7F12A8" w:rsidR="00EF696F" w:rsidRPr="009F72D8" w:rsidRDefault="00EF696F" w:rsidP="00EF696F">
      <w:pPr>
        <w:pStyle w:val="Listparagraf"/>
        <w:numPr>
          <w:ilvl w:val="0"/>
          <w:numId w:val="49"/>
        </w:numPr>
        <w:spacing w:line="360" w:lineRule="auto"/>
        <w:ind w:left="0" w:firstLine="0"/>
        <w:jc w:val="both"/>
      </w:pPr>
      <w:r w:rsidRPr="009F72D8">
        <w:t>la cererea contribuabilului, întocmește Nota de compensare a creanțelor fiscale cu crean¬țele debitorului reprezentând sume de restituit de la bugetele locale, până la concurența celei mai mici sume. Nota de compensare aprobată se trimite contribuabilului în termen de 7 zile de la data efectuării operațiunii.</w:t>
      </w:r>
    </w:p>
    <w:p w14:paraId="1336393B" w14:textId="77777777" w:rsidR="00A07935" w:rsidRPr="009F72D8" w:rsidRDefault="00A07935" w:rsidP="00A07935">
      <w:pPr>
        <w:pStyle w:val="Listparagraf"/>
        <w:spacing w:line="360" w:lineRule="auto"/>
        <w:ind w:left="0"/>
        <w:jc w:val="both"/>
      </w:pPr>
    </w:p>
    <w:p w14:paraId="4A8DEF26" w14:textId="22F5FD8A" w:rsidR="00A07935" w:rsidRPr="009F72D8" w:rsidRDefault="00A07935" w:rsidP="00B53BF9">
      <w:pPr>
        <w:pStyle w:val="Listparagraf"/>
        <w:numPr>
          <w:ilvl w:val="1"/>
          <w:numId w:val="86"/>
        </w:numPr>
        <w:spacing w:line="360" w:lineRule="auto"/>
        <w:ind w:left="0" w:firstLine="360"/>
        <w:jc w:val="both"/>
      </w:pPr>
      <w:r w:rsidRPr="009F72D8">
        <w:rPr>
          <w:b/>
        </w:rPr>
        <w:t>Compartimentul Administrarea Domeniului public și privat, Autorizare agenți economici, Monitorizare Servicii publice</w:t>
      </w:r>
    </w:p>
    <w:p w14:paraId="377C1917" w14:textId="4C02407B" w:rsidR="00BE199A" w:rsidRPr="009F72D8" w:rsidRDefault="003D55B4" w:rsidP="00D30F85">
      <w:pPr>
        <w:tabs>
          <w:tab w:val="left" w:pos="0"/>
        </w:tabs>
        <w:autoSpaceDE w:val="0"/>
        <w:autoSpaceDN w:val="0"/>
        <w:adjustRightInd w:val="0"/>
        <w:spacing w:line="360" w:lineRule="auto"/>
        <w:jc w:val="both"/>
        <w:rPr>
          <w:bCs/>
        </w:rPr>
      </w:pPr>
      <w:r w:rsidRPr="009F72D8">
        <w:rPr>
          <w:b/>
        </w:rPr>
        <w:tab/>
      </w:r>
      <w:r w:rsidR="002204B7" w:rsidRPr="009F72D8">
        <w:rPr>
          <w:b/>
        </w:rPr>
        <w:t xml:space="preserve">Art. </w:t>
      </w:r>
      <w:r w:rsidR="00011B21" w:rsidRPr="009F72D8">
        <w:rPr>
          <w:b/>
        </w:rPr>
        <w:t>40</w:t>
      </w:r>
      <w:r w:rsidR="002204B7" w:rsidRPr="009F72D8">
        <w:rPr>
          <w:b/>
        </w:rPr>
        <w:t xml:space="preserve">. </w:t>
      </w:r>
      <w:r w:rsidRPr="009F72D8">
        <w:rPr>
          <w:bCs/>
        </w:rPr>
        <w:t>Compartimentul Administrarea Domeniului public și privat, Autorizare agenți economici, Monitorizare Servicii publice are următoarele atribuții:</w:t>
      </w:r>
    </w:p>
    <w:p w14:paraId="207743E7" w14:textId="275F66BB"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lastRenderedPageBreak/>
        <w:t>Evidența la zi a imobilelor (terenuri și clădiri) aflate în patrimoniul comunei Snagov;</w:t>
      </w:r>
    </w:p>
    <w:p w14:paraId="1A74B163" w14:textId="52294BA0"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Întocmirea de contracte de închiriere pentru imobilele aflate în domeniul public și privat al comunei (contracte de închiriere garaje, terenuri, clădiri aflate în fondul locativ), contracte de concesiune, acorduri de ocupare a domeniului public;</w:t>
      </w:r>
    </w:p>
    <w:p w14:paraId="09C5ECD9" w14:textId="5CCECF4C"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Efectuarea de operațiuni în baza de date, privind evidența contractelor de concesiune, închiriere, delegare, de asociere și a acordurilor de ocupare a domeniului public;</w:t>
      </w:r>
    </w:p>
    <w:p w14:paraId="091BF80F" w14:textId="1DB93AD6"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Primirea, verificarea documentațiilor și întocmirea autorizațiilor și acordurilor de funcționare pentru agenții economici din comuna Snagov, conform Regulamentului local de autorizare a agenților economici;</w:t>
      </w:r>
    </w:p>
    <w:p w14:paraId="110805E8" w14:textId="1DD854C9"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Urmărirea încasării taxelor aferente contractelor încheiate pentru bunurile aflate în domeniul public și privat al comunei, taxelor aferente eliberării autorizațiilor și acordurilor de funcționare emise, precum și a taxelor aferente utilităților facturate în baza contractelor de concesiune/închiriere/acorduri de ocupare emise;</w:t>
      </w:r>
    </w:p>
    <w:p w14:paraId="7BD7606E" w14:textId="79889618"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Efectuarea de verificări în teren, cu sprijinul Serviciului Public de Poliție locală Snagov, pentru respectarea legalității și a condițiilor de atribuire a contractelor pentru bunurile din domeniul public și privat, precum și a respectării condițiilor de reclama și afișaj stradal;</w:t>
      </w:r>
    </w:p>
    <w:p w14:paraId="109B6349" w14:textId="4AE32E65"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Efectuarea de verificări în teren, alături de Compartimentul Cadastru, Fond funciar, pentru stabilirea condițiilor de ocupare a domeniului public, în urma solicitărilor primite de la agenții economici sau persoanele fizice;</w:t>
      </w:r>
    </w:p>
    <w:p w14:paraId="343C9CCB" w14:textId="03C9205E"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Gestionarea contractelor de delegare încheiate cu asociațiile de dezvoltare comunitară: ADIA ILFOV, ADI ECO&amp;ILUMINAT SUD-EST, ADIGIDI, ADIDDDB, ADITPBI, urmărire încasare redevență, pentru activitățile derulate în cadrul contractelor de delegare pentru sistemul de apă și canalizare, salubrizare, gestionarea integrată a deșeurilor, activitatea de dezinfecție, dezinsecție, deratizare, serviciului de transport public de călători;</w:t>
      </w:r>
    </w:p>
    <w:p w14:paraId="1457F735" w14:textId="1A0FEDE4"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Gestionarea contractelor de asociere și urmărirea încasării redevenței datorate;</w:t>
      </w:r>
    </w:p>
    <w:p w14:paraId="0DB36F78" w14:textId="6A68BAE9"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Redactare de răspunsuri la diverse petiții primite;</w:t>
      </w:r>
    </w:p>
    <w:p w14:paraId="37C7FF73" w14:textId="28B34B9E"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Redactare adeverințe privind existența asociațiilor de proprietari, asigurare de asistență pentru asociațiile de proprietari;</w:t>
      </w:r>
    </w:p>
    <w:p w14:paraId="0E9FA2BE" w14:textId="66814A60"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Monitorizare facturi emise pentru utilitățile aferente imobilelor aflate în domeniul public și privat;</w:t>
      </w:r>
    </w:p>
    <w:p w14:paraId="1D32FCD6" w14:textId="1F8A0846"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Întocmirea de referate de necesitate pentru achiziționarea de bunuri și servicii;</w:t>
      </w:r>
    </w:p>
    <w:p w14:paraId="481A5EDB" w14:textId="36D0E668"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Întocmirea de referate și rapoarte de specialitate pentru emiterea dispozițiilor și a proiectelor de hotărâre pentru ședințele de consiliu local;</w:t>
      </w:r>
    </w:p>
    <w:p w14:paraId="36B5CB7B" w14:textId="3D86088F" w:rsidR="003D55B4" w:rsidRPr="009F72D8" w:rsidRDefault="003D55B4" w:rsidP="00EF696F">
      <w:pPr>
        <w:pStyle w:val="Listparagraf"/>
        <w:numPr>
          <w:ilvl w:val="2"/>
          <w:numId w:val="55"/>
        </w:numPr>
        <w:tabs>
          <w:tab w:val="left" w:pos="0"/>
        </w:tabs>
        <w:autoSpaceDE w:val="0"/>
        <w:autoSpaceDN w:val="0"/>
        <w:adjustRightInd w:val="0"/>
        <w:spacing w:line="360" w:lineRule="auto"/>
        <w:ind w:left="0" w:firstLine="0"/>
        <w:jc w:val="both"/>
        <w:rPr>
          <w:bCs/>
        </w:rPr>
      </w:pPr>
      <w:r w:rsidRPr="009F72D8">
        <w:rPr>
          <w:bCs/>
        </w:rPr>
        <w:t>Întocmirea/actualizarea/modificarea regulamentelor locale care țin de specificul compartimentului;</w:t>
      </w:r>
    </w:p>
    <w:p w14:paraId="1AEE271E" w14:textId="0001F178" w:rsidR="003D55B4" w:rsidRPr="009F72D8" w:rsidRDefault="003D55B4" w:rsidP="00EF696F">
      <w:pPr>
        <w:pStyle w:val="Listparagraf"/>
        <w:numPr>
          <w:ilvl w:val="0"/>
          <w:numId w:val="55"/>
        </w:numPr>
        <w:tabs>
          <w:tab w:val="left" w:pos="0"/>
        </w:tabs>
        <w:autoSpaceDE w:val="0"/>
        <w:autoSpaceDN w:val="0"/>
        <w:adjustRightInd w:val="0"/>
        <w:spacing w:line="360" w:lineRule="auto"/>
        <w:ind w:left="0" w:firstLine="0"/>
        <w:jc w:val="both"/>
        <w:rPr>
          <w:bCs/>
        </w:rPr>
      </w:pPr>
      <w:r w:rsidRPr="009F72D8">
        <w:rPr>
          <w:bCs/>
        </w:rPr>
        <w:lastRenderedPageBreak/>
        <w:t>Arhivarea documentelor specifice compartimentului;</w:t>
      </w:r>
    </w:p>
    <w:p w14:paraId="640A89C8"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rPr>
        <w:t>Primirea, transmiterea corespondenței repartizate către cabinetul de avocatură și, ulterior, arhivarea acesteia</w:t>
      </w:r>
      <w:r w:rsidRPr="009F72D8">
        <w:rPr>
          <w:rStyle w:val="eop"/>
          <w:rFonts w:eastAsia="Calibri"/>
        </w:rPr>
        <w:t>;</w:t>
      </w:r>
    </w:p>
    <w:p w14:paraId="0354A42A" w14:textId="77777777" w:rsidR="003D55B4" w:rsidRPr="009F72D8" w:rsidRDefault="003D55B4" w:rsidP="00EF696F">
      <w:pPr>
        <w:pStyle w:val="Listparagraf"/>
        <w:numPr>
          <w:ilvl w:val="0"/>
          <w:numId w:val="55"/>
        </w:numPr>
        <w:spacing w:line="360" w:lineRule="auto"/>
        <w:ind w:left="0" w:firstLine="0"/>
        <w:jc w:val="both"/>
        <w:rPr>
          <w:rStyle w:val="normaltextrun"/>
        </w:rPr>
      </w:pPr>
      <w:r w:rsidRPr="009F72D8">
        <w:rPr>
          <w:rStyle w:val="normaltextrun"/>
          <w:shd w:val="clear" w:color="auto" w:fill="FFFFFF"/>
        </w:rPr>
        <w:t>Evidența proceselor aflate pe rolul instanțelor de judecată, precum și urmărirea termenelor și a soluțiilor pronunțate;</w:t>
      </w:r>
    </w:p>
    <w:p w14:paraId="612A7EF3" w14:textId="77777777" w:rsidR="003D55B4" w:rsidRPr="009F72D8" w:rsidRDefault="003D55B4" w:rsidP="00EF696F">
      <w:pPr>
        <w:pStyle w:val="Listparagraf"/>
        <w:numPr>
          <w:ilvl w:val="0"/>
          <w:numId w:val="55"/>
        </w:numPr>
        <w:spacing w:line="360" w:lineRule="auto"/>
        <w:ind w:left="0" w:firstLine="0"/>
        <w:jc w:val="both"/>
        <w:rPr>
          <w:rStyle w:val="normaltextrun"/>
        </w:rPr>
      </w:pPr>
      <w:r w:rsidRPr="009F72D8">
        <w:rPr>
          <w:rStyle w:val="normaltextrun"/>
          <w:shd w:val="clear" w:color="auto" w:fill="FFFFFF"/>
        </w:rPr>
        <w:t>Comunicarea către compartimentele interesate a soluțiilor pronunțate în dosarele aflate pe rolul instanțelor de judecată;</w:t>
      </w:r>
    </w:p>
    <w:p w14:paraId="36552A1D"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rPr>
        <w:t>Redactarea de răspunsuri către instanțele de judecată, răspunsuri la petiții și solicitări diverse</w:t>
      </w:r>
      <w:r w:rsidRPr="009F72D8">
        <w:rPr>
          <w:rStyle w:val="eop"/>
          <w:rFonts w:eastAsia="Calibri"/>
        </w:rPr>
        <w:t>;</w:t>
      </w:r>
    </w:p>
    <w:p w14:paraId="7C3D7259"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rPr>
        <w:t>Transmiterea de răspunsuri la solicitările cabinetului de avocatură, primite prin email/Teams și în urma verificărilor pe care le efectuez în cadrul altor compartimente, în funcție de natura solicitării</w:t>
      </w:r>
      <w:r w:rsidRPr="009F72D8">
        <w:rPr>
          <w:rStyle w:val="eop"/>
          <w:rFonts w:eastAsia="Calibri"/>
        </w:rPr>
        <w:t>;</w:t>
      </w:r>
    </w:p>
    <w:p w14:paraId="5C58BC0A"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eop"/>
          <w:rFonts w:eastAsia="Calibri"/>
        </w:rPr>
        <w:t>Urmărirea respectării termenelor acordate pentru transmiterea de răspunsuri/informații, de către compartimentele cărora le-au fost repartizate lucrările;</w:t>
      </w:r>
    </w:p>
    <w:p w14:paraId="5332A146" w14:textId="77777777" w:rsidR="003D55B4" w:rsidRPr="009F72D8" w:rsidRDefault="003D55B4" w:rsidP="00EF696F">
      <w:pPr>
        <w:pStyle w:val="Listparagraf"/>
        <w:numPr>
          <w:ilvl w:val="0"/>
          <w:numId w:val="55"/>
        </w:numPr>
        <w:spacing w:line="360" w:lineRule="auto"/>
        <w:ind w:left="0" w:firstLine="0"/>
        <w:jc w:val="both"/>
      </w:pPr>
      <w:r w:rsidRPr="009F72D8">
        <w:rPr>
          <w:shd w:val="clear" w:color="auto" w:fill="FFFFFF"/>
        </w:rPr>
        <w:t>Redactarea de referate către diverse compartimente din cadrul instituției, în vederea soluționării unor dosare aflate pe rolul instanțelor de judecată;</w:t>
      </w:r>
    </w:p>
    <w:p w14:paraId="5861EBDF"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shd w:val="clear" w:color="auto" w:fill="FFFFFF"/>
        </w:rPr>
        <w:t>Pregătirea de documente și participarea la ședințele Comisiei locale de fond funciar</w:t>
      </w:r>
      <w:r w:rsidRPr="009F72D8">
        <w:rPr>
          <w:rStyle w:val="eop"/>
          <w:rFonts w:eastAsia="Calibri"/>
          <w:shd w:val="clear" w:color="auto" w:fill="FFFFFF"/>
        </w:rPr>
        <w:t>;</w:t>
      </w:r>
    </w:p>
    <w:p w14:paraId="3FA2A400"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shd w:val="clear" w:color="auto" w:fill="FFFFFF"/>
        </w:rPr>
        <w:t>Analizare și verificare diverse documente, contracte și proceduri, solicitate de către conducerea instituției și de către compartimentele din cadrul instituției;</w:t>
      </w:r>
      <w:r w:rsidRPr="009F72D8">
        <w:rPr>
          <w:rStyle w:val="eop"/>
          <w:rFonts w:eastAsia="Calibri"/>
          <w:shd w:val="clear" w:color="auto" w:fill="FFFFFF"/>
        </w:rPr>
        <w:t> </w:t>
      </w:r>
    </w:p>
    <w:p w14:paraId="5D7A739B" w14:textId="77777777" w:rsidR="003D55B4" w:rsidRPr="009F72D8" w:rsidRDefault="003D55B4" w:rsidP="00EF696F">
      <w:pPr>
        <w:pStyle w:val="Listparagraf"/>
        <w:numPr>
          <w:ilvl w:val="0"/>
          <w:numId w:val="55"/>
        </w:numPr>
        <w:spacing w:line="360" w:lineRule="auto"/>
        <w:ind w:left="0" w:firstLine="0"/>
        <w:jc w:val="both"/>
        <w:rPr>
          <w:rStyle w:val="normaltextrun"/>
        </w:rPr>
      </w:pPr>
      <w:r w:rsidRPr="009F72D8">
        <w:rPr>
          <w:rStyle w:val="normaltextrun"/>
          <w:shd w:val="clear" w:color="auto" w:fill="FFFFFF"/>
        </w:rPr>
        <w:t>Arhivare corespondență zilnică și punerea la dispoziția compartimentelor, cabinetului de avocatură sau a altor instituții a unor documente aflate în arhiva compartimentului;</w:t>
      </w:r>
    </w:p>
    <w:p w14:paraId="3DB1F8D2" w14:textId="77777777" w:rsidR="003D55B4" w:rsidRPr="009F72D8" w:rsidRDefault="003D55B4" w:rsidP="00EF696F">
      <w:pPr>
        <w:pStyle w:val="Listparagraf"/>
        <w:numPr>
          <w:ilvl w:val="0"/>
          <w:numId w:val="55"/>
        </w:numPr>
        <w:spacing w:line="360" w:lineRule="auto"/>
        <w:ind w:left="0" w:firstLine="0"/>
        <w:jc w:val="both"/>
        <w:rPr>
          <w:rStyle w:val="eop"/>
          <w:rFonts w:eastAsia="Calibri"/>
        </w:rPr>
      </w:pPr>
      <w:r w:rsidRPr="009F72D8">
        <w:rPr>
          <w:rStyle w:val="normaltextrun"/>
        </w:rPr>
        <w:t>Primirea somațiilor și actelor emise în cadrul dosarelor de executare silită, transmiterea acestora spre analiză Cabinetului de Avocatură, analiză și efectuare demersuri pentru popriri și debite rezultate din hotărâri judecătorești definitive, împreună cu Compartimentul Contabilitate, Buget.</w:t>
      </w:r>
    </w:p>
    <w:p w14:paraId="0FC5CF05" w14:textId="77777777" w:rsidR="002204B7" w:rsidRPr="009F72D8" w:rsidRDefault="002204B7" w:rsidP="002204B7">
      <w:pPr>
        <w:pStyle w:val="Listparagraf"/>
        <w:spacing w:line="360" w:lineRule="auto"/>
        <w:ind w:left="0"/>
        <w:jc w:val="both"/>
        <w:rPr>
          <w:rStyle w:val="eop"/>
          <w:rFonts w:eastAsia="Calibri"/>
        </w:rPr>
      </w:pPr>
    </w:p>
    <w:p w14:paraId="1D613794" w14:textId="5FAA819E" w:rsidR="00A07935" w:rsidRPr="009F72D8" w:rsidRDefault="00A07935" w:rsidP="00B53BF9">
      <w:pPr>
        <w:pStyle w:val="Listparagraf"/>
        <w:numPr>
          <w:ilvl w:val="1"/>
          <w:numId w:val="86"/>
        </w:numPr>
        <w:spacing w:line="360" w:lineRule="auto"/>
        <w:jc w:val="both"/>
        <w:rPr>
          <w:rStyle w:val="eop"/>
          <w:rFonts w:eastAsia="Calibri"/>
          <w:b/>
          <w:bCs/>
        </w:rPr>
      </w:pPr>
      <w:r w:rsidRPr="009F72D8">
        <w:rPr>
          <w:rStyle w:val="eop"/>
          <w:rFonts w:eastAsia="Calibri"/>
          <w:b/>
          <w:bCs/>
        </w:rPr>
        <w:t xml:space="preserve"> Compartimentul registratură, administrativ</w:t>
      </w:r>
    </w:p>
    <w:p w14:paraId="4D002846" w14:textId="32743FDE" w:rsidR="003D55B4" w:rsidRPr="009F72D8" w:rsidRDefault="002204B7" w:rsidP="00EF696F">
      <w:pPr>
        <w:pStyle w:val="Corptext"/>
        <w:tabs>
          <w:tab w:val="left" w:pos="0"/>
        </w:tabs>
        <w:spacing w:line="360" w:lineRule="auto"/>
        <w:jc w:val="both"/>
        <w:rPr>
          <w:rFonts w:ascii="Times New Roman" w:hAnsi="Times New Roman"/>
          <w:b/>
          <w:sz w:val="24"/>
          <w:szCs w:val="24"/>
        </w:rPr>
      </w:pPr>
      <w:r w:rsidRPr="009F72D8">
        <w:rPr>
          <w:rFonts w:ascii="Times New Roman" w:hAnsi="Times New Roman"/>
          <w:b/>
          <w:sz w:val="24"/>
          <w:szCs w:val="24"/>
        </w:rPr>
        <w:t>Art. 4</w:t>
      </w:r>
      <w:r w:rsidR="00011B21" w:rsidRPr="009F72D8">
        <w:rPr>
          <w:rFonts w:ascii="Times New Roman" w:hAnsi="Times New Roman"/>
          <w:b/>
          <w:sz w:val="24"/>
          <w:szCs w:val="24"/>
        </w:rPr>
        <w:t>1</w:t>
      </w:r>
      <w:r w:rsidRPr="009F72D8">
        <w:rPr>
          <w:rFonts w:ascii="Times New Roman" w:hAnsi="Times New Roman"/>
          <w:b/>
          <w:sz w:val="24"/>
          <w:szCs w:val="24"/>
        </w:rPr>
        <w:t xml:space="preserve">. </w:t>
      </w:r>
      <w:r w:rsidR="00F113B9" w:rsidRPr="009F72D8">
        <w:rPr>
          <w:rFonts w:ascii="Times New Roman" w:hAnsi="Times New Roman"/>
          <w:bCs/>
          <w:sz w:val="24"/>
          <w:szCs w:val="24"/>
        </w:rPr>
        <w:t>Compartiment</w:t>
      </w:r>
      <w:r w:rsidR="00A07935" w:rsidRPr="009F72D8">
        <w:rPr>
          <w:rFonts w:ascii="Times New Roman" w:hAnsi="Times New Roman"/>
          <w:bCs/>
          <w:sz w:val="24"/>
          <w:szCs w:val="24"/>
        </w:rPr>
        <w:t>ul</w:t>
      </w:r>
      <w:r w:rsidR="00F113B9" w:rsidRPr="009F72D8">
        <w:rPr>
          <w:rFonts w:ascii="Times New Roman" w:hAnsi="Times New Roman"/>
          <w:bCs/>
          <w:sz w:val="24"/>
          <w:szCs w:val="24"/>
        </w:rPr>
        <w:t xml:space="preserve"> registratur</w:t>
      </w:r>
      <w:r w:rsidR="00A07935" w:rsidRPr="009F72D8">
        <w:rPr>
          <w:rFonts w:ascii="Times New Roman" w:hAnsi="Times New Roman"/>
          <w:bCs/>
          <w:sz w:val="24"/>
          <w:szCs w:val="24"/>
        </w:rPr>
        <w:t>ă</w:t>
      </w:r>
      <w:r w:rsidR="00F113B9" w:rsidRPr="009F72D8">
        <w:rPr>
          <w:rFonts w:ascii="Times New Roman" w:hAnsi="Times New Roman"/>
          <w:bCs/>
          <w:sz w:val="24"/>
          <w:szCs w:val="24"/>
        </w:rPr>
        <w:t>, administrativ</w:t>
      </w:r>
      <w:r w:rsidR="00A07935" w:rsidRPr="009F72D8">
        <w:rPr>
          <w:rFonts w:ascii="Times New Roman" w:hAnsi="Times New Roman"/>
          <w:bCs/>
          <w:sz w:val="24"/>
          <w:szCs w:val="24"/>
        </w:rPr>
        <w:t xml:space="preserve"> are următoarele atribuții:</w:t>
      </w:r>
    </w:p>
    <w:p w14:paraId="1A15EF62"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expediază corespondența către instituții sau cetățeni;</w:t>
      </w:r>
    </w:p>
    <w:p w14:paraId="568D2FEF"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înregistrează cererile, petițiile sau solicitările cetățenilor adresate Primarului sau Consiliului local, comunicând acestora numărul de evidență din registrul unic;</w:t>
      </w:r>
    </w:p>
    <w:p w14:paraId="0174B98C" w14:textId="77777777" w:rsidR="003D55B4" w:rsidRPr="009F72D8" w:rsidRDefault="003D55B4" w:rsidP="00EF696F">
      <w:pPr>
        <w:pStyle w:val="Corptext2"/>
        <w:numPr>
          <w:ilvl w:val="0"/>
          <w:numId w:val="16"/>
        </w:numPr>
        <w:spacing w:after="0" w:line="360" w:lineRule="auto"/>
        <w:ind w:left="0" w:firstLine="0"/>
        <w:jc w:val="both"/>
      </w:pPr>
      <w:r w:rsidRPr="009F72D8">
        <w:t>asigură primirea propunerilor, sugestiilor şi opiniilor persoanelor interesate, cu privire la proiectele de acte normative care urmează a fi aprobate în şedinţele Consiliului local, conform Legii nr.52/2003, privind transparenţa decizională în administraţia publică;</w:t>
      </w:r>
    </w:p>
    <w:p w14:paraId="75FEDB8A"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repartizarea corespondenţei care a fost vizată sau aprobată de către conducerea institutiei, la birourile şi compartimentele instituţiei, asigură primirea documentelor de la birourile şi compartimentele instituţiei pentru constituirea mapei cu documente în vederea avizării sau aprobării de către conducerea instituției;</w:t>
      </w:r>
    </w:p>
    <w:p w14:paraId="4D39395D"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lastRenderedPageBreak/>
        <w:t>înregistrarea în registrul special a proceselor verbale de contravenţie, întocmite de angajații instituției cu atribuţii în acest sens;</w:t>
      </w:r>
    </w:p>
    <w:p w14:paraId="275A904F"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ţinerea evidenţei confirmărilor de primire ale scrisorilor trimise prin poştă;</w:t>
      </w:r>
    </w:p>
    <w:p w14:paraId="585EF346"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urmărirea permanentă pe baza dosarului de intrare-ieşire a documentelor, soluţionarea şi redactarea în termen a răspunsului la petiţiile primite de către instituţie;</w:t>
      </w:r>
    </w:p>
    <w:p w14:paraId="4DA7B6B2"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efectuarea activităţii de arhivare a petiţiilor şi de clasare a celor anonime; întocmirea semestrială a raportului privind modalitatea de soluţionare a petiţiilor.</w:t>
      </w:r>
    </w:p>
    <w:p w14:paraId="3618A494"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asistarea cetățenilor în întocmirea de cereri, petiții către instituție;</w:t>
      </w:r>
    </w:p>
    <w:p w14:paraId="6A6E9A67"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 xml:space="preserve">gestionează formularele și tipizatele utilizate în relația cu persoanele fizice sau juridice. </w:t>
      </w:r>
    </w:p>
    <w:p w14:paraId="4ACC8A52"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hyperlink r:id="rId8" w:anchor="###" w:history="1"/>
      <w:r w:rsidRPr="009F72D8">
        <w:t xml:space="preserve">asigura accesul la </w:t>
      </w:r>
      <w:proofErr w:type="spellStart"/>
      <w:r w:rsidRPr="009F72D8">
        <w:t>informaţiile</w:t>
      </w:r>
      <w:proofErr w:type="spellEnd"/>
      <w:r w:rsidRPr="009F72D8">
        <w:t xml:space="preserve"> de interes public prin </w:t>
      </w:r>
      <w:hyperlink r:id="rId9" w:anchor="###" w:history="1"/>
      <w:r w:rsidRPr="009F72D8">
        <w:rPr>
          <w:b/>
          <w:bCs/>
        </w:rPr>
        <w:t xml:space="preserve"> </w:t>
      </w:r>
      <w:r w:rsidRPr="009F72D8">
        <w:t>afişare la sediul autorităţii sau al instituţiei publice, ori prin publicare în  mijloacele de informare în masă, precum şi pe pagina de Internet proprie;</w:t>
      </w:r>
    </w:p>
    <w:p w14:paraId="23E35A63"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asigura  precizarea condiţiilor si formelor în care are loc accesul la informaţiile de interes public;</w:t>
      </w:r>
    </w:p>
    <w:p w14:paraId="640F3F56"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rPr>
          <w:rStyle w:val="tal1"/>
        </w:rPr>
      </w:pPr>
      <w:r w:rsidRPr="009F72D8">
        <w:rPr>
          <w:rStyle w:val="tal1"/>
        </w:rPr>
        <w:t>organizează și informează mijloacele de informare în masă asupra conferinţelor de presă sau alte acţiuni publice organizate de autoritățile publice ale orașului;</w:t>
      </w:r>
    </w:p>
    <w:p w14:paraId="37FDA900"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asigură constituirea băncii de date cu informaţii utile din domeniul de activitate pentru Consiliul local, pentru Primar şi diverse compartimente  din Primărie ;</w:t>
      </w:r>
    </w:p>
    <w:p w14:paraId="194927EA"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se îngrijeşte de asigurarea abonamentelor Primăriei la diverse publicaţii şi de distribuirea presei în cadrul instituţiei persoanelor interesate;</w:t>
      </w:r>
    </w:p>
    <w:p w14:paraId="268CF75A"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prezintă lunar primarului informații privind soluționarea sesizărilor și reclamațiilor cetățenilor, precum și problemelor ridicate de către aceștia cu prilejul audiențelor;</w:t>
      </w:r>
    </w:p>
    <w:p w14:paraId="08FA0C25" w14:textId="77777777" w:rsidR="003D55B4" w:rsidRPr="009F72D8" w:rsidRDefault="003D55B4" w:rsidP="00EF696F">
      <w:pPr>
        <w:widowControl w:val="0"/>
        <w:numPr>
          <w:ilvl w:val="0"/>
          <w:numId w:val="16"/>
        </w:numPr>
        <w:autoSpaceDE w:val="0"/>
        <w:autoSpaceDN w:val="0"/>
        <w:adjustRightInd w:val="0"/>
        <w:spacing w:line="360" w:lineRule="auto"/>
        <w:ind w:left="0" w:firstLine="0"/>
        <w:jc w:val="both"/>
      </w:pPr>
      <w:r w:rsidRPr="009F72D8">
        <w:t>răspunde direct și dă relații cu caracter general cetățenilor, care nu impun participarea expresă a primarului, viceprimarului sau secretarului;</w:t>
      </w:r>
    </w:p>
    <w:p w14:paraId="7BB08FC0" w14:textId="77777777" w:rsidR="003D55B4" w:rsidRPr="009F72D8" w:rsidRDefault="003D55B4" w:rsidP="00EF696F">
      <w:pPr>
        <w:numPr>
          <w:ilvl w:val="0"/>
          <w:numId w:val="16"/>
        </w:numPr>
        <w:spacing w:line="360" w:lineRule="auto"/>
        <w:ind w:left="0" w:firstLine="0"/>
        <w:jc w:val="both"/>
      </w:pPr>
      <w:r w:rsidRPr="009F72D8">
        <w:t>asigură difuzarea anunţului privind şedinţa publică şi realizează invitarea specială a unor persoane la şedinţa publică, conform Legii nr.52/2003, privind transparenţa decizională în administraţia publică;</w:t>
      </w:r>
    </w:p>
    <w:p w14:paraId="3F87AE50" w14:textId="77777777" w:rsidR="003D55B4" w:rsidRPr="009F72D8" w:rsidRDefault="003D55B4" w:rsidP="00EF696F">
      <w:pPr>
        <w:numPr>
          <w:ilvl w:val="0"/>
          <w:numId w:val="16"/>
        </w:numPr>
        <w:spacing w:line="360" w:lineRule="auto"/>
        <w:ind w:left="0" w:firstLine="0"/>
        <w:jc w:val="both"/>
      </w:pPr>
      <w:r w:rsidRPr="009F72D8">
        <w:t>întocmirea raportului anual privind  transparenţa decizională şi asigurarea afişării acestuia la sediul instituţiei;</w:t>
      </w:r>
    </w:p>
    <w:p w14:paraId="53370CC0" w14:textId="77777777" w:rsidR="003D55B4" w:rsidRPr="009F72D8" w:rsidRDefault="003D55B4" w:rsidP="00EF696F">
      <w:pPr>
        <w:numPr>
          <w:ilvl w:val="0"/>
          <w:numId w:val="16"/>
        </w:numPr>
        <w:spacing w:line="360" w:lineRule="auto"/>
        <w:ind w:left="0" w:firstLine="0"/>
        <w:jc w:val="both"/>
        <w:rPr>
          <w:lang w:eastAsia="ro-RO"/>
        </w:rPr>
      </w:pPr>
      <w:r w:rsidRPr="009F72D8">
        <w:rPr>
          <w:lang w:eastAsia="ro-RO"/>
        </w:rPr>
        <w:t>solicitarea de informaţii la birourile şi compartimentele instituţiei în a căror competenţă intră problemele solicitate de petenţi; urmărirea primirii de la birourile implicate a informaţiilor solicitate;</w:t>
      </w:r>
    </w:p>
    <w:p w14:paraId="01F10BDA"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t>organizarea programului de audiențe (înscriere, programare, soluționare, comuni</w:t>
      </w:r>
      <w:r w:rsidRPr="009F72D8">
        <w:rPr>
          <w:lang w:eastAsia="ro-RO"/>
        </w:rPr>
        <w:softHyphen/>
        <w:t>care);</w:t>
      </w:r>
    </w:p>
    <w:p w14:paraId="17606577"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t>organizarea de evenimente în cadrul instituției;</w:t>
      </w:r>
    </w:p>
    <w:p w14:paraId="682153B5"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t>gestionarea parteneriatelor, protocoalelor de colaborare ale instituției (cu ONG-uri, instituții publice, de învățământ, cercetare etc.);</w:t>
      </w:r>
    </w:p>
    <w:p w14:paraId="6195308D"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t>gestionarea relațiilor externe ale instituției;</w:t>
      </w:r>
    </w:p>
    <w:p w14:paraId="33747D58"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lastRenderedPageBreak/>
        <w:t>organizarea activității de protocol instituțional;</w:t>
      </w:r>
    </w:p>
    <w:p w14:paraId="16F976EF" w14:textId="77777777" w:rsidR="003D55B4" w:rsidRPr="009F72D8" w:rsidRDefault="003D55B4" w:rsidP="003D55B4">
      <w:pPr>
        <w:numPr>
          <w:ilvl w:val="0"/>
          <w:numId w:val="16"/>
        </w:numPr>
        <w:spacing w:line="360" w:lineRule="auto"/>
        <w:ind w:left="0" w:firstLine="0"/>
        <w:jc w:val="both"/>
        <w:rPr>
          <w:lang w:eastAsia="ro-RO"/>
        </w:rPr>
      </w:pPr>
      <w:r w:rsidRPr="009F72D8">
        <w:rPr>
          <w:lang w:eastAsia="ro-RO"/>
        </w:rPr>
        <w:t>elaborarea și urmărirea respectării identității vizuale a instituției.</w:t>
      </w:r>
    </w:p>
    <w:p w14:paraId="2822C555" w14:textId="77777777" w:rsidR="00B53BF9" w:rsidRPr="009F72D8" w:rsidRDefault="00B53BF9" w:rsidP="00B53BF9">
      <w:pPr>
        <w:tabs>
          <w:tab w:val="left" w:pos="0"/>
        </w:tabs>
        <w:autoSpaceDE w:val="0"/>
        <w:autoSpaceDN w:val="0"/>
        <w:adjustRightInd w:val="0"/>
        <w:spacing w:line="360" w:lineRule="auto"/>
        <w:jc w:val="both"/>
        <w:rPr>
          <w:b/>
        </w:rPr>
      </w:pPr>
    </w:p>
    <w:p w14:paraId="70247EE6" w14:textId="16612706" w:rsidR="00B53BF9" w:rsidRPr="009F72D8" w:rsidRDefault="00B53BF9" w:rsidP="00B53BF9">
      <w:pPr>
        <w:tabs>
          <w:tab w:val="left" w:pos="0"/>
        </w:tabs>
        <w:autoSpaceDE w:val="0"/>
        <w:autoSpaceDN w:val="0"/>
        <w:adjustRightInd w:val="0"/>
        <w:spacing w:line="360" w:lineRule="auto"/>
        <w:jc w:val="both"/>
        <w:rPr>
          <w:b/>
        </w:rPr>
      </w:pPr>
      <w:r w:rsidRPr="009F72D8">
        <w:rPr>
          <w:b/>
        </w:rPr>
        <w:t>1.6. Arhitect Șef</w:t>
      </w:r>
    </w:p>
    <w:p w14:paraId="43252BA0" w14:textId="77777777" w:rsidR="00B53BF9" w:rsidRPr="009F72D8" w:rsidRDefault="00B53BF9" w:rsidP="00B53BF9">
      <w:pPr>
        <w:widowControl w:val="0"/>
        <w:tabs>
          <w:tab w:val="left" w:pos="0"/>
        </w:tabs>
        <w:autoSpaceDE w:val="0"/>
        <w:autoSpaceDN w:val="0"/>
        <w:adjustRightInd w:val="0"/>
        <w:spacing w:line="360" w:lineRule="auto"/>
        <w:jc w:val="both"/>
      </w:pPr>
      <w:r w:rsidRPr="009F72D8">
        <w:rPr>
          <w:b/>
          <w:bCs/>
        </w:rPr>
        <w:t xml:space="preserve">Art. 42. </w:t>
      </w:r>
      <w:r w:rsidRPr="009F72D8">
        <w:rPr>
          <w:bCs/>
        </w:rPr>
        <w:t>(1)</w:t>
      </w:r>
      <w:r w:rsidRPr="009F72D8">
        <w:rPr>
          <w:b/>
        </w:rPr>
        <w:t xml:space="preserve"> Serviciul </w:t>
      </w:r>
      <w:r w:rsidRPr="009F72D8">
        <w:t>se organizează în subordinea directă a primarului şi are în componenţă:</w:t>
      </w:r>
    </w:p>
    <w:p w14:paraId="04076C86" w14:textId="77777777" w:rsidR="00B53BF9" w:rsidRPr="009F72D8" w:rsidRDefault="00B53BF9" w:rsidP="00B53BF9">
      <w:pPr>
        <w:widowControl w:val="0"/>
        <w:tabs>
          <w:tab w:val="left" w:pos="0"/>
        </w:tabs>
        <w:autoSpaceDE w:val="0"/>
        <w:autoSpaceDN w:val="0"/>
        <w:adjustRightInd w:val="0"/>
        <w:spacing w:line="360" w:lineRule="auto"/>
        <w:jc w:val="both"/>
        <w:rPr>
          <w:bCs/>
        </w:rPr>
      </w:pPr>
      <w:r w:rsidRPr="009F72D8">
        <w:t>- Compartiment urbanism, amenajarea teritoriului și disciplina în construcții</w:t>
      </w:r>
    </w:p>
    <w:p w14:paraId="2BDB0A87" w14:textId="77777777" w:rsidR="00B53BF9" w:rsidRPr="009F72D8" w:rsidRDefault="00B53BF9" w:rsidP="00B53BF9">
      <w:pPr>
        <w:widowControl w:val="0"/>
        <w:tabs>
          <w:tab w:val="left" w:pos="0"/>
        </w:tabs>
        <w:autoSpaceDE w:val="0"/>
        <w:autoSpaceDN w:val="0"/>
        <w:adjustRightInd w:val="0"/>
        <w:spacing w:line="360" w:lineRule="auto"/>
        <w:jc w:val="both"/>
        <w:rPr>
          <w:bCs/>
        </w:rPr>
      </w:pPr>
      <w:r w:rsidRPr="009F72D8">
        <w:rPr>
          <w:bCs/>
        </w:rPr>
        <w:t xml:space="preserve"> (2) Conducerea este asigurată de către Arhitectul Șef</w:t>
      </w:r>
    </w:p>
    <w:p w14:paraId="0D2F9937" w14:textId="77777777" w:rsidR="00B53BF9" w:rsidRPr="009F72D8" w:rsidRDefault="00B53BF9" w:rsidP="00B53BF9">
      <w:pPr>
        <w:tabs>
          <w:tab w:val="left" w:pos="0"/>
        </w:tabs>
        <w:autoSpaceDE w:val="0"/>
        <w:autoSpaceDN w:val="0"/>
        <w:adjustRightInd w:val="0"/>
        <w:spacing w:line="360" w:lineRule="auto"/>
        <w:jc w:val="both"/>
        <w:rPr>
          <w:b/>
        </w:rPr>
      </w:pPr>
    </w:p>
    <w:p w14:paraId="761580FC" w14:textId="77777777" w:rsidR="00B53BF9" w:rsidRPr="009F72D8" w:rsidRDefault="00B53BF9" w:rsidP="00B53BF9">
      <w:pPr>
        <w:tabs>
          <w:tab w:val="left" w:pos="0"/>
        </w:tabs>
        <w:autoSpaceDE w:val="0"/>
        <w:autoSpaceDN w:val="0"/>
        <w:adjustRightInd w:val="0"/>
        <w:spacing w:line="360" w:lineRule="auto"/>
        <w:jc w:val="both"/>
        <w:rPr>
          <w:shd w:val="clear" w:color="auto" w:fill="FFFFFF" w:themeFill="background1"/>
        </w:rPr>
      </w:pPr>
      <w:r w:rsidRPr="009F72D8">
        <w:rPr>
          <w:b/>
        </w:rPr>
        <w:t xml:space="preserve">Art. 43. </w:t>
      </w:r>
      <w:r w:rsidRPr="009F72D8">
        <w:rPr>
          <w:shd w:val="clear" w:color="auto" w:fill="FFFFFF" w:themeFill="background1"/>
        </w:rPr>
        <w:t>Arhitectul-şef desfăşoară o activitate de interes public, ale cărui scopuri principale sunt dezvoltarea durabilă a comunităţii, coordonarea activităţilor de dezvoltare teritorială, amenajarea teritoriului şi urbanism, protejarea valorilor de patrimoniu şi a calităţii arhitecturale la nivelul unităţii administrativ-teritoriale.</w:t>
      </w:r>
    </w:p>
    <w:p w14:paraId="3202319E" w14:textId="77777777" w:rsidR="00B53BF9" w:rsidRPr="009F72D8" w:rsidRDefault="00B53BF9" w:rsidP="00B53BF9">
      <w:pPr>
        <w:tabs>
          <w:tab w:val="left" w:pos="0"/>
        </w:tabs>
        <w:autoSpaceDE w:val="0"/>
        <w:autoSpaceDN w:val="0"/>
        <w:adjustRightInd w:val="0"/>
        <w:spacing w:line="360" w:lineRule="auto"/>
        <w:jc w:val="both"/>
        <w:rPr>
          <w:shd w:val="clear" w:color="auto" w:fill="FFFFFF" w:themeFill="background1"/>
        </w:rPr>
      </w:pPr>
    </w:p>
    <w:p w14:paraId="19364DCC" w14:textId="77777777" w:rsidR="00B53BF9" w:rsidRPr="009F72D8" w:rsidRDefault="00B53BF9" w:rsidP="00B53BF9">
      <w:pPr>
        <w:pStyle w:val="NormalWeb"/>
        <w:shd w:val="clear" w:color="auto" w:fill="FFFFFF" w:themeFill="background1"/>
        <w:spacing w:before="0" w:beforeAutospacing="0" w:after="0" w:afterAutospacing="0" w:line="360" w:lineRule="auto"/>
        <w:jc w:val="both"/>
      </w:pPr>
      <w:r w:rsidRPr="009F72D8">
        <w:rPr>
          <w:b/>
          <w:shd w:val="clear" w:color="auto" w:fill="FFFFFF" w:themeFill="background1"/>
        </w:rPr>
        <w:t xml:space="preserve">Art. </w:t>
      </w:r>
      <w:r w:rsidRPr="009F72D8">
        <w:rPr>
          <w:b/>
          <w:bCs/>
          <w:shd w:val="clear" w:color="auto" w:fill="FFFFFF" w:themeFill="background1"/>
        </w:rPr>
        <w:t xml:space="preserve">44. </w:t>
      </w:r>
      <w:r w:rsidRPr="009F72D8">
        <w:t>Structura de specialitate condusă de arhitectul-şef îndeplineşte următoarele atribuţii principale:</w:t>
      </w:r>
    </w:p>
    <w:p w14:paraId="535344F4" w14:textId="77777777" w:rsidR="00B53BF9" w:rsidRPr="009F72D8" w:rsidRDefault="00B53BF9" w:rsidP="00B53BF9">
      <w:pPr>
        <w:shd w:val="clear" w:color="auto" w:fill="FFFFFF" w:themeFill="background1"/>
        <w:spacing w:line="360" w:lineRule="auto"/>
        <w:jc w:val="both"/>
      </w:pPr>
      <w:r w:rsidRPr="009F72D8">
        <w:t>a) iniţiază, coordonează din punct de vedere tehnic elaborarea, avizează şi propune spre aprobare strategiile de dezvoltare teritorială urbane, precum şi documentaţiile de amenajare a teritoriului şi de urbanism;</w:t>
      </w:r>
    </w:p>
    <w:p w14:paraId="3C89272C" w14:textId="77777777" w:rsidR="00B53BF9" w:rsidRPr="009F72D8" w:rsidRDefault="00B53BF9" w:rsidP="00B53BF9">
      <w:pPr>
        <w:shd w:val="clear" w:color="auto" w:fill="FFFFFF" w:themeFill="background1"/>
        <w:spacing w:line="360" w:lineRule="auto"/>
        <w:jc w:val="both"/>
      </w:pPr>
      <w:r w:rsidRPr="009F72D8">
        <w:t>b) convoacă şi asigură dezbaterea lucrărilor Comisiei tehnice de amenajare a teritoriului şi urbanism;</w:t>
      </w:r>
    </w:p>
    <w:p w14:paraId="74B0975A" w14:textId="77777777" w:rsidR="00B53BF9" w:rsidRPr="009F72D8" w:rsidRDefault="00B53BF9" w:rsidP="00B53BF9">
      <w:pPr>
        <w:shd w:val="clear" w:color="auto" w:fill="FFFFFF" w:themeFill="background1"/>
        <w:spacing w:line="360" w:lineRule="auto"/>
        <w:jc w:val="both"/>
      </w:pPr>
      <w:r w:rsidRPr="009F72D8">
        <w:t>c) întocmeşte, verifică din punct de vedere tehnic şi propune emiterea avizelor de oportunitate, a certificatelor de urbanism şi a autorizaţiilor de construire;</w:t>
      </w:r>
    </w:p>
    <w:p w14:paraId="35AB45C4" w14:textId="77777777" w:rsidR="00B53BF9" w:rsidRPr="009F72D8" w:rsidRDefault="00B53BF9" w:rsidP="00B53BF9">
      <w:pPr>
        <w:shd w:val="clear" w:color="auto" w:fill="FFFFFF" w:themeFill="background1"/>
        <w:spacing w:line="360" w:lineRule="auto"/>
        <w:jc w:val="both"/>
      </w:pPr>
      <w:r w:rsidRPr="009F72D8">
        <w:t>d) urmăreşte punerea în aplicare a strategiilor de dezvoltare urbană şi a politicilor urbane, precum şi a documentaţiilor de amenajare a teritoriului şi de urbanism;</w:t>
      </w:r>
    </w:p>
    <w:p w14:paraId="06A0439A" w14:textId="77777777" w:rsidR="00B53BF9" w:rsidRPr="009F72D8" w:rsidRDefault="00B53BF9" w:rsidP="00B53BF9">
      <w:pPr>
        <w:shd w:val="clear" w:color="auto" w:fill="FFFFFF" w:themeFill="background1"/>
        <w:spacing w:line="360" w:lineRule="auto"/>
        <w:jc w:val="both"/>
      </w:pPr>
      <w:r w:rsidRPr="009F72D8">
        <w:t>e) asigură gestionarea, evidenţa şi actualizarea documentaţiilor de urbanism şi amenajare a teritoriului;</w:t>
      </w:r>
    </w:p>
    <w:p w14:paraId="4D4E24CA" w14:textId="77777777" w:rsidR="00B53BF9" w:rsidRPr="009F72D8" w:rsidRDefault="00B53BF9" w:rsidP="00B53BF9">
      <w:pPr>
        <w:shd w:val="clear" w:color="auto" w:fill="FFFFFF" w:themeFill="background1"/>
        <w:spacing w:line="360" w:lineRule="auto"/>
        <w:jc w:val="both"/>
      </w:pPr>
      <w:r w:rsidRPr="009F72D8">
        <w:t>f) organizează şi coordonează constituirea şi dezvoltarea băncilor/bazelor de date urbane;</w:t>
      </w:r>
    </w:p>
    <w:p w14:paraId="49E63BEA" w14:textId="77777777" w:rsidR="00B53BF9" w:rsidRPr="009F72D8" w:rsidRDefault="00B53BF9" w:rsidP="00B53BF9">
      <w:pPr>
        <w:shd w:val="clear" w:color="auto" w:fill="FFFFFF" w:themeFill="background1"/>
        <w:spacing w:line="360" w:lineRule="auto"/>
        <w:jc w:val="both"/>
      </w:pPr>
      <w:r w:rsidRPr="009F72D8">
        <w:t>g) coordonează şi asigură informarea publică şi procesul de dezbatere şi consultare a publicului în vederea promovării documentaţiilor aflate în gestiunea sa;</w:t>
      </w:r>
    </w:p>
    <w:p w14:paraId="20955461" w14:textId="77777777" w:rsidR="00B53BF9" w:rsidRPr="009F72D8" w:rsidRDefault="00B53BF9" w:rsidP="00B53BF9">
      <w:pPr>
        <w:shd w:val="clear" w:color="auto" w:fill="FFFFFF" w:themeFill="background1"/>
        <w:spacing w:line="360" w:lineRule="auto"/>
        <w:jc w:val="both"/>
      </w:pPr>
      <w:r w:rsidRPr="009F72D8">
        <w:t>h) participă la elaborarea planurile integrate de dezvoltare şi le avizează din punctul de vedere al conformităţii cu documentaţiile de amenajare a teritoriului şi de urbanism legal aprobate;</w:t>
      </w:r>
    </w:p>
    <w:p w14:paraId="1BD2D4F2" w14:textId="77777777" w:rsidR="00B53BF9" w:rsidRPr="009F72D8" w:rsidRDefault="00B53BF9" w:rsidP="00B53BF9">
      <w:pPr>
        <w:shd w:val="clear" w:color="auto" w:fill="FFFFFF" w:themeFill="background1"/>
        <w:spacing w:line="360" w:lineRule="auto"/>
        <w:jc w:val="both"/>
      </w:pPr>
      <w:r w:rsidRPr="009F72D8">
        <w:t>i) avizează proiectele de investiţii publice din punctul de vedere al conformităţii cu documentaţiile de amenajare a teritoriului şi de urbanism legal aprobate.</w:t>
      </w:r>
    </w:p>
    <w:p w14:paraId="7061A609" w14:textId="3F073BA5" w:rsidR="00B53BF9" w:rsidRPr="009F72D8" w:rsidRDefault="00B53BF9" w:rsidP="00B53BF9">
      <w:pPr>
        <w:shd w:val="clear" w:color="auto" w:fill="FFFFFF" w:themeFill="background1"/>
        <w:spacing w:line="360" w:lineRule="auto"/>
        <w:jc w:val="both"/>
        <w:rPr>
          <w:b/>
        </w:rPr>
      </w:pPr>
      <w:r w:rsidRPr="009F72D8">
        <w:rPr>
          <w:b/>
        </w:rPr>
        <w:t xml:space="preserve">Compartimentul urbanism, </w:t>
      </w:r>
      <w:r w:rsidRPr="009F72D8">
        <w:rPr>
          <w:b/>
          <w:bCs/>
        </w:rPr>
        <w:t>amenajarea teritoriului și disciplina în construcții</w:t>
      </w:r>
    </w:p>
    <w:p w14:paraId="6D2B8DEC" w14:textId="77777777" w:rsidR="00B53BF9" w:rsidRPr="009F72D8" w:rsidRDefault="00B53BF9" w:rsidP="00B53BF9">
      <w:pPr>
        <w:shd w:val="clear" w:color="auto" w:fill="FFFFFF" w:themeFill="background1"/>
        <w:spacing w:line="360" w:lineRule="auto"/>
        <w:jc w:val="both"/>
      </w:pPr>
      <w:r w:rsidRPr="009F72D8">
        <w:rPr>
          <w:b/>
        </w:rPr>
        <w:t>Art. 45.</w:t>
      </w:r>
      <w:r w:rsidRPr="009F72D8">
        <w:t xml:space="preserve"> Compartimentul se organizează și funcționează în subordinea Arhitectului Șef</w:t>
      </w:r>
    </w:p>
    <w:p w14:paraId="3AF081CF" w14:textId="77777777" w:rsidR="00B53BF9" w:rsidRPr="009F72D8" w:rsidRDefault="00B53BF9" w:rsidP="00B53BF9">
      <w:pPr>
        <w:tabs>
          <w:tab w:val="left" w:pos="0"/>
        </w:tabs>
        <w:spacing w:line="360" w:lineRule="auto"/>
        <w:jc w:val="both"/>
        <w:rPr>
          <w:lang w:eastAsia="ro-RO"/>
        </w:rPr>
      </w:pPr>
      <w:r w:rsidRPr="009F72D8">
        <w:rPr>
          <w:b/>
          <w:lang w:eastAsia="ro-RO"/>
        </w:rPr>
        <w:t>Art. 46.</w:t>
      </w:r>
      <w:r w:rsidRPr="009F72D8">
        <w:rPr>
          <w:lang w:eastAsia="ro-RO"/>
        </w:rPr>
        <w:t xml:space="preserve"> Compartimentul are următoarele atribuţii :</w:t>
      </w:r>
    </w:p>
    <w:p w14:paraId="37B0AB68"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asigurarea întocmirii planului urbanistic general (PUG), a planurilor urbanistice zonale (PUZ) şi a planurilor urbanistice de detaliu (PUD);</w:t>
      </w:r>
    </w:p>
    <w:p w14:paraId="0FAC7A05" w14:textId="77777777" w:rsidR="00B53BF9" w:rsidRPr="009F72D8" w:rsidRDefault="00B53BF9" w:rsidP="00B53BF9">
      <w:pPr>
        <w:pStyle w:val="Corptext2"/>
        <w:numPr>
          <w:ilvl w:val="0"/>
          <w:numId w:val="18"/>
        </w:numPr>
        <w:spacing w:after="0" w:line="360" w:lineRule="auto"/>
        <w:ind w:left="0" w:firstLine="0"/>
        <w:jc w:val="both"/>
      </w:pPr>
      <w:r w:rsidRPr="009F72D8">
        <w:lastRenderedPageBreak/>
        <w:t>verificarea conţinutului planurilor urbanistice de detaliu înaintate spre avizare şi aprobare ţinând seama de  teritoriul din care face parte terenul studiat, amplasamentul în cadrul zonei şi vecinătaţile terenului, actul de proprietate şi servituţile terenului (în cazul în care există);</w:t>
      </w:r>
    </w:p>
    <w:p w14:paraId="66D1BEFF" w14:textId="77777777" w:rsidR="00B53BF9" w:rsidRPr="009F72D8" w:rsidRDefault="00B53BF9" w:rsidP="00B53BF9">
      <w:pPr>
        <w:pStyle w:val="Corptext2"/>
        <w:numPr>
          <w:ilvl w:val="0"/>
          <w:numId w:val="18"/>
        </w:numPr>
        <w:spacing w:after="0" w:line="360" w:lineRule="auto"/>
        <w:ind w:left="0" w:firstLine="0"/>
        <w:jc w:val="both"/>
      </w:pPr>
      <w:r w:rsidRPr="009F72D8">
        <w:t xml:space="preserve">supunerea spre avizare a Comisiei de specialitate a Consiliului local a planurilor urbanistice de detaliu, a planurilor urbanistice zonale şi a planului urbanistic general; </w:t>
      </w:r>
    </w:p>
    <w:p w14:paraId="17992AC9" w14:textId="77777777" w:rsidR="00B53BF9" w:rsidRPr="009F72D8" w:rsidRDefault="00B53BF9" w:rsidP="00B53BF9">
      <w:pPr>
        <w:pStyle w:val="Corptext2"/>
        <w:numPr>
          <w:ilvl w:val="0"/>
          <w:numId w:val="18"/>
        </w:numPr>
        <w:spacing w:after="0" w:line="360" w:lineRule="auto"/>
        <w:ind w:left="0" w:firstLine="0"/>
        <w:jc w:val="both"/>
      </w:pPr>
      <w:r w:rsidRPr="009F72D8">
        <w:t>pregătirea documentaţiilor necesare pentru aprobarea planurilor urbanistice menţionate mai sus, de către Consiliul Local;</w:t>
      </w:r>
    </w:p>
    <w:p w14:paraId="6A0B14F1"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 xml:space="preserve">colaborarea cu compartimentele şi birourile instituţiei privind avizarea actelor şi documentaţiilor tehnice prezentate pentru autorizare;    </w:t>
      </w:r>
    </w:p>
    <w:p w14:paraId="462F5D08"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întocmirea certificatelor de urbanism, autorizaţiilor de construire, autorizaţiilor de demolare, autorizaţiilor pentru scoaterea temporară din folosinţă a domeniului public şi/sau privat, certificatelor de urbanism pentru lucrări de primă necesitate în cazuri de avarii, în limita atribuţiilor legale;</w:t>
      </w:r>
    </w:p>
    <w:p w14:paraId="2210E2EF"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întocmirea şi trimiterea centralizatoarelor cu lucrările autorizate, în vederea urmăririi respectării documentaţiilor tehnice vizate spre neschimbare;</w:t>
      </w:r>
    </w:p>
    <w:p w14:paraId="7CDEBB4B"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 xml:space="preserve">primirea spre avizare a cererilor privind întocmirea proceselor verbale de recepţie şi a notelor de regularizare a taxelor la autorizaţia de construire;                                </w:t>
      </w:r>
    </w:p>
    <w:p w14:paraId="07C42F99"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calcularea taxei de regularizare a autorizaţiei de construire şi întocmirea notei de regularizare privind această operaţiune;</w:t>
      </w:r>
    </w:p>
    <w:p w14:paraId="0C62C419"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participarea la recepţia lucrărilor autorizate;</w:t>
      </w:r>
    </w:p>
    <w:p w14:paraId="44099972"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întocmirea proceselor verbale de recepţie la terminarea lucrărilor;</w:t>
      </w:r>
    </w:p>
    <w:p w14:paraId="3F508441"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înregistrarea în registrele de evidenţă a lucrărilor eliberate (autorizaţii de construire, autorizaţii de demolare, certificate de urbanism, procese verbale de recepţie, note de regularizare a taxelor la autorizaţia de construire, note de constatare a demolărilor);</w:t>
      </w:r>
    </w:p>
    <w:p w14:paraId="0EEE834A"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ţinerea situaţiei privind evidenţa lucrărilor eliberate, cu finalizarea acestora prin nota de regularizare a taxei la autorizaţia de construire şi procesul verbal de recepţie;</w:t>
      </w:r>
    </w:p>
    <w:p w14:paraId="6F2F60E8"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 xml:space="preserve">întocmirea situaţiei cu procesele verbale de recepție eliberate la construcţiile finalizate şi înaintarea acestora către serviciul  impozite și taxe, executare silită în vederea stabilirii impozitelor; </w:t>
      </w:r>
    </w:p>
    <w:p w14:paraId="07A598E0"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 xml:space="preserve"> propune masurile de intrare în legalitate a construcţiilor executate fără autorizaţii sau prin nerespectarea autorizaţiilor;                                                                                                                                                  </w:t>
      </w:r>
    </w:p>
    <w:p w14:paraId="76E66EC3"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 xml:space="preserve">întocmirea răspunsurilor la cereri şi sesizări ale unor cetăţeni cu privire la unele aspecte de legalitate a actelor emise de către Serviciul Arhitect Șef;       </w:t>
      </w:r>
    </w:p>
    <w:p w14:paraId="0134212F" w14:textId="77777777" w:rsidR="00B53BF9" w:rsidRPr="009F72D8" w:rsidRDefault="00B53BF9" w:rsidP="00B53BF9">
      <w:pPr>
        <w:numPr>
          <w:ilvl w:val="0"/>
          <w:numId w:val="18"/>
        </w:numPr>
        <w:spacing w:line="360" w:lineRule="auto"/>
        <w:ind w:left="0" w:firstLine="0"/>
        <w:jc w:val="both"/>
      </w:pPr>
      <w:r w:rsidRPr="009F72D8">
        <w:t>efectuarea verificării încadrării solicitărilor din certificatele de urbanism în reglementările legale;</w:t>
      </w:r>
    </w:p>
    <w:p w14:paraId="47E9C2BE" w14:textId="77777777" w:rsidR="00B53BF9" w:rsidRPr="009F72D8" w:rsidRDefault="00B53BF9" w:rsidP="00B53BF9">
      <w:pPr>
        <w:pStyle w:val="Corptext2"/>
        <w:numPr>
          <w:ilvl w:val="0"/>
          <w:numId w:val="18"/>
        </w:numPr>
        <w:spacing w:after="0" w:line="360" w:lineRule="auto"/>
        <w:ind w:left="0" w:firstLine="0"/>
        <w:jc w:val="both"/>
      </w:pPr>
      <w:r w:rsidRPr="009F72D8">
        <w:t>acordarea de informaţii cu privire la documentele şi metodologia impusă pentru obţinerea autorizaţiilor de funcţionare şi a autorizaţiilor de ocupare a domeniului public;</w:t>
      </w:r>
    </w:p>
    <w:p w14:paraId="6DE0D57A" w14:textId="77777777" w:rsidR="00B53BF9" w:rsidRPr="009F72D8" w:rsidRDefault="00B53BF9" w:rsidP="00B53BF9">
      <w:pPr>
        <w:pStyle w:val="Corptext2"/>
        <w:numPr>
          <w:ilvl w:val="0"/>
          <w:numId w:val="18"/>
        </w:numPr>
        <w:spacing w:after="0" w:line="360" w:lineRule="auto"/>
        <w:ind w:left="0" w:firstLine="0"/>
        <w:jc w:val="both"/>
      </w:pPr>
      <w:r w:rsidRPr="009F72D8">
        <w:lastRenderedPageBreak/>
        <w:t xml:space="preserve">verificarea/primirea documentaţiilor în vederea obţinerii autorizaţiilor de funcţionare şi a autorizaţiilor pentru ocuparea temporară a domeniului public;         </w:t>
      </w:r>
    </w:p>
    <w:p w14:paraId="656AA88C" w14:textId="77777777" w:rsidR="00B53BF9" w:rsidRPr="009F72D8" w:rsidRDefault="00B53BF9" w:rsidP="00B53BF9">
      <w:pPr>
        <w:pStyle w:val="Corptext2"/>
        <w:numPr>
          <w:ilvl w:val="0"/>
          <w:numId w:val="18"/>
        </w:numPr>
        <w:spacing w:after="0" w:line="360" w:lineRule="auto"/>
        <w:ind w:left="0" w:firstLine="0"/>
        <w:jc w:val="both"/>
      </w:pPr>
      <w:r w:rsidRPr="009F72D8">
        <w:t>întocmirea, calcularea taxelor şi eliberarea autorizaţiilor de funcţionare şi de ocupare temporară a domeniului public;</w:t>
      </w:r>
    </w:p>
    <w:p w14:paraId="47D0ED2F" w14:textId="77777777" w:rsidR="00B53BF9" w:rsidRPr="009F72D8" w:rsidRDefault="00B53BF9" w:rsidP="00B53BF9">
      <w:pPr>
        <w:pStyle w:val="Corptext2"/>
        <w:numPr>
          <w:ilvl w:val="0"/>
          <w:numId w:val="18"/>
        </w:numPr>
        <w:spacing w:line="360" w:lineRule="auto"/>
        <w:ind w:left="0" w:firstLine="0"/>
        <w:jc w:val="both"/>
      </w:pPr>
      <w:r w:rsidRPr="009F72D8">
        <w:t>asigura respectarea prevederilor legale privind protectia şi conservarea monumentelor istorice şi de arhitectura, a parcurilor şi rezervaţiilor naturale şi a tuturor zonelor protejate, indiferent de natura acestora;</w:t>
      </w:r>
    </w:p>
    <w:p w14:paraId="3527F440" w14:textId="77777777" w:rsidR="00B53BF9" w:rsidRPr="009F72D8" w:rsidRDefault="00B53BF9" w:rsidP="00B53BF9">
      <w:pPr>
        <w:pStyle w:val="Indentcorptext"/>
        <w:numPr>
          <w:ilvl w:val="0"/>
          <w:numId w:val="18"/>
        </w:numPr>
        <w:spacing w:after="0" w:line="360" w:lineRule="auto"/>
        <w:ind w:left="0" w:firstLine="0"/>
        <w:jc w:val="both"/>
      </w:pPr>
      <w:r w:rsidRPr="009F72D8">
        <w:t>asigurarea respectării prevederilor din autorizaţii şi a proiectelor de execuţie anexă la autorizaţii, în cazul lucrărilor de construire a caselor, a anexelor gospodăreşti, a gardurilor împrejmuitoare acestora, de modificare interioară a apartamentelor, de amenajare a spaţiilor comerciale, de pe raza localităţii;</w:t>
      </w:r>
    </w:p>
    <w:p w14:paraId="58D1FC5D" w14:textId="77777777" w:rsidR="00B53BF9" w:rsidRPr="009F72D8" w:rsidRDefault="00B53BF9" w:rsidP="00B53BF9">
      <w:pPr>
        <w:pStyle w:val="Indentcorptext"/>
        <w:numPr>
          <w:ilvl w:val="0"/>
          <w:numId w:val="18"/>
        </w:numPr>
        <w:spacing w:line="360" w:lineRule="auto"/>
        <w:ind w:left="0" w:firstLine="0"/>
        <w:jc w:val="both"/>
      </w:pPr>
      <w:r w:rsidRPr="009F72D8">
        <w:t>asigura respectarea disciplinei în constructii şi urbanism conform competentelor stabilite de legislaţia în vigoare;</w:t>
      </w:r>
    </w:p>
    <w:p w14:paraId="0ACB4FB5" w14:textId="77777777" w:rsidR="00B53BF9" w:rsidRPr="009F72D8" w:rsidRDefault="00B53BF9" w:rsidP="00B53BF9">
      <w:pPr>
        <w:pStyle w:val="Indentcorptext"/>
        <w:numPr>
          <w:ilvl w:val="0"/>
          <w:numId w:val="18"/>
        </w:numPr>
        <w:spacing w:after="0" w:line="360" w:lineRule="auto"/>
        <w:ind w:left="0" w:firstLine="0"/>
        <w:jc w:val="both"/>
      </w:pPr>
      <w:r w:rsidRPr="009F72D8">
        <w:t>verificarea pe teren a stadiului de execuţie al lucrărilor enunţate mai sus şi urmărirea respectării prevederilor din documentaţiile şi avizele aferente autorizaţiilor eliberate, în conformitate cu prevederile legale;</w:t>
      </w:r>
    </w:p>
    <w:p w14:paraId="34BD9704" w14:textId="77777777" w:rsidR="00B53BF9" w:rsidRPr="009F72D8" w:rsidRDefault="00B53BF9" w:rsidP="00B53BF9">
      <w:pPr>
        <w:pStyle w:val="Indentcorptext"/>
        <w:numPr>
          <w:ilvl w:val="0"/>
          <w:numId w:val="18"/>
        </w:numPr>
        <w:spacing w:after="0" w:line="360" w:lineRule="auto"/>
        <w:ind w:left="0" w:firstLine="0"/>
        <w:jc w:val="both"/>
      </w:pPr>
      <w:r w:rsidRPr="009F72D8">
        <w:t>verificarea respectării termenelor de execuţie a construcţiilor amplasate în zonele sus menţionate pentru care sunt emise autorizaţii de construire;</w:t>
      </w:r>
    </w:p>
    <w:p w14:paraId="68573A22" w14:textId="77777777" w:rsidR="00B53BF9" w:rsidRPr="009F72D8" w:rsidRDefault="00B53BF9" w:rsidP="00B53BF9">
      <w:pPr>
        <w:pStyle w:val="Indentcorptext"/>
        <w:numPr>
          <w:ilvl w:val="0"/>
          <w:numId w:val="18"/>
        </w:numPr>
        <w:spacing w:after="0" w:line="360" w:lineRule="auto"/>
        <w:ind w:left="0" w:firstLine="0"/>
        <w:jc w:val="both"/>
      </w:pPr>
      <w:r w:rsidRPr="009F72D8">
        <w:t>depistarea pe teren, pe raza localităţii,  a construcţiilor definitive sau provizorii, executate fără autorizaţie de construire, stabilirea măsurilor de sancţionare necesare, conform prevederilor legale şi urmărirea finalizării sancţiunilor contravenţionale aplicate;</w:t>
      </w:r>
    </w:p>
    <w:p w14:paraId="755E27B4" w14:textId="77777777" w:rsidR="00B53BF9" w:rsidRPr="009F72D8" w:rsidRDefault="00B53BF9" w:rsidP="00B53BF9">
      <w:pPr>
        <w:pStyle w:val="Indentcorptext"/>
        <w:numPr>
          <w:ilvl w:val="0"/>
          <w:numId w:val="18"/>
        </w:numPr>
        <w:spacing w:after="0" w:line="360" w:lineRule="auto"/>
        <w:ind w:left="0" w:firstLine="0"/>
        <w:jc w:val="both"/>
      </w:pPr>
      <w:r w:rsidRPr="009F72D8">
        <w:t>verifică în teren şi rezolvă problemele rezultate din sesizările şi reclamaţiile privind lucrările de gospodărie comunală şi sistematizarea circulaţiei;</w:t>
      </w:r>
    </w:p>
    <w:p w14:paraId="3826202C" w14:textId="77777777" w:rsidR="00B53BF9" w:rsidRPr="009F72D8" w:rsidRDefault="00B53BF9" w:rsidP="00B53BF9">
      <w:pPr>
        <w:pStyle w:val="Indentcorptext"/>
        <w:numPr>
          <w:ilvl w:val="0"/>
          <w:numId w:val="18"/>
        </w:numPr>
        <w:spacing w:after="0" w:line="360" w:lineRule="auto"/>
        <w:ind w:left="0" w:firstLine="0"/>
        <w:jc w:val="both"/>
      </w:pPr>
      <w:r w:rsidRPr="009F72D8">
        <w:t>verificarea trasării construcţiilor definitive, precum şi a amplasării construcţiilor provizorii, conform documentaţiilor anexă la autorizaţiile de construire şi încheierea proceselor verbale de trasare (amplasare);</w:t>
      </w:r>
    </w:p>
    <w:p w14:paraId="29AD1486" w14:textId="77777777" w:rsidR="00B53BF9" w:rsidRPr="009F72D8" w:rsidRDefault="00B53BF9" w:rsidP="00B53BF9">
      <w:pPr>
        <w:pStyle w:val="Indentcorptext"/>
        <w:numPr>
          <w:ilvl w:val="0"/>
          <w:numId w:val="18"/>
        </w:numPr>
        <w:spacing w:line="360" w:lineRule="auto"/>
        <w:ind w:left="0" w:firstLine="0"/>
        <w:jc w:val="both"/>
      </w:pPr>
      <w:r w:rsidRPr="009F72D8">
        <w:t>propune primarului masurile ce se impun (demolare, modificare, etc.) în cazul abaterilor de la documentaţia autorizata;</w:t>
      </w:r>
    </w:p>
    <w:p w14:paraId="6FF918AA" w14:textId="77777777" w:rsidR="00B53BF9" w:rsidRPr="009F72D8" w:rsidRDefault="00B53BF9" w:rsidP="00B53BF9">
      <w:pPr>
        <w:pStyle w:val="Indentcorptext"/>
        <w:numPr>
          <w:ilvl w:val="0"/>
          <w:numId w:val="18"/>
        </w:numPr>
        <w:spacing w:line="360" w:lineRule="auto"/>
        <w:ind w:left="0" w:firstLine="0"/>
        <w:jc w:val="both"/>
      </w:pPr>
      <w:r w:rsidRPr="009F72D8">
        <w:t>înregistrează autorizaţiile de construcţii sau de desfiinţări eliberate şi urmăreşte realizarea construcţiilor conform autorizaţiilor şi termenelor prevăzute;</w:t>
      </w:r>
    </w:p>
    <w:p w14:paraId="4234369B" w14:textId="77777777" w:rsidR="00B53BF9" w:rsidRPr="009F72D8" w:rsidRDefault="00B53BF9" w:rsidP="00B53BF9">
      <w:pPr>
        <w:pStyle w:val="Indentcorptext"/>
        <w:numPr>
          <w:ilvl w:val="0"/>
          <w:numId w:val="18"/>
        </w:numPr>
        <w:spacing w:line="360" w:lineRule="auto"/>
        <w:ind w:left="0" w:firstLine="0"/>
        <w:jc w:val="both"/>
      </w:pPr>
      <w:r w:rsidRPr="009F72D8">
        <w:t>.ține evidenta actelor ce le instrumentează şi a proceselor verbale de constatare a contravenţiilor;</w:t>
      </w:r>
    </w:p>
    <w:p w14:paraId="681FB418"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verificarea şi înregistrarea documentaţiilor tehnice prezentate de beneficiari;</w:t>
      </w:r>
    </w:p>
    <w:p w14:paraId="234CEA1E" w14:textId="77777777" w:rsidR="00B53BF9" w:rsidRPr="009F72D8" w:rsidRDefault="00B53BF9" w:rsidP="00B53BF9">
      <w:pPr>
        <w:pStyle w:val="Corptext3"/>
        <w:numPr>
          <w:ilvl w:val="0"/>
          <w:numId w:val="18"/>
        </w:numPr>
        <w:spacing w:after="0" w:line="360" w:lineRule="auto"/>
        <w:ind w:left="0" w:firstLine="0"/>
        <w:jc w:val="both"/>
        <w:rPr>
          <w:sz w:val="24"/>
          <w:szCs w:val="24"/>
        </w:rPr>
      </w:pPr>
      <w:r w:rsidRPr="009F72D8">
        <w:rPr>
          <w:sz w:val="24"/>
          <w:szCs w:val="24"/>
        </w:rPr>
        <w:t>verificarea pe teren a legalităţii documentaţiilor tehnice prezentate;</w:t>
      </w:r>
    </w:p>
    <w:p w14:paraId="58BE3BDE"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lastRenderedPageBreak/>
        <w:t xml:space="preserve">verificarea preluării condiţiilor din certificatele de urbanism în documentaţiile prezentate pentru obţinerea autorizaţiei de construire;  </w:t>
      </w:r>
    </w:p>
    <w:p w14:paraId="150B8B9E"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 xml:space="preserve">atribuirea şi verificarea numerelor stradale;     </w:t>
      </w:r>
    </w:p>
    <w:p w14:paraId="76F7E950"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atribuirea de adresă pentru solicitanţi, proprietari de imobile situate în zone nou înfiinţate;</w:t>
      </w:r>
    </w:p>
    <w:p w14:paraId="1FBE95C1"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 xml:space="preserve">confirmarea de adresă la cererea solicitanţilor - persoane fizice şi juridice; </w:t>
      </w:r>
    </w:p>
    <w:p w14:paraId="6D83D1F8"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deplasarea în teren (când situaţia o cere) în vederea analizării solicitărilor petenţilor de a desfăşura activităţi temporare pe domeniul public;</w:t>
      </w:r>
    </w:p>
    <w:p w14:paraId="751B1485"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întocmirea autorizaţiilor, a completărilor şi modificărilor solicitate de petenţi pentru autorizațiile de funcţionare.</w:t>
      </w:r>
    </w:p>
    <w:p w14:paraId="2AEF3538"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urmareste regularizarea taxelor de autorizare la finalizarea lucrărilor autorizate pe baza declaraţiilor înregistrate;</w:t>
      </w:r>
    </w:p>
    <w:p w14:paraId="35D96569"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în cazul nerespectării masurilor din procesul verbal de contravenţii, la termenele impuse, întocmeşte referate în vederea actionarii în instanta;</w:t>
      </w:r>
    </w:p>
    <w:p w14:paraId="70142C3B" w14:textId="77777777" w:rsidR="00B53BF9" w:rsidRPr="009F72D8" w:rsidRDefault="00B53BF9" w:rsidP="00B53BF9">
      <w:pPr>
        <w:pStyle w:val="Listparagraf"/>
        <w:numPr>
          <w:ilvl w:val="0"/>
          <w:numId w:val="18"/>
        </w:numPr>
        <w:spacing w:line="360" w:lineRule="auto"/>
        <w:ind w:left="0" w:firstLine="0"/>
      </w:pPr>
      <w:r w:rsidRPr="009F72D8">
        <w:t>întocmirea situaţiilor statistice privind stadiul fizic al lucrărilor autorizate pentru Direcţia de Statistică;</w:t>
      </w:r>
    </w:p>
    <w:p w14:paraId="50F1D163"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întocmeşte rapoarte de specialitate pentru proiectele de hotărâri în domeniul de activitate al biroului, în vederea promovării lor în Consiliul local;</w:t>
      </w:r>
    </w:p>
    <w:p w14:paraId="67FAA9D7"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participa la receptia constructiilor autorizate;</w:t>
      </w:r>
    </w:p>
    <w:p w14:paraId="16528602"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potrivit competentelor de emitere a autorizatiilor de construire/desfiintare efectueaza controlul privind disciplina in constructii si constata contraventiile in acest domeniu;</w:t>
      </w:r>
    </w:p>
    <w:p w14:paraId="76EBB997"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propune masurile de intrare în legalitate a construcţiilor executate fără autorizaţii sau prin nerespectarea autorizaţiilor;</w:t>
      </w:r>
    </w:p>
    <w:p w14:paraId="4C3BBEE8"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eliberează avizul Primariei în vederea eliberării certificatelor de urbanism şi a autorizaţiilor de construire pentru construcţii situate în extravilanul Orașului, la cererea Consiliului Judeţean Ilfov;</w:t>
      </w:r>
    </w:p>
    <w:p w14:paraId="2B17973C" w14:textId="77777777"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asigură eliberarea certificatelor de urbanism pentru schimbarea destinaţiei construcţiilor;</w:t>
      </w:r>
    </w:p>
    <w:p w14:paraId="51B3F683" w14:textId="520F7FB5" w:rsidR="00B53BF9" w:rsidRPr="009F72D8" w:rsidRDefault="00B53BF9" w:rsidP="00B53BF9">
      <w:pPr>
        <w:pStyle w:val="Corptext3"/>
        <w:numPr>
          <w:ilvl w:val="0"/>
          <w:numId w:val="18"/>
        </w:numPr>
        <w:spacing w:line="360" w:lineRule="auto"/>
        <w:ind w:left="0" w:firstLine="0"/>
        <w:jc w:val="both"/>
        <w:rPr>
          <w:sz w:val="24"/>
          <w:szCs w:val="24"/>
        </w:rPr>
      </w:pPr>
      <w:r w:rsidRPr="009F72D8">
        <w:rPr>
          <w:sz w:val="24"/>
          <w:szCs w:val="24"/>
        </w:rPr>
        <w:t>asigura consultarea de catre public a Registrului de autorizatii de construire şi certificate de urbanism.</w:t>
      </w:r>
    </w:p>
    <w:p w14:paraId="3ACF71B2" w14:textId="6EF9A608" w:rsidR="00B53BF9" w:rsidRPr="009F72D8" w:rsidRDefault="00B53BF9" w:rsidP="00B53BF9">
      <w:pPr>
        <w:tabs>
          <w:tab w:val="left" w:pos="0"/>
        </w:tabs>
        <w:autoSpaceDE w:val="0"/>
        <w:autoSpaceDN w:val="0"/>
        <w:adjustRightInd w:val="0"/>
        <w:spacing w:line="360" w:lineRule="auto"/>
        <w:jc w:val="both"/>
        <w:rPr>
          <w:b/>
        </w:rPr>
      </w:pPr>
      <w:r w:rsidRPr="009F72D8">
        <w:rPr>
          <w:b/>
        </w:rPr>
        <w:t>1.7. Compartiment achiziții și investiții publice</w:t>
      </w:r>
    </w:p>
    <w:p w14:paraId="43499108" w14:textId="43DDACED" w:rsidR="00B53BF9" w:rsidRPr="009F72D8" w:rsidRDefault="00B53BF9" w:rsidP="00B53BF9">
      <w:pPr>
        <w:pStyle w:val="Corptext"/>
        <w:tabs>
          <w:tab w:val="left" w:pos="0"/>
        </w:tabs>
        <w:spacing w:line="360" w:lineRule="auto"/>
        <w:jc w:val="both"/>
        <w:rPr>
          <w:rFonts w:ascii="Times New Roman" w:hAnsi="Times New Roman"/>
          <w:sz w:val="24"/>
          <w:szCs w:val="24"/>
        </w:rPr>
      </w:pPr>
      <w:r w:rsidRPr="009F72D8">
        <w:rPr>
          <w:rFonts w:ascii="Times New Roman" w:hAnsi="Times New Roman"/>
          <w:b/>
          <w:sz w:val="24"/>
          <w:szCs w:val="24"/>
        </w:rPr>
        <w:t>Art. 4</w:t>
      </w:r>
      <w:r w:rsidR="00011B21" w:rsidRPr="009F72D8">
        <w:rPr>
          <w:rFonts w:ascii="Times New Roman" w:hAnsi="Times New Roman"/>
          <w:b/>
          <w:sz w:val="24"/>
          <w:szCs w:val="24"/>
        </w:rPr>
        <w:t>7</w:t>
      </w:r>
      <w:r w:rsidRPr="009F72D8">
        <w:rPr>
          <w:rFonts w:ascii="Times New Roman" w:hAnsi="Times New Roman"/>
          <w:b/>
          <w:sz w:val="24"/>
          <w:szCs w:val="24"/>
        </w:rPr>
        <w:t>.</w:t>
      </w:r>
      <w:r w:rsidRPr="009F72D8">
        <w:rPr>
          <w:rFonts w:ascii="Times New Roman" w:hAnsi="Times New Roman"/>
          <w:sz w:val="24"/>
          <w:szCs w:val="24"/>
        </w:rPr>
        <w:t xml:space="preserve"> </w:t>
      </w:r>
      <w:r w:rsidRPr="009F72D8">
        <w:rPr>
          <w:rFonts w:ascii="Times New Roman" w:hAnsi="Times New Roman"/>
          <w:b/>
          <w:sz w:val="24"/>
          <w:szCs w:val="24"/>
        </w:rPr>
        <w:t>Compartimentul achiziții publice și investiții</w:t>
      </w:r>
      <w:r w:rsidRPr="009F72D8">
        <w:rPr>
          <w:b/>
        </w:rPr>
        <w:t xml:space="preserve"> </w:t>
      </w:r>
      <w:r w:rsidRPr="009F72D8">
        <w:rPr>
          <w:rFonts w:ascii="Times New Roman" w:hAnsi="Times New Roman"/>
          <w:sz w:val="24"/>
          <w:szCs w:val="24"/>
        </w:rPr>
        <w:t>are următoarele responsabilităţi în materie de investiții publice:</w:t>
      </w:r>
    </w:p>
    <w:p w14:paraId="784DB1CD" w14:textId="77777777" w:rsidR="00B53BF9" w:rsidRPr="009F72D8" w:rsidRDefault="00B53BF9" w:rsidP="00B53BF9">
      <w:pPr>
        <w:numPr>
          <w:ilvl w:val="0"/>
          <w:numId w:val="17"/>
        </w:numPr>
        <w:spacing w:line="360" w:lineRule="auto"/>
        <w:ind w:left="0" w:firstLine="0"/>
        <w:jc w:val="both"/>
      </w:pPr>
      <w:r w:rsidRPr="009F72D8">
        <w:lastRenderedPageBreak/>
        <w:t xml:space="preserve">înscrierea în programul de investiţii a cheltuielilor de capital care întrunesc condiţiile legale pentru a fi înscrise în program, supunerea acestora analizei comisiilor de specialitate ale Consiliului Local.                   </w:t>
      </w:r>
    </w:p>
    <w:p w14:paraId="57AAF3C4" w14:textId="77777777" w:rsidR="00B53BF9" w:rsidRPr="009F72D8" w:rsidRDefault="00B53BF9" w:rsidP="00B53BF9">
      <w:pPr>
        <w:numPr>
          <w:ilvl w:val="0"/>
          <w:numId w:val="17"/>
        </w:numPr>
        <w:spacing w:line="360" w:lineRule="auto"/>
        <w:ind w:left="0" w:firstLine="0"/>
        <w:jc w:val="both"/>
      </w:pPr>
      <w:r w:rsidRPr="009F72D8">
        <w:t>întocmirea temelor de proiectare pentru obiectivele noi de investiții, pe baza planurilor urbanistice aprobate, supunerea acestora aprobării ordonatorului de credite;</w:t>
      </w:r>
    </w:p>
    <w:p w14:paraId="54568E6D" w14:textId="77777777" w:rsidR="00B53BF9" w:rsidRPr="009F72D8" w:rsidRDefault="00B53BF9" w:rsidP="00B53BF9">
      <w:pPr>
        <w:numPr>
          <w:ilvl w:val="0"/>
          <w:numId w:val="17"/>
        </w:numPr>
        <w:spacing w:line="360" w:lineRule="auto"/>
        <w:ind w:left="0" w:firstLine="0"/>
        <w:jc w:val="both"/>
      </w:pPr>
      <w:r w:rsidRPr="009F72D8">
        <w:t xml:space="preserve">participarea în comisiile de analiză a ofertelor pentru efectuarea achiziţiilor proiectării şi execuţiei investiţiilor publice;             </w:t>
      </w:r>
    </w:p>
    <w:p w14:paraId="17A2DED7" w14:textId="77777777" w:rsidR="00B53BF9" w:rsidRPr="009F72D8" w:rsidRDefault="00B53BF9" w:rsidP="00B53BF9">
      <w:pPr>
        <w:numPr>
          <w:ilvl w:val="0"/>
          <w:numId w:val="17"/>
        </w:numPr>
        <w:spacing w:line="360" w:lineRule="auto"/>
        <w:ind w:left="0" w:firstLine="0"/>
        <w:jc w:val="both"/>
      </w:pPr>
      <w:r w:rsidRPr="009F72D8">
        <w:t xml:space="preserve">analizarea documentaţiilor tehnico-economice ale investiţiilor publice, întocmirea documentaţiilor pentru avizarea şi aprobarea acestora;         </w:t>
      </w:r>
    </w:p>
    <w:p w14:paraId="5E4B9F84" w14:textId="77777777" w:rsidR="00B53BF9" w:rsidRPr="009F72D8" w:rsidRDefault="00B53BF9" w:rsidP="00B53BF9">
      <w:pPr>
        <w:numPr>
          <w:ilvl w:val="0"/>
          <w:numId w:val="17"/>
        </w:numPr>
        <w:spacing w:line="360" w:lineRule="auto"/>
        <w:ind w:left="0" w:firstLine="0"/>
        <w:jc w:val="both"/>
      </w:pPr>
      <w:r w:rsidRPr="009F72D8">
        <w:t>confirmarea pe documentele de plată a cheltuirii sumelor de plată pentru obiective prevăzute în programul de investiţii în limita prevederilor acestuia şi conform contractelor încheiate;</w:t>
      </w:r>
    </w:p>
    <w:p w14:paraId="16337AC0" w14:textId="77777777" w:rsidR="00B53BF9" w:rsidRPr="009F72D8" w:rsidRDefault="00B53BF9" w:rsidP="00B53BF9">
      <w:pPr>
        <w:numPr>
          <w:ilvl w:val="0"/>
          <w:numId w:val="17"/>
        </w:numPr>
        <w:spacing w:line="360" w:lineRule="auto"/>
        <w:ind w:left="0" w:firstLine="0"/>
        <w:jc w:val="both"/>
      </w:pPr>
      <w:r w:rsidRPr="009F72D8">
        <w:t xml:space="preserve">asigurarea recepţiilor obiectivelor de investiții, primirea cărţii tehnice a construcţiilor, predarea obiectivelor în exploatare şi administrare după finalizare;        </w:t>
      </w:r>
    </w:p>
    <w:p w14:paraId="4FF8CB86" w14:textId="77777777" w:rsidR="00B53BF9" w:rsidRPr="009F72D8" w:rsidRDefault="00B53BF9" w:rsidP="00B53BF9">
      <w:pPr>
        <w:numPr>
          <w:ilvl w:val="0"/>
          <w:numId w:val="17"/>
        </w:numPr>
        <w:spacing w:line="360" w:lineRule="auto"/>
        <w:ind w:left="0" w:firstLine="0"/>
        <w:jc w:val="both"/>
      </w:pPr>
      <w:r w:rsidRPr="009F72D8">
        <w:t>colaborarea cu instituţiile publice de interes local, stabilite prin legea bugetului de stat, ale căror investiţii sunt finanţate din bugetul local şi aprobate de Consiliul Local;</w:t>
      </w:r>
    </w:p>
    <w:p w14:paraId="16A4C13A" w14:textId="77777777" w:rsidR="00B53BF9" w:rsidRPr="009F72D8" w:rsidRDefault="00B53BF9" w:rsidP="00B53BF9">
      <w:pPr>
        <w:numPr>
          <w:ilvl w:val="0"/>
          <w:numId w:val="17"/>
        </w:numPr>
        <w:spacing w:line="360" w:lineRule="auto"/>
        <w:ind w:left="0" w:firstLine="0"/>
        <w:jc w:val="both"/>
      </w:pPr>
      <w:r w:rsidRPr="009F72D8">
        <w:t xml:space="preserve">verificarea întocmirii corecte, conform contractului/comenzii, a situaţiilor de plată, a proceselor verbale de recepţie a lucrării şi a ordinelor de lucru; </w:t>
      </w:r>
    </w:p>
    <w:p w14:paraId="499596FA" w14:textId="77777777" w:rsidR="00B53BF9" w:rsidRPr="009F72D8" w:rsidRDefault="00B53BF9" w:rsidP="00B53BF9">
      <w:pPr>
        <w:numPr>
          <w:ilvl w:val="0"/>
          <w:numId w:val="17"/>
        </w:numPr>
        <w:spacing w:line="360" w:lineRule="auto"/>
        <w:ind w:left="0" w:firstLine="0"/>
        <w:jc w:val="both"/>
      </w:pPr>
      <w:r w:rsidRPr="009F72D8">
        <w:rPr>
          <w:lang w:eastAsia="ro-RO"/>
        </w:rPr>
        <w:t>verificarea pe teren sau prin sondaj, a lucrărilor executate de prestatori în vederea avizării situaţiilor de plată;</w:t>
      </w:r>
    </w:p>
    <w:p w14:paraId="0ACDC48C" w14:textId="77777777" w:rsidR="00B53BF9" w:rsidRPr="009F72D8" w:rsidRDefault="00B53BF9" w:rsidP="00B53BF9">
      <w:pPr>
        <w:numPr>
          <w:ilvl w:val="0"/>
          <w:numId w:val="17"/>
        </w:numPr>
        <w:spacing w:line="360" w:lineRule="auto"/>
        <w:ind w:left="0" w:firstLine="0"/>
        <w:jc w:val="both"/>
      </w:pPr>
      <w:r w:rsidRPr="009F72D8">
        <w:rPr>
          <w:lang w:eastAsia="ro-RO"/>
        </w:rPr>
        <w:t>verificarea aplicării corecte a preţurilor unitare la materiale, conform facturilor de achiziţie de la prestatori;</w:t>
      </w:r>
    </w:p>
    <w:p w14:paraId="12F9EC87" w14:textId="77777777" w:rsidR="00B53BF9" w:rsidRPr="009F72D8" w:rsidRDefault="00B53BF9" w:rsidP="00B53BF9">
      <w:pPr>
        <w:numPr>
          <w:ilvl w:val="0"/>
          <w:numId w:val="17"/>
        </w:numPr>
        <w:spacing w:line="360" w:lineRule="auto"/>
        <w:ind w:left="0" w:firstLine="0"/>
        <w:jc w:val="both"/>
      </w:pPr>
      <w:r w:rsidRPr="009F72D8">
        <w:rPr>
          <w:lang w:eastAsia="ro-RO"/>
        </w:rPr>
        <w:t>verificarea aplicării corecte a sporurilor, cotelor şi normelor de deviz, conform legislaţiei în vigoare;</w:t>
      </w:r>
    </w:p>
    <w:p w14:paraId="18F3BD54" w14:textId="77777777" w:rsidR="00B53BF9" w:rsidRPr="009F72D8" w:rsidRDefault="00B53BF9" w:rsidP="00B53BF9">
      <w:pPr>
        <w:numPr>
          <w:ilvl w:val="0"/>
          <w:numId w:val="17"/>
        </w:numPr>
        <w:spacing w:line="360" w:lineRule="auto"/>
        <w:ind w:left="0" w:firstLine="0"/>
        <w:jc w:val="both"/>
      </w:pPr>
      <w:r w:rsidRPr="009F72D8">
        <w:rPr>
          <w:lang w:eastAsia="ro-RO"/>
        </w:rPr>
        <w:t>verificarea aplicării corecte a clauzelor contractuale;</w:t>
      </w:r>
    </w:p>
    <w:p w14:paraId="59B30187"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 xml:space="preserve">coordonarea activităţii cu privire la documentaţiile ce se întocmesc pe etape pentru încheierea unui contract, conform legislației în vigoare: întocmirea studiului de oportunitate, a proiectului de hotărâre pentru concesionarea/închirierea/asocierea /vânzarea terenului, solicitând compartimentelor de specialitate din cadrul Primăriei, precum şi organelor competente avizele ce trebuie să stea la baza proiectului de hotărâre;              </w:t>
      </w:r>
    </w:p>
    <w:p w14:paraId="434E72DB"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asigurarea derulării contractelor economice încheiate de diverşi agenţi economici cu Primăria pentru terenurile aflate pe domeniul public/privat şi respectarea disciplinei contractuale, conform clauzelor contractelor încheiate.</w:t>
      </w:r>
    </w:p>
    <w:p w14:paraId="33991B18" w14:textId="77777777" w:rsidR="00B53BF9" w:rsidRPr="009F72D8" w:rsidRDefault="00B53BF9" w:rsidP="00B53BF9">
      <w:pPr>
        <w:tabs>
          <w:tab w:val="left" w:pos="0"/>
        </w:tabs>
        <w:spacing w:line="360" w:lineRule="auto"/>
        <w:jc w:val="both"/>
        <w:rPr>
          <w:lang w:eastAsia="ro-RO"/>
        </w:rPr>
      </w:pPr>
    </w:p>
    <w:p w14:paraId="13B131E7" w14:textId="709E0694" w:rsidR="00B53BF9" w:rsidRPr="009F72D8" w:rsidRDefault="00B53BF9" w:rsidP="00B53BF9">
      <w:pPr>
        <w:tabs>
          <w:tab w:val="left" w:pos="0"/>
        </w:tabs>
        <w:spacing w:line="360" w:lineRule="auto"/>
        <w:jc w:val="both"/>
        <w:rPr>
          <w:lang w:eastAsia="ro-RO"/>
        </w:rPr>
      </w:pPr>
      <w:r w:rsidRPr="009F72D8">
        <w:rPr>
          <w:b/>
          <w:lang w:eastAsia="ro-RO"/>
        </w:rPr>
        <w:t>Art. 4</w:t>
      </w:r>
      <w:r w:rsidR="00011B21" w:rsidRPr="009F72D8">
        <w:rPr>
          <w:b/>
          <w:lang w:eastAsia="ro-RO"/>
        </w:rPr>
        <w:t>8</w:t>
      </w:r>
      <w:r w:rsidRPr="009F72D8">
        <w:rPr>
          <w:b/>
          <w:lang w:eastAsia="ro-RO"/>
        </w:rPr>
        <w:t xml:space="preserve">. </w:t>
      </w:r>
      <w:r w:rsidRPr="009F72D8">
        <w:rPr>
          <w:lang w:eastAsia="ro-RO"/>
        </w:rPr>
        <w:t>Compartimentul are următoarele atribuţii în materie de achiziţii publice:</w:t>
      </w:r>
    </w:p>
    <w:p w14:paraId="0FD417A7"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lastRenderedPageBreak/>
        <w:t xml:space="preserve">asigurarea pregătirii documentelor necesare desfăşurării achiziţiilor publice de bunuri, de natura prestărilor de servicii şi răspunde de desfăşurarea acestora în condiţiile reglementărilor în vigoare la data organizării;     </w:t>
      </w:r>
    </w:p>
    <w:p w14:paraId="569C2600"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pregătirea documentaţiilor necesare organizării achiziţiilor execuţiei investiţiilor publice şi desfăşurarea acestora în condiţiile reglementărilor în vigoare la data organizării lor;</w:t>
      </w:r>
    </w:p>
    <w:p w14:paraId="3F6AC104"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 xml:space="preserve">asigurarea gestionării garanţiilor de participare la procedurile de achiziţii, în acest scop făcând menţiuni (sub semnătură) pe documentele primite de la participanţi; </w:t>
      </w:r>
    </w:p>
    <w:p w14:paraId="7D7B8952"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 xml:space="preserve">transmiterea documentelor de adjudecare a achiziţiilor publice factorilor menţionaţi în actele normative în baza cărora s-au organizat achiziţiile şi/sau în reglementări interne. </w:t>
      </w:r>
    </w:p>
    <w:p w14:paraId="07500AF3"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 xml:space="preserve">urmăreşte asigurarea desfăşurării procedurilor de achiziţii publice în cadrul termenelor legale stabilite;                            </w:t>
      </w:r>
    </w:p>
    <w:p w14:paraId="24C0BF01" w14:textId="77777777" w:rsidR="00B53BF9" w:rsidRPr="009F72D8" w:rsidRDefault="00B53BF9" w:rsidP="00B53BF9">
      <w:pPr>
        <w:numPr>
          <w:ilvl w:val="0"/>
          <w:numId w:val="17"/>
        </w:numPr>
        <w:spacing w:line="360" w:lineRule="auto"/>
        <w:ind w:left="0" w:firstLine="0"/>
        <w:jc w:val="both"/>
        <w:rPr>
          <w:lang w:eastAsia="ro-RO"/>
        </w:rPr>
      </w:pPr>
      <w:r w:rsidRPr="009F72D8">
        <w:rPr>
          <w:lang w:eastAsia="ro-RO"/>
        </w:rPr>
        <w:t xml:space="preserve">studierea documentaţiilor tehnico-economice ale obiectivelor a căror execuţie va fi supusă achiziţiei şi a celor pentru achiziţia proiectării investiţiilor publice, anterior organizării acestora, pentru întocmirea documentaţiilor necesare organizării achiziţiei şi susţinerii acestora, anterior lansării, la instituţiile şi/sau organismele prevăzute de lege; </w:t>
      </w:r>
    </w:p>
    <w:p w14:paraId="116C6215" w14:textId="77777777" w:rsidR="00B53BF9" w:rsidRPr="009F72D8" w:rsidRDefault="00B53BF9" w:rsidP="00B53BF9">
      <w:pPr>
        <w:numPr>
          <w:ilvl w:val="0"/>
          <w:numId w:val="17"/>
        </w:numPr>
        <w:spacing w:line="360" w:lineRule="auto"/>
        <w:ind w:left="0" w:firstLine="0"/>
        <w:jc w:val="both"/>
      </w:pPr>
      <w:r w:rsidRPr="009F72D8">
        <w:rPr>
          <w:lang w:eastAsia="ro-RO"/>
        </w:rPr>
        <w:t>organizarea achiziţiilor bunurilor de natura mijloacelor fixe cuprinse în lista de dotări, după aprobarea bugetului local;</w:t>
      </w:r>
    </w:p>
    <w:p w14:paraId="05FB7582" w14:textId="77777777" w:rsidR="00B53BF9" w:rsidRPr="009F72D8" w:rsidRDefault="00B53BF9" w:rsidP="00B53BF9">
      <w:pPr>
        <w:numPr>
          <w:ilvl w:val="0"/>
          <w:numId w:val="17"/>
        </w:numPr>
        <w:spacing w:line="360" w:lineRule="auto"/>
        <w:ind w:left="0" w:firstLine="0"/>
        <w:jc w:val="both"/>
      </w:pPr>
      <w:r w:rsidRPr="009F72D8">
        <w:t xml:space="preserve">protejarea proprietăţii intelectuale şi/sau a secretelor comerciale ale participanţilor, precum şi protejarea intereselor instituţiei şi a confidentialităţii, în limitele prevăzute în cadrul legal şi/sau cel intern existent, la organizarea licitaţiilor si pe parcursul desfăşurării lor; </w:t>
      </w:r>
    </w:p>
    <w:p w14:paraId="1AD7A058" w14:textId="77777777" w:rsidR="00B53BF9" w:rsidRPr="009F72D8" w:rsidRDefault="00B53BF9" w:rsidP="00B53BF9">
      <w:pPr>
        <w:numPr>
          <w:ilvl w:val="0"/>
          <w:numId w:val="17"/>
        </w:numPr>
        <w:spacing w:line="360" w:lineRule="auto"/>
        <w:ind w:left="0" w:firstLine="0"/>
        <w:jc w:val="both"/>
      </w:pPr>
      <w:r w:rsidRPr="009F72D8">
        <w:t>ţinerea evidenţei proceselor verbale prevăzute de lege ale comisiei de evaluare;</w:t>
      </w:r>
    </w:p>
    <w:p w14:paraId="5D2F1893" w14:textId="77777777" w:rsidR="00B53BF9" w:rsidRPr="009F72D8" w:rsidRDefault="00B53BF9" w:rsidP="00B53BF9">
      <w:pPr>
        <w:numPr>
          <w:ilvl w:val="0"/>
          <w:numId w:val="17"/>
        </w:numPr>
        <w:spacing w:line="360" w:lineRule="auto"/>
        <w:ind w:left="0" w:firstLine="0"/>
        <w:jc w:val="both"/>
      </w:pPr>
      <w:r w:rsidRPr="009F72D8">
        <w:t xml:space="preserve"> verificarea şi avizarea instrucţiunilor pentru ofertanţi în vederea organizării procedurilor de achiziţii publice (bunuri, servicii si execuția lucrărilor) din bugetul local de către instituţiile și serviciile publice finanţate din bugetul local;</w:t>
      </w:r>
      <w:bookmarkStart w:id="0" w:name="tehinv"/>
      <w:bookmarkEnd w:id="0"/>
    </w:p>
    <w:p w14:paraId="72CE999D" w14:textId="77777777" w:rsidR="00B53BF9" w:rsidRPr="009F72D8" w:rsidRDefault="00B53BF9" w:rsidP="00B53BF9">
      <w:pPr>
        <w:numPr>
          <w:ilvl w:val="0"/>
          <w:numId w:val="17"/>
        </w:numPr>
        <w:spacing w:line="360" w:lineRule="auto"/>
        <w:ind w:left="0" w:firstLine="0"/>
        <w:jc w:val="both"/>
      </w:pPr>
      <w:r w:rsidRPr="009F72D8">
        <w:rPr>
          <w:lang w:eastAsia="ro-RO"/>
        </w:rPr>
        <w:t xml:space="preserve">culegerea de informaţii şi primirea documentelor aprobate care justifică necesitatea şi oportunitatea înscrierii în lista de </w:t>
      </w:r>
      <w:r w:rsidRPr="009F72D8">
        <w:t>investiții; realizarea proiectului planului de achiziţii şi a listei de investiţii.</w:t>
      </w:r>
    </w:p>
    <w:p w14:paraId="7AE8108C"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asigurarea și întocmirea documentatie necesare in vederea incheierii contractelor de achizitii publice pentru servicii, furnizare sau lucrari respectiv:solicitari de oferta, referate de necesitate, note justificativa, achizitii in platforma SICAP, solicitarea garantiei de buna executie dupa semnarea contractului, ordine de incepere, procese verbale de indeplinire a sarcinilor in cazul contractelor de servicii/ furnizare respectiv procese verbale de receptie la terminarea lucrarilor in cazul contractelor de lucrari;  urmarirea si respectarea termenelor contractuale si unde este cazul aditionarea contractul la cererea prestatorului;</w:t>
      </w:r>
    </w:p>
    <w:p w14:paraId="33CFB615"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lastRenderedPageBreak/>
        <w:t>elaborarea si transmiterea rapoartelor lunare, rapoarte de progres si rapoarte tehnice pe platforme specifice in cadrul proiectelor finantate prin PNRR, AFM, Programul National de investitii „Anghel Saligny”;</w:t>
      </w:r>
    </w:p>
    <w:p w14:paraId="42891AC5"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elaborarea cererilor de rambursare aferente proiectelor finantate in colaborare cu compartimentul financiar- contabil, scanarea si incarcarea pe platformele de finantare toate documentele solicitate in conformitate ghidurile aplicabile proiectelor PNRR ( de ex. eficientizare blocuri, dotari scoli, ludoteca) si Programului “Anghel Saligny” ( ex.strazi);</w:t>
      </w:r>
    </w:p>
    <w:p w14:paraId="20D4DAEC"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verificarea, inregistrarea si transmiterea catre ministerele finantatoare, rapoartele prestatorilor si procesele verbale de receptie lunare, aferente contractelor de servicii incheiate in vederea implementarii proiectelor finantate din PNRR (de ex ludoteca);</w:t>
      </w:r>
    </w:p>
    <w:p w14:paraId="20DF6408" w14:textId="77777777" w:rsidR="00B53BF9" w:rsidRPr="009F72D8" w:rsidRDefault="00B53BF9" w:rsidP="00B53BF9">
      <w:pPr>
        <w:pStyle w:val="Listparagraf"/>
        <w:numPr>
          <w:ilvl w:val="0"/>
          <w:numId w:val="17"/>
        </w:numPr>
        <w:tabs>
          <w:tab w:val="num" w:pos="0"/>
        </w:tabs>
        <w:spacing w:line="360" w:lineRule="auto"/>
        <w:ind w:left="0" w:firstLine="349"/>
        <w:jc w:val="both"/>
        <w:rPr>
          <w:lang w:eastAsia="ro-RO"/>
        </w:rPr>
      </w:pPr>
      <w:r w:rsidRPr="009F72D8">
        <w:rPr>
          <w:lang w:eastAsia="ro-RO"/>
        </w:rPr>
        <w:t>întocmirea si transmiterea catre Inspectoratul de Stat in Constructii comunicari privind inceperea lucrari, dovada platii cotelor obligatorii, declaratii cu valoarea reala a lucrarii, comunicari de finalizare lucrari precum si solicitari pentru desemnarea reprezentantului ISC in comisiile de receptie;</w:t>
      </w:r>
    </w:p>
    <w:p w14:paraId="350D47A5"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verificarea documentatiilor tehnice, cartile tehnice ale constructiilor, situatiile de lucrari si documentele justificative transmise de proiectant si/sau constructor in cadrul contractelor de lucrari;</w:t>
      </w:r>
    </w:p>
    <w:p w14:paraId="59825C62"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depunerea documentatiilor tehnice pentru obtinerea certificatelor de urbanism si autorizatiile de construire la compartimentul Urbanism si pregatim documentatiile necesare obtinerii avizelor solicitate prin certificat de urbanism, in format fizic sau electronic dupa caz;</w:t>
      </w:r>
    </w:p>
    <w:p w14:paraId="791EF477"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întocmirea referatelor si dispozitiilor pentru constituirea comisiilor de receptie la terminarea lucrarilor si receptie calitativa in cazul contractelor de furnizare ;</w:t>
      </w:r>
    </w:p>
    <w:p w14:paraId="33956368"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participarea, în calitate de membru, sau după caz, în calitate de președinte în comisiile de evaluare si in comisiile de elaborare a documentațiilor de atribuire; verificarea si transmiterea pt incarcarea in SICAP, documentele semnate si inregistrate consultantului cu care colaboreaza autoritatea contractanta in cadrul procedurilor de Achizitii publice;</w:t>
      </w:r>
    </w:p>
    <w:p w14:paraId="05134F19"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elaborarea si transmiterea, ori de cate ori sunt solicitate, rapoarte, situatii si informari specifice către instituții și autorități competente, cu respectarea prevederilor legale aplicabile;</w:t>
      </w:r>
    </w:p>
    <w:p w14:paraId="50CE1C0B"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elaborarea Programul Anual al Achizitiilor Publice precum si actualizarile acestuia, in conformitate cu necesitatile institutiei si prevederile legale aplicabile ;</w:t>
      </w:r>
    </w:p>
    <w:p w14:paraId="0E16A10C"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Intocmirea listei de investitii a Unitatii Administrative- Teritoriale, in colaborare cu compartimentul financiar -Contabil;</w:t>
      </w:r>
    </w:p>
    <w:p w14:paraId="152D150A"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asigurarea si respectarea prevederilor Legii nr. 98/2016, HG 395/2016 si a legislatiei subsecvente in domeniul achizițiilor publice;</w:t>
      </w:r>
    </w:p>
    <w:p w14:paraId="7D8CE5A3"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sprijinirea compartimentelor din cadrul primariei in vederea fundamentarii referatelor de necesitate si a estimarii valorii achizitiilor;</w:t>
      </w:r>
    </w:p>
    <w:p w14:paraId="2152A995"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lastRenderedPageBreak/>
        <w:t>monitorizarea si derularea contractelor de Achizitii publice si semnalarea eventualelor neconformitati sau intarzieri;</w:t>
      </w:r>
    </w:p>
    <w:p w14:paraId="7B408D45"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arhivarea documentelor aferente procedurilor de Achizitii publice si contractelor conform normelor legale privind arhivarea documentelor;</w:t>
      </w:r>
    </w:p>
    <w:p w14:paraId="76788F97"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colaborarea cu institutiile de control (Curtea de Conturi, ANAP,  CNSC si alte organe abilitate) si punem la dispozitie documentele solicitate.</w:t>
      </w:r>
    </w:p>
    <w:p w14:paraId="0A299A0E" w14:textId="77777777" w:rsidR="00B53BF9" w:rsidRPr="009F72D8" w:rsidRDefault="00B53BF9" w:rsidP="00B53BF9">
      <w:pPr>
        <w:pStyle w:val="Listparagraf"/>
        <w:numPr>
          <w:ilvl w:val="0"/>
          <w:numId w:val="17"/>
        </w:numPr>
        <w:tabs>
          <w:tab w:val="num" w:pos="0"/>
        </w:tabs>
        <w:spacing w:line="360" w:lineRule="auto"/>
        <w:ind w:left="0" w:firstLine="360"/>
        <w:jc w:val="both"/>
        <w:rPr>
          <w:lang w:eastAsia="ro-RO"/>
        </w:rPr>
      </w:pPr>
      <w:r w:rsidRPr="009F72D8">
        <w:rPr>
          <w:lang w:eastAsia="ro-RO"/>
        </w:rPr>
        <w:t>asigurarea, solutionarea si redactarea raspunsurilor la petitiile, sesizarile si solicitarile formulate de cetatenii comunei in domeniul de competenta cu respectarea termenelor legale.</w:t>
      </w:r>
    </w:p>
    <w:p w14:paraId="5070DB1A" w14:textId="78E05DCE" w:rsidR="00B53BF9" w:rsidRPr="009F72D8" w:rsidRDefault="00B53BF9" w:rsidP="00B53BF9">
      <w:pPr>
        <w:pStyle w:val="Listparagraf"/>
        <w:numPr>
          <w:ilvl w:val="1"/>
          <w:numId w:val="87"/>
        </w:numPr>
        <w:tabs>
          <w:tab w:val="left" w:pos="0"/>
        </w:tabs>
        <w:autoSpaceDE w:val="0"/>
        <w:autoSpaceDN w:val="0"/>
        <w:adjustRightInd w:val="0"/>
        <w:spacing w:line="360" w:lineRule="auto"/>
        <w:jc w:val="both"/>
        <w:rPr>
          <w:b/>
        </w:rPr>
      </w:pPr>
      <w:r w:rsidRPr="009F72D8">
        <w:rPr>
          <w:b/>
        </w:rPr>
        <w:t xml:space="preserve"> Compartimentul relații publice, SSM, PSI, protecție civilă și resurse umane:</w:t>
      </w:r>
    </w:p>
    <w:p w14:paraId="149248BE" w14:textId="19718076" w:rsidR="00B53BF9" w:rsidRPr="009F72D8" w:rsidRDefault="00011B21" w:rsidP="00B53BF9">
      <w:pPr>
        <w:spacing w:line="360" w:lineRule="auto"/>
        <w:jc w:val="both"/>
        <w:rPr>
          <w:lang w:eastAsia="ro-RO"/>
        </w:rPr>
      </w:pPr>
      <w:r w:rsidRPr="009F72D8">
        <w:rPr>
          <w:b/>
          <w:bCs/>
          <w:lang w:eastAsia="ro-RO"/>
        </w:rPr>
        <w:t xml:space="preserve">Art. 49. </w:t>
      </w:r>
      <w:r w:rsidR="00B53BF9" w:rsidRPr="009F72D8">
        <w:rPr>
          <w:b/>
          <w:bCs/>
          <w:lang w:eastAsia="ro-RO"/>
        </w:rPr>
        <w:t>Compartimentul relații publice, SSM, PSI, protecție civilă și resurse umane</w:t>
      </w:r>
      <w:r w:rsidR="00B53BF9" w:rsidRPr="009F72D8">
        <w:rPr>
          <w:lang w:eastAsia="ro-RO"/>
        </w:rPr>
        <w:t xml:space="preserve"> are următoarele atribuții:</w:t>
      </w:r>
    </w:p>
    <w:p w14:paraId="4AFD61C3" w14:textId="77777777" w:rsidR="00B53BF9" w:rsidRPr="009F72D8" w:rsidRDefault="00B53BF9" w:rsidP="00B53BF9">
      <w:pPr>
        <w:pStyle w:val="Listparagraf"/>
        <w:spacing w:line="360" w:lineRule="auto"/>
        <w:ind w:left="360"/>
        <w:jc w:val="both"/>
        <w:rPr>
          <w:lang w:eastAsia="ro-RO"/>
        </w:rPr>
      </w:pPr>
      <w:r w:rsidRPr="009F72D8">
        <w:rPr>
          <w:lang w:eastAsia="ro-RO"/>
        </w:rPr>
        <w:t xml:space="preserve">(1) </w:t>
      </w:r>
      <w:r w:rsidRPr="009F72D8">
        <w:rPr>
          <w:b/>
          <w:bCs/>
          <w:lang w:eastAsia="ro-RO"/>
        </w:rPr>
        <w:t>Relații publice</w:t>
      </w:r>
    </w:p>
    <w:p w14:paraId="759C4D47"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asigură  întreagă activitate de comunicare si relații publice in cadrul primăriei;</w:t>
      </w:r>
    </w:p>
    <w:p w14:paraId="084D9C06"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înregistrează, soluționează, centralizează si raportează petițiile, scrisorile si memoriile  in termenul prevăzut de lege;</w:t>
      </w:r>
    </w:p>
    <w:p w14:paraId="24675624"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asigură  promovarea imaginii instituției, monitorizează mass-media;</w:t>
      </w:r>
    </w:p>
    <w:p w14:paraId="2B607341"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asigură  prin intermediul activității ghișeelor de relații cu publicul,  întreaga activitate de preluare, verificare, înregistrarea cererilor, dosarelor, solicitărilor;</w:t>
      </w:r>
    </w:p>
    <w:p w14:paraId="2E3245BA"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acordă consultanţă persoanelor care solicita sprijin in soluționarea unor probleme specifice domeniului de activitate;</w:t>
      </w:r>
    </w:p>
    <w:p w14:paraId="59A9C47D"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actualizează site-ul  instituției cu informații de interes general;</w:t>
      </w:r>
    </w:p>
    <w:p w14:paraId="60E3DA08"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afișează in spatiile de lucru cu publicul informațiile utile, de larg interes pentru cetățenii comunei Snagov</w:t>
      </w:r>
    </w:p>
    <w:p w14:paraId="203050F5"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asigura accesul la informaţiile de interes public prin  afişare la sediul autorităţii sau al instituţiei publice, ori prin publicare în  mijloacele de informare în masă, precum şi pe pagina de Internet proprie;</w:t>
      </w:r>
    </w:p>
    <w:p w14:paraId="789E77A1"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asigura  precizarea condiţiilor si formelor în care are loc accesul la informaţiile de interes public;</w:t>
      </w:r>
    </w:p>
    <w:p w14:paraId="72605744"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organizează și informează mijloacele de informare în masă asupra conferinţelor de presă sau alte acţiuni publice organizate de autoritățile publice ale orașului;</w:t>
      </w:r>
    </w:p>
    <w:p w14:paraId="7500CE9A"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asigură constituirea băncii de date cu informaţii utile din domeniul de activitate pentru Consiliul local, pentru Primar şi diverse compartimente  din Primărie ;</w:t>
      </w:r>
    </w:p>
    <w:p w14:paraId="3B02D05F"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se îngrijeşte de asigurarea abonamentelor Primăriei la diverse publicaţii şi de distribuirea presei în cadrul instituţiei persoanelor interesate;</w:t>
      </w:r>
    </w:p>
    <w:p w14:paraId="7600B209"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prezintă lunar primarului informații privind soluționarea sesizărilor și reclamațiilor cetățenilor, precum și problemelor ridicate de către aceștia cu prilejul audiențelor;</w:t>
      </w:r>
    </w:p>
    <w:p w14:paraId="13BB0832"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lastRenderedPageBreak/>
        <w:t>răspunde direct și dă relații cu caracter general cetățenilor, care nu impun participarea expresă a primarului, viceprimarului sau secretarului;</w:t>
      </w:r>
    </w:p>
    <w:p w14:paraId="093622A3"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asigură difuzarea anunţului privind şedinţa publică şi realizează invitarea specială a unor persoane la şedinţa publică, conform Legii nr.52/2003, privind transparenţa decizională în administraţia publică;</w:t>
      </w:r>
    </w:p>
    <w:p w14:paraId="7CDB6ABA"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întocmirea raportului anual privind  transparenţa decizională şi asigurarea afişării acestuia la sediul instituţiei;</w:t>
      </w:r>
    </w:p>
    <w:p w14:paraId="089A6586"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solicitarea de informaţii la birourile şi compartimentele instituţiei în a căror competenţă intră problemele solicitate de petenţi; urmărirea primirii de la birourile implicate a informaţiilor solicitate;</w:t>
      </w:r>
    </w:p>
    <w:p w14:paraId="26357436"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organizarea programului de audiențe (înscriere, programare, soluționare, comuni¬care);</w:t>
      </w:r>
    </w:p>
    <w:p w14:paraId="6BB80DBC"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organizarea de evenimente în cadrul instituției;</w:t>
      </w:r>
    </w:p>
    <w:p w14:paraId="0EF3E880"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gestionarea parteneriatelor, protocoalelor de colaborare ale instituției (cu ONG-uri, instituții publice, de învățământ, cercetare etc.);</w:t>
      </w:r>
    </w:p>
    <w:p w14:paraId="3E2B2C13"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gestionarea relațiilor externe ale instituției;</w:t>
      </w:r>
    </w:p>
    <w:p w14:paraId="1946A9E0"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organizarea activității de protocol instituțional;</w:t>
      </w:r>
    </w:p>
    <w:p w14:paraId="46EFA91A"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elaborarea și urmărirea respectării identității vizuale a instituției;</w:t>
      </w:r>
    </w:p>
    <w:p w14:paraId="73372328"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respectarea reglementărilor tehnice și dispozițiile de apărare împotriva incendiilor și să nu primejduiască prin deciziile și faptele lor, viața, bunurile și mediul;</w:t>
      </w:r>
    </w:p>
    <w:p w14:paraId="254CB822"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participarea la instruirile și testările pe linie de  Situații de Urgență, P.S.I.  organizate în cadrul instituției;</w:t>
      </w:r>
    </w:p>
    <w:p w14:paraId="0B40BAE9"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participarea la simulările/exercițiile pe linie de  Situații de Urgență, P.S.I.  organizate în cadrul instituției;</w:t>
      </w:r>
    </w:p>
    <w:p w14:paraId="4D4F25DB"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în caz de incendiu acordarea de ajutor, când și cât este rațional posibil, semenilor aflați în pericol sau în dificultate, din proprie inițiativă ori la solicitarea victimei, a reprezentanților autorităților administrației publice, precum și a personalului serviciilor de urgență;</w:t>
      </w:r>
    </w:p>
    <w:p w14:paraId="706C18A6"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anunțarea prin orice mijloc serviciile de urgență și să ia măsuri, după posibilitățile sale, pentru limitarea și stingerea incendiului;</w:t>
      </w:r>
    </w:p>
    <w:p w14:paraId="7DFA8D30"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cunoașterea măsurilor de prim ajutor și evacuare în cazul unor situații de urgență și să le aplice imediat în caz de accident;</w:t>
      </w:r>
    </w:p>
    <w:p w14:paraId="1007786E" w14:textId="77777777" w:rsidR="00B53BF9" w:rsidRPr="009F72D8" w:rsidRDefault="00B53BF9" w:rsidP="00B53BF9">
      <w:pPr>
        <w:pStyle w:val="Listparagraf"/>
        <w:numPr>
          <w:ilvl w:val="0"/>
          <w:numId w:val="68"/>
        </w:numPr>
        <w:spacing w:line="360" w:lineRule="auto"/>
        <w:ind w:left="0" w:firstLine="0"/>
        <w:jc w:val="both"/>
        <w:rPr>
          <w:lang w:eastAsia="ro-RO"/>
        </w:rPr>
      </w:pPr>
      <w:r w:rsidRPr="009F72D8">
        <w:rPr>
          <w:lang w:eastAsia="ro-RO"/>
        </w:rPr>
        <w:t>informarea autoritățillor sau serviciilor de urgență abilitate, prin orice mijloace, inclusiv telefonic, prin apelarea numărului 112, despre iminența producerii sau producerea oricărei situații de urgență despre care iau cunoștință.</w:t>
      </w:r>
    </w:p>
    <w:p w14:paraId="0664A501" w14:textId="77777777" w:rsidR="0021040E" w:rsidRPr="009F72D8" w:rsidRDefault="0021040E" w:rsidP="0021040E">
      <w:pPr>
        <w:pStyle w:val="Listparagraf"/>
        <w:tabs>
          <w:tab w:val="left" w:pos="450"/>
        </w:tabs>
        <w:spacing w:line="360" w:lineRule="auto"/>
        <w:ind w:left="0"/>
        <w:jc w:val="both"/>
      </w:pPr>
      <w:r w:rsidRPr="009F72D8">
        <w:t>Pe linie de Autorizare Transport</w:t>
      </w:r>
    </w:p>
    <w:p w14:paraId="5E1ACB83" w14:textId="0BCDC13A" w:rsidR="0021040E" w:rsidRPr="009F72D8" w:rsidRDefault="0021040E" w:rsidP="0021040E">
      <w:pPr>
        <w:pStyle w:val="Listparagraf"/>
        <w:numPr>
          <w:ilvl w:val="0"/>
          <w:numId w:val="96"/>
        </w:numPr>
        <w:tabs>
          <w:tab w:val="left" w:pos="450"/>
        </w:tabs>
        <w:spacing w:line="360" w:lineRule="auto"/>
        <w:jc w:val="both"/>
      </w:pPr>
      <w:r w:rsidRPr="009F72D8">
        <w:t>ține evidența autorizațiilor de transport și aurorizațiilor de taxi</w:t>
      </w:r>
    </w:p>
    <w:p w14:paraId="44FE4A9D" w14:textId="193A9CDA" w:rsidR="0021040E" w:rsidRPr="009F72D8" w:rsidRDefault="0021040E" w:rsidP="0021040E">
      <w:pPr>
        <w:pStyle w:val="Listparagraf"/>
        <w:numPr>
          <w:ilvl w:val="0"/>
          <w:numId w:val="68"/>
        </w:numPr>
        <w:tabs>
          <w:tab w:val="left" w:pos="450"/>
        </w:tabs>
        <w:spacing w:line="360" w:lineRule="auto"/>
        <w:ind w:left="0" w:firstLine="0"/>
        <w:jc w:val="both"/>
      </w:pPr>
      <w:r w:rsidRPr="009F72D8">
        <w:t>verifică întocmirea corectă a documentației înaintate de către petenți;</w:t>
      </w:r>
    </w:p>
    <w:p w14:paraId="6A8143B2" w14:textId="78A00B1E" w:rsidR="0021040E" w:rsidRPr="009F72D8" w:rsidRDefault="0021040E" w:rsidP="0021040E">
      <w:pPr>
        <w:pStyle w:val="Listparagraf"/>
        <w:numPr>
          <w:ilvl w:val="0"/>
          <w:numId w:val="68"/>
        </w:numPr>
        <w:tabs>
          <w:tab w:val="left" w:pos="450"/>
        </w:tabs>
        <w:spacing w:line="360" w:lineRule="auto"/>
        <w:ind w:left="0" w:firstLine="0"/>
        <w:jc w:val="both"/>
      </w:pPr>
      <w:r w:rsidRPr="009F72D8">
        <w:lastRenderedPageBreak/>
        <w:t>asigură aplicarea în domeniul de activitate a prevederilor legale, a dispozițiilor Primarului comunei Snagov, a Hotărârilor Consiliului Local și a Regulamentului- cadru pentru organizarea și executarea serviciului de transport in regim de taxi și de transport în regim de închiriere în comuna Sagov;</w:t>
      </w:r>
    </w:p>
    <w:p w14:paraId="7C0EFB9F" w14:textId="7F1C024C" w:rsidR="0021040E" w:rsidRPr="009F72D8" w:rsidRDefault="0021040E" w:rsidP="0021040E">
      <w:pPr>
        <w:pStyle w:val="Listparagraf"/>
        <w:numPr>
          <w:ilvl w:val="0"/>
          <w:numId w:val="68"/>
        </w:numPr>
        <w:tabs>
          <w:tab w:val="left" w:pos="450"/>
        </w:tabs>
        <w:spacing w:line="360" w:lineRule="auto"/>
        <w:ind w:left="0" w:firstLine="48"/>
        <w:jc w:val="both"/>
      </w:pPr>
      <w:r w:rsidRPr="009F72D8">
        <w:t>verifică întocmirea corectă a cererilor și documentație înainte de către solicitanți în vederea eliberării;</w:t>
      </w:r>
    </w:p>
    <w:p w14:paraId="65D7FB8B" w14:textId="54014263" w:rsidR="0021040E" w:rsidRPr="009F72D8" w:rsidRDefault="0021040E" w:rsidP="0021040E">
      <w:pPr>
        <w:pStyle w:val="Listparagraf"/>
        <w:numPr>
          <w:ilvl w:val="0"/>
          <w:numId w:val="68"/>
        </w:numPr>
        <w:tabs>
          <w:tab w:val="left" w:pos="450"/>
        </w:tabs>
        <w:spacing w:line="360" w:lineRule="auto"/>
        <w:ind w:left="0" w:firstLine="0"/>
        <w:jc w:val="both"/>
      </w:pPr>
      <w:r w:rsidRPr="009F72D8">
        <w:t xml:space="preserve">ia act de declarație pe propria răspundere a transportului autorizat </w:t>
      </w:r>
    </w:p>
    <w:p w14:paraId="29D9FC35" w14:textId="09EDBD57" w:rsidR="0021040E" w:rsidRPr="009F72D8" w:rsidRDefault="0021040E" w:rsidP="0021040E">
      <w:pPr>
        <w:pStyle w:val="Listparagraf"/>
        <w:numPr>
          <w:ilvl w:val="0"/>
          <w:numId w:val="68"/>
        </w:numPr>
        <w:tabs>
          <w:tab w:val="left" w:pos="450"/>
        </w:tabs>
        <w:spacing w:line="360" w:lineRule="auto"/>
        <w:ind w:left="0" w:firstLine="0"/>
        <w:jc w:val="both"/>
      </w:pPr>
      <w:r w:rsidRPr="009F72D8">
        <w:t>verfică dovada achitarii tarifului de eliberare, vizare, modificare și înlocuire a autorizației de transport de către transportatorul autorizat;</w:t>
      </w:r>
    </w:p>
    <w:p w14:paraId="2AAD48A2" w14:textId="59D7C5F7" w:rsidR="0021040E" w:rsidRPr="009F72D8" w:rsidRDefault="0021040E" w:rsidP="0021040E">
      <w:pPr>
        <w:pStyle w:val="Listparagraf"/>
        <w:numPr>
          <w:ilvl w:val="0"/>
          <w:numId w:val="68"/>
        </w:numPr>
        <w:tabs>
          <w:tab w:val="left" w:pos="450"/>
        </w:tabs>
        <w:spacing w:line="360" w:lineRule="auto"/>
        <w:ind w:left="0" w:firstLine="0"/>
        <w:jc w:val="both"/>
      </w:pPr>
      <w:r w:rsidRPr="009F72D8">
        <w:t>monitorizează termenul de valabilitate a autorizațiilor de transport și solicitările a vizei în termen;</w:t>
      </w:r>
    </w:p>
    <w:p w14:paraId="54C83E59" w14:textId="45D28A25" w:rsidR="0021040E" w:rsidRPr="009F72D8" w:rsidRDefault="0021040E" w:rsidP="0021040E">
      <w:pPr>
        <w:pStyle w:val="Listparagraf"/>
        <w:numPr>
          <w:ilvl w:val="0"/>
          <w:numId w:val="68"/>
        </w:numPr>
        <w:tabs>
          <w:tab w:val="left" w:pos="450"/>
        </w:tabs>
        <w:spacing w:line="360" w:lineRule="auto"/>
        <w:ind w:left="0" w:firstLine="0"/>
        <w:jc w:val="both"/>
      </w:pPr>
      <w:r w:rsidRPr="009F72D8">
        <w:t>verifică întocmirea corectă a cererilor și documentației înaintate de către solicitanți în vederea eliberării, prelungirii autorizațiilor și a Regulamentului- cadru pentru organizarea și executarea serviciului de transport în regim de taxi și de transport în regim de închiriere, în comuna Snagov;</w:t>
      </w:r>
    </w:p>
    <w:p w14:paraId="210CD1D2" w14:textId="390A791F" w:rsidR="0021040E" w:rsidRPr="009F72D8" w:rsidRDefault="0021040E" w:rsidP="0021040E">
      <w:pPr>
        <w:pStyle w:val="Listparagraf"/>
        <w:numPr>
          <w:ilvl w:val="0"/>
          <w:numId w:val="68"/>
        </w:numPr>
        <w:tabs>
          <w:tab w:val="left" w:pos="450"/>
        </w:tabs>
        <w:spacing w:line="360" w:lineRule="auto"/>
        <w:ind w:left="0" w:firstLine="0"/>
        <w:jc w:val="both"/>
      </w:pPr>
      <w:r w:rsidRPr="009F72D8">
        <w:t>primește și verifică dovada de fiscalizare a aparatului de taxat;</w:t>
      </w:r>
    </w:p>
    <w:p w14:paraId="03DA37F0" w14:textId="61D55F45" w:rsidR="0021040E" w:rsidRPr="009F72D8" w:rsidRDefault="0021040E" w:rsidP="0021040E">
      <w:pPr>
        <w:pStyle w:val="Listparagraf"/>
        <w:numPr>
          <w:ilvl w:val="0"/>
          <w:numId w:val="68"/>
        </w:numPr>
        <w:tabs>
          <w:tab w:val="left" w:pos="450"/>
        </w:tabs>
        <w:spacing w:line="360" w:lineRule="auto"/>
        <w:ind w:left="0" w:firstLine="0"/>
        <w:jc w:val="both"/>
      </w:pPr>
      <w:r w:rsidRPr="009F72D8">
        <w:t>verifică achitarea de către solicitanți a contravalorii autorizațiilor taxi, copilor conforme și ecusoanelor;</w:t>
      </w:r>
    </w:p>
    <w:p w14:paraId="65A0B313" w14:textId="51B4BF12" w:rsidR="0021040E" w:rsidRPr="009F72D8" w:rsidRDefault="0021040E" w:rsidP="0021040E">
      <w:pPr>
        <w:pStyle w:val="Listparagraf"/>
        <w:numPr>
          <w:ilvl w:val="0"/>
          <w:numId w:val="68"/>
        </w:numPr>
        <w:tabs>
          <w:tab w:val="left" w:pos="450"/>
        </w:tabs>
        <w:spacing w:line="360" w:lineRule="auto"/>
        <w:ind w:left="0" w:firstLine="0"/>
        <w:jc w:val="both"/>
      </w:pPr>
      <w:r w:rsidRPr="009F72D8">
        <w:t>eliberează autorizațiile de transport, autorizațiile taxi, copiile conforme, duplicate, ecusoanele cu condiția achitării contravalorii acestora;</w:t>
      </w:r>
    </w:p>
    <w:p w14:paraId="6102C547" w14:textId="5A818602" w:rsidR="0021040E" w:rsidRPr="009F72D8" w:rsidRDefault="0021040E" w:rsidP="0021040E">
      <w:pPr>
        <w:pStyle w:val="Listparagraf"/>
        <w:numPr>
          <w:ilvl w:val="0"/>
          <w:numId w:val="68"/>
        </w:numPr>
        <w:tabs>
          <w:tab w:val="left" w:pos="450"/>
        </w:tabs>
        <w:spacing w:line="360" w:lineRule="auto"/>
        <w:ind w:left="0" w:firstLine="0"/>
        <w:jc w:val="both"/>
      </w:pPr>
      <w:r w:rsidRPr="009F72D8">
        <w:t>întocmește contractele de atribuire în gestiune delegată a serviciilor de transport în regim de taxi sau în regim de închiriere și caietele de sarcini prin care se stabilesc condițiile în care se desfașoară serviciul de transport concesionat, pe baza autorizațiilor taxi sau a copiilor conforme atribuite fiecărui transportator autorizat, pentru autovehiculele deținute și utilizate conform prevederilor legale și ale Regulamentului- cadru pentru organizarea și executarea serviciului de transport în regim de taxi și de transport în regim de închiriere, în comuna Snagov;</w:t>
      </w:r>
    </w:p>
    <w:p w14:paraId="42572BC7" w14:textId="569BB7BD" w:rsidR="0021040E" w:rsidRPr="009F72D8" w:rsidRDefault="0021040E" w:rsidP="0021040E">
      <w:pPr>
        <w:pStyle w:val="Listparagraf"/>
        <w:numPr>
          <w:ilvl w:val="0"/>
          <w:numId w:val="68"/>
        </w:numPr>
        <w:tabs>
          <w:tab w:val="left" w:pos="450"/>
        </w:tabs>
        <w:spacing w:line="360" w:lineRule="auto"/>
        <w:ind w:left="0" w:firstLine="0"/>
        <w:jc w:val="both"/>
      </w:pPr>
      <w:r w:rsidRPr="009F72D8">
        <w:t>verifică întocmirea corectă a cererilor și documentației înainte de către transportatorii autorizați în vederea înlocuirii autovehicului deținut;</w:t>
      </w:r>
    </w:p>
    <w:p w14:paraId="25375C38" w14:textId="2EE4AD58" w:rsidR="0021040E" w:rsidRPr="009F72D8" w:rsidRDefault="0021040E" w:rsidP="0021040E">
      <w:pPr>
        <w:pStyle w:val="Listparagraf"/>
        <w:numPr>
          <w:ilvl w:val="0"/>
          <w:numId w:val="68"/>
        </w:numPr>
        <w:tabs>
          <w:tab w:val="left" w:pos="450"/>
        </w:tabs>
        <w:spacing w:line="360" w:lineRule="auto"/>
        <w:ind w:left="0" w:firstLine="0"/>
        <w:jc w:val="both"/>
      </w:pPr>
      <w:r w:rsidRPr="009F72D8">
        <w:t>verifică dovada privind fiscalizarea aparatului de taxat pentru autovehiculului înlocuit de către transportatorul autorizat;</w:t>
      </w:r>
    </w:p>
    <w:p w14:paraId="57D98B89" w14:textId="15DAE116" w:rsidR="0021040E" w:rsidRPr="009F72D8" w:rsidRDefault="0021040E" w:rsidP="0021040E">
      <w:pPr>
        <w:pStyle w:val="Listparagraf"/>
        <w:numPr>
          <w:ilvl w:val="0"/>
          <w:numId w:val="68"/>
        </w:numPr>
        <w:tabs>
          <w:tab w:val="left" w:pos="450"/>
        </w:tabs>
        <w:spacing w:line="360" w:lineRule="auto"/>
        <w:ind w:left="0" w:firstLine="0"/>
        <w:jc w:val="both"/>
      </w:pPr>
      <w:r w:rsidRPr="009F72D8">
        <w:t>eliberează o nouă autorizație sau copie conformă și ecusoanele corespunzătoare în urma verificării documentației înainte de către transportatorii autorizați în vederea înlocuirii autovehiculului deținut și a dovezii privind fiscalizarea aparatului de taxat;</w:t>
      </w:r>
    </w:p>
    <w:p w14:paraId="4FCAF3A4" w14:textId="08F9D3D9" w:rsidR="0021040E" w:rsidRPr="009F72D8" w:rsidRDefault="0021040E" w:rsidP="0021040E">
      <w:pPr>
        <w:pStyle w:val="Listparagraf"/>
        <w:numPr>
          <w:ilvl w:val="0"/>
          <w:numId w:val="68"/>
        </w:numPr>
        <w:tabs>
          <w:tab w:val="left" w:pos="450"/>
        </w:tabs>
        <w:spacing w:line="360" w:lineRule="auto"/>
        <w:ind w:left="0" w:firstLine="0"/>
        <w:jc w:val="both"/>
      </w:pPr>
      <w:r w:rsidRPr="009F72D8">
        <w:t>preia autorizația de transport public local de persoane în regim de taxi și/sau autorizația de transport în regim de închiriere, autorizația de taxi, în original, și ecusoanele de la transportatorul autorizat căruia i s-au retras;</w:t>
      </w:r>
    </w:p>
    <w:p w14:paraId="37F1B17F" w14:textId="7340F0EA" w:rsidR="0021040E" w:rsidRPr="009F72D8" w:rsidRDefault="0021040E" w:rsidP="0021040E">
      <w:pPr>
        <w:pStyle w:val="Listparagraf"/>
        <w:numPr>
          <w:ilvl w:val="0"/>
          <w:numId w:val="68"/>
        </w:numPr>
        <w:tabs>
          <w:tab w:val="left" w:pos="450"/>
        </w:tabs>
        <w:spacing w:line="360" w:lineRule="auto"/>
        <w:ind w:left="0" w:firstLine="0"/>
        <w:jc w:val="both"/>
      </w:pPr>
      <w:r w:rsidRPr="009F72D8">
        <w:t>organizează și actualizează o bază de date privind activitatea profesională în executarea serviciilor de transport în regim de taxi sau în regim de închiriere;</w:t>
      </w:r>
    </w:p>
    <w:p w14:paraId="4E332396" w14:textId="1D672CFB" w:rsidR="0021040E" w:rsidRPr="009F72D8" w:rsidRDefault="0021040E" w:rsidP="0021040E">
      <w:pPr>
        <w:pStyle w:val="Listparagraf"/>
        <w:numPr>
          <w:ilvl w:val="0"/>
          <w:numId w:val="68"/>
        </w:numPr>
        <w:tabs>
          <w:tab w:val="left" w:pos="450"/>
        </w:tabs>
        <w:spacing w:line="360" w:lineRule="auto"/>
        <w:ind w:left="0" w:firstLine="0"/>
        <w:jc w:val="both"/>
      </w:pPr>
      <w:r w:rsidRPr="009F72D8">
        <w:lastRenderedPageBreak/>
        <w:t>primește declarații pe propia răspundereprivind includerea unei persoane în baza de date din care să rezulte că persoana respectivă nu a comis abateri de la conduita profesională și nu a avut sancțiuni legate de activitatea de transport în regim de taxi;</w:t>
      </w:r>
    </w:p>
    <w:p w14:paraId="1AE91227" w14:textId="7F77AACE" w:rsidR="0021040E" w:rsidRPr="009F72D8" w:rsidRDefault="0021040E" w:rsidP="0021040E">
      <w:pPr>
        <w:pStyle w:val="Listparagraf"/>
        <w:numPr>
          <w:ilvl w:val="0"/>
          <w:numId w:val="68"/>
        </w:numPr>
        <w:tabs>
          <w:tab w:val="left" w:pos="450"/>
        </w:tabs>
        <w:spacing w:line="360" w:lineRule="auto"/>
        <w:ind w:left="0" w:firstLine="0"/>
        <w:jc w:val="both"/>
      </w:pPr>
      <w:r w:rsidRPr="009F72D8">
        <w:t>elaborează, verifică și transmite solicitanților adrese prin care i se aduce la cunoștință obligația de a face completări, corecturi sau calificări, cu referire la cererea și documentele depuse;</w:t>
      </w:r>
    </w:p>
    <w:p w14:paraId="7A6A21C7" w14:textId="4F143761" w:rsidR="0021040E" w:rsidRPr="009F72D8" w:rsidRDefault="0021040E" w:rsidP="0021040E">
      <w:pPr>
        <w:pStyle w:val="Listparagraf"/>
        <w:numPr>
          <w:ilvl w:val="0"/>
          <w:numId w:val="68"/>
        </w:numPr>
        <w:tabs>
          <w:tab w:val="left" w:pos="450"/>
        </w:tabs>
        <w:spacing w:line="360" w:lineRule="auto"/>
        <w:ind w:left="0" w:firstLine="0"/>
        <w:jc w:val="both"/>
      </w:pPr>
      <w:r w:rsidRPr="009F72D8">
        <w:t>poate convoca la sediul acesteia persoana desemnată de către solicitant pentru a clarifica anumite aspecte care rezultă sau nu rezultă din documentele puse la dispoziție, sau poate verifică la fața locului realitatea datelor din documentația depusă;</w:t>
      </w:r>
    </w:p>
    <w:p w14:paraId="549ED7A9" w14:textId="559D54EF" w:rsidR="0021040E" w:rsidRPr="009F72D8" w:rsidRDefault="0021040E" w:rsidP="0021040E">
      <w:pPr>
        <w:pStyle w:val="Listparagraf"/>
        <w:numPr>
          <w:ilvl w:val="0"/>
          <w:numId w:val="68"/>
        </w:numPr>
        <w:tabs>
          <w:tab w:val="left" w:pos="450"/>
        </w:tabs>
        <w:spacing w:line="360" w:lineRule="auto"/>
        <w:ind w:left="0" w:firstLine="0"/>
        <w:jc w:val="both"/>
      </w:pPr>
      <w:r w:rsidRPr="009F72D8">
        <w:t>întocmește diferite situații statistice specifice obiectului de activitate;</w:t>
      </w:r>
    </w:p>
    <w:p w14:paraId="6CC45EB6" w14:textId="0FD046B8" w:rsidR="0021040E" w:rsidRPr="009F72D8" w:rsidRDefault="0021040E" w:rsidP="0021040E">
      <w:pPr>
        <w:pStyle w:val="Listparagraf"/>
        <w:numPr>
          <w:ilvl w:val="0"/>
          <w:numId w:val="68"/>
        </w:numPr>
        <w:tabs>
          <w:tab w:val="left" w:pos="450"/>
        </w:tabs>
        <w:spacing w:line="360" w:lineRule="auto"/>
        <w:ind w:left="0" w:firstLine="0"/>
        <w:jc w:val="both"/>
      </w:pPr>
      <w:r w:rsidRPr="009F72D8">
        <w:t>realizează corespondență cu entitățile și autoritățile care au autribuții în domeniul de activitate;</w:t>
      </w:r>
    </w:p>
    <w:p w14:paraId="447250AC" w14:textId="7F92BB5E" w:rsidR="0021040E" w:rsidRPr="009F72D8" w:rsidRDefault="0021040E" w:rsidP="0021040E">
      <w:pPr>
        <w:pStyle w:val="Listparagraf"/>
        <w:numPr>
          <w:ilvl w:val="0"/>
          <w:numId w:val="68"/>
        </w:numPr>
        <w:tabs>
          <w:tab w:val="left" w:pos="450"/>
        </w:tabs>
        <w:spacing w:line="360" w:lineRule="auto"/>
        <w:ind w:left="0" w:firstLine="0"/>
        <w:jc w:val="both"/>
      </w:pPr>
      <w:r w:rsidRPr="009F72D8">
        <w:t>în exercitarea activităților menționate, Compartimentul Autorizare Transporturi colaborează cu entitățile și autoritățile care au atribuții în domeniul de activitate.</w:t>
      </w:r>
    </w:p>
    <w:p w14:paraId="7D115096" w14:textId="77777777" w:rsidR="0021040E" w:rsidRPr="009F72D8" w:rsidRDefault="0021040E" w:rsidP="0021040E">
      <w:pPr>
        <w:pStyle w:val="Listparagraf"/>
        <w:spacing w:line="360" w:lineRule="auto"/>
        <w:ind w:left="0"/>
        <w:jc w:val="both"/>
        <w:rPr>
          <w:lang w:eastAsia="ro-RO"/>
        </w:rPr>
      </w:pPr>
    </w:p>
    <w:p w14:paraId="09A3CF88" w14:textId="77777777" w:rsidR="00B53BF9" w:rsidRPr="009F72D8" w:rsidRDefault="00B53BF9" w:rsidP="00B53BF9">
      <w:pPr>
        <w:pStyle w:val="Listparagraf"/>
        <w:spacing w:line="360" w:lineRule="auto"/>
        <w:ind w:left="360"/>
        <w:jc w:val="both"/>
        <w:rPr>
          <w:lang w:eastAsia="ro-RO"/>
        </w:rPr>
      </w:pPr>
      <w:r w:rsidRPr="009F72D8">
        <w:rPr>
          <w:lang w:eastAsia="ro-RO"/>
        </w:rPr>
        <w:t xml:space="preserve">(2) </w:t>
      </w:r>
      <w:r w:rsidRPr="009F72D8">
        <w:rPr>
          <w:b/>
          <w:bCs/>
          <w:lang w:eastAsia="ro-RO"/>
        </w:rPr>
        <w:t>SSM, PSI, protecție civilă</w:t>
      </w:r>
    </w:p>
    <w:p w14:paraId="6C5D5764"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răspunde de organizarea activităţii de asigurare a sănătăţii, securităţii în muncă şi de prevenire şi stingere a incendiilor, având obligaţia de a lua toate măsurile necesare pentru protejarea vieţii şi sănătăţii salariaţilor;</w:t>
      </w:r>
    </w:p>
    <w:p w14:paraId="53EE8001"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elaborează împreună cu conducătorii locurilor de muncă planul de prevenire şi protecţie, instrucţiunile proprii pentru completarea reglementărilor generale de securitate şi sănătate în muncă, ţinând seama de particularităţile activităţilor desfăşurate în cadrul administraţiei şi de specificul locurilor de muncă</w:t>
      </w:r>
    </w:p>
    <w:p w14:paraId="7FB176C2"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efectuează instructajul general de SSM și PSI, noilor angajați și le întocmește fișa respectivă; asigură instruirea la începerea efectivă a activităţii, în cazul noilor angajaţi, al celor care îşi schimbă locul de muncă sau felul muncii şi al celor care îşi reiau activitatea după o întrerupere mai mare de 6 luni;</w:t>
      </w:r>
    </w:p>
    <w:p w14:paraId="5625ECDB"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asigură demersurile necesare pentru obţinerea autorizaţiei de funcţionare din punct de vedere al securităţii şi sănătăţii în muncă, conform procedurilor legale în vigoare;</w:t>
      </w:r>
    </w:p>
    <w:p w14:paraId="07FC7B7B"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întocmeşte documentaţia necesară şi face demersurile necesare la organele abilitate în ceea ce priveşte încadrarea locurilor de muncă în locuri de muncă cu condiţii deosebite, nocive şi periculoase, conform legislaţiei în vigoare;</w:t>
      </w:r>
    </w:p>
    <w:p w14:paraId="7C19E310"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 xml:space="preserve">controlează modul cum se respectă normele în bază, cărora s-au făcut instruirile și comunică conducerii instituției abaterile constatate; </w:t>
      </w:r>
    </w:p>
    <w:p w14:paraId="0828E4A9"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controlează însuşirea şi aplicarea de către toţi angajaţii administraţiei a măsurilor prevăzute în planul de prevenire şi protecţie;</w:t>
      </w:r>
    </w:p>
    <w:p w14:paraId="23D8E703"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lastRenderedPageBreak/>
        <w:t>comunică operativ conducerii administraţiei şi inspecţiei muncii evenimentele şi accidentele de muncă, asigurând cercetarea, înregistrarea şi efectele acestora;</w:t>
      </w:r>
    </w:p>
    <w:p w14:paraId="532319BB"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asigură prin programele anuale, în raport de specificul activităţilor desfăşurate, prevenirea accidentelor de muncă şi a bolilor profesionale;</w:t>
      </w:r>
    </w:p>
    <w:p w14:paraId="049F0B41"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asigură controlul medical al salariaţilor atât la angajare, cât şi pe durata contractului individual de muncă/ raportului de serviciu;</w:t>
      </w:r>
    </w:p>
    <w:p w14:paraId="647F7ACD"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ţine evidenţele prevăzute în domeniu: zonele de risc ridicat şi specific, meseriilor şi profesiilor pentru care este necesară autorizarea exercitărilor, posturilor de lucru care necesită examene medicale suplimentare şi a celor care, la recomandarea medicului de medicina muncii, necesită testarea aptitudinilor şi/sau control psihologic periodic, echipamentelor de lucru, etc.;</w:t>
      </w:r>
    </w:p>
    <w:p w14:paraId="0997018A"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 xml:space="preserve">ține evidența “Fișelor de protecția muncii“; </w:t>
      </w:r>
    </w:p>
    <w:p w14:paraId="0122B04D"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 xml:space="preserve">ține evidența “Fișelor de aptitudine“; </w:t>
      </w:r>
    </w:p>
    <w:p w14:paraId="2AD2310C"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răspunde de amenajarea și dotarea punctului PSI;</w:t>
      </w:r>
    </w:p>
    <w:p w14:paraId="5CB0603E"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se ocupă de dotarea cu stingătoare de incendiu a atelierelor și magaziilor unde pericolul de incendii este crescut;</w:t>
      </w:r>
    </w:p>
    <w:p w14:paraId="7569096B" w14:textId="77777777" w:rsidR="00B53BF9" w:rsidRPr="009F72D8" w:rsidRDefault="00B53BF9" w:rsidP="00B53BF9">
      <w:pPr>
        <w:pStyle w:val="Listparagraf"/>
        <w:numPr>
          <w:ilvl w:val="0"/>
          <w:numId w:val="65"/>
        </w:numPr>
        <w:spacing w:line="360" w:lineRule="auto"/>
        <w:ind w:left="0" w:firstLine="0"/>
        <w:jc w:val="both"/>
        <w:rPr>
          <w:lang w:eastAsia="ro-RO"/>
        </w:rPr>
      </w:pPr>
      <w:r w:rsidRPr="009F72D8">
        <w:rPr>
          <w:lang w:eastAsia="ro-RO"/>
        </w:rPr>
        <w:t>verifică dacă stingătoarele de incendiu sunt în funcțiune și în termen de garanție.</w:t>
      </w:r>
    </w:p>
    <w:p w14:paraId="599B3CC4" w14:textId="77777777" w:rsidR="00B53BF9" w:rsidRPr="009F72D8" w:rsidRDefault="00B53BF9" w:rsidP="00B53BF9">
      <w:pPr>
        <w:pStyle w:val="Listparagraf"/>
        <w:spacing w:line="360" w:lineRule="auto"/>
        <w:ind w:left="360"/>
        <w:jc w:val="both"/>
        <w:rPr>
          <w:b/>
          <w:bCs/>
          <w:lang w:eastAsia="ro-RO"/>
        </w:rPr>
      </w:pPr>
      <w:r w:rsidRPr="009F72D8">
        <w:rPr>
          <w:b/>
          <w:bCs/>
          <w:lang w:eastAsia="ro-RO"/>
        </w:rPr>
        <w:t>(3) Resurse umane</w:t>
      </w:r>
    </w:p>
    <w:p w14:paraId="3376FE73"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dispozițiile privind constituirea comisiilor de concurs/soluționare contestații utilizând Draft-ul pus la dispoziție prin firma de consultanta.</w:t>
      </w:r>
    </w:p>
    <w:p w14:paraId="770C540C"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Referatul de specialitate privind constituirea comisiilor de concurs/soluționare contestații având la bază Draft-ul pus la dispoziție prin firma de consultanță.</w:t>
      </w:r>
    </w:p>
    <w:p w14:paraId="2F013B22"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Referatul de specialitate privind contractele individuale de muncă şi a actelor adiționale la contractele individuale de muncă pentru personalul contractual din cadrul Primăriei comunei Snagov având la bază Draft-ul pus la dispoziție prin firma de consultanță.</w:t>
      </w:r>
    </w:p>
    <w:p w14:paraId="5D465B0C"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Asigură secretariatul comisiilor de concurs/soluționare contestații atunci când este numită prin dispoziția Primarului;</w:t>
      </w:r>
    </w:p>
    <w:p w14:paraId="6F1FB113"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Asigură comunicarea dispozițiilor către Compartimentul financiar contabilitate pentru punerea în plată.</w:t>
      </w:r>
    </w:p>
    <w:p w14:paraId="2DD91E5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 xml:space="preserve">Ține evidența dosarelor profesionale ale salariaților din cadrul Primăriei comunei Snagov </w:t>
      </w:r>
    </w:p>
    <w:p w14:paraId="7D6CB90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contractele individuale de muncă şi a actelor adiționale la contractele individuale de muncă pentru personalul contractual din cadrul Primăriei comunei Snagov utilizând Draft-ul pus la dispoziție prin firma de consultanță.</w:t>
      </w:r>
    </w:p>
    <w:p w14:paraId="4F02425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contractele individuale de muncă şi a actelor adiționale la contractele individuale de muncă pentru personalul contractual (asistenți personali) din cadrul Primăriei comunei Snagov utilizând Draft-ul pus la dispoziție prin firma de consultanță.</w:t>
      </w:r>
    </w:p>
    <w:p w14:paraId="24B6E715"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lastRenderedPageBreak/>
        <w:t>Asigura întocmirea si transmiterea situațiilor statistice din domeniul de competenta, potrivit actelor normative in vigoare.</w:t>
      </w:r>
    </w:p>
    <w:p w14:paraId="17CBD95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dispozițiile de încadrare, detașare, transfer, suspendare, sancționare, promovare, încetare a activității pentru personalul contractual din cadrul Primăriei comunei Snagov utilizând Draft-ul pus la dispoziție prin firma de consultanță.</w:t>
      </w:r>
    </w:p>
    <w:p w14:paraId="025C8CE3"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Referatului de specialitate privind încadrare, detașare, transfer, suspendare, sancționare, promovare, încetare a activității pentru personalul contractual din cadrul Primăriei comunei Snagov având la bază Draft-ul pus la dispoziție prin firma de consultanță.</w:t>
      </w:r>
    </w:p>
    <w:p w14:paraId="33958422"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dispozițiile de încadrare, detașare, transfer, suspendare, sancționare, promovare, încetare a activității pentru funcționarii publici din cadrul Primăriei comunei Snagov utilizând Draft-ul pus la dispoziție prin firma de consultanță.</w:t>
      </w:r>
    </w:p>
    <w:p w14:paraId="09FAD184"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Referatului de specialitate privind încadrare, detașare, transfer, suspendare, sancționare, promovare, încetare a activității pentru funcționarii publici din cadrul Primăriei comunei Snagov având la bază Draft-ul pus la dispoziție prin firma de consultanță.</w:t>
      </w:r>
    </w:p>
    <w:p w14:paraId="7644722B"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Întocmește propunerile de numire în funcția publică pentru funcționarii publici din cadrul Primăriei comunei Snagov având la bază Draft-ul pus la dispoziție prin firma de consultanță</w:t>
      </w:r>
    </w:p>
    <w:p w14:paraId="3ADCC4D2"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Asigură comunicarea formatului standard al informațiilor referitoare la raportul de serviciu al funcționarului public la numirea în funcția publică, după caz, la modificarea raportului de serviciu având la bază Draft-ul pus la dispoziție prin firma de consultanță</w:t>
      </w:r>
    </w:p>
    <w:p w14:paraId="42778707"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Întocmește diverse adrese din domeniul resurselor umane având la bază Draft-ul pus la dispoziție prin firma de consultanță.</w:t>
      </w:r>
    </w:p>
    <w:p w14:paraId="7E83F01B"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Asigură întocmirea planului de perfecționare având la bază Draft-ul pus la dispoziție prin firma de consultanță.</w:t>
      </w:r>
    </w:p>
    <w:p w14:paraId="269F3079"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Adeverințe din domeniul resurselor umane având la bază Draft-ul pus la dispoziție prin firma de consultanță.</w:t>
      </w:r>
    </w:p>
    <w:p w14:paraId="441364C1"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dispozițiile de acordare a gradațiilor pentru personalul contractual/funcționarii publici din cadrul Primăriei comunei Snagov utilizând Draft-ul pus la dispoziție prin firma de consultanță.</w:t>
      </w:r>
    </w:p>
    <w:p w14:paraId="370D0EF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Redactează orice alte dispoziții necesare în domeniul de competență utilizând Draft-ul pus la dispoziție prin firma de consultanță.</w:t>
      </w:r>
    </w:p>
    <w:p w14:paraId="0B02EA54"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Păstrează confidențialitatea asupra informațiilor pe care le deține ca urmare a exercitării atribuțiilor de serviciu, conform prevederilor legale in vigoare.</w:t>
      </w:r>
    </w:p>
    <w:p w14:paraId="09E44387"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Arhiveaza si pastreaza documentele din cadrul compartimentului resurse umane</w:t>
      </w:r>
    </w:p>
    <w:p w14:paraId="14FF4F90"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t>Întocmește foaia colectivă de prezență pentru UAT Snagov (funcționari publici, persoanele angajate cu contract, asistenți personali, persoanele cu indemnizații de handicap -asistența socială)</w:t>
      </w:r>
    </w:p>
    <w:p w14:paraId="219BFFA9" w14:textId="77777777" w:rsidR="00B53BF9" w:rsidRPr="009F72D8" w:rsidRDefault="00B53BF9" w:rsidP="00B53BF9">
      <w:pPr>
        <w:pStyle w:val="Listparagraf"/>
        <w:numPr>
          <w:ilvl w:val="0"/>
          <w:numId w:val="70"/>
        </w:numPr>
        <w:spacing w:line="360" w:lineRule="auto"/>
        <w:ind w:left="0" w:firstLine="0"/>
        <w:jc w:val="both"/>
        <w:rPr>
          <w:lang w:eastAsia="ro-RO"/>
        </w:rPr>
      </w:pPr>
      <w:r w:rsidRPr="009F72D8">
        <w:rPr>
          <w:lang w:eastAsia="ro-RO"/>
        </w:rPr>
        <w:lastRenderedPageBreak/>
        <w:t>Ține evidența concediilor efectuate pentru toate persoanele din cadrul UAT Snagov.</w:t>
      </w:r>
    </w:p>
    <w:p w14:paraId="78ABC0A5" w14:textId="77777777" w:rsidR="00B53BF9" w:rsidRPr="009F72D8" w:rsidRDefault="00B53BF9" w:rsidP="00B53BF9">
      <w:pPr>
        <w:pStyle w:val="Listparagraf"/>
        <w:numPr>
          <w:ilvl w:val="0"/>
          <w:numId w:val="70"/>
        </w:numPr>
        <w:spacing w:line="360" w:lineRule="auto"/>
        <w:ind w:left="0" w:firstLine="0"/>
        <w:jc w:val="both"/>
      </w:pPr>
      <w:r w:rsidRPr="009F72D8">
        <w:rPr>
          <w:lang w:eastAsia="ro-RO"/>
        </w:rPr>
        <w:t>Întocmește situațiile necesare în aplicația VMI, Presaj, PATRIMVEN</w:t>
      </w:r>
    </w:p>
    <w:p w14:paraId="6DB39053" w14:textId="77777777" w:rsidR="00B53BF9" w:rsidRPr="009F72D8" w:rsidRDefault="00B53BF9" w:rsidP="00B53BF9">
      <w:pPr>
        <w:spacing w:line="360" w:lineRule="auto"/>
        <w:jc w:val="both"/>
      </w:pPr>
    </w:p>
    <w:p w14:paraId="7C1EDEE2" w14:textId="6F2CBBBC" w:rsidR="00B53BF9" w:rsidRPr="009F72D8" w:rsidRDefault="00722BC0" w:rsidP="00B53BF9">
      <w:pPr>
        <w:pStyle w:val="Listparagraf"/>
        <w:numPr>
          <w:ilvl w:val="1"/>
          <w:numId w:val="87"/>
        </w:numPr>
        <w:spacing w:line="360" w:lineRule="auto"/>
        <w:jc w:val="both"/>
        <w:rPr>
          <w:b/>
          <w:bCs/>
        </w:rPr>
      </w:pPr>
      <w:r w:rsidRPr="009F72D8">
        <w:t xml:space="preserve">  </w:t>
      </w:r>
      <w:r w:rsidRPr="009F72D8">
        <w:rPr>
          <w:b/>
          <w:bCs/>
        </w:rPr>
        <w:t xml:space="preserve">Compartimentul monitorizare trafic </w:t>
      </w:r>
    </w:p>
    <w:p w14:paraId="6A469532" w14:textId="2350B8EB" w:rsidR="00722BC0" w:rsidRPr="009F72D8" w:rsidRDefault="00011B21" w:rsidP="00722BC0">
      <w:pPr>
        <w:spacing w:line="360" w:lineRule="auto"/>
        <w:jc w:val="both"/>
      </w:pPr>
      <w:r w:rsidRPr="009F72D8">
        <w:rPr>
          <w:b/>
          <w:bCs/>
        </w:rPr>
        <w:t>Art. 50. Compartimentul monitorizare trafic</w:t>
      </w:r>
      <w:r w:rsidR="0098025C" w:rsidRPr="009F72D8">
        <w:rPr>
          <w:b/>
          <w:bCs/>
        </w:rPr>
        <w:t xml:space="preserve"> </w:t>
      </w:r>
      <w:r w:rsidR="0098025C" w:rsidRPr="009F72D8">
        <w:t>are angajați personal contractual și</w:t>
      </w:r>
      <w:r w:rsidRPr="009F72D8">
        <w:rPr>
          <w:b/>
          <w:bCs/>
        </w:rPr>
        <w:t xml:space="preserve"> </w:t>
      </w:r>
      <w:r w:rsidRPr="009F72D8">
        <w:t>are următoarele atribuții:</w:t>
      </w:r>
    </w:p>
    <w:p w14:paraId="3478D197" w14:textId="77777777" w:rsidR="009368AB" w:rsidRPr="009F72D8" w:rsidRDefault="009368AB" w:rsidP="009368AB">
      <w:pPr>
        <w:pStyle w:val="Listparagraf"/>
        <w:numPr>
          <w:ilvl w:val="0"/>
          <w:numId w:val="98"/>
        </w:numPr>
        <w:spacing w:line="360" w:lineRule="auto"/>
        <w:ind w:left="0" w:firstLine="0"/>
        <w:jc w:val="both"/>
      </w:pPr>
      <w:r w:rsidRPr="009F72D8">
        <w:t xml:space="preserve">supravegherea și urmărirea în timp real a spațiului public, circulația rutieră și pietonală, bunurile aflate pe domeniul public, instituțiile publice, accese la școli, grădinițe, dispensare, obiective de cult, parcuri, spații verzi, căile rutiere amenajate cu scopul de a asigura accesul la terenurile agricole pe unde se depozitează ilegal deșeuri menajere;      </w:t>
      </w:r>
    </w:p>
    <w:p w14:paraId="1A0D6D18" w14:textId="77777777" w:rsidR="009368AB" w:rsidRPr="009F72D8" w:rsidRDefault="009368AB" w:rsidP="009368AB">
      <w:pPr>
        <w:pStyle w:val="Listparagraf"/>
        <w:numPr>
          <w:ilvl w:val="0"/>
          <w:numId w:val="98"/>
        </w:numPr>
        <w:spacing w:line="360" w:lineRule="auto"/>
        <w:ind w:left="0" w:firstLine="0"/>
        <w:jc w:val="both"/>
      </w:pPr>
      <w:r w:rsidRPr="009F72D8">
        <w:t>supravegherea, întreținerea corectă a dispozitivelor și echipamentelor aflate în dispecerat și cele instalate pe raza U.A.T Snagov;</w:t>
      </w:r>
    </w:p>
    <w:p w14:paraId="101EE007" w14:textId="77777777" w:rsidR="009368AB" w:rsidRPr="009F72D8" w:rsidRDefault="009368AB" w:rsidP="009368AB">
      <w:pPr>
        <w:pStyle w:val="Listparagraf"/>
        <w:numPr>
          <w:ilvl w:val="0"/>
          <w:numId w:val="98"/>
        </w:numPr>
        <w:spacing w:line="360" w:lineRule="auto"/>
        <w:ind w:left="0" w:firstLine="0"/>
        <w:jc w:val="both"/>
      </w:pPr>
      <w:r w:rsidRPr="009F72D8">
        <w:t>acționarea asupra dispozitivelor și echipamentelor în conformitate cu respectarea strictă a unui Regulament ce are la bază proceduri foarte clare de manipulare a datelor preluate de sistem;</w:t>
      </w:r>
    </w:p>
    <w:p w14:paraId="0B8529C3" w14:textId="77777777" w:rsidR="009368AB" w:rsidRPr="009F72D8" w:rsidRDefault="009368AB" w:rsidP="009368AB">
      <w:pPr>
        <w:pStyle w:val="Listparagraf"/>
        <w:numPr>
          <w:ilvl w:val="0"/>
          <w:numId w:val="98"/>
        </w:numPr>
        <w:spacing w:line="360" w:lineRule="auto"/>
        <w:ind w:left="0" w:firstLine="0"/>
        <w:jc w:val="both"/>
      </w:pPr>
      <w:r w:rsidRPr="009F72D8">
        <w:t>asigurarea completării jurnalelor și registrelor operate la nivel de dispecerat și asigurarea arhivării lor;</w:t>
      </w:r>
    </w:p>
    <w:p w14:paraId="0E9FE0AE" w14:textId="77777777" w:rsidR="009368AB" w:rsidRPr="009F72D8" w:rsidRDefault="009368AB" w:rsidP="009368AB">
      <w:pPr>
        <w:pStyle w:val="Listparagraf"/>
        <w:numPr>
          <w:ilvl w:val="0"/>
          <w:numId w:val="98"/>
        </w:numPr>
        <w:spacing w:line="360" w:lineRule="auto"/>
        <w:ind w:left="0" w:firstLine="0"/>
        <w:jc w:val="both"/>
      </w:pPr>
      <w:r w:rsidRPr="009F72D8">
        <w:t>stocarea, prelucrarea datelor, transferul de date către autorități, instituții cu activități în domeniul apărării ordini publice, securității naționale, parchete, instanțe de judecată, care sunt beneficiarii legali și de drept pentru vizionarea și ridicarea imaginilor video culese de sistem, numai pe bază de documente justificative și angajament de confidențialitate de respectarea datelor cu caracter personal precum și cel privind protecția informațiilor confidențiale;</w:t>
      </w:r>
    </w:p>
    <w:p w14:paraId="267B2796" w14:textId="60127556" w:rsidR="009368AB" w:rsidRPr="009F72D8" w:rsidRDefault="009368AB" w:rsidP="009368AB">
      <w:pPr>
        <w:pStyle w:val="Listparagraf"/>
        <w:numPr>
          <w:ilvl w:val="0"/>
          <w:numId w:val="98"/>
        </w:numPr>
        <w:spacing w:line="360" w:lineRule="auto"/>
        <w:ind w:left="0" w:firstLine="0"/>
        <w:jc w:val="both"/>
      </w:pPr>
      <w:r w:rsidRPr="009F72D8">
        <w:t>consemnarea în registre speciale de evidența operațiunilor;</w:t>
      </w:r>
    </w:p>
    <w:p w14:paraId="5DAA7E0E" w14:textId="77777777" w:rsidR="009368AB" w:rsidRPr="009F72D8" w:rsidRDefault="009368AB" w:rsidP="009368AB">
      <w:pPr>
        <w:pStyle w:val="Listparagraf"/>
        <w:numPr>
          <w:ilvl w:val="0"/>
          <w:numId w:val="98"/>
        </w:numPr>
        <w:spacing w:line="360" w:lineRule="auto"/>
        <w:ind w:left="0" w:firstLine="0"/>
        <w:jc w:val="both"/>
      </w:pPr>
      <w:r w:rsidRPr="009F72D8">
        <w:t>verificarea zilnică în teren a obiectivelor, echipamentelor montate pe stâlpi și informarea echipei tehnice care întreține sistemul de supraveghere, când apar defecțiuni;</w:t>
      </w:r>
    </w:p>
    <w:p w14:paraId="70B2D3BF" w14:textId="77777777" w:rsidR="009368AB" w:rsidRPr="009F72D8" w:rsidRDefault="009368AB" w:rsidP="009368AB">
      <w:pPr>
        <w:pStyle w:val="Listparagraf"/>
        <w:numPr>
          <w:ilvl w:val="0"/>
          <w:numId w:val="98"/>
        </w:numPr>
        <w:spacing w:line="360" w:lineRule="auto"/>
        <w:ind w:left="0" w:firstLine="0"/>
        <w:jc w:val="both"/>
      </w:pPr>
      <w:r w:rsidRPr="009F72D8">
        <w:t>efectuarea de raportări zilnic și săptămânal cu evenimentele petrecute pe raza localității, stadiul lucrărilor venite pe City și defecțiunile apărute la sistem;</w:t>
      </w:r>
    </w:p>
    <w:p w14:paraId="7276FC94" w14:textId="17723F79" w:rsidR="009368AB" w:rsidRPr="009F72D8" w:rsidRDefault="009368AB" w:rsidP="009368AB">
      <w:pPr>
        <w:pStyle w:val="Listparagraf"/>
        <w:numPr>
          <w:ilvl w:val="0"/>
          <w:numId w:val="98"/>
        </w:numPr>
        <w:spacing w:line="360" w:lineRule="auto"/>
        <w:ind w:left="0" w:firstLine="0"/>
        <w:jc w:val="both"/>
      </w:pPr>
      <w:r w:rsidRPr="009F72D8">
        <w:t>participarea, când se solicită, la diferite lucrări administrative.</w:t>
      </w:r>
    </w:p>
    <w:p w14:paraId="02D74EFC" w14:textId="77777777" w:rsidR="00011B21" w:rsidRPr="009F72D8" w:rsidRDefault="00011B21" w:rsidP="00722BC0">
      <w:pPr>
        <w:spacing w:line="360" w:lineRule="auto"/>
        <w:jc w:val="both"/>
      </w:pPr>
    </w:p>
    <w:p w14:paraId="21B871E2" w14:textId="7C8C76BD" w:rsidR="00722BC0" w:rsidRPr="009F72D8" w:rsidRDefault="00722BC0" w:rsidP="00722BC0">
      <w:pPr>
        <w:pStyle w:val="Listparagraf"/>
        <w:widowControl w:val="0"/>
        <w:numPr>
          <w:ilvl w:val="1"/>
          <w:numId w:val="87"/>
        </w:numPr>
        <w:tabs>
          <w:tab w:val="left" w:pos="0"/>
        </w:tabs>
        <w:autoSpaceDE w:val="0"/>
        <w:autoSpaceDN w:val="0"/>
        <w:adjustRightInd w:val="0"/>
        <w:spacing w:line="360" w:lineRule="auto"/>
        <w:jc w:val="both"/>
        <w:rPr>
          <w:b/>
          <w:bCs/>
        </w:rPr>
      </w:pPr>
      <w:r w:rsidRPr="009F72D8">
        <w:rPr>
          <w:b/>
        </w:rPr>
        <w:t>Serviciului Public Poliția Locală Snagov</w:t>
      </w:r>
    </w:p>
    <w:p w14:paraId="3BF5BDD3" w14:textId="0C9C1581" w:rsidR="00722BC0" w:rsidRPr="009F72D8" w:rsidRDefault="006B22E8" w:rsidP="00722BC0">
      <w:pPr>
        <w:spacing w:line="360" w:lineRule="auto"/>
      </w:pPr>
      <w:r w:rsidRPr="009F72D8">
        <w:rPr>
          <w:b/>
          <w:bCs/>
        </w:rPr>
        <w:t xml:space="preserve">Art. 51. </w:t>
      </w:r>
      <w:r w:rsidR="00722BC0" w:rsidRPr="009F72D8">
        <w:t xml:space="preserve">Baza legală în care Poliția Locală își desfășoară activitatea: </w:t>
      </w:r>
    </w:p>
    <w:p w14:paraId="5D800F82" w14:textId="77777777" w:rsidR="00722BC0" w:rsidRPr="009F72D8" w:rsidRDefault="00722BC0" w:rsidP="00722BC0">
      <w:pPr>
        <w:numPr>
          <w:ilvl w:val="0"/>
          <w:numId w:val="40"/>
        </w:numPr>
        <w:spacing w:after="160" w:line="252" w:lineRule="auto"/>
        <w:jc w:val="both"/>
      </w:pPr>
      <w:r w:rsidRPr="009F72D8">
        <w:t>Legea nr. 155/2010 – Legea poliției locale</w:t>
      </w:r>
    </w:p>
    <w:p w14:paraId="14DFCF7D" w14:textId="77777777" w:rsidR="00722BC0" w:rsidRPr="009F72D8" w:rsidRDefault="00722BC0" w:rsidP="00722BC0">
      <w:pPr>
        <w:numPr>
          <w:ilvl w:val="0"/>
          <w:numId w:val="40"/>
        </w:numPr>
        <w:spacing w:after="160" w:line="252" w:lineRule="auto"/>
        <w:jc w:val="both"/>
      </w:pPr>
      <w:r w:rsidRPr="009F72D8">
        <w:t>HG nr. 1332/2010 – Regulamentul-cadru de organizare și funcționare a poliției locale</w:t>
      </w:r>
    </w:p>
    <w:p w14:paraId="6927990B" w14:textId="77777777" w:rsidR="00722BC0" w:rsidRPr="009F72D8" w:rsidRDefault="00722BC0" w:rsidP="00722BC0">
      <w:pPr>
        <w:numPr>
          <w:ilvl w:val="0"/>
          <w:numId w:val="40"/>
        </w:numPr>
        <w:spacing w:after="160" w:line="252" w:lineRule="auto"/>
        <w:jc w:val="both"/>
      </w:pPr>
      <w:r w:rsidRPr="009F72D8">
        <w:t>OUG nr. 57/2019 – Codul administrativ</w:t>
      </w:r>
    </w:p>
    <w:p w14:paraId="2F272266" w14:textId="77777777" w:rsidR="00722BC0" w:rsidRPr="009F72D8" w:rsidRDefault="00722BC0" w:rsidP="00722BC0">
      <w:pPr>
        <w:numPr>
          <w:ilvl w:val="0"/>
          <w:numId w:val="40"/>
        </w:numPr>
        <w:spacing w:after="160" w:line="360" w:lineRule="auto"/>
        <w:jc w:val="both"/>
      </w:pPr>
      <w:r w:rsidRPr="009F72D8">
        <w:t xml:space="preserve">Hotărârile Consiliului Local </w:t>
      </w:r>
    </w:p>
    <w:p w14:paraId="0B5F7002" w14:textId="172E35DF" w:rsidR="00722BC0" w:rsidRPr="009F72D8" w:rsidRDefault="006B22E8" w:rsidP="006B22E8">
      <w:pPr>
        <w:spacing w:after="160" w:line="360" w:lineRule="auto"/>
        <w:jc w:val="both"/>
      </w:pPr>
      <w:r w:rsidRPr="009F72D8">
        <w:rPr>
          <w:b/>
          <w:bCs/>
        </w:rPr>
        <w:lastRenderedPageBreak/>
        <w:t>Art. 52.</w:t>
      </w:r>
      <w:r w:rsidRPr="009F72D8">
        <w:t xml:space="preserve"> </w:t>
      </w:r>
      <w:r w:rsidR="00722BC0" w:rsidRPr="009F72D8">
        <w:t>Serviciul Public Poliția Locală, prin Compartimentele Inspecție și Circulație pe Drumurile Publice, exercită activități de control, verificare și constatare a contravențiilor, în vederea respectării legislației în vigoare, a hotărârilor Consiliului Local și a dispozițiilor primarului, pe raza unității administrativ-teritoriale Snagov</w:t>
      </w:r>
    </w:p>
    <w:p w14:paraId="6758C51B" w14:textId="51EA62C6" w:rsidR="00722BC0" w:rsidRPr="009F72D8" w:rsidRDefault="006B22E8" w:rsidP="00722BC0">
      <w:pPr>
        <w:spacing w:line="360" w:lineRule="auto"/>
      </w:pPr>
      <w:r w:rsidRPr="009F72D8">
        <w:rPr>
          <w:b/>
          <w:bCs/>
        </w:rPr>
        <w:t>Art. 53.</w:t>
      </w:r>
      <w:r w:rsidRPr="009F72D8">
        <w:t xml:space="preserve"> </w:t>
      </w:r>
      <w:r w:rsidR="00722BC0" w:rsidRPr="009F72D8">
        <w:t>Polițiștii locali, prin atribuțiile conferite prin lege, desfășoară următoarele activități:</w:t>
      </w:r>
    </w:p>
    <w:p w14:paraId="538E887B" w14:textId="77777777" w:rsidR="00722BC0" w:rsidRPr="009F72D8" w:rsidRDefault="00722BC0" w:rsidP="00722BC0">
      <w:pPr>
        <w:numPr>
          <w:ilvl w:val="0"/>
          <w:numId w:val="88"/>
        </w:numPr>
        <w:tabs>
          <w:tab w:val="clear" w:pos="720"/>
          <w:tab w:val="num" w:pos="0"/>
        </w:tabs>
        <w:spacing w:after="160" w:line="360" w:lineRule="auto"/>
        <w:ind w:left="0" w:firstLine="0"/>
        <w:jc w:val="both"/>
      </w:pPr>
      <w:r w:rsidRPr="009F72D8">
        <w:t>desfășoară activități de inspecție și control pe raza unității administrativ-teritoriale;</w:t>
      </w:r>
    </w:p>
    <w:p w14:paraId="1E16B133"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verifică respectarea ordinii și liniștii publice, potrivit competențelor legale;</w:t>
      </w:r>
    </w:p>
    <w:p w14:paraId="6798B52F"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constată și sancționează contravențiile, în condițiile legii;</w:t>
      </w:r>
    </w:p>
    <w:p w14:paraId="686BCD19"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efectuează controale tematice sau operative, dispuse de conducerea Serviciului Public Poliția Locală sau de primar;</w:t>
      </w:r>
    </w:p>
    <w:p w14:paraId="0AA8300C"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întocmește procese-verbale de constatare și sancționare a contravențiilor;</w:t>
      </w:r>
    </w:p>
    <w:p w14:paraId="7147E86A"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verifică respectarea disciplinei în construcții, în colaborare cu compartimentele de specialitate ale primăriei;</w:t>
      </w:r>
    </w:p>
    <w:p w14:paraId="6EAC2337"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controlează respectarea normelor privind protecția mediului, salubrizarea și gospodărirea localității;</w:t>
      </w:r>
    </w:p>
    <w:p w14:paraId="5CCFE6CC"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verifică ocuparea și utilizarea domeniului public și privat al UAT;</w:t>
      </w:r>
    </w:p>
    <w:p w14:paraId="2ED5F6A7"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controlează desfășurarea activităților comerciale și respectarea programului de funcționare;</w:t>
      </w:r>
    </w:p>
    <w:p w14:paraId="616436A3"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constată fapte privind comerțul stradal neautorizat;</w:t>
      </w:r>
    </w:p>
    <w:p w14:paraId="5C91007A"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verifică respectarea hotărârilor Consiliului Local în domeniul disciplinei economice și comerciale;</w:t>
      </w:r>
    </w:p>
    <w:p w14:paraId="41CC2C6D"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identifică și sesizează faptele de natură penală organelor competente;</w:t>
      </w:r>
    </w:p>
    <w:p w14:paraId="50D11ED9"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participă la acțiuni comune cu Poliția Română, Jandarmeria Română și alte instituții abilitate;</w:t>
      </w:r>
    </w:p>
    <w:p w14:paraId="01994F17"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soluționează sesizările și reclamațiile cetățenilor, potrivit competențelor;</w:t>
      </w:r>
    </w:p>
    <w:p w14:paraId="717BDA2D"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întocmește rapoarte, note de constatare și informări privind activitatea desfășurată;</w:t>
      </w:r>
    </w:p>
    <w:p w14:paraId="376DF2BA"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participă la menținerea ordinii publice cu ocazia manifestărilor publice;</w:t>
      </w:r>
    </w:p>
    <w:p w14:paraId="10058AB0"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participă la intervenții în situații de urgență, calamități naturale sau evenimente deosebite;</w:t>
      </w:r>
    </w:p>
    <w:p w14:paraId="3FA62F7F" w14:textId="77777777" w:rsidR="00722BC0" w:rsidRPr="009F72D8" w:rsidRDefault="00722BC0" w:rsidP="00722BC0">
      <w:pPr>
        <w:numPr>
          <w:ilvl w:val="0"/>
          <w:numId w:val="88"/>
        </w:numPr>
        <w:tabs>
          <w:tab w:val="clear" w:pos="720"/>
          <w:tab w:val="num" w:pos="0"/>
        </w:tabs>
        <w:spacing w:after="160" w:line="252" w:lineRule="auto"/>
        <w:ind w:left="0" w:firstLine="0"/>
        <w:jc w:val="both"/>
      </w:pPr>
      <w:r w:rsidRPr="009F72D8">
        <w:t>asigură respectarea normelor de conduită profesională, etică și confidențialitate;</w:t>
      </w:r>
    </w:p>
    <w:p w14:paraId="7C539D2C" w14:textId="76C4A22A" w:rsidR="00722BC0" w:rsidRPr="009F72D8" w:rsidRDefault="00722BC0" w:rsidP="00722BC0">
      <w:pPr>
        <w:numPr>
          <w:ilvl w:val="0"/>
          <w:numId w:val="88"/>
        </w:numPr>
        <w:tabs>
          <w:tab w:val="clear" w:pos="720"/>
          <w:tab w:val="num" w:pos="0"/>
        </w:tabs>
        <w:spacing w:after="160" w:line="252" w:lineRule="auto"/>
        <w:ind w:left="0" w:firstLine="0"/>
        <w:jc w:val="both"/>
      </w:pPr>
      <w:r w:rsidRPr="009F72D8">
        <w:t>îndeplinește și alte atribuții stabilite prin lege, hotărâri ale Consiliului Local sau dispoziții ale primarului.</w:t>
      </w:r>
    </w:p>
    <w:p w14:paraId="7B72194F" w14:textId="77777777" w:rsidR="00DC70D6" w:rsidRPr="009F72D8" w:rsidRDefault="00DC70D6" w:rsidP="009A292E">
      <w:pPr>
        <w:tabs>
          <w:tab w:val="left" w:pos="0"/>
        </w:tabs>
        <w:spacing w:line="360" w:lineRule="auto"/>
        <w:jc w:val="both"/>
        <w:rPr>
          <w:b/>
          <w:lang w:eastAsia="ro-RO"/>
        </w:rPr>
      </w:pPr>
    </w:p>
    <w:p w14:paraId="4F3E9443" w14:textId="43218046" w:rsidR="00905FAB" w:rsidRPr="009F72D8" w:rsidRDefault="00905FAB" w:rsidP="00D30F85">
      <w:pPr>
        <w:tabs>
          <w:tab w:val="left" w:pos="0"/>
        </w:tabs>
        <w:autoSpaceDE w:val="0"/>
        <w:autoSpaceDN w:val="0"/>
        <w:adjustRightInd w:val="0"/>
        <w:spacing w:line="360" w:lineRule="auto"/>
        <w:jc w:val="both"/>
        <w:rPr>
          <w:b/>
          <w:sz w:val="28"/>
          <w:szCs w:val="28"/>
        </w:rPr>
      </w:pPr>
      <w:r w:rsidRPr="009F72D8">
        <w:rPr>
          <w:b/>
          <w:lang w:eastAsia="ro-RO"/>
        </w:rPr>
        <w:t>II.</w:t>
      </w:r>
      <w:r w:rsidR="0002198C" w:rsidRPr="009F72D8">
        <w:rPr>
          <w:b/>
          <w:sz w:val="28"/>
          <w:szCs w:val="28"/>
        </w:rPr>
        <w:t xml:space="preserve"> </w:t>
      </w:r>
      <w:r w:rsidRPr="009F72D8">
        <w:rPr>
          <w:b/>
          <w:sz w:val="28"/>
          <w:szCs w:val="28"/>
        </w:rPr>
        <w:t>Compartimente în subordinea directă a Secretarului</w:t>
      </w:r>
      <w:r w:rsidR="00A344DE" w:rsidRPr="009F72D8">
        <w:rPr>
          <w:b/>
          <w:sz w:val="28"/>
          <w:szCs w:val="28"/>
        </w:rPr>
        <w:t xml:space="preserve"> General al</w:t>
      </w:r>
      <w:r w:rsidRPr="009F72D8">
        <w:rPr>
          <w:b/>
          <w:sz w:val="28"/>
          <w:szCs w:val="28"/>
        </w:rPr>
        <w:t xml:space="preserve"> </w:t>
      </w:r>
      <w:r w:rsidR="00006E0A" w:rsidRPr="009F72D8">
        <w:rPr>
          <w:b/>
          <w:sz w:val="28"/>
          <w:szCs w:val="28"/>
        </w:rPr>
        <w:t>c</w:t>
      </w:r>
      <w:r w:rsidR="0002198C" w:rsidRPr="009F72D8">
        <w:rPr>
          <w:b/>
          <w:sz w:val="28"/>
          <w:szCs w:val="28"/>
        </w:rPr>
        <w:t>omunei Snagov</w:t>
      </w:r>
    </w:p>
    <w:p w14:paraId="2ECA9D64" w14:textId="77777777" w:rsidR="00905FAB" w:rsidRPr="009F72D8" w:rsidRDefault="00905FAB" w:rsidP="00D30F85">
      <w:pPr>
        <w:pStyle w:val="Listparagraf"/>
        <w:tabs>
          <w:tab w:val="left" w:pos="0"/>
        </w:tabs>
        <w:spacing w:line="360" w:lineRule="auto"/>
        <w:ind w:left="1128"/>
        <w:jc w:val="both"/>
        <w:rPr>
          <w:b/>
          <w:lang w:eastAsia="ro-RO"/>
        </w:rPr>
      </w:pPr>
    </w:p>
    <w:p w14:paraId="09D2FEBD" w14:textId="4FFE8238" w:rsidR="00DC70D6" w:rsidRPr="009F72D8" w:rsidRDefault="00E94D72" w:rsidP="0002198C">
      <w:pPr>
        <w:pStyle w:val="Listparagraf"/>
        <w:numPr>
          <w:ilvl w:val="0"/>
          <w:numId w:val="34"/>
        </w:numPr>
        <w:tabs>
          <w:tab w:val="left" w:pos="0"/>
        </w:tabs>
        <w:spacing w:line="360" w:lineRule="auto"/>
        <w:jc w:val="both"/>
      </w:pPr>
      <w:r w:rsidRPr="009F72D8">
        <w:rPr>
          <w:b/>
          <w:lang w:eastAsia="ro-RO"/>
        </w:rPr>
        <w:t xml:space="preserve"> </w:t>
      </w:r>
      <w:r w:rsidR="0002198C" w:rsidRPr="009F72D8">
        <w:rPr>
          <w:b/>
          <w:lang w:eastAsia="ro-RO"/>
        </w:rPr>
        <w:t xml:space="preserve">Compartimentul asistență socială </w:t>
      </w:r>
      <w:r w:rsidR="00DC70D6" w:rsidRPr="009F72D8">
        <w:t>are următoarele atribuții:</w:t>
      </w:r>
    </w:p>
    <w:p w14:paraId="59BB4CF3" w14:textId="18509B9C" w:rsidR="0002198C" w:rsidRPr="009F72D8" w:rsidRDefault="0002198C" w:rsidP="0002198C">
      <w:pPr>
        <w:pStyle w:val="Listparagraf"/>
        <w:numPr>
          <w:ilvl w:val="0"/>
          <w:numId w:val="44"/>
        </w:numPr>
        <w:tabs>
          <w:tab w:val="left" w:pos="0"/>
        </w:tabs>
        <w:spacing w:line="360" w:lineRule="auto"/>
        <w:ind w:left="0" w:firstLine="0"/>
        <w:jc w:val="both"/>
      </w:pPr>
      <w:r w:rsidRPr="009F72D8">
        <w:lastRenderedPageBreak/>
        <w:t>Întocmeşte dosarele pentru ajutoare de urgenţă, potrivit Legii nr. 196/2022 privind venitul minim garantat, cu modificările şi completările ulterioare;</w:t>
      </w:r>
    </w:p>
    <w:p w14:paraId="0183F074" w14:textId="4C48931F"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documentele beneficiarilor ajutorului pentru încălzirea locuinţei în perioada 1 noiembrie – 31 martie, potrivit Legii nr. 196/2022 privind venitul minim garantat, cu modificările şi completările ulterioare;</w:t>
      </w:r>
    </w:p>
    <w:p w14:paraId="3DAC5461" w14:textId="4FB947F2"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dosarele beneficiarilor Ordonanţei de urgenţă a Guvernului nr. 226/2021 privind acordarea de ajutoare pentru încălzirea locuinţei, precum şi a unor facilităţi populaţiei pentru plata energiei termice, cu modificările şi completările ulterioare, masuri de protecție socială în perioada sezonului rece;</w:t>
      </w:r>
    </w:p>
    <w:p w14:paraId="172DD699" w14:textId="06AEEEF0"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dosarele beneficiarilor Legii nr. 61/1993 privind alocaţia de stat pentru copii, republicată, cu modificările şi completările ulterioare;</w:t>
      </w:r>
    </w:p>
    <w:p w14:paraId="548E63DA" w14:textId="6A98AA03"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dosarele beneficiarilor OUG nr. 148/2005 privind susţinerea familiei în vederea creşterii copilului, cu modificările şi completările ulterioare, OUG nr. 111/2011;</w:t>
      </w:r>
    </w:p>
    <w:p w14:paraId="75998BD7" w14:textId="3D33F577"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dosarele beneficiarilor Legii nr. 448/2006 privind protecţia şi promovarea drepturilor persoanelor cu handicap, republicată, cu modificările și completările ulterioare;</w:t>
      </w:r>
    </w:p>
    <w:p w14:paraId="1E96BBA8" w14:textId="13F8D2DC" w:rsidR="0002198C" w:rsidRPr="009F72D8" w:rsidRDefault="0002198C" w:rsidP="0002198C">
      <w:pPr>
        <w:pStyle w:val="Listparagraf"/>
        <w:numPr>
          <w:ilvl w:val="0"/>
          <w:numId w:val="44"/>
        </w:numPr>
        <w:tabs>
          <w:tab w:val="left" w:pos="0"/>
        </w:tabs>
        <w:spacing w:line="360" w:lineRule="auto"/>
        <w:ind w:left="0" w:firstLine="0"/>
        <w:jc w:val="both"/>
      </w:pPr>
      <w:r w:rsidRPr="009F72D8">
        <w:t>Soluţionează adresele primite de la diferite instituții;</w:t>
      </w:r>
    </w:p>
    <w:p w14:paraId="17A9DBF3" w14:textId="3E38845A" w:rsidR="0002198C" w:rsidRPr="009F72D8" w:rsidRDefault="0002198C" w:rsidP="0002198C">
      <w:pPr>
        <w:pStyle w:val="Listparagraf"/>
        <w:numPr>
          <w:ilvl w:val="0"/>
          <w:numId w:val="44"/>
        </w:numPr>
        <w:tabs>
          <w:tab w:val="left" w:pos="0"/>
        </w:tabs>
        <w:spacing w:line="360" w:lineRule="auto"/>
        <w:ind w:left="0" w:firstLine="0"/>
        <w:jc w:val="both"/>
      </w:pPr>
      <w:r w:rsidRPr="009F72D8">
        <w:t>Efectuează la solicitarea diferitelor instituţii, anchete sociale şi întocmeşte rapoarte de anchetă socială;</w:t>
      </w:r>
    </w:p>
    <w:p w14:paraId="6A67AA6E" w14:textId="3AA9B7F4"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situaţia privind copiii ai căror părinţi sunt plecaţi la muncă în străinătate potrivit Ordinului nr. 19/2006 privind activităţile de identificare, intervenţie şi monitorizare a copiilor care sunt lipsiţi de îngrijirea părinţilor pe perioada în care aceştia se află la muncă în străinătate;</w:t>
      </w:r>
    </w:p>
    <w:p w14:paraId="26021DCC" w14:textId="7F195574"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situaţia privind H.G. nr. 799/2014 privind implementarea Programului operaţional Ajutorarea persoanelor defavorizate;</w:t>
      </w:r>
    </w:p>
    <w:p w14:paraId="3A3DDACD" w14:textId="157362BD" w:rsidR="0002198C" w:rsidRPr="009F72D8" w:rsidRDefault="0002198C" w:rsidP="0002198C">
      <w:pPr>
        <w:pStyle w:val="Listparagraf"/>
        <w:numPr>
          <w:ilvl w:val="0"/>
          <w:numId w:val="44"/>
        </w:numPr>
        <w:tabs>
          <w:tab w:val="left" w:pos="0"/>
        </w:tabs>
        <w:spacing w:line="360" w:lineRule="auto"/>
        <w:ind w:left="0" w:firstLine="0"/>
        <w:jc w:val="both"/>
      </w:pPr>
      <w:r w:rsidRPr="009F72D8">
        <w:t>Întocmeşte situaţia privind beneficiarii de ajutor social care vor primii asigurarea obligatorie potrivit Legii nr. 260/2008 privind asigurarea obligatorie a locuinţelor împotriva cutremurelor, alunecărilor de teren sau inundaţiilor, cu modificările și completările ulterioare;</w:t>
      </w:r>
    </w:p>
    <w:p w14:paraId="71FFAD15" w14:textId="2657E148" w:rsidR="0002198C" w:rsidRPr="009F72D8" w:rsidRDefault="0002198C" w:rsidP="0002198C">
      <w:pPr>
        <w:pStyle w:val="Listparagraf"/>
        <w:numPr>
          <w:ilvl w:val="0"/>
          <w:numId w:val="44"/>
        </w:numPr>
        <w:tabs>
          <w:tab w:val="left" w:pos="0"/>
        </w:tabs>
        <w:spacing w:line="360" w:lineRule="auto"/>
        <w:ind w:left="0" w:firstLine="0"/>
        <w:jc w:val="both"/>
      </w:pPr>
      <w:r w:rsidRPr="009F72D8">
        <w:t>Colaborează cu organizaţii non guvernamentale de romi în vederea întocmirii de acte de identitate – nu e cazul nu avem romi declarați în comună;</w:t>
      </w:r>
    </w:p>
    <w:p w14:paraId="789FEAD2" w14:textId="2B52B1BF" w:rsidR="0002198C" w:rsidRPr="009F72D8" w:rsidRDefault="0002198C" w:rsidP="0002198C">
      <w:pPr>
        <w:pStyle w:val="Listparagraf"/>
        <w:numPr>
          <w:ilvl w:val="0"/>
          <w:numId w:val="44"/>
        </w:numPr>
        <w:tabs>
          <w:tab w:val="left" w:pos="0"/>
        </w:tabs>
        <w:spacing w:line="360" w:lineRule="auto"/>
        <w:ind w:left="0" w:firstLine="0"/>
        <w:jc w:val="both"/>
      </w:pPr>
      <w:r w:rsidRPr="009F72D8">
        <w:t>Asistă şi îndrumă în cazurile sociale a persoanelor de etnie romă, pentru a beneficia de serviciile sociale oferite, ajutor social, alocaţiile monoparentale şi complementare ajutor pentru încălzire, etc;</w:t>
      </w:r>
    </w:p>
    <w:p w14:paraId="2A008595" w14:textId="02FC01D2"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Realizeaza masuri de preventie a situatiilor de risc; </w:t>
      </w:r>
    </w:p>
    <w:p w14:paraId="71117261" w14:textId="55127520"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Asigura consilierea si informarea cetatenilor din comunitate privind serviciile sociale existente la nivel local, precum si privind drepturile si obligatiile ce le revin; </w:t>
      </w:r>
    </w:p>
    <w:p w14:paraId="455DD77E" w14:textId="147F6EC5"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Transmite la nivelul judetului, centralizarea rapoartelor privind implementarea planurilor solicitate; </w:t>
      </w:r>
    </w:p>
    <w:p w14:paraId="3C20D81D" w14:textId="3996954D" w:rsidR="0002198C" w:rsidRPr="009F72D8" w:rsidRDefault="0002198C" w:rsidP="0002198C">
      <w:pPr>
        <w:pStyle w:val="Listparagraf"/>
        <w:numPr>
          <w:ilvl w:val="0"/>
          <w:numId w:val="44"/>
        </w:numPr>
        <w:tabs>
          <w:tab w:val="left" w:pos="0"/>
        </w:tabs>
        <w:spacing w:line="360" w:lineRule="auto"/>
        <w:ind w:left="0" w:firstLine="0"/>
        <w:jc w:val="both"/>
      </w:pPr>
      <w:r w:rsidRPr="009F72D8">
        <w:lastRenderedPageBreak/>
        <w:t xml:space="preserve">Evalueaza situatia socio-economica a persoanei, identifica nevoile si resursele acesteia; </w:t>
      </w:r>
    </w:p>
    <w:p w14:paraId="530F941F" w14:textId="524605CC"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Organizeaza acordarea drepturilor de asistenta sociala si asigura gratuit consultanta de specialitate in domeniul asistentei sociale si colaboreaza cu alte institutii responsabile pentru a facilita accesul persoanelor la aceste drepturi; </w:t>
      </w:r>
    </w:p>
    <w:p w14:paraId="17B23CF6" w14:textId="08203B6F"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Evalueaza si monitorizeaza aplicarea masurilor de asistenta sociala de care beneficiaza persoana, precum si respectarea drepturilor acesteia; </w:t>
      </w:r>
    </w:p>
    <w:p w14:paraId="2BD958B9" w14:textId="63BDB064"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Realizeaza evidenta beneficiarilor de masuri de asistenta sociala; </w:t>
      </w:r>
    </w:p>
    <w:p w14:paraId="4C2D8341" w14:textId="08054AF7"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Asigura realizarea activitatilor de asistenta sociala, in conformitate cu responsabilitatile ce ii revin, stabilite de legislatia in vigoare; </w:t>
      </w:r>
    </w:p>
    <w:p w14:paraId="09112A7C" w14:textId="11F365A3" w:rsidR="0002198C" w:rsidRPr="009F72D8" w:rsidRDefault="0002198C" w:rsidP="0002198C">
      <w:pPr>
        <w:pStyle w:val="Listparagraf"/>
        <w:numPr>
          <w:ilvl w:val="0"/>
          <w:numId w:val="44"/>
        </w:numPr>
        <w:tabs>
          <w:tab w:val="left" w:pos="0"/>
        </w:tabs>
        <w:spacing w:line="360" w:lineRule="auto"/>
        <w:ind w:left="0" w:firstLine="0"/>
        <w:jc w:val="both"/>
      </w:pPr>
      <w:r w:rsidRPr="009F72D8">
        <w:t xml:space="preserve">Pregateste documentatia necesara in vederea stabilirii dreptului la prestatiile si serviciile de asistenta sociala; </w:t>
      </w:r>
    </w:p>
    <w:p w14:paraId="729790AA" w14:textId="130A0324" w:rsidR="0002198C" w:rsidRPr="009F72D8" w:rsidRDefault="0002198C" w:rsidP="0002198C">
      <w:pPr>
        <w:pStyle w:val="Listparagraf"/>
        <w:numPr>
          <w:ilvl w:val="0"/>
          <w:numId w:val="44"/>
        </w:numPr>
        <w:tabs>
          <w:tab w:val="left" w:pos="0"/>
        </w:tabs>
        <w:spacing w:line="360" w:lineRule="auto"/>
        <w:ind w:left="0" w:firstLine="0"/>
        <w:jc w:val="both"/>
      </w:pPr>
      <w:r w:rsidRPr="009F72D8">
        <w:t>Comunica Agentiei Judeteane pentru Plati si Inspectie Sociala Ilfov, numarul de beneficiari de asistenta sociala si sumele cheltuite cu aceasta destinatie, potrivit prevederilor legislatiei in vigoare, precum si altor autoritati centrale cu competente in implementarea strategiilor sectoriale din domeniul asistentei sociale;</w:t>
      </w:r>
    </w:p>
    <w:p w14:paraId="3B95BDBF" w14:textId="2453C3B6" w:rsidR="0002198C" w:rsidRPr="009F72D8" w:rsidRDefault="0002198C" w:rsidP="0002198C">
      <w:pPr>
        <w:pStyle w:val="Listparagraf"/>
        <w:numPr>
          <w:ilvl w:val="0"/>
          <w:numId w:val="44"/>
        </w:numPr>
        <w:tabs>
          <w:tab w:val="left" w:pos="0"/>
        </w:tabs>
        <w:spacing w:line="360" w:lineRule="auto"/>
        <w:ind w:left="0" w:firstLine="0"/>
        <w:jc w:val="both"/>
      </w:pPr>
      <w:r w:rsidRPr="009F72D8">
        <w:t>Afiseaza toate materialele specifice postului;</w:t>
      </w:r>
    </w:p>
    <w:p w14:paraId="7A9D291E" w14:textId="396CC083" w:rsidR="0002198C" w:rsidRPr="009F72D8" w:rsidRDefault="0002198C" w:rsidP="0002198C">
      <w:pPr>
        <w:pStyle w:val="Listparagraf"/>
        <w:numPr>
          <w:ilvl w:val="0"/>
          <w:numId w:val="44"/>
        </w:numPr>
        <w:tabs>
          <w:tab w:val="left" w:pos="0"/>
        </w:tabs>
        <w:spacing w:line="360" w:lineRule="auto"/>
        <w:ind w:left="0" w:firstLine="0"/>
        <w:jc w:val="both"/>
      </w:pPr>
      <w:r w:rsidRPr="009F72D8">
        <w:t>Formuleaza raspunsuri la cererile si/sau adresele date spre rezolvare si transmite raspunsuri  persoanelor care au depus cereri sau adrese;</w:t>
      </w:r>
    </w:p>
    <w:p w14:paraId="7A3F50D7" w14:textId="45223F80" w:rsidR="0002198C" w:rsidRPr="009F72D8" w:rsidRDefault="0002198C" w:rsidP="0002198C">
      <w:pPr>
        <w:pStyle w:val="Listparagraf"/>
        <w:numPr>
          <w:ilvl w:val="0"/>
          <w:numId w:val="44"/>
        </w:numPr>
        <w:tabs>
          <w:tab w:val="left" w:pos="0"/>
        </w:tabs>
        <w:spacing w:line="360" w:lineRule="auto"/>
        <w:ind w:left="0" w:firstLine="0"/>
        <w:jc w:val="both"/>
      </w:pPr>
      <w:r w:rsidRPr="009F72D8">
        <w:t>Raspunde de pastrarea si conservarea documentelor intocmite pana la predarea lor catre arhiva anual sau ori de cate ori este nevoie conform Legii 16/1996 legea arhivelor modificata si completata;</w:t>
      </w:r>
    </w:p>
    <w:p w14:paraId="6A0D4C80" w14:textId="7886DDA1" w:rsidR="0002198C" w:rsidRPr="009F72D8" w:rsidRDefault="0002198C" w:rsidP="0002198C">
      <w:pPr>
        <w:pStyle w:val="Listparagraf"/>
        <w:numPr>
          <w:ilvl w:val="0"/>
          <w:numId w:val="44"/>
        </w:numPr>
        <w:tabs>
          <w:tab w:val="left" w:pos="0"/>
        </w:tabs>
        <w:spacing w:line="360" w:lineRule="auto"/>
        <w:ind w:left="0" w:firstLine="0"/>
        <w:jc w:val="both"/>
      </w:pPr>
      <w:r w:rsidRPr="009F72D8">
        <w:t>Intocmeste rapoarte si referate  pentru sedintele de consiliu;</w:t>
      </w:r>
    </w:p>
    <w:p w14:paraId="1B3CC935" w14:textId="6D787446" w:rsidR="0002198C" w:rsidRPr="009F72D8" w:rsidRDefault="0002198C" w:rsidP="0002198C">
      <w:pPr>
        <w:pStyle w:val="Listparagraf"/>
        <w:numPr>
          <w:ilvl w:val="0"/>
          <w:numId w:val="44"/>
        </w:numPr>
        <w:tabs>
          <w:tab w:val="left" w:pos="0"/>
        </w:tabs>
        <w:spacing w:line="360" w:lineRule="auto"/>
        <w:ind w:left="0" w:firstLine="0"/>
        <w:jc w:val="both"/>
      </w:pPr>
      <w:r w:rsidRPr="009F72D8">
        <w:t>Colaborează cu Consiliul Județean Ilfov în proiectele care se desfășoară – ILFOV Zîmbește.</w:t>
      </w:r>
    </w:p>
    <w:p w14:paraId="05FFAFA7" w14:textId="4DD2EEF5" w:rsidR="0002198C" w:rsidRPr="009F72D8" w:rsidRDefault="0002198C" w:rsidP="0002198C">
      <w:pPr>
        <w:pStyle w:val="Listparagraf"/>
        <w:numPr>
          <w:ilvl w:val="0"/>
          <w:numId w:val="44"/>
        </w:numPr>
        <w:tabs>
          <w:tab w:val="left" w:pos="0"/>
        </w:tabs>
        <w:spacing w:line="360" w:lineRule="auto"/>
        <w:ind w:left="0" w:firstLine="0"/>
        <w:jc w:val="both"/>
      </w:pPr>
      <w:r w:rsidRPr="009F72D8">
        <w:t>Întocmește situațiile lunare pentru AJPIS ILFOV.</w:t>
      </w:r>
    </w:p>
    <w:p w14:paraId="3D025264" w14:textId="2FDAC033" w:rsidR="0002198C" w:rsidRPr="009F72D8" w:rsidRDefault="0002198C" w:rsidP="0002198C">
      <w:pPr>
        <w:pStyle w:val="Listparagraf"/>
        <w:numPr>
          <w:ilvl w:val="0"/>
          <w:numId w:val="44"/>
        </w:numPr>
        <w:tabs>
          <w:tab w:val="left" w:pos="0"/>
        </w:tabs>
        <w:spacing w:line="360" w:lineRule="auto"/>
        <w:ind w:left="0" w:firstLine="0"/>
        <w:jc w:val="both"/>
      </w:pPr>
      <w:r w:rsidRPr="009F72D8">
        <w:t>Participă la ședințele organizate de Prefectura Județului Ilfov cu tematica pentru assitența sociala, precum și la DGASPC ILFOV.</w:t>
      </w:r>
    </w:p>
    <w:p w14:paraId="06E0FE9A" w14:textId="54EC2F7E" w:rsidR="0002198C" w:rsidRPr="009F72D8" w:rsidRDefault="0002198C" w:rsidP="0002198C">
      <w:pPr>
        <w:pStyle w:val="Listparagraf"/>
        <w:numPr>
          <w:ilvl w:val="0"/>
          <w:numId w:val="44"/>
        </w:numPr>
        <w:tabs>
          <w:tab w:val="left" w:pos="0"/>
        </w:tabs>
        <w:spacing w:line="360" w:lineRule="auto"/>
        <w:ind w:left="0" w:firstLine="0"/>
        <w:jc w:val="both"/>
      </w:pPr>
      <w:r w:rsidRPr="009F72D8">
        <w:t>Întocmește situațiile lunare pentru DSP ILFOV.</w:t>
      </w:r>
    </w:p>
    <w:p w14:paraId="4D4EA36A" w14:textId="6D952D24" w:rsidR="0002198C" w:rsidRPr="009F72D8" w:rsidRDefault="0002198C" w:rsidP="0002198C">
      <w:pPr>
        <w:pStyle w:val="Listparagraf"/>
        <w:numPr>
          <w:ilvl w:val="0"/>
          <w:numId w:val="34"/>
        </w:numPr>
        <w:tabs>
          <w:tab w:val="left" w:pos="0"/>
        </w:tabs>
        <w:spacing w:line="360" w:lineRule="auto"/>
        <w:jc w:val="both"/>
      </w:pPr>
      <w:r w:rsidRPr="009F72D8">
        <w:rPr>
          <w:b/>
          <w:bCs/>
        </w:rPr>
        <w:t>Compartimentul registru agricol, cadastru, fond funciar</w:t>
      </w:r>
      <w:r w:rsidRPr="009F72D8">
        <w:t xml:space="preserve"> are următoarele atribuții:</w:t>
      </w:r>
    </w:p>
    <w:p w14:paraId="09A1D254" w14:textId="5BA2B46F" w:rsidR="0002198C" w:rsidRPr="009F72D8" w:rsidRDefault="008F5E85" w:rsidP="008F5E85">
      <w:pPr>
        <w:pStyle w:val="Listparagraf"/>
        <w:numPr>
          <w:ilvl w:val="0"/>
          <w:numId w:val="45"/>
        </w:numPr>
        <w:tabs>
          <w:tab w:val="left" w:pos="0"/>
        </w:tabs>
        <w:spacing w:line="360" w:lineRule="auto"/>
        <w:ind w:left="0" w:firstLine="0"/>
        <w:jc w:val="both"/>
      </w:pPr>
      <w:r w:rsidRPr="009F72D8">
        <w:t>c</w:t>
      </w:r>
      <w:r w:rsidR="0002198C" w:rsidRPr="009F72D8">
        <w:t>ompletează, ține la zi și centralizează datele din Registrul Agricol al comunei Snagov;</w:t>
      </w:r>
    </w:p>
    <w:p w14:paraId="200EA634" w14:textId="35F0B91B" w:rsidR="0002198C" w:rsidRPr="009F72D8" w:rsidRDefault="008F5E85" w:rsidP="008F5E85">
      <w:pPr>
        <w:pStyle w:val="Listparagraf"/>
        <w:numPr>
          <w:ilvl w:val="0"/>
          <w:numId w:val="45"/>
        </w:numPr>
        <w:tabs>
          <w:tab w:val="left" w:pos="0"/>
        </w:tabs>
        <w:spacing w:line="360" w:lineRule="auto"/>
        <w:ind w:left="0" w:firstLine="0"/>
        <w:jc w:val="both"/>
      </w:pPr>
      <w:r w:rsidRPr="009F72D8">
        <w:t>r</w:t>
      </w:r>
      <w:r w:rsidR="0002198C" w:rsidRPr="009F72D8">
        <w:t>ăspunde, completează, tine la zi si centralizează datele din registrele agricole în format electronic comuna Snagov;</w:t>
      </w:r>
    </w:p>
    <w:p w14:paraId="6D0AC984" w14:textId="77777777" w:rsidR="0002198C" w:rsidRPr="009F72D8" w:rsidRDefault="0002198C" w:rsidP="008F5E85">
      <w:pPr>
        <w:pStyle w:val="Listparagraf"/>
        <w:numPr>
          <w:ilvl w:val="0"/>
          <w:numId w:val="45"/>
        </w:numPr>
        <w:tabs>
          <w:tab w:val="left" w:pos="0"/>
        </w:tabs>
        <w:spacing w:line="360" w:lineRule="auto"/>
        <w:ind w:left="0" w:firstLine="0"/>
        <w:jc w:val="both"/>
      </w:pPr>
      <w:r w:rsidRPr="009F72D8">
        <w:t>Registrul agricol constituie document cu regim special, document oficial de evidența primară unitară în care referentul înscrie date cu privire la gospodăriile populației și membrii acesteia, și anume:</w:t>
      </w:r>
    </w:p>
    <w:p w14:paraId="51E1C8BC" w14:textId="77777777" w:rsidR="0002198C" w:rsidRPr="009F72D8" w:rsidRDefault="0002198C" w:rsidP="0002198C">
      <w:pPr>
        <w:pStyle w:val="Listparagraf"/>
        <w:tabs>
          <w:tab w:val="left" w:pos="0"/>
        </w:tabs>
        <w:spacing w:line="360" w:lineRule="auto"/>
        <w:ind w:left="420"/>
        <w:jc w:val="both"/>
      </w:pPr>
      <w:r w:rsidRPr="009F72D8">
        <w:t>a)</w:t>
      </w:r>
      <w:r w:rsidRPr="009F72D8">
        <w:tab/>
        <w:t>capul gospodăriei si membrii acesteia;</w:t>
      </w:r>
    </w:p>
    <w:p w14:paraId="5DDEB0D5" w14:textId="77777777" w:rsidR="0002198C" w:rsidRPr="009F72D8" w:rsidRDefault="0002198C" w:rsidP="0002198C">
      <w:pPr>
        <w:pStyle w:val="Listparagraf"/>
        <w:tabs>
          <w:tab w:val="left" w:pos="0"/>
        </w:tabs>
        <w:spacing w:line="360" w:lineRule="auto"/>
        <w:ind w:left="420"/>
        <w:jc w:val="both"/>
      </w:pPr>
      <w:r w:rsidRPr="009F72D8">
        <w:t>b)</w:t>
      </w:r>
      <w:r w:rsidRPr="009F72D8">
        <w:tab/>
        <w:t>terenurile pe care le dețin indiferent de titlu pe categorii de folosință, suprafețele cultivate cu principalele culturi;</w:t>
      </w:r>
    </w:p>
    <w:p w14:paraId="4332C1BB" w14:textId="77777777" w:rsidR="0002198C" w:rsidRPr="009F72D8" w:rsidRDefault="0002198C" w:rsidP="0002198C">
      <w:pPr>
        <w:pStyle w:val="Listparagraf"/>
        <w:tabs>
          <w:tab w:val="left" w:pos="0"/>
        </w:tabs>
        <w:spacing w:line="360" w:lineRule="auto"/>
        <w:ind w:left="420"/>
        <w:jc w:val="both"/>
      </w:pPr>
      <w:r w:rsidRPr="009F72D8">
        <w:lastRenderedPageBreak/>
        <w:t>c)</w:t>
      </w:r>
      <w:r w:rsidRPr="009F72D8">
        <w:tab/>
        <w:t>efectivele de animale pe specii de categorii existente la Începutul anului, evoluția anuala a efectivelor de bovine, porcine, ovine, caprine, păsări;</w:t>
      </w:r>
    </w:p>
    <w:p w14:paraId="0D3F016C" w14:textId="77777777" w:rsidR="0002198C" w:rsidRPr="009F72D8" w:rsidRDefault="0002198C" w:rsidP="0002198C">
      <w:pPr>
        <w:pStyle w:val="Listparagraf"/>
        <w:tabs>
          <w:tab w:val="left" w:pos="0"/>
        </w:tabs>
        <w:spacing w:line="360" w:lineRule="auto"/>
        <w:ind w:left="420"/>
        <w:jc w:val="both"/>
      </w:pPr>
      <w:r w:rsidRPr="009F72D8">
        <w:t>d)</w:t>
      </w:r>
      <w:r w:rsidRPr="009F72D8">
        <w:tab/>
        <w:t>clădirile de locuit si celelalte construcții gospodărești preluate de la compartimentul primăriei care răspunde de partea de urbanism;</w:t>
      </w:r>
    </w:p>
    <w:p w14:paraId="45264195" w14:textId="77777777" w:rsidR="0002198C" w:rsidRPr="009F72D8" w:rsidRDefault="0002198C" w:rsidP="0002198C">
      <w:pPr>
        <w:pStyle w:val="Listparagraf"/>
        <w:tabs>
          <w:tab w:val="left" w:pos="0"/>
        </w:tabs>
        <w:spacing w:line="360" w:lineRule="auto"/>
        <w:ind w:left="420"/>
        <w:jc w:val="both"/>
      </w:pPr>
      <w:r w:rsidRPr="009F72D8">
        <w:t>e)</w:t>
      </w:r>
      <w:r w:rsidRPr="009F72D8">
        <w:tab/>
        <w:t>mijloacele de transport cu tracțiune animal si mecanica;</w:t>
      </w:r>
    </w:p>
    <w:p w14:paraId="67AED78E" w14:textId="77777777" w:rsidR="0002198C" w:rsidRPr="009F72D8" w:rsidRDefault="0002198C" w:rsidP="0002198C">
      <w:pPr>
        <w:pStyle w:val="Listparagraf"/>
        <w:tabs>
          <w:tab w:val="left" w:pos="0"/>
        </w:tabs>
        <w:spacing w:line="360" w:lineRule="auto"/>
        <w:ind w:left="420"/>
        <w:jc w:val="both"/>
      </w:pPr>
      <w:r w:rsidRPr="009F72D8">
        <w:t>f)</w:t>
      </w:r>
      <w:r w:rsidRPr="009F72D8">
        <w:tab/>
        <w:t>tractoarele și mașinile agricole;</w:t>
      </w:r>
    </w:p>
    <w:p w14:paraId="3990480A" w14:textId="77777777" w:rsidR="0002198C" w:rsidRPr="009F72D8" w:rsidRDefault="0002198C" w:rsidP="0002198C">
      <w:pPr>
        <w:pStyle w:val="Listparagraf"/>
        <w:tabs>
          <w:tab w:val="left" w:pos="0"/>
        </w:tabs>
        <w:spacing w:line="360" w:lineRule="auto"/>
        <w:ind w:left="420"/>
        <w:jc w:val="both"/>
      </w:pPr>
      <w:r w:rsidRPr="009F72D8">
        <w:t>g)</w:t>
      </w:r>
      <w:r w:rsidRPr="009F72D8">
        <w:tab/>
        <w:t>baza datelor cuprinse în registrul agricol pe gospodăriile populației se organizează evidenta centralizata pe comună privind:</w:t>
      </w:r>
    </w:p>
    <w:p w14:paraId="6F287F39" w14:textId="77777777" w:rsidR="0002198C" w:rsidRPr="009F72D8" w:rsidRDefault="0002198C" w:rsidP="0002198C">
      <w:pPr>
        <w:pStyle w:val="Listparagraf"/>
        <w:tabs>
          <w:tab w:val="left" w:pos="0"/>
        </w:tabs>
        <w:spacing w:line="360" w:lineRule="auto"/>
        <w:ind w:left="420"/>
        <w:jc w:val="both"/>
      </w:pPr>
      <w:r w:rsidRPr="009F72D8">
        <w:t>- numărul de gospodării ale populației la clădiri de locuit, construcții gospodărești, mijloace de transport cu tracțiune mecanică și animală, al tractoarelor și mașinilor agricole se vor face împreună cu referentul pe partea de urbanism si referentul pe partea de venituri;</w:t>
      </w:r>
    </w:p>
    <w:p w14:paraId="7FA59481" w14:textId="77777777" w:rsidR="0002198C" w:rsidRPr="009F72D8" w:rsidRDefault="0002198C" w:rsidP="0002198C">
      <w:pPr>
        <w:pStyle w:val="Listparagraf"/>
        <w:tabs>
          <w:tab w:val="left" w:pos="0"/>
        </w:tabs>
        <w:spacing w:line="360" w:lineRule="auto"/>
        <w:ind w:left="420"/>
        <w:jc w:val="both"/>
      </w:pPr>
      <w:r w:rsidRPr="009F72D8">
        <w:t xml:space="preserve">- modul de folosință a terenurilor, suprafața cultivată a principalelor culturi, numărul de pomi fructiferi pe specii se vor efectua împreună cu specialistul DADR Ilfov. </w:t>
      </w:r>
    </w:p>
    <w:p w14:paraId="0E3F2129" w14:textId="0D333497"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ntocmește adeverințele de rol pentru serviciul public comunitar de evidență a persoanelor, pentru reînnoirea contractelor de furnizare a energiei electrice, a gazelor naturale, a apei potabile/canalizare, etc.,</w:t>
      </w:r>
    </w:p>
    <w:p w14:paraId="26E7E4F5" w14:textId="2D2F98D8"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ntocmește adeverințele de arendă pentru notariat,</w:t>
      </w:r>
    </w:p>
    <w:p w14:paraId="29475449" w14:textId="3421FE42"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ntocmește adeverințele A.P.I.A.,</w:t>
      </w:r>
    </w:p>
    <w:p w14:paraId="307940B9" w14:textId="2A8D1B61"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r</w:t>
      </w:r>
      <w:r w:rsidR="0002198C" w:rsidRPr="009F72D8">
        <w:t xml:space="preserve">ăspunde la solicitările transmise de diverse persoane fizice sau juridice, </w:t>
      </w:r>
    </w:p>
    <w:p w14:paraId="36B4C8A2" w14:textId="3B7A2876"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nregistrează contractele de arendare, actele adiționale de prelungire/modificare/reziliere a contractelor de arendare,</w:t>
      </w:r>
    </w:p>
    <w:p w14:paraId="5081B702" w14:textId="36BBA59F"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v</w:t>
      </w:r>
      <w:r w:rsidR="0002198C" w:rsidRPr="009F72D8">
        <w:t>erifică și identifică terenurile infestate cu buruiana ambrozia și notifică proprietarii/administratorii acestor terenuri în vederea prevenirii și distrugerii acesteia,</w:t>
      </w:r>
    </w:p>
    <w:p w14:paraId="1B569E7F" w14:textId="049DFEE4"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e</w:t>
      </w:r>
      <w:r w:rsidR="0002198C" w:rsidRPr="009F72D8">
        <w:t>mite atestatul de producător și carnetul de comercializare a produselor din sectorul agricol,</w:t>
      </w:r>
    </w:p>
    <w:p w14:paraId="650B2EA6" w14:textId="369CF666"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ntocmește Rapoartele operative cu pagubele la culturile agricole, asociate fenomenului meteorologic de secetă pedologică și transmite către Instituția Prefectului - Județul Ilfov, D.A.J. Ilfov, I. S. U. București-Ilfov,</w:t>
      </w:r>
    </w:p>
    <w:p w14:paraId="79097F33" w14:textId="6A57F083"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ntocmește si transmite situații statistice către INS - Direcția Județeană de Statistică Ilfov și D.A.J. Ilfov,</w:t>
      </w:r>
    </w:p>
    <w:p w14:paraId="7C61D31E" w14:textId="48A0107F"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2198C" w:rsidRPr="009F72D8">
        <w:t>ctualizează baza de date prin scanarea și atașarea documentelor de proprietate din anii anteriori,</w:t>
      </w:r>
    </w:p>
    <w:p w14:paraId="4FED0F06" w14:textId="52E03309"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2198C" w:rsidRPr="009F72D8">
        <w:t>ndeplinește orice alte atribuții în limitele de competență ale postului sau care decurg din modificarea actelor normative în vigoare.</w:t>
      </w:r>
    </w:p>
    <w:p w14:paraId="54662D06" w14:textId="2F2CF956"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r</w:t>
      </w:r>
      <w:r w:rsidR="0002198C" w:rsidRPr="009F72D8">
        <w:t>ăspunde în fața conducerii Primăriei comunei Snagov pentru activitatea desfășurată.</w:t>
      </w:r>
    </w:p>
    <w:p w14:paraId="28841137" w14:textId="49FB288B" w:rsidR="0002198C" w:rsidRPr="009F72D8" w:rsidRDefault="008F5E85" w:rsidP="00006E0A">
      <w:pPr>
        <w:pStyle w:val="Listparagraf"/>
        <w:numPr>
          <w:ilvl w:val="0"/>
          <w:numId w:val="47"/>
        </w:numPr>
        <w:tabs>
          <w:tab w:val="clear" w:pos="1800"/>
          <w:tab w:val="num" w:pos="0"/>
        </w:tabs>
        <w:spacing w:line="360" w:lineRule="auto"/>
        <w:ind w:left="0" w:firstLine="0"/>
        <w:jc w:val="both"/>
      </w:pPr>
      <w:r w:rsidRPr="009F72D8">
        <w:t>r</w:t>
      </w:r>
      <w:r w:rsidR="0002198C" w:rsidRPr="009F72D8">
        <w:t>ăspunde de bunurile materiale luate pe inventar propriu.</w:t>
      </w:r>
    </w:p>
    <w:p w14:paraId="4A17C3A9" w14:textId="50EFD265"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lastRenderedPageBreak/>
        <w:t>a</w:t>
      </w:r>
      <w:r w:rsidR="00006E0A" w:rsidRPr="009F72D8">
        <w:t>sigură verificarea și arhivarea expertizelor topografice privind terenuri situate pe raza teritorială a comunei Snagov;</w:t>
      </w:r>
    </w:p>
    <w:p w14:paraId="0CBA0DD4" w14:textId="673FBC17"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06E0A" w:rsidRPr="009F72D8">
        <w:t>sigură redactarea și arhivarea schițelor în vederea emiterii Ordinului Prefectului;</w:t>
      </w:r>
    </w:p>
    <w:p w14:paraId="58B132EA" w14:textId="3FA5763F"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06E0A" w:rsidRPr="009F72D8">
        <w:t>sigură efectuarea măsurătorilor topografice, cadastrale pentru imobilele care fac obiectul propunerii de emitere a Ordinului Prefectului conform legilor fondului funciar;</w:t>
      </w:r>
    </w:p>
    <w:p w14:paraId="20FB1DFE" w14:textId="6E72E027"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s</w:t>
      </w:r>
      <w:r w:rsidR="00006E0A" w:rsidRPr="009F72D8">
        <w:t>tabilește și marchează pe teren, prin borne, hotarele unității administrativ teritoriale al comunei Snagov;</w:t>
      </w:r>
    </w:p>
    <w:p w14:paraId="5CBA4ABA" w14:textId="5FB01EA5"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m</w:t>
      </w:r>
      <w:r w:rsidR="00006E0A" w:rsidRPr="009F72D8">
        <w:t>archează pe teren, prin borne, limitele intravilanului comunei Snagov;</w:t>
      </w:r>
    </w:p>
    <w:p w14:paraId="71D196E9" w14:textId="15195EF1"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06E0A" w:rsidRPr="009F72D8">
        <w:t>ctualizează și arhivarea planurilor topo-geo cu inventarierea, cadastrarea tehnico-imobiliară și a planurilor cu rețelele subterane de pe teritoriul comunei, furnizând date prin generarea de hărți tematice;</w:t>
      </w:r>
    </w:p>
    <w:p w14:paraId="10976494" w14:textId="2BF4E41F"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i</w:t>
      </w:r>
      <w:r w:rsidR="00006E0A" w:rsidRPr="009F72D8">
        <w:t>dentifică și măsoară terenurile pentru care există cereri pentru reconstituirea dreptului de proprietate, precum și în cazul în care există divergențe între vecini;</w:t>
      </w:r>
    </w:p>
    <w:p w14:paraId="1AFA4607" w14:textId="6FD35850"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06E0A" w:rsidRPr="009F72D8">
        <w:t>cordă sprijinului necesar pentru efectuarea lucrărilor de cadastru derulate pe raza comunei, prin participarea la întocmirea planurilor parcelare pentru terenurile deținute de cetățeni;</w:t>
      </w:r>
    </w:p>
    <w:p w14:paraId="0E5D403B" w14:textId="21C42FF1"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f</w:t>
      </w:r>
      <w:r w:rsidR="00006E0A" w:rsidRPr="009F72D8">
        <w:t xml:space="preserve">urnizează date privind situația cererilor depuse în conformitate cu Legile Fondului Funciar. </w:t>
      </w:r>
    </w:p>
    <w:p w14:paraId="2A75C810" w14:textId="2640CA12"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06E0A" w:rsidRPr="009F72D8">
        <w:t>ntocmește liste -anexe cu persoanele îndreptățite să li se atribuie teren conform legilor Fondului Funciar;</w:t>
      </w:r>
    </w:p>
    <w:p w14:paraId="0388E33C" w14:textId="4E11C462"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06E0A" w:rsidRPr="009F72D8">
        <w:t>nmânează și arhivează titlurile de proprietate emise către Comisia Județeană de aplicare a legilor Fondului Funciar, eliberează solicitanților procesele verbale de punere în posesie și schițele-anexă la acestea;</w:t>
      </w:r>
    </w:p>
    <w:p w14:paraId="35822AF9" w14:textId="2E9FFACC"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ț</w:t>
      </w:r>
      <w:r w:rsidR="00006E0A" w:rsidRPr="009F72D8">
        <w:t>ine evidența planurilor cadastrale, a registrelor posesorilor de imobile și a parcelelor,</w:t>
      </w:r>
    </w:p>
    <w:p w14:paraId="5DB75272" w14:textId="243DDC0B"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e</w:t>
      </w:r>
      <w:r w:rsidR="00006E0A" w:rsidRPr="009F72D8">
        <w:t>fectuează măsurători pentru întocmirea planurilor de situație corespunzătoare necesare desfășurării activității instituției;</w:t>
      </w:r>
    </w:p>
    <w:p w14:paraId="5CE2BDE6" w14:textId="58D8D2F7"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p</w:t>
      </w:r>
      <w:r w:rsidR="00006E0A" w:rsidRPr="009F72D8">
        <w:t>articipă la identificarea și evidențierea imobile de pe teritoriul comunei Snagov, proprietatea comunei;</w:t>
      </w:r>
    </w:p>
    <w:p w14:paraId="019BFC45" w14:textId="6A992C91"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r</w:t>
      </w:r>
      <w:r w:rsidR="00006E0A" w:rsidRPr="009F72D8">
        <w:t>ealizează activități specifice geo-topo-cadastrale prin: măsurători topografice, calcule de suprafețe și de coordonate la teren, realizarea unor schițe, planuri, prin diverse proiecții la scară a detaliilor topografice;</w:t>
      </w:r>
    </w:p>
    <w:p w14:paraId="5829A321" w14:textId="355F1E81"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e</w:t>
      </w:r>
      <w:r w:rsidR="00006E0A" w:rsidRPr="009F72D8">
        <w:t>fectuează măsurători și trasează parcelele de teren care fac obiectul punerilor în posesie și a verificărilor efectuate în baza legilor fondului funciar;</w:t>
      </w:r>
    </w:p>
    <w:p w14:paraId="50640E71" w14:textId="3E111F9E"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06E0A" w:rsidRPr="009F72D8">
        <w:t>ntocmește documentațiile administrative (puneri în posesie, schițe de amplasament, diferite planuri, documentații de emitere TP, rectificări TP, documentații care stau la baza art. 23 din Legea 18/1991, republicată),  transmise către OCPI Ilfov și Prefectura Ilfov;</w:t>
      </w:r>
    </w:p>
    <w:p w14:paraId="298AE81C" w14:textId="62382929"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p</w:t>
      </w:r>
      <w:r w:rsidR="00006E0A" w:rsidRPr="009F72D8">
        <w:t>articipă la audiențe și oferă relații cu privire la informațiile solicitate;</w:t>
      </w:r>
    </w:p>
    <w:p w14:paraId="50F73298" w14:textId="7053DB9E"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lastRenderedPageBreak/>
        <w:t>p</w:t>
      </w:r>
      <w:r w:rsidR="00006E0A" w:rsidRPr="009F72D8">
        <w:t>articipă la verificarea actelor prezentate de petiționari în sprijinul cererilor;</w:t>
      </w:r>
    </w:p>
    <w:p w14:paraId="365CC271" w14:textId="6848F616"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a</w:t>
      </w:r>
      <w:r w:rsidR="00006E0A" w:rsidRPr="009F72D8">
        <w:t>sigură existența documentației necesare, redactarea și arhivarea schițelor în vederea emiterii Ordinului Prefectului;</w:t>
      </w:r>
    </w:p>
    <w:p w14:paraId="1F9C3EFF" w14:textId="23297D9B"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e</w:t>
      </w:r>
      <w:r w:rsidR="00006E0A" w:rsidRPr="009F72D8">
        <w:t>fectuează măsurători topografice, cadastrale pentru imobilele care fac obiectul propunerii de emitere a Ordinului Prefectului conform legilor fondului funciar;</w:t>
      </w:r>
    </w:p>
    <w:p w14:paraId="48297D3A" w14:textId="50A61C20"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î</w:t>
      </w:r>
      <w:r w:rsidR="00006E0A" w:rsidRPr="009F72D8">
        <w:t>ntocmește schițele topografice și planurile de încadrare în zonă;</w:t>
      </w:r>
    </w:p>
    <w:p w14:paraId="7AB5E392" w14:textId="680974CE"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e</w:t>
      </w:r>
      <w:r w:rsidR="00006E0A" w:rsidRPr="009F72D8">
        <w:t>fectuează sinteze și analize tehnico-economice solicitate de conducerea primăriei și Consiliul local, în vederea adoptării de decizii strategice în domeniile de activitate ale administrației publice locale;</w:t>
      </w:r>
    </w:p>
    <w:p w14:paraId="2EE85F83" w14:textId="31AA1982"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v</w:t>
      </w:r>
      <w:r w:rsidR="00006E0A" w:rsidRPr="009F72D8">
        <w:t>erifică și întocmește înscrisuri acolo unde sunt solicitate de către Compartimentul juridic (avocați), respectiv verificări Rapoarte de Expertize tehnice privind diferite spețe specifice Legilor Fondului Funciar;</w:t>
      </w:r>
    </w:p>
    <w:p w14:paraId="23A4E7A7" w14:textId="78446FD3"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p</w:t>
      </w:r>
      <w:r w:rsidR="00006E0A" w:rsidRPr="009F72D8">
        <w:t>articipă la activitatea de clasare/arhivare, potrivit legislației în vigoare, a documentelor produse și/sau primite de compartimentul în care își desfășoară activitatea profesională sau a celor aflate în evidența serviciului;</w:t>
      </w:r>
    </w:p>
    <w:p w14:paraId="0857BAF4" w14:textId="5D9C5ADB" w:rsidR="00006E0A" w:rsidRPr="009F72D8" w:rsidRDefault="008F5E85" w:rsidP="00006E0A">
      <w:pPr>
        <w:pStyle w:val="Listparagraf"/>
        <w:numPr>
          <w:ilvl w:val="0"/>
          <w:numId w:val="47"/>
        </w:numPr>
        <w:tabs>
          <w:tab w:val="clear" w:pos="1800"/>
          <w:tab w:val="num" w:pos="0"/>
        </w:tabs>
        <w:spacing w:line="360" w:lineRule="auto"/>
        <w:ind w:left="0" w:firstLine="0"/>
        <w:jc w:val="both"/>
      </w:pPr>
      <w:r w:rsidRPr="009F72D8">
        <w:t>c</w:t>
      </w:r>
      <w:r w:rsidR="00006E0A" w:rsidRPr="009F72D8">
        <w:t>olaborează și întocmește planuri sau documente pentru serviciile Urbanism, Taxe și Impozite;</w:t>
      </w:r>
    </w:p>
    <w:p w14:paraId="62ACE568" w14:textId="569A601B" w:rsidR="00006E0A" w:rsidRPr="009F72D8" w:rsidRDefault="008F5E85" w:rsidP="00BD0DEE">
      <w:pPr>
        <w:pStyle w:val="Listparagraf"/>
        <w:numPr>
          <w:ilvl w:val="0"/>
          <w:numId w:val="47"/>
        </w:numPr>
        <w:tabs>
          <w:tab w:val="clear" w:pos="1800"/>
          <w:tab w:val="num" w:pos="0"/>
        </w:tabs>
        <w:spacing w:line="360" w:lineRule="auto"/>
        <w:ind w:left="0" w:firstLine="0"/>
        <w:jc w:val="both"/>
      </w:pPr>
      <w:r w:rsidRPr="009F72D8">
        <w:t>î</w:t>
      </w:r>
      <w:r w:rsidR="00006E0A" w:rsidRPr="009F72D8">
        <w:t>ntocmește certificatele că petentul este cunoscut ca proprietar, adeverințe de vecinătate, adeverințe de categorii de folosință, planuri și adrese privind înscrierea în cartea funciară în sensul verificării și întocmirii lor acolo unde este cazul</w:t>
      </w:r>
      <w:r w:rsidR="00B40F28" w:rsidRPr="009F72D8">
        <w:t>.</w:t>
      </w:r>
    </w:p>
    <w:p w14:paraId="2C970533" w14:textId="7B65C4E5" w:rsidR="00B40F28" w:rsidRPr="009F72D8" w:rsidRDefault="00B40F28" w:rsidP="00B40F28">
      <w:pPr>
        <w:pStyle w:val="Listparagraf"/>
        <w:spacing w:line="360" w:lineRule="auto"/>
        <w:ind w:left="0"/>
        <w:jc w:val="both"/>
      </w:pPr>
      <w:r w:rsidRPr="009F72D8">
        <w:t>Atributii privind activitatea de arhivă</w:t>
      </w:r>
      <w:r w:rsidR="008F5E85" w:rsidRPr="009F72D8">
        <w:t>:</w:t>
      </w:r>
      <w:r w:rsidRPr="009F72D8">
        <w:t xml:space="preserve"> </w:t>
      </w:r>
    </w:p>
    <w:p w14:paraId="38AF52F7" w14:textId="41C2274E" w:rsidR="00B40F28" w:rsidRPr="009F72D8" w:rsidRDefault="008F5E85" w:rsidP="008F5E85">
      <w:pPr>
        <w:pStyle w:val="Listparagraf"/>
        <w:numPr>
          <w:ilvl w:val="0"/>
          <w:numId w:val="97"/>
        </w:numPr>
        <w:spacing w:line="360" w:lineRule="auto"/>
        <w:ind w:left="0" w:firstLine="0"/>
        <w:jc w:val="both"/>
      </w:pPr>
      <w:r w:rsidRPr="009F72D8">
        <w:t>a</w:t>
      </w:r>
      <w:r w:rsidR="00B40F28" w:rsidRPr="009F72D8">
        <w:t xml:space="preserve">ceasta activitate este îndeplinită de un arhivar care organizează fondul de arhivă, creat și aflat în pastrarea Primăriei comunei Snagov și, sub îndrumarea secretarului, efectuează operațiuni de inventariere, selecționare, expertizare și păstrare în bune condiții a acestuia; </w:t>
      </w:r>
    </w:p>
    <w:p w14:paraId="390E949D" w14:textId="77777777" w:rsidR="00B40F28" w:rsidRPr="009F72D8" w:rsidRDefault="00B40F28" w:rsidP="00B40F28">
      <w:pPr>
        <w:pStyle w:val="Listparagraf"/>
        <w:numPr>
          <w:ilvl w:val="0"/>
          <w:numId w:val="70"/>
        </w:numPr>
        <w:spacing w:line="360" w:lineRule="auto"/>
        <w:ind w:left="0" w:firstLine="0"/>
        <w:jc w:val="both"/>
      </w:pPr>
      <w:r w:rsidRPr="009F72D8">
        <w:t xml:space="preserve">primește pe bază de inventar fondul de arhivă creat de compartimentele funcționale din cadrul aparatului de specialitate pentru anul anterior; </w:t>
      </w:r>
    </w:p>
    <w:p w14:paraId="7F681E6D" w14:textId="77777777" w:rsidR="00B40F28" w:rsidRPr="009F72D8" w:rsidRDefault="00B40F28" w:rsidP="00B40F28">
      <w:pPr>
        <w:pStyle w:val="Listparagraf"/>
        <w:numPr>
          <w:ilvl w:val="0"/>
          <w:numId w:val="70"/>
        </w:numPr>
        <w:spacing w:line="360" w:lineRule="auto"/>
        <w:ind w:left="0" w:firstLine="0"/>
        <w:jc w:val="both"/>
      </w:pPr>
      <w:r w:rsidRPr="009F72D8">
        <w:t xml:space="preserve">întocmește și eliberează, la solicitarea cetățenilor, pe baza datelor înscrise în documentele existente în arhivă, adeverințe privind: vechimea în muncă, starea materială, modul de folosință și deținere a unor bunuri mobile și imobile, după incasarea taxei special stabilite prin hotărârea consiliului local; </w:t>
      </w:r>
    </w:p>
    <w:p w14:paraId="5864422B" w14:textId="77777777" w:rsidR="00B40F28" w:rsidRPr="009F72D8" w:rsidRDefault="00B40F28" w:rsidP="00B40F28">
      <w:pPr>
        <w:pStyle w:val="Listparagraf"/>
        <w:numPr>
          <w:ilvl w:val="0"/>
          <w:numId w:val="70"/>
        </w:numPr>
        <w:spacing w:line="360" w:lineRule="auto"/>
        <w:ind w:left="0" w:firstLine="0"/>
        <w:jc w:val="both"/>
      </w:pPr>
      <w:r w:rsidRPr="009F72D8">
        <w:t xml:space="preserve">asigură predarea la Direcția Județeană a Arhivelor Naționale a documentele al căror termen de păstrare a expirat, conform nomenclatoarelor arhivistice existente; </w:t>
      </w:r>
    </w:p>
    <w:p w14:paraId="04211D46" w14:textId="5A70BA70" w:rsidR="00B40F28" w:rsidRPr="009F72D8" w:rsidRDefault="00B40F28" w:rsidP="00B40F28">
      <w:pPr>
        <w:pStyle w:val="Listparagraf"/>
        <w:numPr>
          <w:ilvl w:val="0"/>
          <w:numId w:val="70"/>
        </w:numPr>
        <w:spacing w:line="360" w:lineRule="auto"/>
        <w:ind w:left="0" w:firstLine="0"/>
        <w:jc w:val="both"/>
      </w:pPr>
      <w:r w:rsidRPr="009F72D8">
        <w:t>asigură, cu sprijinul celorlalte compartimente funcționale, actualizarea nomenclatorului arhivistic al dosarelor constituite la nivelul primăriei, pe care îl trimite spre aprobare Direcției Județene a Arhivelor Naționale și spre aprobare primarului, în vederea emiterii dispoziției, pentru a fi pus în aplicare.</w:t>
      </w:r>
    </w:p>
    <w:p w14:paraId="2725810A" w14:textId="77777777" w:rsidR="00006E0A" w:rsidRPr="009F72D8" w:rsidRDefault="00006E0A" w:rsidP="00D30F85">
      <w:pPr>
        <w:widowControl w:val="0"/>
        <w:tabs>
          <w:tab w:val="left" w:pos="0"/>
        </w:tabs>
        <w:autoSpaceDE w:val="0"/>
        <w:autoSpaceDN w:val="0"/>
        <w:adjustRightInd w:val="0"/>
        <w:spacing w:line="360" w:lineRule="auto"/>
        <w:jc w:val="both"/>
        <w:rPr>
          <w:b/>
          <w:bCs/>
        </w:rPr>
      </w:pPr>
    </w:p>
    <w:p w14:paraId="3E1E34D4" w14:textId="515A148D" w:rsidR="00722BC0" w:rsidRPr="009F72D8" w:rsidRDefault="00722BC0" w:rsidP="00D30F85">
      <w:pPr>
        <w:widowControl w:val="0"/>
        <w:tabs>
          <w:tab w:val="left" w:pos="0"/>
        </w:tabs>
        <w:autoSpaceDE w:val="0"/>
        <w:autoSpaceDN w:val="0"/>
        <w:adjustRightInd w:val="0"/>
        <w:spacing w:line="360" w:lineRule="auto"/>
        <w:jc w:val="both"/>
        <w:rPr>
          <w:b/>
          <w:bCs/>
        </w:rPr>
      </w:pPr>
      <w:r w:rsidRPr="009F72D8">
        <w:rPr>
          <w:b/>
          <w:bCs/>
        </w:rPr>
        <w:t>I</w:t>
      </w:r>
      <w:r w:rsidR="00B92D44" w:rsidRPr="009F72D8">
        <w:rPr>
          <w:b/>
          <w:bCs/>
        </w:rPr>
        <w:t>II</w:t>
      </w:r>
      <w:r w:rsidRPr="009F72D8">
        <w:rPr>
          <w:b/>
          <w:bCs/>
        </w:rPr>
        <w:t>. Compartimente în subordinea directă a Viceprimarului comunei Snagov</w:t>
      </w:r>
    </w:p>
    <w:p w14:paraId="38DF7B21" w14:textId="38AB0E48" w:rsidR="00722BC0" w:rsidRPr="009F72D8" w:rsidRDefault="00722BC0" w:rsidP="00722BC0">
      <w:pPr>
        <w:rPr>
          <w:b/>
        </w:rPr>
      </w:pPr>
      <w:r w:rsidRPr="009F72D8">
        <w:rPr>
          <w:b/>
        </w:rPr>
        <w:t>1. Compartimentul monitorizare, unități de învățământ</w:t>
      </w:r>
      <w:r w:rsidR="0098025C" w:rsidRPr="009F72D8">
        <w:rPr>
          <w:b/>
        </w:rPr>
        <w:t xml:space="preserve"> </w:t>
      </w:r>
      <w:r w:rsidR="0098025C" w:rsidRPr="009F72D8">
        <w:rPr>
          <w:bCs/>
        </w:rPr>
        <w:t xml:space="preserve">are </w:t>
      </w:r>
      <w:proofErr w:type="spellStart"/>
      <w:r w:rsidR="0098025C" w:rsidRPr="009F72D8">
        <w:rPr>
          <w:bCs/>
        </w:rPr>
        <w:t>anjagați</w:t>
      </w:r>
      <w:proofErr w:type="spellEnd"/>
      <w:r w:rsidR="0098025C" w:rsidRPr="009F72D8">
        <w:rPr>
          <w:bCs/>
        </w:rPr>
        <w:t xml:space="preserve"> personal contractual și</w:t>
      </w:r>
      <w:r w:rsidRPr="009F72D8">
        <w:rPr>
          <w:bCs/>
        </w:rPr>
        <w:t xml:space="preserve"> are următoarele atribuții:</w:t>
      </w:r>
    </w:p>
    <w:p w14:paraId="70836D0A" w14:textId="33DE0005" w:rsidR="00722BC0" w:rsidRPr="009F72D8" w:rsidRDefault="00722BC0" w:rsidP="00722BC0">
      <w:pPr>
        <w:pStyle w:val="Listparagraf"/>
        <w:numPr>
          <w:ilvl w:val="0"/>
          <w:numId w:val="58"/>
        </w:numPr>
        <w:spacing w:before="240" w:after="240" w:line="360" w:lineRule="auto"/>
        <w:ind w:left="0" w:firstLine="0"/>
        <w:jc w:val="both"/>
      </w:pPr>
      <w:r w:rsidRPr="009F72D8">
        <w:t>organizarea și coordonarea activității de transport</w:t>
      </w:r>
      <w:r w:rsidR="008F5E85" w:rsidRPr="009F72D8">
        <w:t>;</w:t>
      </w:r>
    </w:p>
    <w:p w14:paraId="7CFB007B" w14:textId="12263EB3" w:rsidR="00722BC0" w:rsidRPr="009F72D8" w:rsidRDefault="00722BC0" w:rsidP="00722BC0">
      <w:pPr>
        <w:pStyle w:val="Listparagraf"/>
        <w:numPr>
          <w:ilvl w:val="0"/>
          <w:numId w:val="58"/>
        </w:numPr>
        <w:spacing w:before="240" w:after="240" w:line="360" w:lineRule="auto"/>
        <w:ind w:left="0" w:firstLine="0"/>
        <w:jc w:val="both"/>
      </w:pPr>
      <w:r w:rsidRPr="009F72D8">
        <w:t>gestionarea parcului auto al instituției</w:t>
      </w:r>
      <w:r w:rsidR="008F5E85" w:rsidRPr="009F72D8">
        <w:t>;</w:t>
      </w:r>
    </w:p>
    <w:p w14:paraId="444E6598" w14:textId="14DBDAA6" w:rsidR="00722BC0" w:rsidRPr="009F72D8" w:rsidRDefault="00722BC0" w:rsidP="00722BC0">
      <w:pPr>
        <w:pStyle w:val="Listparagraf"/>
        <w:numPr>
          <w:ilvl w:val="0"/>
          <w:numId w:val="58"/>
        </w:numPr>
        <w:spacing w:before="240" w:after="240" w:line="360" w:lineRule="auto"/>
        <w:ind w:left="0" w:firstLine="0"/>
        <w:jc w:val="both"/>
      </w:pPr>
      <w:r w:rsidRPr="009F72D8">
        <w:t>monitorizarea stării tehnice a autovehiculelor</w:t>
      </w:r>
      <w:r w:rsidR="008F5E85" w:rsidRPr="009F72D8">
        <w:t>;</w:t>
      </w:r>
    </w:p>
    <w:p w14:paraId="0E9C5C40" w14:textId="64B45E7D" w:rsidR="00722BC0" w:rsidRPr="009F72D8" w:rsidRDefault="00722BC0" w:rsidP="00722BC0">
      <w:pPr>
        <w:pStyle w:val="Listparagraf"/>
        <w:numPr>
          <w:ilvl w:val="0"/>
          <w:numId w:val="58"/>
        </w:numPr>
        <w:spacing w:before="240" w:after="240" w:line="360" w:lineRule="auto"/>
        <w:ind w:left="0" w:firstLine="0"/>
        <w:jc w:val="both"/>
      </w:pPr>
      <w:r w:rsidRPr="009F72D8">
        <w:t>programarea și urmărirea efectuării reviziilor, reparațiilor și inspecțiilor tehnice</w:t>
      </w:r>
      <w:r w:rsidR="008F5E85" w:rsidRPr="009F72D8">
        <w:t>;</w:t>
      </w:r>
    </w:p>
    <w:p w14:paraId="1F8BC989" w14:textId="02E235BA" w:rsidR="00722BC0" w:rsidRPr="009F72D8" w:rsidRDefault="00722BC0" w:rsidP="00722BC0">
      <w:pPr>
        <w:pStyle w:val="Listparagraf"/>
        <w:numPr>
          <w:ilvl w:val="0"/>
          <w:numId w:val="58"/>
        </w:numPr>
        <w:spacing w:before="240" w:after="240" w:line="360" w:lineRule="auto"/>
        <w:ind w:left="0" w:firstLine="0"/>
        <w:jc w:val="both"/>
      </w:pPr>
      <w:r w:rsidRPr="009F72D8">
        <w:t>colaborarea cu service-uri, furnizori și firme de mentenanță auto</w:t>
      </w:r>
      <w:r w:rsidR="008F5E85" w:rsidRPr="009F72D8">
        <w:t>;</w:t>
      </w:r>
    </w:p>
    <w:p w14:paraId="50BF4EC8" w14:textId="3B33DA57" w:rsidR="00722BC0" w:rsidRPr="009F72D8" w:rsidRDefault="00722BC0" w:rsidP="00722BC0">
      <w:pPr>
        <w:pStyle w:val="Listparagraf"/>
        <w:numPr>
          <w:ilvl w:val="0"/>
          <w:numId w:val="58"/>
        </w:numPr>
        <w:spacing w:before="240" w:after="240" w:line="360" w:lineRule="auto"/>
        <w:ind w:left="0" w:firstLine="0"/>
        <w:jc w:val="both"/>
      </w:pPr>
      <w:r w:rsidRPr="009F72D8">
        <w:t>ținerea evidenței documentelor auto (ITP, RCA, CASCO, foi de parcurs)</w:t>
      </w:r>
      <w:r w:rsidR="008F5E85" w:rsidRPr="009F72D8">
        <w:t>;</w:t>
      </w:r>
    </w:p>
    <w:p w14:paraId="563E2978" w14:textId="4F4C172B" w:rsidR="00722BC0" w:rsidRPr="009F72D8" w:rsidRDefault="00722BC0" w:rsidP="00722BC0">
      <w:pPr>
        <w:pStyle w:val="Listparagraf"/>
        <w:numPr>
          <w:ilvl w:val="0"/>
          <w:numId w:val="58"/>
        </w:numPr>
        <w:spacing w:before="240" w:after="240" w:line="360" w:lineRule="auto"/>
        <w:ind w:left="0" w:firstLine="0"/>
        <w:jc w:val="both"/>
      </w:pPr>
      <w:r w:rsidRPr="009F72D8">
        <w:t>asigurarea transportului necesar activităților instituției, inclusiv pentru evenimente</w:t>
      </w:r>
      <w:r w:rsidR="008F5E85" w:rsidRPr="009F72D8">
        <w:t>;</w:t>
      </w:r>
    </w:p>
    <w:p w14:paraId="29C9C021" w14:textId="6A3A8929" w:rsidR="00722BC0" w:rsidRPr="009F72D8" w:rsidRDefault="00722BC0" w:rsidP="00722BC0">
      <w:pPr>
        <w:pStyle w:val="Listparagraf"/>
        <w:numPr>
          <w:ilvl w:val="0"/>
          <w:numId w:val="58"/>
        </w:numPr>
        <w:spacing w:before="240" w:after="240" w:line="360" w:lineRule="auto"/>
        <w:ind w:left="0" w:firstLine="0"/>
        <w:jc w:val="both"/>
      </w:pPr>
      <w:r w:rsidRPr="009F72D8">
        <w:t>preluarea și gestionarea problemelor tehnice apărute în clădiri</w:t>
      </w:r>
      <w:r w:rsidR="008F5E85" w:rsidRPr="009F72D8">
        <w:t>;</w:t>
      </w:r>
    </w:p>
    <w:p w14:paraId="3BDC7C2B" w14:textId="1E4A3682" w:rsidR="00722BC0" w:rsidRPr="009F72D8" w:rsidRDefault="00722BC0" w:rsidP="00722BC0">
      <w:pPr>
        <w:pStyle w:val="Listparagraf"/>
        <w:numPr>
          <w:ilvl w:val="0"/>
          <w:numId w:val="58"/>
        </w:numPr>
        <w:spacing w:before="240" w:after="240" w:line="360" w:lineRule="auto"/>
        <w:ind w:left="0" w:firstLine="0"/>
        <w:jc w:val="both"/>
      </w:pPr>
      <w:r w:rsidRPr="009F72D8">
        <w:t>analizarea situațiilor apărute și identificarea soluțiilor pentru remediere</w:t>
      </w:r>
      <w:r w:rsidR="008F5E85" w:rsidRPr="009F72D8">
        <w:t>;</w:t>
      </w:r>
    </w:p>
    <w:p w14:paraId="149450B8" w14:textId="2019D0AD" w:rsidR="00722BC0" w:rsidRPr="009F72D8" w:rsidRDefault="00722BC0" w:rsidP="00722BC0">
      <w:pPr>
        <w:pStyle w:val="Listparagraf"/>
        <w:numPr>
          <w:ilvl w:val="0"/>
          <w:numId w:val="58"/>
        </w:numPr>
        <w:spacing w:before="240" w:after="240" w:line="360" w:lineRule="auto"/>
        <w:ind w:left="0" w:firstLine="0"/>
        <w:jc w:val="both"/>
      </w:pPr>
      <w:r w:rsidRPr="009F72D8">
        <w:t>menținerea legăturii cu firmele contractate pentru mentenanță: (uși și sisteme de acces, centrale termice, instalații sanitare, etc.)</w:t>
      </w:r>
      <w:r w:rsidR="008F5E85" w:rsidRPr="009F72D8">
        <w:t>;</w:t>
      </w:r>
    </w:p>
    <w:p w14:paraId="18E9672E" w14:textId="29171669" w:rsidR="00722BC0" w:rsidRPr="009F72D8" w:rsidRDefault="00722BC0" w:rsidP="00722BC0">
      <w:pPr>
        <w:pStyle w:val="Listparagraf"/>
        <w:numPr>
          <w:ilvl w:val="0"/>
          <w:numId w:val="58"/>
        </w:numPr>
        <w:spacing w:before="240" w:after="240" w:line="360" w:lineRule="auto"/>
        <w:ind w:left="0" w:firstLine="0"/>
        <w:jc w:val="both"/>
      </w:pPr>
      <w:r w:rsidRPr="009F72D8">
        <w:t>urmărirea executării lucrărilor și verificarea remedierii defecțiunilor</w:t>
      </w:r>
      <w:r w:rsidR="008F5E85" w:rsidRPr="009F72D8">
        <w:t>;</w:t>
      </w:r>
    </w:p>
    <w:p w14:paraId="4D281C5D" w14:textId="668D7035" w:rsidR="00722BC0" w:rsidRPr="009F72D8" w:rsidRDefault="00722BC0" w:rsidP="00722BC0">
      <w:pPr>
        <w:pStyle w:val="Listparagraf"/>
        <w:numPr>
          <w:ilvl w:val="0"/>
          <w:numId w:val="58"/>
        </w:numPr>
        <w:spacing w:before="240" w:after="240" w:line="360" w:lineRule="auto"/>
        <w:ind w:left="0" w:firstLine="0"/>
        <w:jc w:val="both"/>
      </w:pPr>
      <w:r w:rsidRPr="009F72D8">
        <w:t>asigurarea comunicării permanente cu furnizorii de servicii tehnice</w:t>
      </w:r>
      <w:r w:rsidR="008F5E85" w:rsidRPr="009F72D8">
        <w:t>;</w:t>
      </w:r>
    </w:p>
    <w:p w14:paraId="16D4EEA9" w14:textId="097A0E03" w:rsidR="00722BC0" w:rsidRPr="009F72D8" w:rsidRDefault="00722BC0" w:rsidP="00722BC0">
      <w:pPr>
        <w:pStyle w:val="Listparagraf"/>
        <w:numPr>
          <w:ilvl w:val="0"/>
          <w:numId w:val="58"/>
        </w:numPr>
        <w:spacing w:before="240" w:after="240" w:line="360" w:lineRule="auto"/>
        <w:ind w:left="0" w:firstLine="0"/>
        <w:jc w:val="both"/>
      </w:pPr>
      <w:r w:rsidRPr="009F72D8">
        <w:t>asigurarea și coordonarea transportului copiilor de la școli către diferite locații unde se desfășoară evenimentele, în condiții de siguranță</w:t>
      </w:r>
      <w:r w:rsidR="008F5E85" w:rsidRPr="009F72D8">
        <w:t>;</w:t>
      </w:r>
    </w:p>
    <w:p w14:paraId="53D62062" w14:textId="77777777" w:rsidR="008F5E85" w:rsidRPr="009F72D8" w:rsidRDefault="00722BC0" w:rsidP="00040646">
      <w:pPr>
        <w:pStyle w:val="Listparagraf"/>
        <w:numPr>
          <w:ilvl w:val="0"/>
          <w:numId w:val="7"/>
        </w:numPr>
        <w:tabs>
          <w:tab w:val="clear" w:pos="720"/>
          <w:tab w:val="num" w:pos="0"/>
        </w:tabs>
        <w:spacing w:before="240" w:line="360" w:lineRule="auto"/>
        <w:ind w:left="0" w:firstLine="0"/>
        <w:jc w:val="both"/>
      </w:pPr>
      <w:r w:rsidRPr="009F72D8">
        <w:t>colaborarea cu unitățile de învățământ și cu personalul implicat în organizarea evenimentelor</w:t>
      </w:r>
      <w:r w:rsidR="008F5E85" w:rsidRPr="009F72D8">
        <w:t>;</w:t>
      </w:r>
    </w:p>
    <w:p w14:paraId="4F2C0FAB" w14:textId="2B3CBAC7" w:rsidR="00722BC0" w:rsidRPr="009F72D8" w:rsidRDefault="00722BC0" w:rsidP="00040646">
      <w:pPr>
        <w:pStyle w:val="Listparagraf"/>
        <w:numPr>
          <w:ilvl w:val="0"/>
          <w:numId w:val="7"/>
        </w:numPr>
        <w:tabs>
          <w:tab w:val="clear" w:pos="720"/>
          <w:tab w:val="num" w:pos="0"/>
        </w:tabs>
        <w:spacing w:before="240" w:line="360" w:lineRule="auto"/>
        <w:ind w:left="0" w:firstLine="0"/>
        <w:jc w:val="both"/>
      </w:pPr>
      <w:r w:rsidRPr="009F72D8">
        <w:t>răspunderea directa la solictarile/referatele școlilor și a liceului  de pe raza comunei  Snagov și colaborarea directă cu Directorii școlilor și cu compartimetele administrative, cu privire la buna funcționare a activităților de natură administrativă, suport IT - atât tehnic, cât și software.</w:t>
      </w:r>
      <w:r w:rsidRPr="009F72D8">
        <w:rPr>
          <w:b/>
        </w:rPr>
        <w:br/>
      </w:r>
      <w:r w:rsidRPr="009F72D8">
        <w:t xml:space="preserve">urmărirea activităţii de montare şi întreţinere a mobilierului urban (băncilor de odihnă, coşurilor de gunoi stradal, jardinierelor şi a altor dotări urbane);             </w:t>
      </w:r>
    </w:p>
    <w:p w14:paraId="6861E4DE" w14:textId="77777777" w:rsidR="00722BC0" w:rsidRPr="009F72D8" w:rsidRDefault="00722BC0" w:rsidP="00722BC0">
      <w:pPr>
        <w:numPr>
          <w:ilvl w:val="0"/>
          <w:numId w:val="7"/>
        </w:numPr>
        <w:tabs>
          <w:tab w:val="clear" w:pos="720"/>
          <w:tab w:val="num" w:pos="0"/>
        </w:tabs>
        <w:spacing w:line="360" w:lineRule="auto"/>
        <w:ind w:left="0" w:firstLine="0"/>
        <w:jc w:val="both"/>
      </w:pPr>
      <w:r w:rsidRPr="009F72D8">
        <w:t>asigurarea păstrării integrităţii bunurilor ce aparţin Primăriei;</w:t>
      </w:r>
    </w:p>
    <w:p w14:paraId="0E961003" w14:textId="77777777" w:rsidR="00722BC0" w:rsidRPr="009F72D8" w:rsidRDefault="00722BC0" w:rsidP="00722BC0">
      <w:pPr>
        <w:pStyle w:val="Listparagraf"/>
        <w:numPr>
          <w:ilvl w:val="0"/>
          <w:numId w:val="58"/>
        </w:numPr>
        <w:spacing w:before="240" w:after="240" w:line="360" w:lineRule="auto"/>
        <w:ind w:left="0" w:firstLine="0"/>
        <w:jc w:val="both"/>
        <w:rPr>
          <w:b/>
        </w:rPr>
      </w:pPr>
      <w:r w:rsidRPr="009F72D8">
        <w:t>asigurarea întreţinerii şi funcţionării în bune condiţii a sediilor Primariei;</w:t>
      </w:r>
    </w:p>
    <w:p w14:paraId="2DF10421" w14:textId="77777777" w:rsidR="00722BC0" w:rsidRPr="009F72D8" w:rsidRDefault="00722BC0" w:rsidP="00722BC0">
      <w:pPr>
        <w:numPr>
          <w:ilvl w:val="0"/>
          <w:numId w:val="58"/>
        </w:numPr>
        <w:spacing w:line="360" w:lineRule="auto"/>
        <w:ind w:left="0" w:firstLine="0"/>
        <w:jc w:val="both"/>
      </w:pPr>
      <w:r w:rsidRPr="009F72D8">
        <w:t>prezentarea de propuneri pentru casare în urma inventarierilor anuale;</w:t>
      </w:r>
    </w:p>
    <w:p w14:paraId="123832F1" w14:textId="489836D1" w:rsidR="00722BC0" w:rsidRPr="009F72D8" w:rsidRDefault="00722BC0" w:rsidP="00722BC0">
      <w:pPr>
        <w:numPr>
          <w:ilvl w:val="0"/>
          <w:numId w:val="58"/>
        </w:numPr>
        <w:spacing w:line="360" w:lineRule="auto"/>
        <w:ind w:left="0" w:firstLine="0"/>
        <w:jc w:val="both"/>
      </w:pPr>
      <w:r w:rsidRPr="009F72D8">
        <w:t>ţinerea gestiunii materialelor consumabile (imprimate tipizate, rechizite, furnituri de birou, papetărie, produse protocol etc.), gestionarea imprimatelor cu regim special operând în fişele de magazie cu regim special</w:t>
      </w:r>
      <w:r w:rsidR="008F5E85" w:rsidRPr="009F72D8">
        <w:t>;</w:t>
      </w:r>
    </w:p>
    <w:p w14:paraId="11070FEF" w14:textId="77777777" w:rsidR="00722BC0" w:rsidRPr="009F72D8" w:rsidRDefault="00722BC0" w:rsidP="00722BC0">
      <w:pPr>
        <w:numPr>
          <w:ilvl w:val="0"/>
          <w:numId w:val="58"/>
        </w:numPr>
        <w:spacing w:line="360" w:lineRule="auto"/>
        <w:ind w:left="0" w:firstLine="0"/>
        <w:jc w:val="both"/>
      </w:pPr>
      <w:r w:rsidRPr="009F72D8">
        <w:t>conducerea evidenţei fişelor de magazie pentru urmărirea consumurilor de materiale;</w:t>
      </w:r>
    </w:p>
    <w:p w14:paraId="56FB0922" w14:textId="77777777" w:rsidR="00722BC0" w:rsidRPr="009F72D8" w:rsidRDefault="00722BC0" w:rsidP="00722BC0">
      <w:pPr>
        <w:numPr>
          <w:ilvl w:val="0"/>
          <w:numId w:val="58"/>
        </w:numPr>
        <w:spacing w:line="360" w:lineRule="auto"/>
        <w:ind w:left="0" w:firstLine="0"/>
        <w:jc w:val="both"/>
      </w:pPr>
      <w:r w:rsidRPr="009F72D8">
        <w:lastRenderedPageBreak/>
        <w:t>asigurarea condiţiilor corespunzătoare de primire, păstrare, conservare şi eliberare a bunurilor din gestiunea primăriei;</w:t>
      </w:r>
    </w:p>
    <w:p w14:paraId="779A37DD" w14:textId="169E888E" w:rsidR="00722BC0" w:rsidRPr="009F72D8" w:rsidRDefault="00722BC0" w:rsidP="00722BC0">
      <w:pPr>
        <w:numPr>
          <w:ilvl w:val="0"/>
          <w:numId w:val="58"/>
        </w:numPr>
        <w:spacing w:line="360" w:lineRule="auto"/>
        <w:ind w:left="0" w:firstLine="0"/>
        <w:jc w:val="both"/>
        <w:rPr>
          <w:lang w:eastAsia="ro-RO"/>
        </w:rPr>
      </w:pPr>
      <w:r w:rsidRPr="009F72D8">
        <w:t>asigură întocmirea planului  de evacuare în caz de incendiu și asigură instruirea personalului pe linie de P.S.I. și protecție a muncii</w:t>
      </w:r>
      <w:r w:rsidR="008F5E85" w:rsidRPr="009F72D8">
        <w:t>.</w:t>
      </w:r>
    </w:p>
    <w:p w14:paraId="33997A49" w14:textId="77777777" w:rsidR="00722BC0" w:rsidRPr="009F72D8" w:rsidRDefault="00722BC0" w:rsidP="00D30F85">
      <w:pPr>
        <w:widowControl w:val="0"/>
        <w:tabs>
          <w:tab w:val="left" w:pos="0"/>
        </w:tabs>
        <w:autoSpaceDE w:val="0"/>
        <w:autoSpaceDN w:val="0"/>
        <w:adjustRightInd w:val="0"/>
        <w:spacing w:line="360" w:lineRule="auto"/>
        <w:jc w:val="both"/>
        <w:rPr>
          <w:b/>
          <w:bCs/>
        </w:rPr>
      </w:pPr>
    </w:p>
    <w:p w14:paraId="7FBC2979" w14:textId="0CD4B60C" w:rsidR="00722BC0" w:rsidRPr="009F72D8" w:rsidRDefault="00722BC0" w:rsidP="00323C72">
      <w:pPr>
        <w:pStyle w:val="Listparagraf"/>
        <w:widowControl w:val="0"/>
        <w:numPr>
          <w:ilvl w:val="0"/>
          <w:numId w:val="87"/>
        </w:numPr>
        <w:tabs>
          <w:tab w:val="left" w:pos="0"/>
        </w:tabs>
        <w:autoSpaceDE w:val="0"/>
        <w:autoSpaceDN w:val="0"/>
        <w:adjustRightInd w:val="0"/>
        <w:spacing w:line="360" w:lineRule="auto"/>
        <w:jc w:val="both"/>
        <w:rPr>
          <w:b/>
          <w:bCs/>
        </w:rPr>
      </w:pPr>
      <w:r w:rsidRPr="009F72D8">
        <w:rPr>
          <w:b/>
          <w:bCs/>
        </w:rPr>
        <w:t>Serviciul de gestionare a câinilor fără stăpân</w:t>
      </w:r>
    </w:p>
    <w:p w14:paraId="12981FF9" w14:textId="77777777" w:rsidR="003C1599" w:rsidRPr="009F72D8" w:rsidRDefault="003C1599" w:rsidP="00323C72">
      <w:pPr>
        <w:spacing w:line="360" w:lineRule="auto"/>
      </w:pPr>
      <w:r w:rsidRPr="009F72D8">
        <w:t>Serviciul public de gestionare a câinilor fără stăpân va realiza următoarele:</w:t>
      </w:r>
    </w:p>
    <w:p w14:paraId="7652932B" w14:textId="24C614DF" w:rsidR="00722BC0" w:rsidRPr="009F72D8" w:rsidRDefault="003C1599" w:rsidP="00323C72">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capturarea câinilor fără stăpân, pe baza reclamațiilor scrise ale persoanelor fizice sau juridice</w:t>
      </w:r>
      <w:r w:rsidR="0095109A" w:rsidRPr="009F72D8">
        <w:t>;</w:t>
      </w:r>
    </w:p>
    <w:p w14:paraId="5B255920" w14:textId="5F1DE4A8" w:rsidR="003C1599" w:rsidRPr="009F72D8" w:rsidRDefault="003C1599"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transportarea acestora la baza public de gestionare a câinilor fără stăpân</w:t>
      </w:r>
      <w:r w:rsidR="0095109A" w:rsidRPr="009F72D8">
        <w:t>;</w:t>
      </w:r>
    </w:p>
    <w:p w14:paraId="156F9412" w14:textId="7DB634BE" w:rsidR="003C1599" w:rsidRPr="009F72D8" w:rsidRDefault="0095109A"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eliberarea animalelor contra unei taxe său cu scutire de taxa pentru organizațiile de protecție a animalelor;</w:t>
      </w:r>
    </w:p>
    <w:p w14:paraId="1C051093" w14:textId="14D2EC4B" w:rsidR="0095109A" w:rsidRPr="009F72D8" w:rsidRDefault="0095109A"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 xml:space="preserve">adăpostirea câinilor </w:t>
      </w:r>
      <w:r w:rsidR="00323C72" w:rsidRPr="009F72D8">
        <w:t>î</w:t>
      </w:r>
      <w:r w:rsidRPr="009F72D8">
        <w:t>n cadrul centrului de gestionare a câinilor fără stăpân;</w:t>
      </w:r>
    </w:p>
    <w:p w14:paraId="7972C3CC" w14:textId="2A571895" w:rsidR="0095109A" w:rsidRPr="009F72D8" w:rsidRDefault="00323C72"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p</w:t>
      </w:r>
      <w:r w:rsidR="0095109A" w:rsidRPr="009F72D8">
        <w:t>reluarea, înregistrarea, consultarea și trierea câinilor aduși în centru</w:t>
      </w:r>
      <w:r w:rsidR="0095109A" w:rsidRPr="009F72D8">
        <w:rPr>
          <w:b/>
          <w:bCs/>
        </w:rPr>
        <w:t>;</w:t>
      </w:r>
    </w:p>
    <w:p w14:paraId="47577E10" w14:textId="04EC3948" w:rsidR="0095109A" w:rsidRPr="009F72D8" w:rsidRDefault="0095109A"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tratarea</w:t>
      </w:r>
      <w:r w:rsidRPr="009F72D8">
        <w:rPr>
          <w:b/>
          <w:bCs/>
        </w:rPr>
        <w:t xml:space="preserve">, </w:t>
      </w:r>
      <w:r w:rsidRPr="009F72D8">
        <w:t>controlul bolilor și hrănirea</w:t>
      </w:r>
      <w:r w:rsidRPr="009F72D8">
        <w:rPr>
          <w:b/>
          <w:bCs/>
        </w:rPr>
        <w:t xml:space="preserve"> </w:t>
      </w:r>
      <w:r w:rsidRPr="009F72D8">
        <w:t>câinilor;</w:t>
      </w:r>
    </w:p>
    <w:p w14:paraId="60687FD8" w14:textId="5EFA1323" w:rsidR="0095109A" w:rsidRPr="009F72D8" w:rsidRDefault="0095109A"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reîntoarcerea câinilor în zona de unde au fost prinși, la cererea colectivității/grupului local;</w:t>
      </w:r>
    </w:p>
    <w:p w14:paraId="14059E7E" w14:textId="1CD2AB14" w:rsidR="0095109A" w:rsidRPr="009F72D8" w:rsidRDefault="0095109A" w:rsidP="0095109A">
      <w:pPr>
        <w:pStyle w:val="Listparagraf"/>
        <w:widowControl w:val="0"/>
        <w:numPr>
          <w:ilvl w:val="1"/>
          <w:numId w:val="89"/>
        </w:numPr>
        <w:tabs>
          <w:tab w:val="left" w:pos="0"/>
        </w:tabs>
        <w:autoSpaceDE w:val="0"/>
        <w:autoSpaceDN w:val="0"/>
        <w:adjustRightInd w:val="0"/>
        <w:spacing w:line="360" w:lineRule="auto"/>
        <w:ind w:left="0" w:firstLine="0"/>
        <w:jc w:val="both"/>
        <w:rPr>
          <w:b/>
          <w:bCs/>
        </w:rPr>
      </w:pPr>
      <w:r w:rsidRPr="009F72D8">
        <w:t>eutanasierea câinilor bolnavi.</w:t>
      </w:r>
    </w:p>
    <w:p w14:paraId="3FBB48F2" w14:textId="27093EE2" w:rsidR="00DC70D6" w:rsidRPr="009F72D8" w:rsidRDefault="00D8238D" w:rsidP="00D30F85">
      <w:pPr>
        <w:tabs>
          <w:tab w:val="left" w:pos="0"/>
        </w:tabs>
        <w:spacing w:line="360" w:lineRule="auto"/>
        <w:jc w:val="both"/>
      </w:pPr>
      <w:r w:rsidRPr="009F72D8">
        <w:t xml:space="preserve">Prin HCL Snagov nr. </w:t>
      </w:r>
      <w:r w:rsidR="00D13A94" w:rsidRPr="009F72D8">
        <w:t>26</w:t>
      </w:r>
      <w:r w:rsidRPr="009F72D8">
        <w:t>/21.04.2026, s-a aprobat încheierea unui protocol de colaborare între Comuna Snagov și Județul Ilfov Consiliul Județean, în vederea desfășurării în bune condiții a activității de gestionare a câinilor fără stăpân.</w:t>
      </w:r>
    </w:p>
    <w:p w14:paraId="33BC7A8E" w14:textId="77777777" w:rsidR="009A292E" w:rsidRPr="009F72D8" w:rsidRDefault="009A292E" w:rsidP="00D30F85">
      <w:pPr>
        <w:tabs>
          <w:tab w:val="left" w:pos="0"/>
        </w:tabs>
        <w:spacing w:line="360" w:lineRule="auto"/>
        <w:jc w:val="both"/>
      </w:pPr>
    </w:p>
    <w:p w14:paraId="4F43B320" w14:textId="07D33F24" w:rsidR="009A292E" w:rsidRPr="009F72D8" w:rsidRDefault="00B92D44" w:rsidP="00D30F85">
      <w:pPr>
        <w:tabs>
          <w:tab w:val="left" w:pos="0"/>
        </w:tabs>
        <w:spacing w:line="360" w:lineRule="auto"/>
        <w:jc w:val="both"/>
      </w:pPr>
      <w:r w:rsidRPr="009F72D8">
        <w:rPr>
          <w:b/>
          <w:bCs/>
        </w:rPr>
        <w:t>I</w:t>
      </w:r>
      <w:r w:rsidR="009A292E" w:rsidRPr="009F72D8">
        <w:rPr>
          <w:b/>
          <w:bCs/>
        </w:rPr>
        <w:t>V. Servicii în subordinea Consiliului Local Snagov</w:t>
      </w:r>
    </w:p>
    <w:p w14:paraId="0CB1312E" w14:textId="1E386A01" w:rsidR="009A292E" w:rsidRPr="009F72D8" w:rsidRDefault="009A292E" w:rsidP="009A292E">
      <w:pPr>
        <w:pStyle w:val="Listparagraf"/>
        <w:numPr>
          <w:ilvl w:val="1"/>
          <w:numId w:val="90"/>
        </w:numPr>
        <w:spacing w:line="360" w:lineRule="auto"/>
        <w:jc w:val="both"/>
        <w:rPr>
          <w:rStyle w:val="eop"/>
          <w:rFonts w:eastAsia="Calibri"/>
          <w:b/>
          <w:bCs/>
        </w:rPr>
      </w:pPr>
      <w:r w:rsidRPr="009F72D8">
        <w:rPr>
          <w:rStyle w:val="eop"/>
          <w:rFonts w:eastAsia="Calibri"/>
          <w:b/>
          <w:bCs/>
        </w:rPr>
        <w:t xml:space="preserve"> Serviciul public comunitar de evidență a persoanei</w:t>
      </w:r>
    </w:p>
    <w:p w14:paraId="04B865A4" w14:textId="767E94B9" w:rsidR="009A292E" w:rsidRPr="009F72D8" w:rsidRDefault="009A292E" w:rsidP="009A292E">
      <w:pPr>
        <w:pStyle w:val="Listparagraf"/>
        <w:spacing w:line="360" w:lineRule="auto"/>
        <w:ind w:left="408"/>
        <w:jc w:val="both"/>
        <w:rPr>
          <w:rStyle w:val="eop"/>
          <w:rFonts w:eastAsia="Calibri"/>
          <w:b/>
          <w:bCs/>
        </w:rPr>
      </w:pPr>
      <w:r w:rsidRPr="009F72D8">
        <w:rPr>
          <w:rStyle w:val="eop"/>
          <w:rFonts w:eastAsia="Calibri"/>
          <w:b/>
          <w:bCs/>
        </w:rPr>
        <w:t xml:space="preserve">Art. </w:t>
      </w:r>
      <w:r w:rsidR="006B22E8" w:rsidRPr="009F72D8">
        <w:rPr>
          <w:rStyle w:val="eop"/>
          <w:rFonts w:eastAsia="Calibri"/>
          <w:b/>
          <w:bCs/>
        </w:rPr>
        <w:t>54</w:t>
      </w:r>
      <w:r w:rsidRPr="009F72D8">
        <w:rPr>
          <w:rStyle w:val="eop"/>
          <w:rFonts w:eastAsia="Calibri"/>
          <w:b/>
          <w:bCs/>
        </w:rPr>
        <w:t>. Serviciul public comunitar de evidență a persoanei</w:t>
      </w:r>
    </w:p>
    <w:p w14:paraId="311FF356" w14:textId="77777777" w:rsidR="009A292E" w:rsidRPr="009F72D8" w:rsidRDefault="009A292E" w:rsidP="009A292E">
      <w:pPr>
        <w:pStyle w:val="Listparagraf"/>
        <w:spacing w:line="360" w:lineRule="auto"/>
        <w:ind w:left="408"/>
        <w:jc w:val="both"/>
        <w:rPr>
          <w:rStyle w:val="eop"/>
          <w:rFonts w:eastAsia="Calibri"/>
        </w:rPr>
      </w:pPr>
      <w:r w:rsidRPr="009F72D8">
        <w:rPr>
          <w:rStyle w:val="eop"/>
          <w:rFonts w:eastAsia="Calibri"/>
        </w:rPr>
        <w:t>Serviciul se organizează în subordinea consiliului local şi are în componenţă:</w:t>
      </w:r>
    </w:p>
    <w:p w14:paraId="31C6EAE8" w14:textId="77777777" w:rsidR="009A292E" w:rsidRPr="009F72D8" w:rsidRDefault="009A292E" w:rsidP="009A292E">
      <w:pPr>
        <w:spacing w:line="360" w:lineRule="auto"/>
        <w:jc w:val="both"/>
        <w:rPr>
          <w:rStyle w:val="eop"/>
          <w:rFonts w:eastAsia="Calibri"/>
        </w:rPr>
      </w:pPr>
      <w:r w:rsidRPr="009F72D8">
        <w:rPr>
          <w:rStyle w:val="eop"/>
          <w:rFonts w:eastAsia="Calibri"/>
        </w:rPr>
        <w:t>- Compartimentul stare civilă</w:t>
      </w:r>
    </w:p>
    <w:p w14:paraId="372E96C1" w14:textId="77777777" w:rsidR="009A292E" w:rsidRPr="009F72D8" w:rsidRDefault="009A292E" w:rsidP="009A292E">
      <w:pPr>
        <w:spacing w:line="360" w:lineRule="auto"/>
        <w:jc w:val="both"/>
        <w:rPr>
          <w:rStyle w:val="eop"/>
          <w:rFonts w:eastAsia="Calibri"/>
        </w:rPr>
      </w:pPr>
      <w:r w:rsidRPr="009F72D8">
        <w:rPr>
          <w:rStyle w:val="eop"/>
          <w:rFonts w:eastAsia="Calibri"/>
        </w:rPr>
        <w:t>- Compartimentul evidența persoanelor, regim evidență - ghișeu unic</w:t>
      </w:r>
    </w:p>
    <w:p w14:paraId="115A471A" w14:textId="42770B81" w:rsidR="009A292E" w:rsidRPr="009F72D8" w:rsidRDefault="006B22E8" w:rsidP="009A292E">
      <w:pPr>
        <w:spacing w:line="360" w:lineRule="auto"/>
        <w:ind w:firstLine="720"/>
        <w:jc w:val="both"/>
        <w:rPr>
          <w:rStyle w:val="eop"/>
          <w:rFonts w:eastAsia="Calibri"/>
        </w:rPr>
      </w:pPr>
      <w:r w:rsidRPr="009F72D8">
        <w:rPr>
          <w:b/>
          <w:bCs/>
          <w:lang w:eastAsia="ro-RO"/>
        </w:rPr>
        <w:t xml:space="preserve">1. </w:t>
      </w:r>
      <w:r w:rsidR="009A292E" w:rsidRPr="009F72D8">
        <w:rPr>
          <w:b/>
          <w:bCs/>
          <w:lang w:eastAsia="ro-RO"/>
        </w:rPr>
        <w:t>Compartimentul stare civilă</w:t>
      </w:r>
      <w:r w:rsidR="009A292E" w:rsidRPr="009F72D8">
        <w:rPr>
          <w:lang w:eastAsia="ro-RO"/>
        </w:rPr>
        <w:t xml:space="preserve"> are următoarele atribuţii:</w:t>
      </w:r>
    </w:p>
    <w:p w14:paraId="4F6673E1" w14:textId="77777777" w:rsidR="009A292E" w:rsidRPr="009F72D8" w:rsidRDefault="009A292E" w:rsidP="009A292E">
      <w:pPr>
        <w:pStyle w:val="Listparagraf"/>
        <w:numPr>
          <w:ilvl w:val="1"/>
          <w:numId w:val="76"/>
        </w:numPr>
        <w:spacing w:line="360" w:lineRule="auto"/>
        <w:ind w:left="0" w:firstLine="0"/>
        <w:jc w:val="both"/>
        <w:rPr>
          <w:rStyle w:val="eop"/>
          <w:rFonts w:eastAsia="Calibri"/>
        </w:rPr>
      </w:pPr>
      <w:r w:rsidRPr="009F72D8">
        <w:rPr>
          <w:rStyle w:val="eop"/>
          <w:rFonts w:eastAsia="Calibri"/>
        </w:rPr>
        <w:t>întocmirea, la cerere sau din oficiu, potrivit legii,  a actelor de naștere, de căsătorie și de deces, în dublu exemplar și eliberarea certificatelor doveditoare privind actele și faptele de stare civilă înregistrate persoanelor fizice îndreptățite;</w:t>
      </w:r>
    </w:p>
    <w:p w14:paraId="28786ADD" w14:textId="3C8C26F8" w:rsidR="009A292E" w:rsidRPr="009F72D8" w:rsidRDefault="009A292E" w:rsidP="009A292E">
      <w:pPr>
        <w:pStyle w:val="Listparagraf"/>
        <w:numPr>
          <w:ilvl w:val="0"/>
          <w:numId w:val="75"/>
        </w:numPr>
        <w:spacing w:line="360" w:lineRule="auto"/>
        <w:ind w:left="0" w:firstLine="0"/>
        <w:jc w:val="both"/>
        <w:rPr>
          <w:rStyle w:val="eop"/>
          <w:rFonts w:eastAsia="Calibri"/>
        </w:rPr>
      </w:pPr>
      <w:r w:rsidRPr="009F72D8">
        <w:rPr>
          <w:rStyle w:val="eop"/>
          <w:rFonts w:eastAsia="Calibri"/>
        </w:rPr>
        <w:t>înscrierea mențiunilor pe marginea actelor de stare civilă aflate în păstrare și trimiterea comunicărilor de mențiuni pentru înscriere în registrele de stare civilă exemplarul I sau, după caz, exemplarul II, în condițiile metodologiei cu privire la aplicarea unitară a dispozițiilor în materie de stare civilă;</w:t>
      </w:r>
    </w:p>
    <w:p w14:paraId="2EA857E2"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lastRenderedPageBreak/>
        <w:t>eliberarea, gratuit, la cererea autorităților publice, de extrase pentru uz oficial de pe actele de stare civilă, precum și fotocopii ale documentelor aflate în arhiva proprie, cu respectarea prevederilor Legii nr. 16/1996 a Arhivelor Naționale, precum și dispozițiilor normative legale referitoare la protecția persoanelor cu privire la prelucrarea datelor cu caracter personal și libera circulație a acestor date;</w:t>
      </w:r>
    </w:p>
    <w:p w14:paraId="0B404A67"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întocmeşte şi păstrează registrele de stare civilă, în condiţiile legii;</w:t>
      </w:r>
    </w:p>
    <w:p w14:paraId="3C7307F7"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eliberarea, la cererea persoanelor fizice îndreptățite, dovezilor privind înregistrarea unor acte de stare civilă , dovezi ce cuprind, după caz, precizări referitoare la mențiunile existente pe marginea actelor de stare civilă;</w:t>
      </w:r>
    </w:p>
    <w:p w14:paraId="24057190"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transmiterea, structurilor de evidență a persoanelor din cadrul serviciului public comunitar local de evidență a persoanelor, la care este arondată unitatea administrativ-teritorială, comunicărilor nominale pentru născuții vii, cetățeni români, ori cu privire la modificările intervenite în statutul civil al cetățenilor români;</w:t>
      </w:r>
    </w:p>
    <w:p w14:paraId="7FE26B30"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trimiterea actelor de identitate ale persoanelor decedate ori declarațiilor din care rezultă că persoanele decedate nu au avut act de identitate la structurile de evidență a persoanelor din cadrul serviciilor publice comunitare locale de evidență a persoanelor de la ultimul loc de domiciliu;</w:t>
      </w:r>
    </w:p>
    <w:p w14:paraId="2C371463"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trimiterea la centrele militare, până la data de 5 a lunii următoare înregistrării decesului, a livretelor militare ;</w:t>
      </w:r>
    </w:p>
    <w:p w14:paraId="5815EEDC"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întocmirea buletinelor statistice de naștere, de căsătorie și de deces, în conformitate cu normele Institutului Național de Statistică și trimiterea acestora la Direcția Județeană de Statistică;</w:t>
      </w:r>
    </w:p>
    <w:p w14:paraId="5C79400B"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dispunerea măsurilor necesare păstrării registrelor și certificatelor de stare civilă în condiții care să asigure evitarea deteriorării sau a dispariției acestora și asigură spațiul necesar destinat desfășurării activității de stare civilă;</w:t>
      </w:r>
    </w:p>
    <w:p w14:paraId="329AC2D5"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atribuirea codurilor numerice personale, denumite în continuare C.N.P., din listele de coduri precalculate, pe care le păstrează și arhivează în condiții de deplină securitate;</w:t>
      </w:r>
    </w:p>
    <w:p w14:paraId="7631413D"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asigurarea necesarului de registre, certificate de stare civilă, formulare, imprimate auxiliare și cerneală specială;</w:t>
      </w:r>
    </w:p>
    <w:p w14:paraId="5AA0B586"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primirea cererilor de schimbarea numelui pe cale administrativă și documentelor prezentate în motivare, pentru a fi transmise, spre verificare, serviciului public comunitar local de evidență a persoanelor la care este arondată unitatea administrativ-teritorială;</w:t>
      </w:r>
    </w:p>
    <w:p w14:paraId="6260B2F7" w14:textId="77777777" w:rsidR="009A292E" w:rsidRPr="009F72D8" w:rsidRDefault="009A292E" w:rsidP="009A292E">
      <w:pPr>
        <w:pStyle w:val="Listparagraf"/>
        <w:numPr>
          <w:ilvl w:val="1"/>
          <w:numId w:val="77"/>
        </w:numPr>
        <w:spacing w:line="360" w:lineRule="auto"/>
        <w:ind w:left="0" w:firstLine="0"/>
        <w:jc w:val="both"/>
        <w:rPr>
          <w:rStyle w:val="eop"/>
          <w:rFonts w:eastAsia="Calibri"/>
        </w:rPr>
      </w:pPr>
      <w:r w:rsidRPr="009F72D8">
        <w:rPr>
          <w:rStyle w:val="eop"/>
          <w:rFonts w:eastAsia="Calibri"/>
        </w:rPr>
        <w:t>primirea cererilor de înscriere de mențiuni cu privire la modificările intervenite în străinătate, în statutul civil al persoanei, determinate de divorț, adopție, schimbare de nume și/sau prenume, precum și documentelor ce susțin cererile respective, pe care le înaintează D.E.P.A.B.D., în vederea avizării înscrierii mențiunilor corespunzătoare sau, după caz, a emiterii aprobării;</w:t>
      </w:r>
    </w:p>
    <w:p w14:paraId="32BE8D0A" w14:textId="77777777" w:rsidR="009A292E" w:rsidRPr="009F72D8" w:rsidRDefault="009A292E" w:rsidP="009A292E">
      <w:pPr>
        <w:pStyle w:val="Listparagraf"/>
        <w:numPr>
          <w:ilvl w:val="0"/>
          <w:numId w:val="75"/>
        </w:numPr>
        <w:spacing w:line="360" w:lineRule="auto"/>
        <w:ind w:left="0" w:firstLine="0"/>
        <w:jc w:val="both"/>
        <w:rPr>
          <w:rStyle w:val="eop"/>
          <w:rFonts w:eastAsia="Calibri"/>
        </w:rPr>
      </w:pPr>
      <w:r w:rsidRPr="009F72D8">
        <w:rPr>
          <w:rStyle w:val="eop"/>
          <w:rFonts w:eastAsia="Calibri"/>
        </w:rPr>
        <w:lastRenderedPageBreak/>
        <w:t>primirea cererilor de transcriere a certificatelor și extraselor de stare civilă procurate din străinătate, însoțite de actele ce le susțin, întocmirea referatelor și înaintarea documentației,  în vederea avizării la D.J.E.P. ILFOV</w:t>
      </w:r>
    </w:p>
    <w:p w14:paraId="53359445"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primirea cererilor de rectificare a actelor de stare civilă și efectuarea verificărilor pentru stabilirea cu exactitate a erorilor depistate în cuprinsul actelor de stare civilă sau a mențiunilor înscrise pe acestea, întocmește documentația și referatul cu propunere de aprobare sau respingere și le înaintează D.J.E.P., pentru aviz prealabil, în vederea emiterii dispoziției de aprobare/respingere de rectificare de către primarul unității administrative-teritoriale competente;</w:t>
      </w:r>
    </w:p>
    <w:p w14:paraId="4985FA86"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primirea cererilor de reconstituire și întocmire ulterioară a actelor de stare civilă, întocmirea documentației și referatului prin care se propune primarului unității administrativ-teritoriale emiterea dispoziției de aprobare sau respingere, cu avizul prealabil al D.J.E.P.;</w:t>
      </w:r>
    </w:p>
    <w:p w14:paraId="33E8D041"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înscrierea în registrele de stare civilă, de îndată, a mențiunilor privind dobândirea, redobândirea sau renunțarea la cetățenia română, în baza comunicărilor primite de la D.E.P.A.B.D. prin structura de stare civilă din cadrul D.J.E.P.;</w:t>
      </w:r>
    </w:p>
    <w:p w14:paraId="058A24D5"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transmiterea, după înscrierea mențiunii corespunzătoare în actul de naștere, comunicărilor cu privire la schimbarea numelui către Direcția pentru Evidența Persoanelor și Administrarea Bazelor de Date, Direcția Generală de Pașapoarte din cadrul Ministerului Administrației și Internelor, Direcția Cazier Judiciar, Statistică și Evidențe Operative din cadrul Inspectoratului General al Poliției Române și Direcția Generala a Finanțelor Publice județene din cadrul Agenției Naționale de Administrare Fiscală, de la locul de domiciliu al solicitantului;</w:t>
      </w:r>
    </w:p>
    <w:p w14:paraId="1FB3C357"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înaintarea către D.J.E.P. a exemplarul II al registrelor de stare civilă, în termen de 30 de zile de la data când toate filele din registru au fost completate, după ce au fost operate toate mențiunile din registrul de stare civilă - exemplarul I;</w:t>
      </w:r>
    </w:p>
    <w:p w14:paraId="4E59B0C7"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sesizarea imediată a D.J.E.P, în cazul pierderii sau furtului unor documente de stare civilă cu regim special;</w:t>
      </w:r>
    </w:p>
    <w:p w14:paraId="61DFA9C4" w14:textId="3AAADFB6" w:rsidR="009A292E" w:rsidRPr="009F72D8" w:rsidRDefault="009A292E" w:rsidP="005209E1">
      <w:pPr>
        <w:pStyle w:val="Listparagraf"/>
        <w:numPr>
          <w:ilvl w:val="0"/>
          <w:numId w:val="90"/>
        </w:numPr>
        <w:spacing w:line="360" w:lineRule="auto"/>
        <w:ind w:left="0" w:firstLine="709"/>
        <w:jc w:val="both"/>
        <w:rPr>
          <w:rStyle w:val="eop"/>
          <w:rFonts w:eastAsia="Calibri"/>
        </w:rPr>
      </w:pPr>
      <w:r w:rsidRPr="009F72D8">
        <w:rPr>
          <w:rStyle w:val="eop"/>
          <w:rFonts w:eastAsia="Calibri"/>
          <w:b/>
          <w:bCs/>
        </w:rPr>
        <w:t>Compartimentul evidența persoanelor, regim evidență - ghișeu unic</w:t>
      </w:r>
      <w:r w:rsidRPr="009F72D8">
        <w:rPr>
          <w:rStyle w:val="eop"/>
          <w:rFonts w:eastAsia="Calibri"/>
        </w:rPr>
        <w:t xml:space="preserve"> are următoarele atribuții:</w:t>
      </w:r>
    </w:p>
    <w:p w14:paraId="5C80BE7C"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eliberarea, la cererea persoanelor fizice îndreptățite, certificatelor care să ateste componența familiei, necesare reîntregirii familiei aflate în străinătate;</w:t>
      </w:r>
    </w:p>
    <w:p w14:paraId="521885AB"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 xml:space="preserve">efectuarea verificărilor necesare avizării cererilor de reconstituire și de întocmire ulterioară a actelor de stare civilă pentru cetățenii români și persoanele fără cetățenie domiciliate în România; </w:t>
      </w:r>
    </w:p>
    <w:p w14:paraId="11CCDD2C"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efectuarea verificărilor și întocmirea referatelor cu propuneri în vederea avizării de către D.J.E.P. a cererilor de transcriere a certificatelor/extraselor de stare civilă eliberate de autoritățile străine, precum și a cererilor de rectificare a actelor de stare civilă;</w:t>
      </w:r>
    </w:p>
    <w:p w14:paraId="7B4D919C"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lastRenderedPageBreak/>
        <w:t>efectuarea verificărilor și întocmirea referatelor cu propuneri în dosarele având drept obiect anularea, completarea, modificarea pe cale judecătorească a actelor de stare civilă și a mențiunilor existente pe marginea acestora, declararea judecătorească a dispariției și a morții unei persoane, precum și înregistrarea tardivă a nașterii;</w:t>
      </w:r>
    </w:p>
    <w:p w14:paraId="69D80974"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efectuarea verificărilor cu privire la cererile de schimbare a numelui pe cale administrativă;</w:t>
      </w:r>
    </w:p>
    <w:p w14:paraId="1FEF83AE" w14:textId="3B764A54" w:rsidR="009A292E" w:rsidRPr="009F72D8" w:rsidRDefault="00B92D44"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w:t>
      </w:r>
      <w:r w:rsidR="009A292E" w:rsidRPr="009F72D8">
        <w:rPr>
          <w:rStyle w:val="eop"/>
          <w:rFonts w:eastAsia="Calibri"/>
        </w:rPr>
        <w:t>rimirea cererilor de divorț pe cale administrativă, semnate personal de către ambii soți, în fața ofițerului delegat de la primăria care are în păstrare actul de căsătorie sau pe raza căreia se află ultima locuință comună a soților, înregistrarea cererilor de divorț pe cale administrativă, în Registrul de intrare-ieșire al cererilor de divorț și acordarea unui termen de 30 de zile calendaristice celor doi soți, pentru eventuala retragere a acestora;</w:t>
      </w:r>
    </w:p>
    <w:p w14:paraId="429B6A33"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confruntă documentele cu care se face dovada identității solicitanților (cererile de divorț pe cale administrativă, certificatele de naștere, certificatul de căsătorie și actele de identitate și, după caz, declarațiile pe propria răspundere, date în fața ofițerului de stare civilă, în cazul în care ultima locuință declarată nu este aceeași cu domiciliul sau reședința ambilor soți înscris/ă în actele de identitate) și constituie dosarul de divorț;</w:t>
      </w:r>
    </w:p>
    <w:p w14:paraId="5F460503"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solicitarea, prin intermediul serviciului de stare civilă din cadrul D.J.E.P., alocării, din Registrul unic al certificatelor de divorț, a numărului certificatului de divorț, care urmează a fi înscris pe acesta;</w:t>
      </w:r>
    </w:p>
    <w:p w14:paraId="1C3B1FCE"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colaborarea cu autoritățile de sănătate publică județene și cu maternitățile pentru prevenirea cazurilor de internare a gravidelor fără acte de identitate asupra lor sau a căror identitate nu este cunoscută și a cazurilor de părăsire a copiilor nou-născuți și neînregistrați la starea civilă;</w:t>
      </w:r>
    </w:p>
    <w:p w14:paraId="233FE1E7"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colaborarea cu unitățile sanitare, instituțiile de protecție socială și unitățile de poliție, după caz, pentru cunoașterea permanentă a situației numerice și nominale a persoanelor cu situație neclară pe linie de stare civilă și de evidență a persoanelor, a demersurilor ce se fac pentru punerea acestora în legalitate, până la rezolvarea fiecărui caz în parte, precum și pentru clarificarea situației persoanelor/cadavrelor cu identitate necunoscută;</w:t>
      </w:r>
    </w:p>
    <w:p w14:paraId="64CA1A01"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transmiterea, lunar, la D.J.E.P. a situațiilor indicatorilor specifici și semestrial a căsătoriilor mixte;</w:t>
      </w:r>
    </w:p>
    <w:p w14:paraId="38549652"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desfășurarea activităților de primire, verificare, evidență și rezolvare a petițiilor cetățenilor;</w:t>
      </w:r>
    </w:p>
    <w:p w14:paraId="2017883B"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organizarea și asigurarea activităților de selecționare, creare, folosire și păstrare a arhivei;</w:t>
      </w:r>
    </w:p>
    <w:p w14:paraId="41D1FB00"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aplicarea întocmai a dispozițiilor legale, a ordinelor și instrucțiunilor care reglementează activitatea pe linia regimului de stare civilă a persoanelor;</w:t>
      </w:r>
    </w:p>
    <w:p w14:paraId="2F97185A" w14:textId="77777777" w:rsidR="009A292E" w:rsidRPr="009F72D8" w:rsidRDefault="009A292E" w:rsidP="009A292E">
      <w:pPr>
        <w:spacing w:line="360" w:lineRule="auto"/>
        <w:jc w:val="both"/>
        <w:rPr>
          <w:rStyle w:val="eop"/>
          <w:rFonts w:eastAsia="Calibri"/>
        </w:rPr>
      </w:pPr>
    </w:p>
    <w:p w14:paraId="528DF702"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întocmeşte, păstrează, ţine evidenţa şi eliberează, în sistem de ghişeu unic, certificatele de stare civilă, cărţile de identitate şi cărţile de alegător;</w:t>
      </w:r>
    </w:p>
    <w:p w14:paraId="2B49D80D"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lastRenderedPageBreak/>
        <w:t>înregistrează actele şi faptele de stare civilă, precum şi menţiunile şi modificările intervenite în statutul civil, în domiciliul şi reşedinţa persoanei, în condiţiile legii;</w:t>
      </w:r>
    </w:p>
    <w:p w14:paraId="4AF239C6"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întocmește, completează, rectifică, anulează sau reconstituie actele de stare civilă, precum şi orice menţiuni făcute pe actele de stare civilă şi pe actele de identitate, în condiţiile legii;</w:t>
      </w:r>
    </w:p>
    <w:p w14:paraId="499F2C9B"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actualizează, utilizează şi valorifică Registrul local de evidenţă a populaţiei, care conţine datele de identificare şi adresele cetăţenilor care au domiciliul în raza de competenţă teritorială a serviciului public comunitar;</w:t>
      </w:r>
    </w:p>
    <w:p w14:paraId="7A7F21AD"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Actualizează datele din Registrul Naţional pentru Evidenţa Persoanelor pe baza documentelor prezentate de persoana interesată sau comunicate de autorităţi, potrivit atribuţiilor ce le revin;</w:t>
      </w:r>
    </w:p>
    <w:p w14:paraId="7A3BF536"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preia în R.N.E.P datele privind persoana fizică în baza comunicărilor nominale pentru născuţii vii, cetăţeni români, ori cu privire la modificările intervenite in statutul civil al persoanei;</w:t>
      </w:r>
    </w:p>
    <w:p w14:paraId="693B131F"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actualizează R.N.E.P. cu informaţiile referitoare la certificatul de deces, numărul actului, data şi locul înregistrării decesului, în baza comunicărilor transmise de personalul cu atribuţii de stare civilă care a înregistrat decesul;</w:t>
      </w:r>
    </w:p>
    <w:p w14:paraId="1A598BDE"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înregistrează în R.N.E.P. comunicările pentru persoanele care au dobândit statutul de cetăţean român cu domiciliul în străinătate, transmise de serviciile publice comunitare de evidenţă şi eliberare a paşapoartelor simple;</w:t>
      </w:r>
    </w:p>
    <w:p w14:paraId="785783EF"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înregistrează în R.N.E.P. menţiunile operative referitoare la persoanele cu actele de identitate expirate, precum şi a menţiunilor referitoare la schimbarea numelui în urma divorţului sau căsătoriei;</w:t>
      </w:r>
    </w:p>
    <w:p w14:paraId="506D622E"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primeşte, analizează şi soluţionează cererile pentru eliberarea cărţilor de identitate, a cărţilor de identitate provizorii precum şi cererile privind înscrierea în actul de identitate a menţiunii privind stabilirea reşedinţei, în conformitate cu prevederile legale;</w:t>
      </w:r>
    </w:p>
    <w:p w14:paraId="0F5C7061"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primeşte, analizează şi soluţionează cererile pentru eliberarea cărţilor de identitate, în situaţia în care solicitantul  actului de identitate se află temporar în străinătate, pe baza de procură specială, obţinută de la misiunile diplomatice ori oficiile consulare ale României din statul respectiv;</w:t>
      </w:r>
    </w:p>
    <w:p w14:paraId="685001C4"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primeşte, analizează şi soluţionează cererile pentru care eliberarea primului act de identitate este solicitată după împlinirea varstei de 18 ani;</w:t>
      </w:r>
    </w:p>
    <w:p w14:paraId="6060B5CF"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 xml:space="preserve">identifică – pe baza menţiunilor operative – persoanele urmărite, cele cu interdicţia prezenţei în anumite localităţi etc. şi anunţă unităţile de poliţie în vederea luării măsurilor legale ce se impun; </w:t>
      </w:r>
    </w:p>
    <w:p w14:paraId="792BBED5"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expediază şi primeşte corespondenţa prin intermediul poştei militare şi al Poştei Române;</w:t>
      </w:r>
    </w:p>
    <w:p w14:paraId="1E44DC27"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furnizează, în cadrul Sistemului Naţional Informatic de Evidenţă a Populaţiei, datele necesare pentru actualizarea Registrului Permanent de Evidenţa Populaţiei;</w:t>
      </w:r>
    </w:p>
    <w:p w14:paraId="52BE97DD"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furnizează, în condiţiile legii, la solicitarea autorităţilor şi instituţiilor publice centrale, judeţene şi locale, agenţilor economici ori a cetăţenilor, datele de identificare şi de adresă ale persoanei;</w:t>
      </w:r>
    </w:p>
    <w:p w14:paraId="74D4CF00"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 xml:space="preserve">desfăşoară activităţile necesare pentru eficientizarea activităţilor desfăşurate în vederea </w:t>
      </w:r>
    </w:p>
    <w:p w14:paraId="23162B69"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lastRenderedPageBreak/>
        <w:t>punerii în legalitate a cetăţenilor care nu au solicitat eliberarea actelor de identitate în termenele prevăzute de lege;</w:t>
      </w:r>
    </w:p>
    <w:p w14:paraId="248C3117"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înventariează şi distruge prin ardere buletinele şi cărţile de identitate retrase cu ocazia eliberării altor acte de identitate sau ca urmare a renunţării ori a retragerii cetăţeniei române şi a dobândirii statutului de cetăţean român cu domiciliul în străinătate;</w:t>
      </w:r>
    </w:p>
    <w:p w14:paraId="3143FFF2"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întocmeşte listele electorale permanente, în colaborare cu structurile teritoriale ale Centrului Naţional pentru Administrarea Bazelor de Date de Evidenţă a Persoanelor;</w:t>
      </w:r>
    </w:p>
    <w:p w14:paraId="18BEB06C"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constată contravenţiile şi aplică sancţiuni, în condiţiile legii;</w:t>
      </w:r>
    </w:p>
    <w:p w14:paraId="6682D9FA"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ţine registrele de evidenţă pentru fiecare categorie de documente eliberate;</w:t>
      </w:r>
    </w:p>
    <w:p w14:paraId="44F1353F" w14:textId="77777777" w:rsidR="009A292E" w:rsidRPr="009F72D8" w:rsidRDefault="009A292E" w:rsidP="009A292E">
      <w:pPr>
        <w:pStyle w:val="Listparagraf"/>
        <w:numPr>
          <w:ilvl w:val="1"/>
          <w:numId w:val="78"/>
        </w:numPr>
        <w:spacing w:line="360" w:lineRule="auto"/>
        <w:ind w:left="0" w:firstLine="0"/>
        <w:jc w:val="both"/>
        <w:rPr>
          <w:rStyle w:val="eop"/>
          <w:rFonts w:eastAsia="Calibri"/>
        </w:rPr>
      </w:pPr>
      <w:r w:rsidRPr="009F72D8">
        <w:rPr>
          <w:rStyle w:val="eop"/>
          <w:rFonts w:eastAsia="Calibri"/>
        </w:rPr>
        <w:t>îndeplineşte şi alte atribuţii stabilite prin reglementări legale.</w:t>
      </w:r>
    </w:p>
    <w:p w14:paraId="0F9A5F35" w14:textId="77777777" w:rsidR="009A292E" w:rsidRPr="009F72D8" w:rsidRDefault="009A292E" w:rsidP="00D30F85">
      <w:pPr>
        <w:tabs>
          <w:tab w:val="left" w:pos="0"/>
        </w:tabs>
        <w:spacing w:line="360" w:lineRule="auto"/>
        <w:jc w:val="both"/>
      </w:pPr>
    </w:p>
    <w:p w14:paraId="0A9D3838" w14:textId="2882A58D" w:rsidR="00E715DA" w:rsidRPr="009F72D8" w:rsidRDefault="009A292E" w:rsidP="009A292E">
      <w:pPr>
        <w:pStyle w:val="Listparagraf"/>
        <w:numPr>
          <w:ilvl w:val="1"/>
          <w:numId w:val="90"/>
        </w:numPr>
        <w:tabs>
          <w:tab w:val="left" w:pos="0"/>
        </w:tabs>
        <w:spacing w:line="360" w:lineRule="auto"/>
        <w:jc w:val="both"/>
        <w:rPr>
          <w:b/>
          <w:bCs/>
          <w:lang w:eastAsia="ro-RO"/>
        </w:rPr>
      </w:pPr>
      <w:r w:rsidRPr="009F72D8">
        <w:rPr>
          <w:b/>
          <w:bCs/>
          <w:lang w:eastAsia="ro-RO"/>
        </w:rPr>
        <w:t xml:space="preserve"> Serviciul Public de Gospodarie Snagov</w:t>
      </w:r>
    </w:p>
    <w:p w14:paraId="7684F785" w14:textId="77777777" w:rsidR="009A292E" w:rsidRPr="009F72D8" w:rsidRDefault="009A292E" w:rsidP="009A292E">
      <w:pPr>
        <w:spacing w:line="360" w:lineRule="auto"/>
        <w:jc w:val="both"/>
        <w:rPr>
          <w:rStyle w:val="eop"/>
          <w:rFonts w:eastAsia="Calibri"/>
        </w:rPr>
      </w:pPr>
      <w:r w:rsidRPr="009F72D8">
        <w:rPr>
          <w:rStyle w:val="eop"/>
          <w:rFonts w:eastAsia="Calibri"/>
        </w:rPr>
        <w:t>Serviciul se organizează în subordinea consiliului local şi are în componenţă:</w:t>
      </w:r>
    </w:p>
    <w:p w14:paraId="6D7D2F1A" w14:textId="3B4C764C" w:rsidR="009A292E" w:rsidRPr="009F72D8" w:rsidRDefault="00011B21" w:rsidP="009A292E">
      <w:pPr>
        <w:spacing w:after="116" w:line="304" w:lineRule="auto"/>
        <w:ind w:left="28" w:right="14"/>
        <w:jc w:val="both"/>
        <w:rPr>
          <w:kern w:val="2"/>
          <w:lang w:eastAsia="ro-RO"/>
        </w:rPr>
      </w:pPr>
      <w:r w:rsidRPr="009F72D8">
        <w:rPr>
          <w:kern w:val="2"/>
          <w:lang w:eastAsia="ro-RO"/>
        </w:rPr>
        <w:t>- Compartiment economic, achizitii publice si resurse umane;</w:t>
      </w:r>
    </w:p>
    <w:p w14:paraId="15D956B5" w14:textId="6FD48C70" w:rsidR="00011B21" w:rsidRPr="009F72D8" w:rsidRDefault="00011B21" w:rsidP="009A292E">
      <w:pPr>
        <w:spacing w:after="116" w:line="304" w:lineRule="auto"/>
        <w:ind w:left="28" w:right="14"/>
        <w:jc w:val="both"/>
        <w:rPr>
          <w:kern w:val="2"/>
          <w:lang w:eastAsia="ro-RO"/>
        </w:rPr>
      </w:pPr>
      <w:r w:rsidRPr="009F72D8">
        <w:rPr>
          <w:kern w:val="2"/>
          <w:lang w:eastAsia="ro-RO"/>
        </w:rPr>
        <w:t>- Compartiment de curatenie cai publice;</w:t>
      </w:r>
    </w:p>
    <w:p w14:paraId="0C36C471" w14:textId="7764D9D9" w:rsidR="00011B21" w:rsidRPr="009F72D8" w:rsidRDefault="00011B21" w:rsidP="009A292E">
      <w:pPr>
        <w:spacing w:after="116" w:line="304" w:lineRule="auto"/>
        <w:ind w:left="28" w:right="14"/>
        <w:jc w:val="both"/>
        <w:rPr>
          <w:kern w:val="2"/>
          <w:lang w:eastAsia="ro-RO"/>
        </w:rPr>
      </w:pPr>
      <w:r w:rsidRPr="009F72D8">
        <w:rPr>
          <w:kern w:val="2"/>
          <w:lang w:eastAsia="ro-RO"/>
        </w:rPr>
        <w:t>- Compartiment deszăpezire și întreținere obiective publice.</w:t>
      </w:r>
    </w:p>
    <w:p w14:paraId="74776F27" w14:textId="4547C5D4" w:rsidR="009A292E" w:rsidRPr="009F72D8" w:rsidRDefault="009A292E" w:rsidP="009A292E">
      <w:pPr>
        <w:spacing w:after="116" w:line="304" w:lineRule="auto"/>
        <w:ind w:left="28" w:right="14"/>
        <w:jc w:val="both"/>
        <w:rPr>
          <w:kern w:val="2"/>
          <w:lang w:eastAsia="ro-RO"/>
        </w:rPr>
      </w:pPr>
      <w:r w:rsidRPr="009F72D8">
        <w:rPr>
          <w:kern w:val="2"/>
          <w:lang w:eastAsia="ro-RO"/>
        </w:rPr>
        <w:t>Serviciului Public de Gospodărie Snagov are ca obiect principal de activitate realizarea în gestiune directă a serviciului de salubrizare în comuna Snagov, care cuprinde următoarele activități:</w:t>
      </w:r>
    </w:p>
    <w:p w14:paraId="24F02A8C" w14:textId="7FA09FD0" w:rsidR="009A292E" w:rsidRPr="009F72D8" w:rsidRDefault="009A292E" w:rsidP="006B22E8">
      <w:pPr>
        <w:numPr>
          <w:ilvl w:val="0"/>
          <w:numId w:val="92"/>
        </w:numPr>
        <w:spacing w:line="360" w:lineRule="auto"/>
        <w:ind w:left="0" w:right="14" w:firstLine="547"/>
        <w:contextualSpacing/>
        <w:jc w:val="both"/>
        <w:rPr>
          <w:kern w:val="2"/>
          <w:lang w:eastAsia="ro-RO"/>
        </w:rPr>
      </w:pPr>
      <w:r w:rsidRPr="009F72D8">
        <w:rPr>
          <w:kern w:val="2"/>
          <w:lang w:eastAsia="ro-RO"/>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2C9D0E9C" w14:textId="75903615" w:rsidR="009A292E" w:rsidRPr="009F72D8" w:rsidRDefault="009A292E" w:rsidP="006B22E8">
      <w:pPr>
        <w:numPr>
          <w:ilvl w:val="0"/>
          <w:numId w:val="92"/>
        </w:numPr>
        <w:spacing w:after="14" w:line="360" w:lineRule="auto"/>
        <w:ind w:left="0" w:right="14" w:firstLine="547"/>
        <w:contextualSpacing/>
        <w:jc w:val="both"/>
        <w:rPr>
          <w:kern w:val="2"/>
          <w:lang w:eastAsia="ro-RO"/>
        </w:rPr>
      </w:pPr>
      <w:r w:rsidRPr="009F72D8">
        <w:rPr>
          <w:kern w:val="2"/>
          <w:lang w:eastAsia="ro-RO"/>
        </w:rPr>
        <w:t>curățarea și transportul zăpezii de pe căile publice și menținerea în funcțiune a acestora pe timp de polei sau de îngheț;</w:t>
      </w:r>
    </w:p>
    <w:p w14:paraId="204630AB" w14:textId="528881BE" w:rsidR="009A292E" w:rsidRPr="009F72D8" w:rsidRDefault="009A292E" w:rsidP="006B22E8">
      <w:pPr>
        <w:numPr>
          <w:ilvl w:val="0"/>
          <w:numId w:val="92"/>
        </w:numPr>
        <w:spacing w:after="200" w:line="360" w:lineRule="auto"/>
        <w:ind w:left="0" w:right="14" w:firstLine="547"/>
        <w:contextualSpacing/>
        <w:jc w:val="both"/>
        <w:rPr>
          <w:kern w:val="2"/>
          <w:lang w:eastAsia="ro-RO"/>
        </w:rPr>
      </w:pPr>
      <w:r w:rsidRPr="009F72D8">
        <w:rPr>
          <w:kern w:val="2"/>
          <w:lang w:eastAsia="ro-RO"/>
        </w:rPr>
        <w:t>poate efectua și alte activități, dar numai din sfera prestării serviciului de salubrizare care au legătură directă cu obiectul principal de activitate sau poate contribui la realizarea acestuia.</w:t>
      </w:r>
    </w:p>
    <w:p w14:paraId="019EAFBA" w14:textId="10488A7A" w:rsidR="009A292E" w:rsidRPr="009F72D8" w:rsidRDefault="00011B21" w:rsidP="006B22E8">
      <w:pPr>
        <w:spacing w:after="200" w:line="360" w:lineRule="auto"/>
        <w:ind w:right="14"/>
        <w:contextualSpacing/>
        <w:jc w:val="both"/>
        <w:rPr>
          <w:kern w:val="2"/>
          <w:lang w:eastAsia="ro-RO"/>
        </w:rPr>
      </w:pPr>
      <w:r w:rsidRPr="009F72D8">
        <w:rPr>
          <w:kern w:val="2"/>
          <w:lang w:eastAsia="ro-RO"/>
        </w:rPr>
        <w:t>Serviciul are activitate financiar-contabilă proprie, cu patrimoniu propriu, funcționează pe bază de gestiune economică și se bucură de autonomie financiară și funcțională, este subiect juridic de drept fiscal titular al codului unic de înregistrare fiscală și al conturilor deschise la unitățile teritoriale ale trezoreriei și/sau la unitățile bancare și întocmește, în condițiile legii, bugetul de venituri și cheltuieli și situații financiare, cu organigramă, ștat de funcții și reglement de organizare și funcționare proprii.</w:t>
      </w:r>
    </w:p>
    <w:p w14:paraId="1AECBF09" w14:textId="77777777" w:rsidR="00B06F09" w:rsidRPr="009F72D8" w:rsidRDefault="00B06F09" w:rsidP="00D30F85">
      <w:pPr>
        <w:pStyle w:val="Corptext"/>
        <w:tabs>
          <w:tab w:val="left" w:pos="0"/>
        </w:tabs>
        <w:spacing w:line="360" w:lineRule="auto"/>
        <w:jc w:val="both"/>
        <w:rPr>
          <w:rFonts w:ascii="Times New Roman" w:hAnsi="Times New Roman"/>
          <w:sz w:val="24"/>
          <w:szCs w:val="24"/>
        </w:rPr>
      </w:pPr>
    </w:p>
    <w:p w14:paraId="2997BD8D" w14:textId="3D2B2DE3" w:rsidR="00523A12" w:rsidRPr="009F72D8" w:rsidRDefault="006B22E8" w:rsidP="00D30F85">
      <w:pPr>
        <w:widowControl w:val="0"/>
        <w:tabs>
          <w:tab w:val="left" w:pos="0"/>
        </w:tabs>
        <w:autoSpaceDE w:val="0"/>
        <w:autoSpaceDN w:val="0"/>
        <w:adjustRightInd w:val="0"/>
        <w:spacing w:line="360" w:lineRule="auto"/>
        <w:jc w:val="both"/>
        <w:rPr>
          <w:b/>
          <w:bCs/>
          <w:sz w:val="28"/>
          <w:szCs w:val="28"/>
        </w:rPr>
      </w:pPr>
      <w:r w:rsidRPr="009F72D8">
        <w:rPr>
          <w:b/>
          <w:bCs/>
          <w:sz w:val="28"/>
          <w:szCs w:val="28"/>
        </w:rPr>
        <w:tab/>
      </w:r>
      <w:r w:rsidR="00760532" w:rsidRPr="009F72D8">
        <w:rPr>
          <w:b/>
          <w:bCs/>
          <w:sz w:val="28"/>
          <w:szCs w:val="28"/>
        </w:rPr>
        <w:t>Capitolul 5</w:t>
      </w:r>
    </w:p>
    <w:p w14:paraId="3D4F8D49" w14:textId="77777777" w:rsidR="00523A12" w:rsidRPr="009F72D8" w:rsidRDefault="00523A12" w:rsidP="00D30F85">
      <w:pPr>
        <w:widowControl w:val="0"/>
        <w:tabs>
          <w:tab w:val="left" w:pos="0"/>
        </w:tabs>
        <w:autoSpaceDE w:val="0"/>
        <w:autoSpaceDN w:val="0"/>
        <w:adjustRightInd w:val="0"/>
        <w:spacing w:line="360" w:lineRule="auto"/>
        <w:jc w:val="both"/>
        <w:rPr>
          <w:b/>
          <w:bCs/>
          <w:sz w:val="28"/>
          <w:szCs w:val="28"/>
        </w:rPr>
      </w:pPr>
      <w:r w:rsidRPr="009F72D8">
        <w:rPr>
          <w:b/>
          <w:bCs/>
          <w:sz w:val="28"/>
          <w:szCs w:val="28"/>
        </w:rPr>
        <w:tab/>
        <w:t>Dipoziţii finale</w:t>
      </w:r>
    </w:p>
    <w:p w14:paraId="2FEBF2CD" w14:textId="460D261F" w:rsidR="00523A12" w:rsidRPr="009F72D8" w:rsidRDefault="00864FCC" w:rsidP="00D30F85">
      <w:pPr>
        <w:widowControl w:val="0"/>
        <w:autoSpaceDE w:val="0"/>
        <w:autoSpaceDN w:val="0"/>
        <w:adjustRightInd w:val="0"/>
        <w:spacing w:line="360" w:lineRule="auto"/>
        <w:jc w:val="both"/>
      </w:pPr>
      <w:r w:rsidRPr="009F72D8">
        <w:rPr>
          <w:b/>
          <w:bCs/>
        </w:rPr>
        <w:t>Art.</w:t>
      </w:r>
      <w:r w:rsidR="006B22E8" w:rsidRPr="009F72D8">
        <w:rPr>
          <w:b/>
          <w:bCs/>
        </w:rPr>
        <w:t xml:space="preserve"> 55.</w:t>
      </w:r>
      <w:r w:rsidR="00523A12" w:rsidRPr="009F72D8">
        <w:rPr>
          <w:b/>
          <w:bCs/>
        </w:rPr>
        <w:t xml:space="preserve"> </w:t>
      </w:r>
      <w:r w:rsidR="00523A12" w:rsidRPr="009F72D8">
        <w:t xml:space="preserve">(1) Prezentul regulament se aplică şi intră în vigoare în condiţiile </w:t>
      </w:r>
      <w:r w:rsidR="00EB5F1D" w:rsidRPr="009F72D8">
        <w:t xml:space="preserve">legale ale O.U.G. nr. 57/2019 </w:t>
      </w:r>
      <w:r w:rsidR="00EB5F1D" w:rsidRPr="009F72D8">
        <w:lastRenderedPageBreak/>
        <w:t>– privind Codul Administrativ</w:t>
      </w:r>
      <w:r w:rsidR="009C62A1" w:rsidRPr="009F72D8">
        <w:t xml:space="preserve"> cu modificările și completările ulterioare,</w:t>
      </w:r>
      <w:r w:rsidR="00EB5F1D" w:rsidRPr="009F72D8">
        <w:t xml:space="preserve"> </w:t>
      </w:r>
      <w:r w:rsidR="00523A12" w:rsidRPr="009F72D8">
        <w:t>şi va fi supus completării, respectiv modificării în funcţie de modificările legislative survenite ulterior.</w:t>
      </w:r>
    </w:p>
    <w:p w14:paraId="09CE6EAE" w14:textId="77777777" w:rsidR="00523A12" w:rsidRPr="009F72D8" w:rsidRDefault="00523A12" w:rsidP="00D30F85">
      <w:pPr>
        <w:widowControl w:val="0"/>
        <w:autoSpaceDE w:val="0"/>
        <w:autoSpaceDN w:val="0"/>
        <w:adjustRightInd w:val="0"/>
        <w:spacing w:line="360" w:lineRule="auto"/>
        <w:jc w:val="both"/>
      </w:pPr>
      <w:r w:rsidRPr="009F72D8">
        <w:t>(2) Prin grija şefilor de servicii şi de birouri, Regulamentul de organizare şi funcţionare al aparatului de specialitate al Primarului, va fi însuşit de către fiecare salariat.</w:t>
      </w:r>
    </w:p>
    <w:p w14:paraId="4F78B245" w14:textId="46D2D313" w:rsidR="00523A12" w:rsidRPr="009F72D8" w:rsidRDefault="00523A12" w:rsidP="00D30F85">
      <w:pPr>
        <w:widowControl w:val="0"/>
        <w:autoSpaceDE w:val="0"/>
        <w:autoSpaceDN w:val="0"/>
        <w:adjustRightInd w:val="0"/>
        <w:spacing w:line="360" w:lineRule="auto"/>
        <w:jc w:val="both"/>
      </w:pPr>
      <w:r w:rsidRPr="009F72D8">
        <w:t xml:space="preserve"> (3) Fişele posturilor se aprobă de către pr</w:t>
      </w:r>
      <w:r w:rsidR="009C62A1" w:rsidRPr="009F72D8">
        <w:t xml:space="preserve">imar și </w:t>
      </w:r>
      <w:r w:rsidRPr="009F72D8">
        <w:t xml:space="preserve"> se va păstra la biroul resurse umane.</w:t>
      </w:r>
      <w:r w:rsidR="009C62A1" w:rsidRPr="009F72D8">
        <w:t xml:space="preserve"> Fişa postului va cuprinde în mod detaliat şi concret atribuţiile şi responsabilităţile salariaţilor, reieşite din legislaţie şi din prezentul Regulament</w:t>
      </w:r>
    </w:p>
    <w:p w14:paraId="645BEF95" w14:textId="77777777" w:rsidR="00523A12" w:rsidRPr="009F72D8" w:rsidRDefault="00523A12" w:rsidP="00D30F85">
      <w:pPr>
        <w:widowControl w:val="0"/>
        <w:autoSpaceDE w:val="0"/>
        <w:autoSpaceDN w:val="0"/>
        <w:adjustRightInd w:val="0"/>
        <w:spacing w:line="360" w:lineRule="auto"/>
        <w:jc w:val="both"/>
      </w:pPr>
    </w:p>
    <w:p w14:paraId="36032443" w14:textId="69DD4141" w:rsidR="00523A12" w:rsidRPr="009F72D8" w:rsidRDefault="00523A12" w:rsidP="00D30F85">
      <w:pPr>
        <w:pStyle w:val="NormalWeb"/>
        <w:spacing w:before="0" w:beforeAutospacing="0" w:after="0" w:afterAutospacing="0" w:line="360" w:lineRule="auto"/>
        <w:jc w:val="both"/>
      </w:pPr>
      <w:r w:rsidRPr="009F72D8">
        <w:rPr>
          <w:b/>
          <w:bCs/>
        </w:rPr>
        <w:t>Art.</w:t>
      </w:r>
      <w:r w:rsidR="006B22E8" w:rsidRPr="009F72D8">
        <w:rPr>
          <w:b/>
          <w:bCs/>
        </w:rPr>
        <w:t xml:space="preserve"> 56.</w:t>
      </w:r>
      <w:r w:rsidRPr="009F72D8">
        <w:rPr>
          <w:b/>
          <w:bCs/>
        </w:rPr>
        <w:t xml:space="preserve"> </w:t>
      </w:r>
      <w:r w:rsidR="00864FCC" w:rsidRPr="009F72D8">
        <w:t>Toate structurile</w:t>
      </w:r>
      <w:r w:rsidRPr="009F72D8">
        <w:t xml:space="preserve"> Primariei au obliga</w:t>
      </w:r>
      <w:r w:rsidR="00B17C68" w:rsidRPr="009F72D8">
        <w:t>ț</w:t>
      </w:r>
      <w:r w:rsidRPr="009F72D8">
        <w:t xml:space="preserve">ia de a colabora </w:t>
      </w:r>
      <w:r w:rsidR="00B17C68" w:rsidRPr="009F72D8">
        <w:t>î</w:t>
      </w:r>
      <w:r w:rsidRPr="009F72D8">
        <w:t>n vederea solu</w:t>
      </w:r>
      <w:r w:rsidR="00B17C68" w:rsidRPr="009F72D8">
        <w:t>ț</w:t>
      </w:r>
      <w:r w:rsidRPr="009F72D8">
        <w:t>ion</w:t>
      </w:r>
      <w:r w:rsidR="00B17C68" w:rsidRPr="009F72D8">
        <w:t>ă</w:t>
      </w:r>
      <w:r w:rsidRPr="009F72D8">
        <w:t xml:space="preserve">rii comune a problemelor curente ale </w:t>
      </w:r>
      <w:r w:rsidR="00D811E4" w:rsidRPr="009F72D8">
        <w:t>O</w:t>
      </w:r>
      <w:r w:rsidR="009C62A1" w:rsidRPr="009F72D8">
        <w:t>rașului.</w:t>
      </w:r>
    </w:p>
    <w:p w14:paraId="3192DEDB" w14:textId="77777777" w:rsidR="00523A12" w:rsidRPr="009F72D8" w:rsidRDefault="00523A12" w:rsidP="00D30F85">
      <w:pPr>
        <w:pStyle w:val="NormalWeb"/>
        <w:spacing w:before="0" w:beforeAutospacing="0" w:after="0" w:afterAutospacing="0" w:line="360" w:lineRule="auto"/>
        <w:ind w:firstLine="720"/>
        <w:jc w:val="both"/>
      </w:pPr>
      <w:r w:rsidRPr="009F72D8">
        <w:t xml:space="preserve"> </w:t>
      </w:r>
    </w:p>
    <w:p w14:paraId="6A7C3A18" w14:textId="7790D24E" w:rsidR="00523A12" w:rsidRPr="009F72D8" w:rsidRDefault="00523A12" w:rsidP="00D30F85">
      <w:pPr>
        <w:pStyle w:val="NormalWeb"/>
        <w:spacing w:before="0" w:beforeAutospacing="0" w:after="0" w:afterAutospacing="0" w:line="360" w:lineRule="auto"/>
        <w:jc w:val="both"/>
      </w:pPr>
      <w:r w:rsidRPr="009F72D8">
        <w:rPr>
          <w:b/>
          <w:bCs/>
        </w:rPr>
        <w:t>Art.</w:t>
      </w:r>
      <w:r w:rsidR="006B22E8" w:rsidRPr="009F72D8">
        <w:rPr>
          <w:b/>
          <w:bCs/>
        </w:rPr>
        <w:t xml:space="preserve"> 57. </w:t>
      </w:r>
      <w:r w:rsidRPr="009F72D8">
        <w:t xml:space="preserve"> Compartimentele</w:t>
      </w:r>
      <w:r w:rsidR="00864FCC" w:rsidRPr="009F72D8">
        <w:t>/birourile/serviciile/direcțiile</w:t>
      </w:r>
      <w:r w:rsidRPr="009F72D8">
        <w:t xml:space="preserve"> din structura organizatoric</w:t>
      </w:r>
      <w:r w:rsidR="00B17C68" w:rsidRPr="009F72D8">
        <w:t>ă</w:t>
      </w:r>
      <w:r w:rsidRPr="009F72D8">
        <w:t xml:space="preserve"> a Prim</w:t>
      </w:r>
      <w:r w:rsidR="00B17C68" w:rsidRPr="009F72D8">
        <w:t>ă</w:t>
      </w:r>
      <w:r w:rsidRPr="009F72D8">
        <w:t xml:space="preserve">riei </w:t>
      </w:r>
      <w:r w:rsidR="00D811E4" w:rsidRPr="009F72D8">
        <w:t>O</w:t>
      </w:r>
      <w:r w:rsidR="009C62A1" w:rsidRPr="009F72D8">
        <w:t xml:space="preserve">rașului </w:t>
      </w:r>
      <w:r w:rsidR="00D811E4" w:rsidRPr="009F72D8">
        <w:t>M</w:t>
      </w:r>
      <w:r w:rsidR="009C62A1" w:rsidRPr="009F72D8">
        <w:t>ăgurele</w:t>
      </w:r>
      <w:r w:rsidRPr="009F72D8">
        <w:t xml:space="preserve"> au obliga</w:t>
      </w:r>
      <w:r w:rsidR="00B17C68" w:rsidRPr="009F72D8">
        <w:t>ț</w:t>
      </w:r>
      <w:r w:rsidRPr="009F72D8">
        <w:t>ia de a comunica orice modificare intervenit</w:t>
      </w:r>
      <w:r w:rsidR="00B17C68" w:rsidRPr="009F72D8">
        <w:t>ă</w:t>
      </w:r>
      <w:r w:rsidRPr="009F72D8">
        <w:t xml:space="preserve"> </w:t>
      </w:r>
      <w:r w:rsidR="00B17C68" w:rsidRPr="009F72D8">
        <w:t>î</w:t>
      </w:r>
      <w:r w:rsidRPr="009F72D8">
        <w:t>n atribu</w:t>
      </w:r>
      <w:r w:rsidR="00B17C68" w:rsidRPr="009F72D8">
        <w:t>ț</w:t>
      </w:r>
      <w:r w:rsidRPr="009F72D8">
        <w:t xml:space="preserve">iile specifice domeniului de activitate, urmare a punerii </w:t>
      </w:r>
      <w:r w:rsidR="00B17C68" w:rsidRPr="009F72D8">
        <w:t>î</w:t>
      </w:r>
      <w:r w:rsidRPr="009F72D8">
        <w:t>n aplicare a legisla</w:t>
      </w:r>
      <w:r w:rsidR="00B17C68" w:rsidRPr="009F72D8">
        <w:t>ț</w:t>
      </w:r>
      <w:r w:rsidRPr="009F72D8">
        <w:t>iei ap</w:t>
      </w:r>
      <w:r w:rsidR="00B17C68" w:rsidRPr="009F72D8">
        <w:t>ă</w:t>
      </w:r>
      <w:r w:rsidRPr="009F72D8">
        <w:t>rute ulterior aprob</w:t>
      </w:r>
      <w:r w:rsidR="00B17C68" w:rsidRPr="009F72D8">
        <w:t>ă</w:t>
      </w:r>
      <w:r w:rsidRPr="009F72D8">
        <w:t xml:space="preserve">rii prezentului regulament, precum </w:t>
      </w:r>
      <w:r w:rsidR="00B17C68" w:rsidRPr="009F72D8">
        <w:t>ș</w:t>
      </w:r>
      <w:r w:rsidRPr="009F72D8">
        <w:t>i aplic</w:t>
      </w:r>
      <w:r w:rsidR="00B17C68" w:rsidRPr="009F72D8">
        <w:t>ă</w:t>
      </w:r>
      <w:r w:rsidRPr="009F72D8">
        <w:t>rii, conform legii, a hot</w:t>
      </w:r>
      <w:r w:rsidR="00B17C68" w:rsidRPr="009F72D8">
        <w:t>ă</w:t>
      </w:r>
      <w:r w:rsidRPr="009F72D8">
        <w:t>r</w:t>
      </w:r>
      <w:r w:rsidR="00B17C68" w:rsidRPr="009F72D8">
        <w:t>â</w:t>
      </w:r>
      <w:r w:rsidRPr="009F72D8">
        <w:t xml:space="preserve">rilor Consiliului Local  </w:t>
      </w:r>
      <w:r w:rsidR="00B17C68" w:rsidRPr="009F72D8">
        <w:t>ș</w:t>
      </w:r>
      <w:r w:rsidRPr="009F72D8">
        <w:t>i dispozi</w:t>
      </w:r>
      <w:r w:rsidR="00B17C68" w:rsidRPr="009F72D8">
        <w:t>ț</w:t>
      </w:r>
      <w:r w:rsidRPr="009F72D8">
        <w:t>iilor Primarului.</w:t>
      </w:r>
    </w:p>
    <w:p w14:paraId="3ACD8FF3" w14:textId="77777777" w:rsidR="00523A12" w:rsidRPr="009F72D8" w:rsidRDefault="00523A12" w:rsidP="00D30F85">
      <w:pPr>
        <w:pStyle w:val="NormalWeb"/>
        <w:spacing w:before="0" w:beforeAutospacing="0" w:after="0" w:afterAutospacing="0" w:line="360" w:lineRule="auto"/>
        <w:ind w:firstLine="720"/>
        <w:jc w:val="both"/>
      </w:pPr>
      <w:r w:rsidRPr="009F72D8">
        <w:t xml:space="preserve"> </w:t>
      </w:r>
    </w:p>
    <w:p w14:paraId="7B181FF6" w14:textId="2550A407" w:rsidR="00523A12" w:rsidRPr="009F72D8" w:rsidRDefault="00523A12" w:rsidP="00D30F85">
      <w:pPr>
        <w:pStyle w:val="NormalWeb"/>
        <w:spacing w:before="0" w:beforeAutospacing="0" w:after="0" w:afterAutospacing="0" w:line="360" w:lineRule="auto"/>
        <w:jc w:val="both"/>
      </w:pPr>
      <w:r w:rsidRPr="009F72D8">
        <w:rPr>
          <w:b/>
          <w:bCs/>
        </w:rPr>
        <w:t>Art.</w:t>
      </w:r>
      <w:r w:rsidR="006B22E8" w:rsidRPr="009F72D8">
        <w:rPr>
          <w:b/>
          <w:bCs/>
        </w:rPr>
        <w:t xml:space="preserve"> 58.</w:t>
      </w:r>
      <w:r w:rsidRPr="009F72D8">
        <w:rPr>
          <w:b/>
          <w:bCs/>
        </w:rPr>
        <w:t xml:space="preserve"> </w:t>
      </w:r>
      <w:r w:rsidRPr="009F72D8">
        <w:t>Angajaţii Prim</w:t>
      </w:r>
      <w:r w:rsidR="00B17C68" w:rsidRPr="009F72D8">
        <w:t>ă</w:t>
      </w:r>
      <w:r w:rsidRPr="009F72D8">
        <w:t>riei r</w:t>
      </w:r>
      <w:r w:rsidR="00B17C68" w:rsidRPr="009F72D8">
        <w:t>ă</w:t>
      </w:r>
      <w:r w:rsidRPr="009F72D8">
        <w:t>spund de cunoa</w:t>
      </w:r>
      <w:r w:rsidR="00B17C68" w:rsidRPr="009F72D8">
        <w:t>ș</w:t>
      </w:r>
      <w:r w:rsidRPr="009F72D8">
        <w:t xml:space="preserve">terea </w:t>
      </w:r>
      <w:r w:rsidR="00B17C68" w:rsidRPr="009F72D8">
        <w:t>ș</w:t>
      </w:r>
      <w:r w:rsidRPr="009F72D8">
        <w:t>i aplicarea legisla</w:t>
      </w:r>
      <w:r w:rsidR="00B17C68" w:rsidRPr="009F72D8">
        <w:t>ț</w:t>
      </w:r>
      <w:r w:rsidRPr="009F72D8">
        <w:t xml:space="preserve">iei </w:t>
      </w:r>
      <w:r w:rsidR="00FA34E6" w:rsidRPr="009F72D8">
        <w:t>î</w:t>
      </w:r>
      <w:r w:rsidRPr="009F72D8">
        <w:t xml:space="preserve">n vigoare specifice domeniului de activitate. </w:t>
      </w:r>
    </w:p>
    <w:p w14:paraId="678F1388" w14:textId="77777777" w:rsidR="00523A12" w:rsidRPr="009F72D8" w:rsidRDefault="00523A12" w:rsidP="00D30F85">
      <w:pPr>
        <w:pStyle w:val="NormalWeb"/>
        <w:spacing w:before="0" w:beforeAutospacing="0" w:after="0" w:afterAutospacing="0" w:line="360" w:lineRule="auto"/>
        <w:ind w:firstLine="720"/>
        <w:jc w:val="both"/>
      </w:pPr>
    </w:p>
    <w:p w14:paraId="76ED2949" w14:textId="733A544B" w:rsidR="00523A12" w:rsidRPr="009F72D8" w:rsidRDefault="00523A12" w:rsidP="00D30F85">
      <w:pPr>
        <w:pStyle w:val="NormalWeb"/>
        <w:spacing w:before="0" w:beforeAutospacing="0" w:after="0" w:afterAutospacing="0" w:line="360" w:lineRule="auto"/>
        <w:jc w:val="both"/>
      </w:pPr>
      <w:r w:rsidRPr="009F72D8">
        <w:rPr>
          <w:b/>
          <w:bCs/>
        </w:rPr>
        <w:t>Art.</w:t>
      </w:r>
      <w:r w:rsidR="006B22E8" w:rsidRPr="009F72D8">
        <w:rPr>
          <w:b/>
          <w:bCs/>
        </w:rPr>
        <w:t xml:space="preserve"> 59.</w:t>
      </w:r>
      <w:r w:rsidRPr="009F72D8">
        <w:rPr>
          <w:b/>
          <w:bCs/>
        </w:rPr>
        <w:t xml:space="preserve"> </w:t>
      </w:r>
      <w:r w:rsidRPr="009F72D8">
        <w:t>Prevederile prezentului regulament se completează cu actele normative în vigoare, iar prevederile contrare se abrogă.</w:t>
      </w:r>
    </w:p>
    <w:p w14:paraId="60CAD297" w14:textId="023B2FB1" w:rsidR="009C62A1" w:rsidRPr="009F72D8" w:rsidRDefault="00864FCC" w:rsidP="00D30F85">
      <w:pPr>
        <w:spacing w:line="276" w:lineRule="auto"/>
        <w:jc w:val="both"/>
      </w:pPr>
      <w:r w:rsidRPr="009F72D8">
        <w:rPr>
          <w:b/>
        </w:rPr>
        <w:t xml:space="preserve">Art. </w:t>
      </w:r>
      <w:r w:rsidR="006B22E8" w:rsidRPr="009F72D8">
        <w:rPr>
          <w:b/>
        </w:rPr>
        <w:t>60</w:t>
      </w:r>
      <w:r w:rsidR="009C62A1" w:rsidRPr="009F72D8">
        <w:t>. Prezentul regulament cuprinde atribuțiile principale ale fiecarui compartiment funcțional.</w:t>
      </w:r>
    </w:p>
    <w:p w14:paraId="03345888" w14:textId="77777777" w:rsidR="004D0716" w:rsidRPr="009F72D8" w:rsidRDefault="004D0716" w:rsidP="00D30F85">
      <w:pPr>
        <w:spacing w:line="276" w:lineRule="auto"/>
        <w:jc w:val="both"/>
      </w:pPr>
    </w:p>
    <w:p w14:paraId="737DC02B" w14:textId="472DA518" w:rsidR="004D0716" w:rsidRPr="009F72D8" w:rsidRDefault="00864FCC" w:rsidP="00D30F85">
      <w:pPr>
        <w:spacing w:line="276" w:lineRule="auto"/>
        <w:jc w:val="both"/>
      </w:pPr>
      <w:r w:rsidRPr="009F72D8">
        <w:rPr>
          <w:b/>
        </w:rPr>
        <w:t xml:space="preserve">Art. </w:t>
      </w:r>
      <w:r w:rsidR="006B22E8" w:rsidRPr="009F72D8">
        <w:rPr>
          <w:b/>
        </w:rPr>
        <w:t xml:space="preserve">61. </w:t>
      </w:r>
      <w:r w:rsidR="004D0716" w:rsidRPr="009F72D8">
        <w:t xml:space="preserve"> Nerespectarea prevederilor prezentului regulament atrage răspunderea disciplinară a angajaţilor</w:t>
      </w:r>
      <w:r w:rsidRPr="009F72D8">
        <w:t xml:space="preserve"> şi se sancţionează conform legii</w:t>
      </w:r>
      <w:r w:rsidR="004D0716" w:rsidRPr="009F72D8">
        <w:t>.</w:t>
      </w:r>
    </w:p>
    <w:p w14:paraId="0265B5F6" w14:textId="77777777" w:rsidR="00864FCC" w:rsidRPr="009F72D8" w:rsidRDefault="00864FCC" w:rsidP="00D30F85">
      <w:pPr>
        <w:spacing w:line="276" w:lineRule="auto"/>
        <w:jc w:val="both"/>
      </w:pPr>
    </w:p>
    <w:p w14:paraId="1999A5D4" w14:textId="77777777" w:rsidR="00B06F09" w:rsidRPr="009F72D8" w:rsidRDefault="00B06F09" w:rsidP="00D30F85">
      <w:pPr>
        <w:pStyle w:val="NormalWeb"/>
        <w:spacing w:before="0" w:beforeAutospacing="0" w:after="0" w:afterAutospacing="0" w:line="360" w:lineRule="auto"/>
        <w:jc w:val="both"/>
        <w:rPr>
          <w:b/>
        </w:rPr>
      </w:pPr>
    </w:p>
    <w:p w14:paraId="2C582BE0" w14:textId="0CF14768" w:rsidR="009C62A1" w:rsidRPr="009F72D8" w:rsidRDefault="00864FCC" w:rsidP="00D30F85">
      <w:pPr>
        <w:pStyle w:val="NormalWeb"/>
        <w:spacing w:before="0" w:beforeAutospacing="0" w:after="0" w:afterAutospacing="0" w:line="360" w:lineRule="auto"/>
        <w:jc w:val="both"/>
      </w:pPr>
      <w:r w:rsidRPr="009F72D8">
        <w:rPr>
          <w:b/>
        </w:rPr>
        <w:t xml:space="preserve">Art. </w:t>
      </w:r>
      <w:r w:rsidR="006B22E8" w:rsidRPr="009F72D8">
        <w:rPr>
          <w:b/>
        </w:rPr>
        <w:t>62</w:t>
      </w:r>
      <w:r w:rsidR="004D0716" w:rsidRPr="009F72D8">
        <w:t>. Actualizarea prezentului Regulament se face ori de câte ori este necesar, la modificarea structurii organizatorice sau în condițiile în care apar obiective/atribuții/sarcini noi (care în prealabil se vor cuprinde în fișa de post/proceduri formalizate până la modificarea ulterioară a regulamentului), la solicitarea conducerii compartimentelor din structura aparatului de specialitate</w:t>
      </w:r>
    </w:p>
    <w:p w14:paraId="0355D068" w14:textId="77777777" w:rsidR="00523A12" w:rsidRPr="009F72D8" w:rsidRDefault="00523A12" w:rsidP="00D30F85">
      <w:pPr>
        <w:widowControl w:val="0"/>
        <w:autoSpaceDE w:val="0"/>
        <w:autoSpaceDN w:val="0"/>
        <w:adjustRightInd w:val="0"/>
        <w:spacing w:line="360" w:lineRule="auto"/>
        <w:jc w:val="both"/>
        <w:rPr>
          <w:b/>
          <w:bCs/>
        </w:rPr>
      </w:pPr>
    </w:p>
    <w:p w14:paraId="0E28D510" w14:textId="74EFF077" w:rsidR="00523A12" w:rsidRPr="009F72D8" w:rsidRDefault="00523A12" w:rsidP="00D30F85">
      <w:pPr>
        <w:widowControl w:val="0"/>
        <w:autoSpaceDE w:val="0"/>
        <w:autoSpaceDN w:val="0"/>
        <w:adjustRightInd w:val="0"/>
        <w:spacing w:line="360" w:lineRule="auto"/>
        <w:jc w:val="both"/>
        <w:rPr>
          <w:b/>
          <w:bCs/>
        </w:rPr>
      </w:pPr>
      <w:r w:rsidRPr="009F72D8">
        <w:rPr>
          <w:b/>
          <w:bCs/>
        </w:rPr>
        <w:t>Art.</w:t>
      </w:r>
      <w:r w:rsidR="006B22E8" w:rsidRPr="009F72D8">
        <w:rPr>
          <w:b/>
          <w:bCs/>
        </w:rPr>
        <w:t xml:space="preserve"> 63.</w:t>
      </w:r>
      <w:r w:rsidRPr="009F72D8">
        <w:t xml:space="preserve"> Prezentul Regulament de Organizare </w:t>
      </w:r>
      <w:proofErr w:type="spellStart"/>
      <w:r w:rsidRPr="009F72D8">
        <w:t>şi</w:t>
      </w:r>
      <w:proofErr w:type="spellEnd"/>
      <w:r w:rsidRPr="009F72D8">
        <w:t xml:space="preserve"> </w:t>
      </w:r>
      <w:proofErr w:type="spellStart"/>
      <w:r w:rsidRPr="009F72D8">
        <w:t>Funcţionare</w:t>
      </w:r>
      <w:proofErr w:type="spellEnd"/>
      <w:r w:rsidRPr="009F72D8">
        <w:t xml:space="preserve"> a fost aprobat prin </w:t>
      </w:r>
      <w:r w:rsidRPr="009F72D8">
        <w:rPr>
          <w:b/>
          <w:bCs/>
        </w:rPr>
        <w:t>H.C.L.</w:t>
      </w:r>
      <w:r w:rsidRPr="009F72D8">
        <w:t xml:space="preserve"> </w:t>
      </w:r>
      <w:r w:rsidRPr="009F72D8">
        <w:rPr>
          <w:b/>
          <w:bCs/>
        </w:rPr>
        <w:t>nr</w:t>
      </w:r>
      <w:r w:rsidR="00C635C7">
        <w:rPr>
          <w:b/>
          <w:bCs/>
        </w:rPr>
        <w:t>. __________</w:t>
      </w:r>
    </w:p>
    <w:p w14:paraId="4F8291E4" w14:textId="77777777" w:rsidR="00523A12" w:rsidRPr="009F72D8" w:rsidRDefault="00523A12" w:rsidP="00D30F85">
      <w:pPr>
        <w:widowControl w:val="0"/>
        <w:tabs>
          <w:tab w:val="left" w:pos="0"/>
        </w:tabs>
        <w:autoSpaceDE w:val="0"/>
        <w:autoSpaceDN w:val="0"/>
        <w:adjustRightInd w:val="0"/>
        <w:spacing w:line="360" w:lineRule="auto"/>
        <w:jc w:val="both"/>
        <w:rPr>
          <w:b/>
          <w:bCs/>
          <w:sz w:val="28"/>
          <w:szCs w:val="28"/>
        </w:rPr>
      </w:pPr>
    </w:p>
    <w:p w14:paraId="5F23B1D1" w14:textId="77777777" w:rsidR="00523A12" w:rsidRPr="009F72D8" w:rsidRDefault="00523A12" w:rsidP="00D30F85">
      <w:pPr>
        <w:widowControl w:val="0"/>
        <w:tabs>
          <w:tab w:val="left" w:pos="0"/>
        </w:tabs>
        <w:autoSpaceDE w:val="0"/>
        <w:autoSpaceDN w:val="0"/>
        <w:adjustRightInd w:val="0"/>
        <w:spacing w:line="360" w:lineRule="auto"/>
        <w:jc w:val="both"/>
        <w:rPr>
          <w:b/>
          <w:bCs/>
        </w:rPr>
      </w:pPr>
    </w:p>
    <w:p w14:paraId="77697E88" w14:textId="77777777" w:rsidR="00C9333D" w:rsidRPr="009F72D8" w:rsidRDefault="00C9333D" w:rsidP="00D30F85">
      <w:pPr>
        <w:widowControl w:val="0"/>
        <w:tabs>
          <w:tab w:val="left" w:pos="0"/>
        </w:tabs>
        <w:autoSpaceDE w:val="0"/>
        <w:autoSpaceDN w:val="0"/>
        <w:adjustRightInd w:val="0"/>
        <w:spacing w:line="360" w:lineRule="auto"/>
        <w:jc w:val="both"/>
        <w:rPr>
          <w:b/>
          <w:bCs/>
          <w:lang w:val="fr-FR"/>
        </w:rPr>
      </w:pPr>
    </w:p>
    <w:sectPr w:rsidR="00C9333D" w:rsidRPr="009F72D8" w:rsidSect="00D30F85">
      <w:headerReference w:type="default" r:id="rId10"/>
      <w:pgSz w:w="12240" w:h="15840"/>
      <w:pgMar w:top="851" w:right="900" w:bottom="284" w:left="1440" w:header="283"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8CC0" w14:textId="77777777" w:rsidR="0009022D" w:rsidRPr="00243EB7" w:rsidRDefault="0009022D" w:rsidP="00F55DEB">
      <w:r w:rsidRPr="00243EB7">
        <w:separator/>
      </w:r>
    </w:p>
  </w:endnote>
  <w:endnote w:type="continuationSeparator" w:id="0">
    <w:p w14:paraId="1F4F7A9E" w14:textId="77777777" w:rsidR="0009022D" w:rsidRPr="00243EB7" w:rsidRDefault="0009022D" w:rsidP="00F55DEB">
      <w:r w:rsidRPr="00243E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838C" w14:textId="77777777" w:rsidR="0009022D" w:rsidRPr="00243EB7" w:rsidRDefault="0009022D" w:rsidP="00F55DEB">
      <w:r w:rsidRPr="00243EB7">
        <w:separator/>
      </w:r>
    </w:p>
  </w:footnote>
  <w:footnote w:type="continuationSeparator" w:id="0">
    <w:p w14:paraId="0C45FAFB" w14:textId="77777777" w:rsidR="0009022D" w:rsidRPr="00243EB7" w:rsidRDefault="0009022D" w:rsidP="00F55DEB">
      <w:r w:rsidRPr="00243E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DBDD" w14:textId="079964F9" w:rsidR="00265D02" w:rsidRPr="00243EB7" w:rsidRDefault="0009022D" w:rsidP="00D30F85">
    <w:pPr>
      <w:pStyle w:val="Antet"/>
      <w:jc w:val="right"/>
    </w:pPr>
    <w:sdt>
      <w:sdtPr>
        <w:rPr>
          <w:b/>
        </w:rPr>
        <w:id w:val="793113"/>
        <w:docPartObj>
          <w:docPartGallery w:val="Page Numbers (Margins)"/>
          <w:docPartUnique/>
        </w:docPartObj>
      </w:sdtPr>
      <w:sdtEndPr/>
      <w:sdtContent>
        <w:r w:rsidR="00265D02" w:rsidRPr="00243EB7">
          <w:rPr>
            <w:b/>
            <w:noProof/>
          </w:rPr>
          <mc:AlternateContent>
            <mc:Choice Requires="wps">
              <w:drawing>
                <wp:anchor distT="0" distB="0" distL="114300" distR="114300" simplePos="0" relativeHeight="251665408" behindDoc="0" locked="0" layoutInCell="0" allowOverlap="1" wp14:anchorId="39238083" wp14:editId="22060240">
                  <wp:simplePos x="0" y="0"/>
                  <wp:positionH relativeFrom="rightMargin">
                    <wp:align>right</wp:align>
                  </wp:positionH>
                  <mc:AlternateContent>
                    <mc:Choice Requires="wp14">
                      <wp:positionV relativeFrom="margin">
                        <wp14:pctPosVOffset>10000</wp14:pctPosVOffset>
                      </wp:positionV>
                    </mc:Choice>
                    <mc:Fallback>
                      <wp:positionV relativeFrom="page">
                        <wp:posOffset>1473835</wp:posOffset>
                      </wp:positionV>
                    </mc:Fallback>
                  </mc:AlternateContent>
                  <wp:extent cx="817245" cy="28575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84A53" w14:textId="67652B72" w:rsidR="00265D02" w:rsidRPr="00243EB7" w:rsidRDefault="00265D02">
                              <w:pPr>
                                <w:pBdr>
                                  <w:top w:val="single" w:sz="4" w:space="1" w:color="D8D8D8" w:themeColor="background1" w:themeShade="D8"/>
                                </w:pBdr>
                              </w:pP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9238083" id="Rectangle 6" o:spid="_x0000_s1026" style="position:absolute;left:0;text-align:left;margin-left:13.15pt;margin-top:0;width:64.35pt;height:22.5pt;z-index:251665408;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" o:allowincell="f" stroked="f">
                  <v:textbox style="mso-fit-shape-to-text:t" inset="0,,0">
                    <w:txbxContent>
                      <w:p w14:paraId="50A84A53" w14:textId="67652B72" w:rsidR="00265D02" w:rsidRPr="00243EB7" w:rsidRDefault="00265D02">
                        <w:pPr>
                          <w:pBdr>
                            <w:top w:val="single" w:sz="4" w:space="1" w:color="D8D8D8" w:themeColor="background1" w:themeShade="D8"/>
                          </w:pBdr>
                        </w:pP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126" o:spid="_x0000_i1025" style="width:9.75pt;height:3.75pt" coordsize="" o:spt="100" o:bullet="t" adj="0,,0" path="" stroked="f">
        <v:stroke joinstyle="miter"/>
        <v:imagedata r:id="rId1" o:title="image5"/>
        <v:formulas/>
        <v:path o:connecttype="segments"/>
      </v:shape>
    </w:pict>
  </w:numPicBullet>
  <w:abstractNum w:abstractNumId="0" w15:restartNumberingAfterBreak="0">
    <w:nsid w:val="006D73D8"/>
    <w:multiLevelType w:val="hybridMultilevel"/>
    <w:tmpl w:val="EC5C4840"/>
    <w:lvl w:ilvl="0" w:tplc="04180001">
      <w:start w:val="1"/>
      <w:numFmt w:val="bullet"/>
      <w:lvlText w:val=""/>
      <w:lvlJc w:val="left"/>
      <w:pPr>
        <w:ind w:left="3420" w:hanging="360"/>
      </w:pPr>
      <w:rPr>
        <w:rFonts w:ascii="Symbol" w:hAnsi="Symbol" w:hint="default"/>
      </w:rPr>
    </w:lvl>
    <w:lvl w:ilvl="1" w:tplc="04180003">
      <w:start w:val="1"/>
      <w:numFmt w:val="bullet"/>
      <w:lvlText w:val="o"/>
      <w:lvlJc w:val="left"/>
      <w:pPr>
        <w:ind w:left="4140" w:hanging="360"/>
      </w:pPr>
      <w:rPr>
        <w:rFonts w:ascii="Courier New" w:hAnsi="Courier New" w:cs="Courier New" w:hint="default"/>
      </w:rPr>
    </w:lvl>
    <w:lvl w:ilvl="2" w:tplc="04180005" w:tentative="1">
      <w:start w:val="1"/>
      <w:numFmt w:val="bullet"/>
      <w:lvlText w:val=""/>
      <w:lvlJc w:val="left"/>
      <w:pPr>
        <w:ind w:left="4860" w:hanging="360"/>
      </w:pPr>
      <w:rPr>
        <w:rFonts w:ascii="Wingdings" w:hAnsi="Wingdings" w:hint="default"/>
      </w:rPr>
    </w:lvl>
    <w:lvl w:ilvl="3" w:tplc="04180001" w:tentative="1">
      <w:start w:val="1"/>
      <w:numFmt w:val="bullet"/>
      <w:lvlText w:val=""/>
      <w:lvlJc w:val="left"/>
      <w:pPr>
        <w:ind w:left="5580" w:hanging="360"/>
      </w:pPr>
      <w:rPr>
        <w:rFonts w:ascii="Symbol" w:hAnsi="Symbol" w:hint="default"/>
      </w:rPr>
    </w:lvl>
    <w:lvl w:ilvl="4" w:tplc="04180003" w:tentative="1">
      <w:start w:val="1"/>
      <w:numFmt w:val="bullet"/>
      <w:lvlText w:val="o"/>
      <w:lvlJc w:val="left"/>
      <w:pPr>
        <w:ind w:left="6300" w:hanging="360"/>
      </w:pPr>
      <w:rPr>
        <w:rFonts w:ascii="Courier New" w:hAnsi="Courier New" w:cs="Courier New" w:hint="default"/>
      </w:rPr>
    </w:lvl>
    <w:lvl w:ilvl="5" w:tplc="04180005" w:tentative="1">
      <w:start w:val="1"/>
      <w:numFmt w:val="bullet"/>
      <w:lvlText w:val=""/>
      <w:lvlJc w:val="left"/>
      <w:pPr>
        <w:ind w:left="7020" w:hanging="360"/>
      </w:pPr>
      <w:rPr>
        <w:rFonts w:ascii="Wingdings" w:hAnsi="Wingdings" w:hint="default"/>
      </w:rPr>
    </w:lvl>
    <w:lvl w:ilvl="6" w:tplc="04180001" w:tentative="1">
      <w:start w:val="1"/>
      <w:numFmt w:val="bullet"/>
      <w:lvlText w:val=""/>
      <w:lvlJc w:val="left"/>
      <w:pPr>
        <w:ind w:left="7740" w:hanging="360"/>
      </w:pPr>
      <w:rPr>
        <w:rFonts w:ascii="Symbol" w:hAnsi="Symbol" w:hint="default"/>
      </w:rPr>
    </w:lvl>
    <w:lvl w:ilvl="7" w:tplc="04180003" w:tentative="1">
      <w:start w:val="1"/>
      <w:numFmt w:val="bullet"/>
      <w:lvlText w:val="o"/>
      <w:lvlJc w:val="left"/>
      <w:pPr>
        <w:ind w:left="8460" w:hanging="360"/>
      </w:pPr>
      <w:rPr>
        <w:rFonts w:ascii="Courier New" w:hAnsi="Courier New" w:cs="Courier New" w:hint="default"/>
      </w:rPr>
    </w:lvl>
    <w:lvl w:ilvl="8" w:tplc="04180005" w:tentative="1">
      <w:start w:val="1"/>
      <w:numFmt w:val="bullet"/>
      <w:lvlText w:val=""/>
      <w:lvlJc w:val="left"/>
      <w:pPr>
        <w:ind w:left="9180" w:hanging="360"/>
      </w:pPr>
      <w:rPr>
        <w:rFonts w:ascii="Wingdings" w:hAnsi="Wingdings" w:hint="default"/>
      </w:rPr>
    </w:lvl>
  </w:abstractNum>
  <w:abstractNum w:abstractNumId="1" w15:restartNumberingAfterBreak="0">
    <w:nsid w:val="042A76DF"/>
    <w:multiLevelType w:val="hybridMultilevel"/>
    <w:tmpl w:val="419692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6801AD"/>
    <w:multiLevelType w:val="hybridMultilevel"/>
    <w:tmpl w:val="73B0B14E"/>
    <w:lvl w:ilvl="0" w:tplc="E446E63E">
      <w:start w:val="1"/>
      <w:numFmt w:val="decimal"/>
      <w:lvlText w:val="%1."/>
      <w:lvlJc w:val="left"/>
      <w:pPr>
        <w:ind w:left="720" w:hanging="6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 w15:restartNumberingAfterBreak="0">
    <w:nsid w:val="0AA641A9"/>
    <w:multiLevelType w:val="hybridMultilevel"/>
    <w:tmpl w:val="7BC83942"/>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2A2EB3"/>
    <w:multiLevelType w:val="hybridMultilevel"/>
    <w:tmpl w:val="1BEA3F7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E0210EC"/>
    <w:multiLevelType w:val="hybridMultilevel"/>
    <w:tmpl w:val="CC6842E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917B08"/>
    <w:multiLevelType w:val="hybridMultilevel"/>
    <w:tmpl w:val="81562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5E1A2C"/>
    <w:multiLevelType w:val="hybridMultilevel"/>
    <w:tmpl w:val="3104E31E"/>
    <w:lvl w:ilvl="0" w:tplc="3A90053C">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F262D"/>
    <w:multiLevelType w:val="multilevel"/>
    <w:tmpl w:val="96FE073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051538"/>
    <w:multiLevelType w:val="multilevel"/>
    <w:tmpl w:val="97E475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34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B1429"/>
    <w:multiLevelType w:val="hybridMultilevel"/>
    <w:tmpl w:val="EEFE2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2770F"/>
    <w:multiLevelType w:val="multilevel"/>
    <w:tmpl w:val="6A1C33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FF4E6E"/>
    <w:multiLevelType w:val="hybridMultilevel"/>
    <w:tmpl w:val="12C8E3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CC14B70"/>
    <w:multiLevelType w:val="multilevel"/>
    <w:tmpl w:val="7B44438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000498B"/>
    <w:multiLevelType w:val="hybridMultilevel"/>
    <w:tmpl w:val="36E4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740F8"/>
    <w:multiLevelType w:val="hybridMultilevel"/>
    <w:tmpl w:val="A6BADCAE"/>
    <w:lvl w:ilvl="0" w:tplc="EA9272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4A766D2"/>
    <w:multiLevelType w:val="hybridMultilevel"/>
    <w:tmpl w:val="D4CE77A0"/>
    <w:lvl w:ilvl="0" w:tplc="04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7" w15:restartNumberingAfterBreak="0">
    <w:nsid w:val="25CA6CED"/>
    <w:multiLevelType w:val="hybridMultilevel"/>
    <w:tmpl w:val="1E88A690"/>
    <w:lvl w:ilvl="0" w:tplc="FFFFFFFF">
      <w:start w:val="1"/>
      <w:numFmt w:val="bullet"/>
      <w:lvlText w:val=""/>
      <w:lvlJc w:val="left"/>
      <w:pPr>
        <w:ind w:left="2700" w:hanging="360"/>
      </w:pPr>
      <w:rPr>
        <w:rFonts w:ascii="Symbol" w:hAnsi="Symbol" w:hint="default"/>
      </w:rPr>
    </w:lvl>
    <w:lvl w:ilvl="1" w:tplc="04180001">
      <w:start w:val="1"/>
      <w:numFmt w:val="bullet"/>
      <w:lvlText w:val=""/>
      <w:lvlJc w:val="left"/>
      <w:pPr>
        <w:ind w:left="2700" w:hanging="360"/>
      </w:pPr>
      <w:rPr>
        <w:rFonts w:ascii="Symbol" w:hAnsi="Symbol"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FFFFFFFF" w:tentative="1">
      <w:start w:val="1"/>
      <w:numFmt w:val="bullet"/>
      <w:lvlText w:val="o"/>
      <w:lvlJc w:val="left"/>
      <w:pPr>
        <w:ind w:left="5580" w:hanging="360"/>
      </w:pPr>
      <w:rPr>
        <w:rFonts w:ascii="Courier New" w:hAnsi="Courier New" w:cs="Courier New"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18" w15:restartNumberingAfterBreak="0">
    <w:nsid w:val="27D43122"/>
    <w:multiLevelType w:val="hybridMultilevel"/>
    <w:tmpl w:val="B3F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0151E"/>
    <w:multiLevelType w:val="hybridMultilevel"/>
    <w:tmpl w:val="B97A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7D5B56"/>
    <w:multiLevelType w:val="hybridMultilevel"/>
    <w:tmpl w:val="98FEAC4C"/>
    <w:lvl w:ilvl="0" w:tplc="0418000F">
      <w:start w:val="1"/>
      <w:numFmt w:val="decimal"/>
      <w:lvlText w:val="%1."/>
      <w:lvlJc w:val="left"/>
      <w:pPr>
        <w:ind w:left="786" w:hanging="360"/>
      </w:p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1" w15:restartNumberingAfterBreak="0">
    <w:nsid w:val="2C365E98"/>
    <w:multiLevelType w:val="hybridMultilevel"/>
    <w:tmpl w:val="51C091D6"/>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CE754CB"/>
    <w:multiLevelType w:val="hybridMultilevel"/>
    <w:tmpl w:val="4A68DACE"/>
    <w:lvl w:ilvl="0" w:tplc="04090017">
      <w:start w:val="1"/>
      <w:numFmt w:val="lowerLetter"/>
      <w:lvlText w:val="%1)"/>
      <w:lvlJc w:val="left"/>
      <w:pPr>
        <w:ind w:left="720" w:hanging="360"/>
      </w:pPr>
      <w:rPr>
        <w:rFonts w:hint="default"/>
      </w:rPr>
    </w:lvl>
    <w:lvl w:ilvl="1" w:tplc="DC5A0EFC">
      <w:start w:val="1"/>
      <w:numFmt w:val="decimal"/>
      <w:lvlText w:val="%2."/>
      <w:lvlJc w:val="left"/>
      <w:pPr>
        <w:ind w:left="1800" w:hanging="720"/>
      </w:pPr>
      <w:rPr>
        <w:rFonts w:hint="default"/>
      </w:rPr>
    </w:lvl>
    <w:lvl w:ilvl="2" w:tplc="9DA0A7AA">
      <w:start w:val="18"/>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8D2747"/>
    <w:multiLevelType w:val="hybridMultilevel"/>
    <w:tmpl w:val="093CAC5C"/>
    <w:lvl w:ilvl="0" w:tplc="04180001">
      <w:start w:val="1"/>
      <w:numFmt w:val="bullet"/>
      <w:lvlText w:val=""/>
      <w:lvlJc w:val="left"/>
      <w:pPr>
        <w:ind w:left="3420" w:hanging="360"/>
      </w:pPr>
      <w:rPr>
        <w:rFonts w:ascii="Symbol" w:hAnsi="Symbol" w:hint="default"/>
      </w:rPr>
    </w:lvl>
    <w:lvl w:ilvl="1" w:tplc="04180003">
      <w:start w:val="1"/>
      <w:numFmt w:val="bullet"/>
      <w:lvlText w:val="o"/>
      <w:lvlJc w:val="left"/>
      <w:pPr>
        <w:ind w:left="4140" w:hanging="360"/>
      </w:pPr>
      <w:rPr>
        <w:rFonts w:ascii="Courier New" w:hAnsi="Courier New" w:cs="Courier New" w:hint="default"/>
      </w:rPr>
    </w:lvl>
    <w:lvl w:ilvl="2" w:tplc="04180005" w:tentative="1">
      <w:start w:val="1"/>
      <w:numFmt w:val="bullet"/>
      <w:lvlText w:val=""/>
      <w:lvlJc w:val="left"/>
      <w:pPr>
        <w:ind w:left="4860" w:hanging="360"/>
      </w:pPr>
      <w:rPr>
        <w:rFonts w:ascii="Wingdings" w:hAnsi="Wingdings" w:hint="default"/>
      </w:rPr>
    </w:lvl>
    <w:lvl w:ilvl="3" w:tplc="04180001" w:tentative="1">
      <w:start w:val="1"/>
      <w:numFmt w:val="bullet"/>
      <w:lvlText w:val=""/>
      <w:lvlJc w:val="left"/>
      <w:pPr>
        <w:ind w:left="5580" w:hanging="360"/>
      </w:pPr>
      <w:rPr>
        <w:rFonts w:ascii="Symbol" w:hAnsi="Symbol" w:hint="default"/>
      </w:rPr>
    </w:lvl>
    <w:lvl w:ilvl="4" w:tplc="04180003" w:tentative="1">
      <w:start w:val="1"/>
      <w:numFmt w:val="bullet"/>
      <w:lvlText w:val="o"/>
      <w:lvlJc w:val="left"/>
      <w:pPr>
        <w:ind w:left="6300" w:hanging="360"/>
      </w:pPr>
      <w:rPr>
        <w:rFonts w:ascii="Courier New" w:hAnsi="Courier New" w:cs="Courier New" w:hint="default"/>
      </w:rPr>
    </w:lvl>
    <w:lvl w:ilvl="5" w:tplc="04180005" w:tentative="1">
      <w:start w:val="1"/>
      <w:numFmt w:val="bullet"/>
      <w:lvlText w:val=""/>
      <w:lvlJc w:val="left"/>
      <w:pPr>
        <w:ind w:left="7020" w:hanging="360"/>
      </w:pPr>
      <w:rPr>
        <w:rFonts w:ascii="Wingdings" w:hAnsi="Wingdings" w:hint="default"/>
      </w:rPr>
    </w:lvl>
    <w:lvl w:ilvl="6" w:tplc="04180001" w:tentative="1">
      <w:start w:val="1"/>
      <w:numFmt w:val="bullet"/>
      <w:lvlText w:val=""/>
      <w:lvlJc w:val="left"/>
      <w:pPr>
        <w:ind w:left="7740" w:hanging="360"/>
      </w:pPr>
      <w:rPr>
        <w:rFonts w:ascii="Symbol" w:hAnsi="Symbol" w:hint="default"/>
      </w:rPr>
    </w:lvl>
    <w:lvl w:ilvl="7" w:tplc="04180003" w:tentative="1">
      <w:start w:val="1"/>
      <w:numFmt w:val="bullet"/>
      <w:lvlText w:val="o"/>
      <w:lvlJc w:val="left"/>
      <w:pPr>
        <w:ind w:left="8460" w:hanging="360"/>
      </w:pPr>
      <w:rPr>
        <w:rFonts w:ascii="Courier New" w:hAnsi="Courier New" w:cs="Courier New" w:hint="default"/>
      </w:rPr>
    </w:lvl>
    <w:lvl w:ilvl="8" w:tplc="04180005" w:tentative="1">
      <w:start w:val="1"/>
      <w:numFmt w:val="bullet"/>
      <w:lvlText w:val=""/>
      <w:lvlJc w:val="left"/>
      <w:pPr>
        <w:ind w:left="9180" w:hanging="360"/>
      </w:pPr>
      <w:rPr>
        <w:rFonts w:ascii="Wingdings" w:hAnsi="Wingdings" w:hint="default"/>
      </w:rPr>
    </w:lvl>
  </w:abstractNum>
  <w:abstractNum w:abstractNumId="24" w15:restartNumberingAfterBreak="0">
    <w:nsid w:val="2EFA76F0"/>
    <w:multiLevelType w:val="hybridMultilevel"/>
    <w:tmpl w:val="7FEC15B4"/>
    <w:lvl w:ilvl="0" w:tplc="2A2E897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EFF26C3"/>
    <w:multiLevelType w:val="hybridMultilevel"/>
    <w:tmpl w:val="5E9CF3B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53422"/>
    <w:multiLevelType w:val="hybridMultilevel"/>
    <w:tmpl w:val="64161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0ED251A"/>
    <w:multiLevelType w:val="hybridMultilevel"/>
    <w:tmpl w:val="1BFE2F3C"/>
    <w:lvl w:ilvl="0" w:tplc="FFFFFFFF">
      <w:start w:val="1"/>
      <w:numFmt w:val="bullet"/>
      <w:lvlText w:val=""/>
      <w:lvlJc w:val="left"/>
      <w:pPr>
        <w:tabs>
          <w:tab w:val="num" w:pos="1800"/>
        </w:tabs>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8" w15:restartNumberingAfterBreak="0">
    <w:nsid w:val="30F43185"/>
    <w:multiLevelType w:val="hybridMultilevel"/>
    <w:tmpl w:val="44A62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8155CB"/>
    <w:multiLevelType w:val="hybridMultilevel"/>
    <w:tmpl w:val="3084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A05497"/>
    <w:multiLevelType w:val="hybridMultilevel"/>
    <w:tmpl w:val="C8CCF1D4"/>
    <w:lvl w:ilvl="0" w:tplc="0409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1" w15:restartNumberingAfterBreak="0">
    <w:nsid w:val="33B31B25"/>
    <w:multiLevelType w:val="hybridMultilevel"/>
    <w:tmpl w:val="56FC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4D2C2C"/>
    <w:multiLevelType w:val="multilevel"/>
    <w:tmpl w:val="A2B4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488E681"/>
    <w:multiLevelType w:val="hybridMultilevel"/>
    <w:tmpl w:val="C62400DA"/>
    <w:lvl w:ilvl="0" w:tplc="FB0240C2">
      <w:start w:val="1"/>
      <w:numFmt w:val="bullet"/>
      <w:lvlText w:val=""/>
      <w:lvlJc w:val="left"/>
      <w:pPr>
        <w:ind w:left="720" w:hanging="360"/>
      </w:pPr>
      <w:rPr>
        <w:rFonts w:ascii="Symbol" w:hAnsi="Symbol" w:hint="default"/>
      </w:rPr>
    </w:lvl>
    <w:lvl w:ilvl="1" w:tplc="CD62CA28">
      <w:start w:val="1"/>
      <w:numFmt w:val="bullet"/>
      <w:lvlText w:val="o"/>
      <w:lvlJc w:val="left"/>
      <w:pPr>
        <w:ind w:left="1440" w:hanging="360"/>
      </w:pPr>
      <w:rPr>
        <w:rFonts w:ascii="Courier New" w:hAnsi="Courier New" w:hint="default"/>
      </w:rPr>
    </w:lvl>
    <w:lvl w:ilvl="2" w:tplc="11C045E6">
      <w:start w:val="1"/>
      <w:numFmt w:val="bullet"/>
      <w:lvlText w:val=""/>
      <w:lvlJc w:val="left"/>
      <w:pPr>
        <w:ind w:left="2160" w:hanging="360"/>
      </w:pPr>
      <w:rPr>
        <w:rFonts w:ascii="Wingdings" w:hAnsi="Wingdings" w:hint="default"/>
      </w:rPr>
    </w:lvl>
    <w:lvl w:ilvl="3" w:tplc="0B504654">
      <w:start w:val="1"/>
      <w:numFmt w:val="bullet"/>
      <w:lvlText w:val=""/>
      <w:lvlJc w:val="left"/>
      <w:pPr>
        <w:ind w:left="2880" w:hanging="360"/>
      </w:pPr>
      <w:rPr>
        <w:rFonts w:ascii="Symbol" w:hAnsi="Symbol" w:hint="default"/>
      </w:rPr>
    </w:lvl>
    <w:lvl w:ilvl="4" w:tplc="5C9E706A">
      <w:start w:val="1"/>
      <w:numFmt w:val="bullet"/>
      <w:lvlText w:val="o"/>
      <w:lvlJc w:val="left"/>
      <w:pPr>
        <w:ind w:left="3600" w:hanging="360"/>
      </w:pPr>
      <w:rPr>
        <w:rFonts w:ascii="Courier New" w:hAnsi="Courier New" w:hint="default"/>
      </w:rPr>
    </w:lvl>
    <w:lvl w:ilvl="5" w:tplc="091CE090">
      <w:start w:val="1"/>
      <w:numFmt w:val="bullet"/>
      <w:lvlText w:val=""/>
      <w:lvlJc w:val="left"/>
      <w:pPr>
        <w:ind w:left="4320" w:hanging="360"/>
      </w:pPr>
      <w:rPr>
        <w:rFonts w:ascii="Wingdings" w:hAnsi="Wingdings" w:hint="default"/>
      </w:rPr>
    </w:lvl>
    <w:lvl w:ilvl="6" w:tplc="6ED2E0F8">
      <w:start w:val="1"/>
      <w:numFmt w:val="bullet"/>
      <w:lvlText w:val=""/>
      <w:lvlJc w:val="left"/>
      <w:pPr>
        <w:ind w:left="5040" w:hanging="360"/>
      </w:pPr>
      <w:rPr>
        <w:rFonts w:ascii="Symbol" w:hAnsi="Symbol" w:hint="default"/>
      </w:rPr>
    </w:lvl>
    <w:lvl w:ilvl="7" w:tplc="2E50FDB8">
      <w:start w:val="1"/>
      <w:numFmt w:val="bullet"/>
      <w:lvlText w:val="o"/>
      <w:lvlJc w:val="left"/>
      <w:pPr>
        <w:ind w:left="5760" w:hanging="360"/>
      </w:pPr>
      <w:rPr>
        <w:rFonts w:ascii="Courier New" w:hAnsi="Courier New" w:hint="default"/>
      </w:rPr>
    </w:lvl>
    <w:lvl w:ilvl="8" w:tplc="1B34DB98">
      <w:start w:val="1"/>
      <w:numFmt w:val="bullet"/>
      <w:lvlText w:val=""/>
      <w:lvlJc w:val="left"/>
      <w:pPr>
        <w:ind w:left="6480" w:hanging="360"/>
      </w:pPr>
      <w:rPr>
        <w:rFonts w:ascii="Wingdings" w:hAnsi="Wingdings" w:hint="default"/>
      </w:rPr>
    </w:lvl>
  </w:abstractNum>
  <w:abstractNum w:abstractNumId="34" w15:restartNumberingAfterBreak="0">
    <w:nsid w:val="34F0156C"/>
    <w:multiLevelType w:val="hybridMultilevel"/>
    <w:tmpl w:val="F17CDF4C"/>
    <w:lvl w:ilvl="0" w:tplc="04180001">
      <w:start w:val="1"/>
      <w:numFmt w:val="bullet"/>
      <w:lvlText w:val=""/>
      <w:lvlJc w:val="left"/>
      <w:pPr>
        <w:ind w:left="3420" w:hanging="360"/>
      </w:pPr>
      <w:rPr>
        <w:rFonts w:ascii="Symbol" w:hAnsi="Symbol" w:hint="default"/>
      </w:rPr>
    </w:lvl>
    <w:lvl w:ilvl="1" w:tplc="04180003">
      <w:start w:val="1"/>
      <w:numFmt w:val="bullet"/>
      <w:lvlText w:val="o"/>
      <w:lvlJc w:val="left"/>
      <w:pPr>
        <w:ind w:left="4140" w:hanging="360"/>
      </w:pPr>
      <w:rPr>
        <w:rFonts w:ascii="Courier New" w:hAnsi="Courier New" w:cs="Courier New" w:hint="default"/>
      </w:rPr>
    </w:lvl>
    <w:lvl w:ilvl="2" w:tplc="04180005" w:tentative="1">
      <w:start w:val="1"/>
      <w:numFmt w:val="bullet"/>
      <w:lvlText w:val=""/>
      <w:lvlJc w:val="left"/>
      <w:pPr>
        <w:ind w:left="4860" w:hanging="360"/>
      </w:pPr>
      <w:rPr>
        <w:rFonts w:ascii="Wingdings" w:hAnsi="Wingdings" w:hint="default"/>
      </w:rPr>
    </w:lvl>
    <w:lvl w:ilvl="3" w:tplc="04180001" w:tentative="1">
      <w:start w:val="1"/>
      <w:numFmt w:val="bullet"/>
      <w:lvlText w:val=""/>
      <w:lvlJc w:val="left"/>
      <w:pPr>
        <w:ind w:left="5580" w:hanging="360"/>
      </w:pPr>
      <w:rPr>
        <w:rFonts w:ascii="Symbol" w:hAnsi="Symbol" w:hint="default"/>
      </w:rPr>
    </w:lvl>
    <w:lvl w:ilvl="4" w:tplc="04180003" w:tentative="1">
      <w:start w:val="1"/>
      <w:numFmt w:val="bullet"/>
      <w:lvlText w:val="o"/>
      <w:lvlJc w:val="left"/>
      <w:pPr>
        <w:ind w:left="6300" w:hanging="360"/>
      </w:pPr>
      <w:rPr>
        <w:rFonts w:ascii="Courier New" w:hAnsi="Courier New" w:cs="Courier New" w:hint="default"/>
      </w:rPr>
    </w:lvl>
    <w:lvl w:ilvl="5" w:tplc="04180005" w:tentative="1">
      <w:start w:val="1"/>
      <w:numFmt w:val="bullet"/>
      <w:lvlText w:val=""/>
      <w:lvlJc w:val="left"/>
      <w:pPr>
        <w:ind w:left="7020" w:hanging="360"/>
      </w:pPr>
      <w:rPr>
        <w:rFonts w:ascii="Wingdings" w:hAnsi="Wingdings" w:hint="default"/>
      </w:rPr>
    </w:lvl>
    <w:lvl w:ilvl="6" w:tplc="04180001" w:tentative="1">
      <w:start w:val="1"/>
      <w:numFmt w:val="bullet"/>
      <w:lvlText w:val=""/>
      <w:lvlJc w:val="left"/>
      <w:pPr>
        <w:ind w:left="7740" w:hanging="360"/>
      </w:pPr>
      <w:rPr>
        <w:rFonts w:ascii="Symbol" w:hAnsi="Symbol" w:hint="default"/>
      </w:rPr>
    </w:lvl>
    <w:lvl w:ilvl="7" w:tplc="04180003" w:tentative="1">
      <w:start w:val="1"/>
      <w:numFmt w:val="bullet"/>
      <w:lvlText w:val="o"/>
      <w:lvlJc w:val="left"/>
      <w:pPr>
        <w:ind w:left="8460" w:hanging="360"/>
      </w:pPr>
      <w:rPr>
        <w:rFonts w:ascii="Courier New" w:hAnsi="Courier New" w:cs="Courier New" w:hint="default"/>
      </w:rPr>
    </w:lvl>
    <w:lvl w:ilvl="8" w:tplc="04180005" w:tentative="1">
      <w:start w:val="1"/>
      <w:numFmt w:val="bullet"/>
      <w:lvlText w:val=""/>
      <w:lvlJc w:val="left"/>
      <w:pPr>
        <w:ind w:left="9180" w:hanging="360"/>
      </w:pPr>
      <w:rPr>
        <w:rFonts w:ascii="Wingdings" w:hAnsi="Wingdings" w:hint="default"/>
      </w:rPr>
    </w:lvl>
  </w:abstractNum>
  <w:abstractNum w:abstractNumId="35" w15:restartNumberingAfterBreak="0">
    <w:nsid w:val="37C01252"/>
    <w:multiLevelType w:val="hybridMultilevel"/>
    <w:tmpl w:val="14CC4826"/>
    <w:lvl w:ilvl="0" w:tplc="3F481038">
      <w:start w:val="4"/>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AFD74">
      <w:start w:val="1"/>
      <w:numFmt w:val="bullet"/>
      <w:lvlText w:val="•"/>
      <w:lvlPicBulletId w:val="0"/>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E2AF6">
      <w:start w:val="1"/>
      <w:numFmt w:val="bullet"/>
      <w:lvlText w:val="▪"/>
      <w:lvlJc w:val="left"/>
      <w:pPr>
        <w:ind w:left="1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61F60">
      <w:start w:val="1"/>
      <w:numFmt w:val="bullet"/>
      <w:lvlText w:val="•"/>
      <w:lvlJc w:val="left"/>
      <w:pPr>
        <w:ind w:left="2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6D92">
      <w:start w:val="1"/>
      <w:numFmt w:val="bullet"/>
      <w:lvlText w:val="o"/>
      <w:lvlJc w:val="left"/>
      <w:pPr>
        <w:ind w:left="3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00D192">
      <w:start w:val="1"/>
      <w:numFmt w:val="bullet"/>
      <w:lvlText w:val="▪"/>
      <w:lvlJc w:val="left"/>
      <w:pPr>
        <w:ind w:left="3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ACB44">
      <w:start w:val="1"/>
      <w:numFmt w:val="bullet"/>
      <w:lvlText w:val="•"/>
      <w:lvlJc w:val="left"/>
      <w:pPr>
        <w:ind w:left="4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CC6EE">
      <w:start w:val="1"/>
      <w:numFmt w:val="bullet"/>
      <w:lvlText w:val="o"/>
      <w:lvlJc w:val="left"/>
      <w:pPr>
        <w:ind w:left="5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0690C">
      <w:start w:val="1"/>
      <w:numFmt w:val="bullet"/>
      <w:lvlText w:val="▪"/>
      <w:lvlJc w:val="left"/>
      <w:pPr>
        <w:ind w:left="5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92041FC"/>
    <w:multiLevelType w:val="hybridMultilevel"/>
    <w:tmpl w:val="675CC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4A76A7"/>
    <w:multiLevelType w:val="hybridMultilevel"/>
    <w:tmpl w:val="904062E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3B060652"/>
    <w:multiLevelType w:val="hybridMultilevel"/>
    <w:tmpl w:val="2FAC451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3B1E330E"/>
    <w:multiLevelType w:val="hybridMultilevel"/>
    <w:tmpl w:val="84FAF570"/>
    <w:lvl w:ilvl="0" w:tplc="726E4972">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3B560BA2"/>
    <w:multiLevelType w:val="hybridMultilevel"/>
    <w:tmpl w:val="13CE45C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BD6531F"/>
    <w:multiLevelType w:val="multilevel"/>
    <w:tmpl w:val="487AF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701338"/>
    <w:multiLevelType w:val="hybridMultilevel"/>
    <w:tmpl w:val="0B74BC5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40C16F83"/>
    <w:multiLevelType w:val="hybridMultilevel"/>
    <w:tmpl w:val="A0B272AE"/>
    <w:lvl w:ilvl="0" w:tplc="0418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41B56EF0"/>
    <w:multiLevelType w:val="hybridMultilevel"/>
    <w:tmpl w:val="3FCE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1E06F5F"/>
    <w:multiLevelType w:val="hybridMultilevel"/>
    <w:tmpl w:val="C38EC636"/>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43427268"/>
    <w:multiLevelType w:val="hybridMultilevel"/>
    <w:tmpl w:val="89E6A19A"/>
    <w:lvl w:ilvl="0" w:tplc="0409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7" w15:restartNumberingAfterBreak="0">
    <w:nsid w:val="45C444EA"/>
    <w:multiLevelType w:val="hybridMultilevel"/>
    <w:tmpl w:val="2D4645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47752765"/>
    <w:multiLevelType w:val="hybridMultilevel"/>
    <w:tmpl w:val="15EEA72C"/>
    <w:lvl w:ilvl="0" w:tplc="04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49" w15:restartNumberingAfterBreak="0">
    <w:nsid w:val="47AD76D7"/>
    <w:multiLevelType w:val="hybridMultilevel"/>
    <w:tmpl w:val="C744182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48D73425"/>
    <w:multiLevelType w:val="hybridMultilevel"/>
    <w:tmpl w:val="EFF4FE38"/>
    <w:lvl w:ilvl="0" w:tplc="04180001">
      <w:start w:val="1"/>
      <w:numFmt w:val="bullet"/>
      <w:lvlText w:val=""/>
      <w:lvlJc w:val="left"/>
      <w:pPr>
        <w:ind w:left="2700" w:hanging="360"/>
      </w:pPr>
      <w:rPr>
        <w:rFonts w:ascii="Symbol" w:hAnsi="Symbol" w:hint="default"/>
      </w:rPr>
    </w:lvl>
    <w:lvl w:ilvl="1" w:tplc="84B4771E">
      <w:start w:val="18"/>
      <w:numFmt w:val="bullet"/>
      <w:lvlText w:val="•"/>
      <w:lvlJc w:val="left"/>
      <w:pPr>
        <w:ind w:left="3780" w:hanging="720"/>
      </w:pPr>
      <w:rPr>
        <w:rFonts w:ascii="Times New Roman" w:eastAsia="Times New Roman" w:hAnsi="Times New Roman" w:cs="Times New Roman" w:hint="default"/>
      </w:rPr>
    </w:lvl>
    <w:lvl w:ilvl="2" w:tplc="04180005" w:tentative="1">
      <w:start w:val="1"/>
      <w:numFmt w:val="bullet"/>
      <w:lvlText w:val=""/>
      <w:lvlJc w:val="left"/>
      <w:pPr>
        <w:ind w:left="4140" w:hanging="360"/>
      </w:pPr>
      <w:rPr>
        <w:rFonts w:ascii="Wingdings" w:hAnsi="Wingdings" w:hint="default"/>
      </w:rPr>
    </w:lvl>
    <w:lvl w:ilvl="3" w:tplc="04180001" w:tentative="1">
      <w:start w:val="1"/>
      <w:numFmt w:val="bullet"/>
      <w:lvlText w:val=""/>
      <w:lvlJc w:val="left"/>
      <w:pPr>
        <w:ind w:left="4860" w:hanging="360"/>
      </w:pPr>
      <w:rPr>
        <w:rFonts w:ascii="Symbol" w:hAnsi="Symbol" w:hint="default"/>
      </w:rPr>
    </w:lvl>
    <w:lvl w:ilvl="4" w:tplc="04180003" w:tentative="1">
      <w:start w:val="1"/>
      <w:numFmt w:val="bullet"/>
      <w:lvlText w:val="o"/>
      <w:lvlJc w:val="left"/>
      <w:pPr>
        <w:ind w:left="5580" w:hanging="360"/>
      </w:pPr>
      <w:rPr>
        <w:rFonts w:ascii="Courier New" w:hAnsi="Courier New" w:cs="Courier New" w:hint="default"/>
      </w:rPr>
    </w:lvl>
    <w:lvl w:ilvl="5" w:tplc="04180005" w:tentative="1">
      <w:start w:val="1"/>
      <w:numFmt w:val="bullet"/>
      <w:lvlText w:val=""/>
      <w:lvlJc w:val="left"/>
      <w:pPr>
        <w:ind w:left="6300" w:hanging="360"/>
      </w:pPr>
      <w:rPr>
        <w:rFonts w:ascii="Wingdings" w:hAnsi="Wingdings" w:hint="default"/>
      </w:rPr>
    </w:lvl>
    <w:lvl w:ilvl="6" w:tplc="04180001" w:tentative="1">
      <w:start w:val="1"/>
      <w:numFmt w:val="bullet"/>
      <w:lvlText w:val=""/>
      <w:lvlJc w:val="left"/>
      <w:pPr>
        <w:ind w:left="7020" w:hanging="360"/>
      </w:pPr>
      <w:rPr>
        <w:rFonts w:ascii="Symbol" w:hAnsi="Symbol" w:hint="default"/>
      </w:rPr>
    </w:lvl>
    <w:lvl w:ilvl="7" w:tplc="04180003" w:tentative="1">
      <w:start w:val="1"/>
      <w:numFmt w:val="bullet"/>
      <w:lvlText w:val="o"/>
      <w:lvlJc w:val="left"/>
      <w:pPr>
        <w:ind w:left="7740" w:hanging="360"/>
      </w:pPr>
      <w:rPr>
        <w:rFonts w:ascii="Courier New" w:hAnsi="Courier New" w:cs="Courier New" w:hint="default"/>
      </w:rPr>
    </w:lvl>
    <w:lvl w:ilvl="8" w:tplc="04180005" w:tentative="1">
      <w:start w:val="1"/>
      <w:numFmt w:val="bullet"/>
      <w:lvlText w:val=""/>
      <w:lvlJc w:val="left"/>
      <w:pPr>
        <w:ind w:left="8460" w:hanging="360"/>
      </w:pPr>
      <w:rPr>
        <w:rFonts w:ascii="Wingdings" w:hAnsi="Wingdings" w:hint="default"/>
      </w:rPr>
    </w:lvl>
  </w:abstractNum>
  <w:abstractNum w:abstractNumId="51" w15:restartNumberingAfterBreak="0">
    <w:nsid w:val="49021C7C"/>
    <w:multiLevelType w:val="hybridMultilevel"/>
    <w:tmpl w:val="0B2A8D10"/>
    <w:lvl w:ilvl="0" w:tplc="3A90053C">
      <w:start w:val="7"/>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49492923"/>
    <w:multiLevelType w:val="hybridMultilevel"/>
    <w:tmpl w:val="C3087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B293674"/>
    <w:multiLevelType w:val="hybridMultilevel"/>
    <w:tmpl w:val="7A70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B856DFD"/>
    <w:multiLevelType w:val="hybridMultilevel"/>
    <w:tmpl w:val="957C62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C2B6077"/>
    <w:multiLevelType w:val="hybridMultilevel"/>
    <w:tmpl w:val="029A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5C1860"/>
    <w:multiLevelType w:val="hybridMultilevel"/>
    <w:tmpl w:val="7B90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6439DE"/>
    <w:multiLevelType w:val="hybridMultilevel"/>
    <w:tmpl w:val="23FE0A4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E21D03"/>
    <w:multiLevelType w:val="hybridMultilevel"/>
    <w:tmpl w:val="2CB8148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4EED0D9F"/>
    <w:multiLevelType w:val="hybridMultilevel"/>
    <w:tmpl w:val="5B486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4E025B"/>
    <w:multiLevelType w:val="hybridMultilevel"/>
    <w:tmpl w:val="2FFC2B44"/>
    <w:lvl w:ilvl="0" w:tplc="04180001">
      <w:start w:val="1"/>
      <w:numFmt w:val="bullet"/>
      <w:lvlText w:val=""/>
      <w:lvlJc w:val="left"/>
      <w:pPr>
        <w:ind w:left="2700" w:hanging="360"/>
      </w:pPr>
      <w:rPr>
        <w:rFonts w:ascii="Symbol" w:hAnsi="Symbol" w:hint="default"/>
      </w:rPr>
    </w:lvl>
    <w:lvl w:ilvl="1" w:tplc="04180003">
      <w:start w:val="1"/>
      <w:numFmt w:val="bullet"/>
      <w:lvlText w:val="o"/>
      <w:lvlJc w:val="left"/>
      <w:pPr>
        <w:ind w:left="3420" w:hanging="360"/>
      </w:pPr>
      <w:rPr>
        <w:rFonts w:ascii="Courier New" w:hAnsi="Courier New" w:cs="Courier New" w:hint="default"/>
      </w:rPr>
    </w:lvl>
    <w:lvl w:ilvl="2" w:tplc="04180005" w:tentative="1">
      <w:start w:val="1"/>
      <w:numFmt w:val="bullet"/>
      <w:lvlText w:val=""/>
      <w:lvlJc w:val="left"/>
      <w:pPr>
        <w:ind w:left="4140" w:hanging="360"/>
      </w:pPr>
      <w:rPr>
        <w:rFonts w:ascii="Wingdings" w:hAnsi="Wingdings" w:hint="default"/>
      </w:rPr>
    </w:lvl>
    <w:lvl w:ilvl="3" w:tplc="04180001" w:tentative="1">
      <w:start w:val="1"/>
      <w:numFmt w:val="bullet"/>
      <w:lvlText w:val=""/>
      <w:lvlJc w:val="left"/>
      <w:pPr>
        <w:ind w:left="4860" w:hanging="360"/>
      </w:pPr>
      <w:rPr>
        <w:rFonts w:ascii="Symbol" w:hAnsi="Symbol" w:hint="default"/>
      </w:rPr>
    </w:lvl>
    <w:lvl w:ilvl="4" w:tplc="04180003" w:tentative="1">
      <w:start w:val="1"/>
      <w:numFmt w:val="bullet"/>
      <w:lvlText w:val="o"/>
      <w:lvlJc w:val="left"/>
      <w:pPr>
        <w:ind w:left="5580" w:hanging="360"/>
      </w:pPr>
      <w:rPr>
        <w:rFonts w:ascii="Courier New" w:hAnsi="Courier New" w:cs="Courier New" w:hint="default"/>
      </w:rPr>
    </w:lvl>
    <w:lvl w:ilvl="5" w:tplc="04180005" w:tentative="1">
      <w:start w:val="1"/>
      <w:numFmt w:val="bullet"/>
      <w:lvlText w:val=""/>
      <w:lvlJc w:val="left"/>
      <w:pPr>
        <w:ind w:left="6300" w:hanging="360"/>
      </w:pPr>
      <w:rPr>
        <w:rFonts w:ascii="Wingdings" w:hAnsi="Wingdings" w:hint="default"/>
      </w:rPr>
    </w:lvl>
    <w:lvl w:ilvl="6" w:tplc="04180001" w:tentative="1">
      <w:start w:val="1"/>
      <w:numFmt w:val="bullet"/>
      <w:lvlText w:val=""/>
      <w:lvlJc w:val="left"/>
      <w:pPr>
        <w:ind w:left="7020" w:hanging="360"/>
      </w:pPr>
      <w:rPr>
        <w:rFonts w:ascii="Symbol" w:hAnsi="Symbol" w:hint="default"/>
      </w:rPr>
    </w:lvl>
    <w:lvl w:ilvl="7" w:tplc="04180003" w:tentative="1">
      <w:start w:val="1"/>
      <w:numFmt w:val="bullet"/>
      <w:lvlText w:val="o"/>
      <w:lvlJc w:val="left"/>
      <w:pPr>
        <w:ind w:left="7740" w:hanging="360"/>
      </w:pPr>
      <w:rPr>
        <w:rFonts w:ascii="Courier New" w:hAnsi="Courier New" w:cs="Courier New" w:hint="default"/>
      </w:rPr>
    </w:lvl>
    <w:lvl w:ilvl="8" w:tplc="04180005" w:tentative="1">
      <w:start w:val="1"/>
      <w:numFmt w:val="bullet"/>
      <w:lvlText w:val=""/>
      <w:lvlJc w:val="left"/>
      <w:pPr>
        <w:ind w:left="8460" w:hanging="360"/>
      </w:pPr>
      <w:rPr>
        <w:rFonts w:ascii="Wingdings" w:hAnsi="Wingdings" w:hint="default"/>
      </w:rPr>
    </w:lvl>
  </w:abstractNum>
  <w:abstractNum w:abstractNumId="61" w15:restartNumberingAfterBreak="0">
    <w:nsid w:val="537F7087"/>
    <w:multiLevelType w:val="hybridMultilevel"/>
    <w:tmpl w:val="58AC5458"/>
    <w:lvl w:ilvl="0" w:tplc="04180001">
      <w:start w:val="1"/>
      <w:numFmt w:val="bullet"/>
      <w:lvlText w:val=""/>
      <w:lvlJc w:val="left"/>
      <w:pPr>
        <w:ind w:left="270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7954045"/>
    <w:multiLevelType w:val="hybridMultilevel"/>
    <w:tmpl w:val="DD7C6890"/>
    <w:lvl w:ilvl="0" w:tplc="04180001">
      <w:start w:val="1"/>
      <w:numFmt w:val="bullet"/>
      <w:lvlText w:val=""/>
      <w:lvlJc w:val="left"/>
      <w:pPr>
        <w:ind w:left="3780" w:hanging="360"/>
      </w:pPr>
      <w:rPr>
        <w:rFonts w:ascii="Symbol" w:hAnsi="Symbol" w:hint="default"/>
      </w:rPr>
    </w:lvl>
    <w:lvl w:ilvl="1" w:tplc="04180003" w:tentative="1">
      <w:start w:val="1"/>
      <w:numFmt w:val="bullet"/>
      <w:lvlText w:val="o"/>
      <w:lvlJc w:val="left"/>
      <w:pPr>
        <w:ind w:left="4500" w:hanging="360"/>
      </w:pPr>
      <w:rPr>
        <w:rFonts w:ascii="Courier New" w:hAnsi="Courier New" w:cs="Courier New" w:hint="default"/>
      </w:rPr>
    </w:lvl>
    <w:lvl w:ilvl="2" w:tplc="04180005" w:tentative="1">
      <w:start w:val="1"/>
      <w:numFmt w:val="bullet"/>
      <w:lvlText w:val=""/>
      <w:lvlJc w:val="left"/>
      <w:pPr>
        <w:ind w:left="5220" w:hanging="360"/>
      </w:pPr>
      <w:rPr>
        <w:rFonts w:ascii="Wingdings" w:hAnsi="Wingdings" w:hint="default"/>
      </w:rPr>
    </w:lvl>
    <w:lvl w:ilvl="3" w:tplc="04180001" w:tentative="1">
      <w:start w:val="1"/>
      <w:numFmt w:val="bullet"/>
      <w:lvlText w:val=""/>
      <w:lvlJc w:val="left"/>
      <w:pPr>
        <w:ind w:left="5940" w:hanging="360"/>
      </w:pPr>
      <w:rPr>
        <w:rFonts w:ascii="Symbol" w:hAnsi="Symbol" w:hint="default"/>
      </w:rPr>
    </w:lvl>
    <w:lvl w:ilvl="4" w:tplc="04180003" w:tentative="1">
      <w:start w:val="1"/>
      <w:numFmt w:val="bullet"/>
      <w:lvlText w:val="o"/>
      <w:lvlJc w:val="left"/>
      <w:pPr>
        <w:ind w:left="6660" w:hanging="360"/>
      </w:pPr>
      <w:rPr>
        <w:rFonts w:ascii="Courier New" w:hAnsi="Courier New" w:cs="Courier New" w:hint="default"/>
      </w:rPr>
    </w:lvl>
    <w:lvl w:ilvl="5" w:tplc="04180005" w:tentative="1">
      <w:start w:val="1"/>
      <w:numFmt w:val="bullet"/>
      <w:lvlText w:val=""/>
      <w:lvlJc w:val="left"/>
      <w:pPr>
        <w:ind w:left="7380" w:hanging="360"/>
      </w:pPr>
      <w:rPr>
        <w:rFonts w:ascii="Wingdings" w:hAnsi="Wingdings" w:hint="default"/>
      </w:rPr>
    </w:lvl>
    <w:lvl w:ilvl="6" w:tplc="04180001" w:tentative="1">
      <w:start w:val="1"/>
      <w:numFmt w:val="bullet"/>
      <w:lvlText w:val=""/>
      <w:lvlJc w:val="left"/>
      <w:pPr>
        <w:ind w:left="8100" w:hanging="360"/>
      </w:pPr>
      <w:rPr>
        <w:rFonts w:ascii="Symbol" w:hAnsi="Symbol" w:hint="default"/>
      </w:rPr>
    </w:lvl>
    <w:lvl w:ilvl="7" w:tplc="04180003" w:tentative="1">
      <w:start w:val="1"/>
      <w:numFmt w:val="bullet"/>
      <w:lvlText w:val="o"/>
      <w:lvlJc w:val="left"/>
      <w:pPr>
        <w:ind w:left="8820" w:hanging="360"/>
      </w:pPr>
      <w:rPr>
        <w:rFonts w:ascii="Courier New" w:hAnsi="Courier New" w:cs="Courier New" w:hint="default"/>
      </w:rPr>
    </w:lvl>
    <w:lvl w:ilvl="8" w:tplc="04180005" w:tentative="1">
      <w:start w:val="1"/>
      <w:numFmt w:val="bullet"/>
      <w:lvlText w:val=""/>
      <w:lvlJc w:val="left"/>
      <w:pPr>
        <w:ind w:left="9540" w:hanging="360"/>
      </w:pPr>
      <w:rPr>
        <w:rFonts w:ascii="Wingdings" w:hAnsi="Wingdings" w:hint="default"/>
      </w:rPr>
    </w:lvl>
  </w:abstractNum>
  <w:abstractNum w:abstractNumId="63" w15:restartNumberingAfterBreak="0">
    <w:nsid w:val="5903225F"/>
    <w:multiLevelType w:val="hybridMultilevel"/>
    <w:tmpl w:val="A328E73A"/>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59042A8E"/>
    <w:multiLevelType w:val="hybridMultilevel"/>
    <w:tmpl w:val="74AEA614"/>
    <w:lvl w:ilvl="0" w:tplc="0409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5" w15:restartNumberingAfterBreak="0">
    <w:nsid w:val="5A023A4D"/>
    <w:multiLevelType w:val="hybridMultilevel"/>
    <w:tmpl w:val="9E3C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B2A2C89"/>
    <w:multiLevelType w:val="hybridMultilevel"/>
    <w:tmpl w:val="039E2A3A"/>
    <w:lvl w:ilvl="0" w:tplc="04180001">
      <w:start w:val="1"/>
      <w:numFmt w:val="bullet"/>
      <w:lvlText w:val=""/>
      <w:lvlJc w:val="left"/>
      <w:pPr>
        <w:ind w:left="3780" w:hanging="360"/>
      </w:pPr>
      <w:rPr>
        <w:rFonts w:ascii="Symbol" w:hAnsi="Symbol" w:hint="default"/>
      </w:rPr>
    </w:lvl>
    <w:lvl w:ilvl="1" w:tplc="04180003" w:tentative="1">
      <w:start w:val="1"/>
      <w:numFmt w:val="bullet"/>
      <w:lvlText w:val="o"/>
      <w:lvlJc w:val="left"/>
      <w:pPr>
        <w:ind w:left="4500" w:hanging="360"/>
      </w:pPr>
      <w:rPr>
        <w:rFonts w:ascii="Courier New" w:hAnsi="Courier New" w:cs="Courier New" w:hint="default"/>
      </w:rPr>
    </w:lvl>
    <w:lvl w:ilvl="2" w:tplc="04180005" w:tentative="1">
      <w:start w:val="1"/>
      <w:numFmt w:val="bullet"/>
      <w:lvlText w:val=""/>
      <w:lvlJc w:val="left"/>
      <w:pPr>
        <w:ind w:left="5220" w:hanging="360"/>
      </w:pPr>
      <w:rPr>
        <w:rFonts w:ascii="Wingdings" w:hAnsi="Wingdings" w:hint="default"/>
      </w:rPr>
    </w:lvl>
    <w:lvl w:ilvl="3" w:tplc="04180001" w:tentative="1">
      <w:start w:val="1"/>
      <w:numFmt w:val="bullet"/>
      <w:lvlText w:val=""/>
      <w:lvlJc w:val="left"/>
      <w:pPr>
        <w:ind w:left="5940" w:hanging="360"/>
      </w:pPr>
      <w:rPr>
        <w:rFonts w:ascii="Symbol" w:hAnsi="Symbol" w:hint="default"/>
      </w:rPr>
    </w:lvl>
    <w:lvl w:ilvl="4" w:tplc="04180003" w:tentative="1">
      <w:start w:val="1"/>
      <w:numFmt w:val="bullet"/>
      <w:lvlText w:val="o"/>
      <w:lvlJc w:val="left"/>
      <w:pPr>
        <w:ind w:left="6660" w:hanging="360"/>
      </w:pPr>
      <w:rPr>
        <w:rFonts w:ascii="Courier New" w:hAnsi="Courier New" w:cs="Courier New" w:hint="default"/>
      </w:rPr>
    </w:lvl>
    <w:lvl w:ilvl="5" w:tplc="04180005" w:tentative="1">
      <w:start w:val="1"/>
      <w:numFmt w:val="bullet"/>
      <w:lvlText w:val=""/>
      <w:lvlJc w:val="left"/>
      <w:pPr>
        <w:ind w:left="7380" w:hanging="360"/>
      </w:pPr>
      <w:rPr>
        <w:rFonts w:ascii="Wingdings" w:hAnsi="Wingdings" w:hint="default"/>
      </w:rPr>
    </w:lvl>
    <w:lvl w:ilvl="6" w:tplc="04180001" w:tentative="1">
      <w:start w:val="1"/>
      <w:numFmt w:val="bullet"/>
      <w:lvlText w:val=""/>
      <w:lvlJc w:val="left"/>
      <w:pPr>
        <w:ind w:left="8100" w:hanging="360"/>
      </w:pPr>
      <w:rPr>
        <w:rFonts w:ascii="Symbol" w:hAnsi="Symbol" w:hint="default"/>
      </w:rPr>
    </w:lvl>
    <w:lvl w:ilvl="7" w:tplc="04180003" w:tentative="1">
      <w:start w:val="1"/>
      <w:numFmt w:val="bullet"/>
      <w:lvlText w:val="o"/>
      <w:lvlJc w:val="left"/>
      <w:pPr>
        <w:ind w:left="8820" w:hanging="360"/>
      </w:pPr>
      <w:rPr>
        <w:rFonts w:ascii="Courier New" w:hAnsi="Courier New" w:cs="Courier New" w:hint="default"/>
      </w:rPr>
    </w:lvl>
    <w:lvl w:ilvl="8" w:tplc="04180005" w:tentative="1">
      <w:start w:val="1"/>
      <w:numFmt w:val="bullet"/>
      <w:lvlText w:val=""/>
      <w:lvlJc w:val="left"/>
      <w:pPr>
        <w:ind w:left="9540" w:hanging="360"/>
      </w:pPr>
      <w:rPr>
        <w:rFonts w:ascii="Wingdings" w:hAnsi="Wingdings" w:hint="default"/>
      </w:rPr>
    </w:lvl>
  </w:abstractNum>
  <w:abstractNum w:abstractNumId="67" w15:restartNumberingAfterBreak="0">
    <w:nsid w:val="5EDE3980"/>
    <w:multiLevelType w:val="hybridMultilevel"/>
    <w:tmpl w:val="5E425D1A"/>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5F273438"/>
    <w:multiLevelType w:val="hybridMultilevel"/>
    <w:tmpl w:val="1990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0E4B0F"/>
    <w:multiLevelType w:val="hybridMultilevel"/>
    <w:tmpl w:val="42B210AE"/>
    <w:lvl w:ilvl="0" w:tplc="FFFFFFFF">
      <w:start w:val="1"/>
      <w:numFmt w:val="bullet"/>
      <w:lvlText w:val=""/>
      <w:lvlJc w:val="left"/>
      <w:pPr>
        <w:tabs>
          <w:tab w:val="num" w:pos="720"/>
        </w:tabs>
        <w:ind w:left="720" w:hanging="360"/>
      </w:pPr>
      <w:rPr>
        <w:rFonts w:ascii="Symbol" w:hAnsi="Symbol" w:hint="default"/>
      </w:rPr>
    </w:lvl>
    <w:lvl w:ilvl="1" w:tplc="607006F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0957620"/>
    <w:multiLevelType w:val="hybridMultilevel"/>
    <w:tmpl w:val="168E9466"/>
    <w:lvl w:ilvl="0" w:tplc="A9B89A90">
      <w:numFmt w:val="bullet"/>
      <w:lvlText w:val="-"/>
      <w:lvlJc w:val="left"/>
      <w:pPr>
        <w:ind w:left="907" w:hanging="360"/>
      </w:pPr>
      <w:rPr>
        <w:rFonts w:ascii="Times New Roman" w:eastAsia="Times New Roman" w:hAnsi="Times New Roman" w:cs="Times New Roman" w:hint="default"/>
      </w:rPr>
    </w:lvl>
    <w:lvl w:ilvl="1" w:tplc="04180003" w:tentative="1">
      <w:start w:val="1"/>
      <w:numFmt w:val="bullet"/>
      <w:lvlText w:val="o"/>
      <w:lvlJc w:val="left"/>
      <w:pPr>
        <w:ind w:left="1627" w:hanging="360"/>
      </w:pPr>
      <w:rPr>
        <w:rFonts w:ascii="Courier New" w:hAnsi="Courier New" w:cs="Courier New" w:hint="default"/>
      </w:rPr>
    </w:lvl>
    <w:lvl w:ilvl="2" w:tplc="04180005" w:tentative="1">
      <w:start w:val="1"/>
      <w:numFmt w:val="bullet"/>
      <w:lvlText w:val=""/>
      <w:lvlJc w:val="left"/>
      <w:pPr>
        <w:ind w:left="2347" w:hanging="360"/>
      </w:pPr>
      <w:rPr>
        <w:rFonts w:ascii="Wingdings" w:hAnsi="Wingdings" w:hint="default"/>
      </w:rPr>
    </w:lvl>
    <w:lvl w:ilvl="3" w:tplc="04180001" w:tentative="1">
      <w:start w:val="1"/>
      <w:numFmt w:val="bullet"/>
      <w:lvlText w:val=""/>
      <w:lvlJc w:val="left"/>
      <w:pPr>
        <w:ind w:left="3067" w:hanging="360"/>
      </w:pPr>
      <w:rPr>
        <w:rFonts w:ascii="Symbol" w:hAnsi="Symbol" w:hint="default"/>
      </w:rPr>
    </w:lvl>
    <w:lvl w:ilvl="4" w:tplc="04180003" w:tentative="1">
      <w:start w:val="1"/>
      <w:numFmt w:val="bullet"/>
      <w:lvlText w:val="o"/>
      <w:lvlJc w:val="left"/>
      <w:pPr>
        <w:ind w:left="3787" w:hanging="360"/>
      </w:pPr>
      <w:rPr>
        <w:rFonts w:ascii="Courier New" w:hAnsi="Courier New" w:cs="Courier New" w:hint="default"/>
      </w:rPr>
    </w:lvl>
    <w:lvl w:ilvl="5" w:tplc="04180005" w:tentative="1">
      <w:start w:val="1"/>
      <w:numFmt w:val="bullet"/>
      <w:lvlText w:val=""/>
      <w:lvlJc w:val="left"/>
      <w:pPr>
        <w:ind w:left="4507" w:hanging="360"/>
      </w:pPr>
      <w:rPr>
        <w:rFonts w:ascii="Wingdings" w:hAnsi="Wingdings" w:hint="default"/>
      </w:rPr>
    </w:lvl>
    <w:lvl w:ilvl="6" w:tplc="04180001" w:tentative="1">
      <w:start w:val="1"/>
      <w:numFmt w:val="bullet"/>
      <w:lvlText w:val=""/>
      <w:lvlJc w:val="left"/>
      <w:pPr>
        <w:ind w:left="5227" w:hanging="360"/>
      </w:pPr>
      <w:rPr>
        <w:rFonts w:ascii="Symbol" w:hAnsi="Symbol" w:hint="default"/>
      </w:rPr>
    </w:lvl>
    <w:lvl w:ilvl="7" w:tplc="04180003" w:tentative="1">
      <w:start w:val="1"/>
      <w:numFmt w:val="bullet"/>
      <w:lvlText w:val="o"/>
      <w:lvlJc w:val="left"/>
      <w:pPr>
        <w:ind w:left="5947" w:hanging="360"/>
      </w:pPr>
      <w:rPr>
        <w:rFonts w:ascii="Courier New" w:hAnsi="Courier New" w:cs="Courier New" w:hint="default"/>
      </w:rPr>
    </w:lvl>
    <w:lvl w:ilvl="8" w:tplc="04180005" w:tentative="1">
      <w:start w:val="1"/>
      <w:numFmt w:val="bullet"/>
      <w:lvlText w:val=""/>
      <w:lvlJc w:val="left"/>
      <w:pPr>
        <w:ind w:left="6667" w:hanging="360"/>
      </w:pPr>
      <w:rPr>
        <w:rFonts w:ascii="Wingdings" w:hAnsi="Wingdings" w:hint="default"/>
      </w:rPr>
    </w:lvl>
  </w:abstractNum>
  <w:abstractNum w:abstractNumId="71" w15:restartNumberingAfterBreak="0">
    <w:nsid w:val="62134A7E"/>
    <w:multiLevelType w:val="hybridMultilevel"/>
    <w:tmpl w:val="125CD4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62AF2C22"/>
    <w:multiLevelType w:val="hybridMultilevel"/>
    <w:tmpl w:val="9CFAC5EC"/>
    <w:lvl w:ilvl="0" w:tplc="7F4C1BEE">
      <w:start w:val="1"/>
      <w:numFmt w:val="bullet"/>
      <w:lvlText w:val=""/>
      <w:lvlJc w:val="left"/>
      <w:pPr>
        <w:ind w:left="720" w:hanging="360"/>
      </w:pPr>
      <w:rPr>
        <w:rFonts w:ascii="Symbol" w:hAnsi="Symbol" w:hint="default"/>
      </w:rPr>
    </w:lvl>
    <w:lvl w:ilvl="1" w:tplc="D972A5FA">
      <w:start w:val="1"/>
      <w:numFmt w:val="bullet"/>
      <w:lvlText w:val="o"/>
      <w:lvlJc w:val="left"/>
      <w:pPr>
        <w:ind w:left="1440" w:hanging="360"/>
      </w:pPr>
      <w:rPr>
        <w:rFonts w:ascii="Courier New" w:hAnsi="Courier New" w:hint="default"/>
      </w:rPr>
    </w:lvl>
    <w:lvl w:ilvl="2" w:tplc="D1AC5E44">
      <w:start w:val="1"/>
      <w:numFmt w:val="bullet"/>
      <w:lvlText w:val=""/>
      <w:lvlJc w:val="left"/>
      <w:pPr>
        <w:ind w:left="2160" w:hanging="360"/>
      </w:pPr>
      <w:rPr>
        <w:rFonts w:ascii="Wingdings" w:hAnsi="Wingdings" w:hint="default"/>
      </w:rPr>
    </w:lvl>
    <w:lvl w:ilvl="3" w:tplc="C5F6EE44">
      <w:start w:val="1"/>
      <w:numFmt w:val="bullet"/>
      <w:lvlText w:val=""/>
      <w:lvlJc w:val="left"/>
      <w:pPr>
        <w:ind w:left="2880" w:hanging="360"/>
      </w:pPr>
      <w:rPr>
        <w:rFonts w:ascii="Symbol" w:hAnsi="Symbol" w:hint="default"/>
      </w:rPr>
    </w:lvl>
    <w:lvl w:ilvl="4" w:tplc="2EF620C4">
      <w:start w:val="1"/>
      <w:numFmt w:val="bullet"/>
      <w:lvlText w:val="o"/>
      <w:lvlJc w:val="left"/>
      <w:pPr>
        <w:ind w:left="3600" w:hanging="360"/>
      </w:pPr>
      <w:rPr>
        <w:rFonts w:ascii="Courier New" w:hAnsi="Courier New" w:hint="default"/>
      </w:rPr>
    </w:lvl>
    <w:lvl w:ilvl="5" w:tplc="4ED22C10">
      <w:start w:val="1"/>
      <w:numFmt w:val="bullet"/>
      <w:lvlText w:val=""/>
      <w:lvlJc w:val="left"/>
      <w:pPr>
        <w:ind w:left="4320" w:hanging="360"/>
      </w:pPr>
      <w:rPr>
        <w:rFonts w:ascii="Wingdings" w:hAnsi="Wingdings" w:hint="default"/>
      </w:rPr>
    </w:lvl>
    <w:lvl w:ilvl="6" w:tplc="E436AB34">
      <w:start w:val="1"/>
      <w:numFmt w:val="bullet"/>
      <w:lvlText w:val=""/>
      <w:lvlJc w:val="left"/>
      <w:pPr>
        <w:ind w:left="5040" w:hanging="360"/>
      </w:pPr>
      <w:rPr>
        <w:rFonts w:ascii="Symbol" w:hAnsi="Symbol" w:hint="default"/>
      </w:rPr>
    </w:lvl>
    <w:lvl w:ilvl="7" w:tplc="98CC5310">
      <w:start w:val="1"/>
      <w:numFmt w:val="bullet"/>
      <w:lvlText w:val="o"/>
      <w:lvlJc w:val="left"/>
      <w:pPr>
        <w:ind w:left="5760" w:hanging="360"/>
      </w:pPr>
      <w:rPr>
        <w:rFonts w:ascii="Courier New" w:hAnsi="Courier New" w:hint="default"/>
      </w:rPr>
    </w:lvl>
    <w:lvl w:ilvl="8" w:tplc="E42AA6A2">
      <w:start w:val="1"/>
      <w:numFmt w:val="bullet"/>
      <w:lvlText w:val=""/>
      <w:lvlJc w:val="left"/>
      <w:pPr>
        <w:ind w:left="6480" w:hanging="360"/>
      </w:pPr>
      <w:rPr>
        <w:rFonts w:ascii="Wingdings" w:hAnsi="Wingdings" w:hint="default"/>
      </w:rPr>
    </w:lvl>
  </w:abstractNum>
  <w:abstractNum w:abstractNumId="73" w15:restartNumberingAfterBreak="0">
    <w:nsid w:val="630B6E02"/>
    <w:multiLevelType w:val="hybridMultilevel"/>
    <w:tmpl w:val="10D40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4100D31"/>
    <w:multiLevelType w:val="multilevel"/>
    <w:tmpl w:val="3B6601C4"/>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66162ADD"/>
    <w:multiLevelType w:val="hybridMultilevel"/>
    <w:tmpl w:val="D146E00E"/>
    <w:lvl w:ilvl="0" w:tplc="F32ECC36">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367C8B"/>
    <w:multiLevelType w:val="hybridMultilevel"/>
    <w:tmpl w:val="8506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71427B3"/>
    <w:multiLevelType w:val="hybridMultilevel"/>
    <w:tmpl w:val="9370D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7754F63"/>
    <w:multiLevelType w:val="hybridMultilevel"/>
    <w:tmpl w:val="845C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78F36A5"/>
    <w:multiLevelType w:val="hybridMultilevel"/>
    <w:tmpl w:val="1D0CBE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0" w15:restartNumberingAfterBreak="0">
    <w:nsid w:val="699C5A4F"/>
    <w:multiLevelType w:val="hybridMultilevel"/>
    <w:tmpl w:val="B13A89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6B4176E5"/>
    <w:multiLevelType w:val="hybridMultilevel"/>
    <w:tmpl w:val="A1F8323E"/>
    <w:lvl w:ilvl="0" w:tplc="0409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82" w15:restartNumberingAfterBreak="0">
    <w:nsid w:val="6B502832"/>
    <w:multiLevelType w:val="hybridMultilevel"/>
    <w:tmpl w:val="4C12CB66"/>
    <w:lvl w:ilvl="0" w:tplc="FFFFFFFF">
      <w:start w:val="1"/>
      <w:numFmt w:val="bullet"/>
      <w:lvlText w:val=""/>
      <w:lvlJc w:val="left"/>
      <w:pPr>
        <w:ind w:left="2700" w:hanging="360"/>
      </w:pPr>
      <w:rPr>
        <w:rFonts w:ascii="Symbol" w:hAnsi="Symbol" w:hint="default"/>
      </w:rPr>
    </w:lvl>
    <w:lvl w:ilvl="1" w:tplc="04180001">
      <w:start w:val="1"/>
      <w:numFmt w:val="bullet"/>
      <w:lvlText w:val=""/>
      <w:lvlJc w:val="left"/>
      <w:pPr>
        <w:ind w:left="3420" w:hanging="360"/>
      </w:pPr>
      <w:rPr>
        <w:rFonts w:ascii="Symbol" w:hAnsi="Symbol"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FFFFFFFF" w:tentative="1">
      <w:start w:val="1"/>
      <w:numFmt w:val="bullet"/>
      <w:lvlText w:val="o"/>
      <w:lvlJc w:val="left"/>
      <w:pPr>
        <w:ind w:left="5580" w:hanging="360"/>
      </w:pPr>
      <w:rPr>
        <w:rFonts w:ascii="Courier New" w:hAnsi="Courier New" w:cs="Courier New"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83" w15:restartNumberingAfterBreak="0">
    <w:nsid w:val="6B7C40B5"/>
    <w:multiLevelType w:val="hybridMultilevel"/>
    <w:tmpl w:val="21DA0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BAA38F1"/>
    <w:multiLevelType w:val="hybridMultilevel"/>
    <w:tmpl w:val="5D54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BE0BD9"/>
    <w:multiLevelType w:val="hybridMultilevel"/>
    <w:tmpl w:val="46A22CD2"/>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616" w:hanging="360"/>
      </w:pPr>
      <w:rPr>
        <w:rFonts w:ascii="Courier New" w:hAnsi="Courier New" w:cs="Courier New" w:hint="default"/>
      </w:rPr>
    </w:lvl>
    <w:lvl w:ilvl="2" w:tplc="04180005" w:tentative="1">
      <w:start w:val="1"/>
      <w:numFmt w:val="bullet"/>
      <w:lvlText w:val=""/>
      <w:lvlJc w:val="left"/>
      <w:pPr>
        <w:ind w:left="104" w:hanging="360"/>
      </w:pPr>
      <w:rPr>
        <w:rFonts w:ascii="Wingdings" w:hAnsi="Wingdings" w:hint="default"/>
      </w:rPr>
    </w:lvl>
    <w:lvl w:ilvl="3" w:tplc="04180001" w:tentative="1">
      <w:start w:val="1"/>
      <w:numFmt w:val="bullet"/>
      <w:lvlText w:val=""/>
      <w:lvlJc w:val="left"/>
      <w:pPr>
        <w:ind w:left="824" w:hanging="360"/>
      </w:pPr>
      <w:rPr>
        <w:rFonts w:ascii="Symbol" w:hAnsi="Symbol" w:hint="default"/>
      </w:rPr>
    </w:lvl>
    <w:lvl w:ilvl="4" w:tplc="04180003" w:tentative="1">
      <w:start w:val="1"/>
      <w:numFmt w:val="bullet"/>
      <w:lvlText w:val="o"/>
      <w:lvlJc w:val="left"/>
      <w:pPr>
        <w:ind w:left="1544" w:hanging="360"/>
      </w:pPr>
      <w:rPr>
        <w:rFonts w:ascii="Courier New" w:hAnsi="Courier New" w:cs="Courier New" w:hint="default"/>
      </w:rPr>
    </w:lvl>
    <w:lvl w:ilvl="5" w:tplc="04180005" w:tentative="1">
      <w:start w:val="1"/>
      <w:numFmt w:val="bullet"/>
      <w:lvlText w:val=""/>
      <w:lvlJc w:val="left"/>
      <w:pPr>
        <w:ind w:left="2264" w:hanging="360"/>
      </w:pPr>
      <w:rPr>
        <w:rFonts w:ascii="Wingdings" w:hAnsi="Wingdings" w:hint="default"/>
      </w:rPr>
    </w:lvl>
    <w:lvl w:ilvl="6" w:tplc="04180001" w:tentative="1">
      <w:start w:val="1"/>
      <w:numFmt w:val="bullet"/>
      <w:lvlText w:val=""/>
      <w:lvlJc w:val="left"/>
      <w:pPr>
        <w:ind w:left="2984" w:hanging="360"/>
      </w:pPr>
      <w:rPr>
        <w:rFonts w:ascii="Symbol" w:hAnsi="Symbol" w:hint="default"/>
      </w:rPr>
    </w:lvl>
    <w:lvl w:ilvl="7" w:tplc="04180003" w:tentative="1">
      <w:start w:val="1"/>
      <w:numFmt w:val="bullet"/>
      <w:lvlText w:val="o"/>
      <w:lvlJc w:val="left"/>
      <w:pPr>
        <w:ind w:left="3704" w:hanging="360"/>
      </w:pPr>
      <w:rPr>
        <w:rFonts w:ascii="Courier New" w:hAnsi="Courier New" w:cs="Courier New" w:hint="default"/>
      </w:rPr>
    </w:lvl>
    <w:lvl w:ilvl="8" w:tplc="04180005" w:tentative="1">
      <w:start w:val="1"/>
      <w:numFmt w:val="bullet"/>
      <w:lvlText w:val=""/>
      <w:lvlJc w:val="left"/>
      <w:pPr>
        <w:ind w:left="4424" w:hanging="360"/>
      </w:pPr>
      <w:rPr>
        <w:rFonts w:ascii="Wingdings" w:hAnsi="Wingdings" w:hint="default"/>
      </w:rPr>
    </w:lvl>
  </w:abstractNum>
  <w:abstractNum w:abstractNumId="86" w15:restartNumberingAfterBreak="0">
    <w:nsid w:val="6CCD4564"/>
    <w:multiLevelType w:val="hybridMultilevel"/>
    <w:tmpl w:val="A3A21F4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7" w15:restartNumberingAfterBreak="0">
    <w:nsid w:val="6D1627B3"/>
    <w:multiLevelType w:val="hybridMultilevel"/>
    <w:tmpl w:val="64686718"/>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6E3A02F9"/>
    <w:multiLevelType w:val="hybridMultilevel"/>
    <w:tmpl w:val="651C71C4"/>
    <w:lvl w:ilvl="0" w:tplc="C368DF8A">
      <w:start w:val="1"/>
      <w:numFmt w:val="bullet"/>
      <w:lvlText w:val="-"/>
      <w:lvlJc w:val="left"/>
      <w:pPr>
        <w:ind w:left="408" w:hanging="360"/>
      </w:pPr>
      <w:rPr>
        <w:rFonts w:ascii="Aptos" w:eastAsiaTheme="minorHAnsi" w:hAnsi="Aptos" w:cstheme="minorBidi" w:hint="default"/>
        <w:sz w:val="22"/>
      </w:rPr>
    </w:lvl>
    <w:lvl w:ilvl="1" w:tplc="04180003" w:tentative="1">
      <w:start w:val="1"/>
      <w:numFmt w:val="bullet"/>
      <w:lvlText w:val="o"/>
      <w:lvlJc w:val="left"/>
      <w:pPr>
        <w:ind w:left="1128" w:hanging="360"/>
      </w:pPr>
      <w:rPr>
        <w:rFonts w:ascii="Courier New" w:hAnsi="Courier New" w:cs="Courier New" w:hint="default"/>
      </w:rPr>
    </w:lvl>
    <w:lvl w:ilvl="2" w:tplc="04180005" w:tentative="1">
      <w:start w:val="1"/>
      <w:numFmt w:val="bullet"/>
      <w:lvlText w:val=""/>
      <w:lvlJc w:val="left"/>
      <w:pPr>
        <w:ind w:left="1848" w:hanging="360"/>
      </w:pPr>
      <w:rPr>
        <w:rFonts w:ascii="Wingdings" w:hAnsi="Wingdings" w:hint="default"/>
      </w:rPr>
    </w:lvl>
    <w:lvl w:ilvl="3" w:tplc="04180001" w:tentative="1">
      <w:start w:val="1"/>
      <w:numFmt w:val="bullet"/>
      <w:lvlText w:val=""/>
      <w:lvlJc w:val="left"/>
      <w:pPr>
        <w:ind w:left="2568" w:hanging="360"/>
      </w:pPr>
      <w:rPr>
        <w:rFonts w:ascii="Symbol" w:hAnsi="Symbol" w:hint="default"/>
      </w:rPr>
    </w:lvl>
    <w:lvl w:ilvl="4" w:tplc="04180003" w:tentative="1">
      <w:start w:val="1"/>
      <w:numFmt w:val="bullet"/>
      <w:lvlText w:val="o"/>
      <w:lvlJc w:val="left"/>
      <w:pPr>
        <w:ind w:left="3288" w:hanging="360"/>
      </w:pPr>
      <w:rPr>
        <w:rFonts w:ascii="Courier New" w:hAnsi="Courier New" w:cs="Courier New" w:hint="default"/>
      </w:rPr>
    </w:lvl>
    <w:lvl w:ilvl="5" w:tplc="04180005" w:tentative="1">
      <w:start w:val="1"/>
      <w:numFmt w:val="bullet"/>
      <w:lvlText w:val=""/>
      <w:lvlJc w:val="left"/>
      <w:pPr>
        <w:ind w:left="4008" w:hanging="360"/>
      </w:pPr>
      <w:rPr>
        <w:rFonts w:ascii="Wingdings" w:hAnsi="Wingdings" w:hint="default"/>
      </w:rPr>
    </w:lvl>
    <w:lvl w:ilvl="6" w:tplc="04180001" w:tentative="1">
      <w:start w:val="1"/>
      <w:numFmt w:val="bullet"/>
      <w:lvlText w:val=""/>
      <w:lvlJc w:val="left"/>
      <w:pPr>
        <w:ind w:left="4728" w:hanging="360"/>
      </w:pPr>
      <w:rPr>
        <w:rFonts w:ascii="Symbol" w:hAnsi="Symbol" w:hint="default"/>
      </w:rPr>
    </w:lvl>
    <w:lvl w:ilvl="7" w:tplc="04180003" w:tentative="1">
      <w:start w:val="1"/>
      <w:numFmt w:val="bullet"/>
      <w:lvlText w:val="o"/>
      <w:lvlJc w:val="left"/>
      <w:pPr>
        <w:ind w:left="5448" w:hanging="360"/>
      </w:pPr>
      <w:rPr>
        <w:rFonts w:ascii="Courier New" w:hAnsi="Courier New" w:cs="Courier New" w:hint="default"/>
      </w:rPr>
    </w:lvl>
    <w:lvl w:ilvl="8" w:tplc="04180005" w:tentative="1">
      <w:start w:val="1"/>
      <w:numFmt w:val="bullet"/>
      <w:lvlText w:val=""/>
      <w:lvlJc w:val="left"/>
      <w:pPr>
        <w:ind w:left="6168" w:hanging="360"/>
      </w:pPr>
      <w:rPr>
        <w:rFonts w:ascii="Wingdings" w:hAnsi="Wingdings" w:hint="default"/>
      </w:rPr>
    </w:lvl>
  </w:abstractNum>
  <w:abstractNum w:abstractNumId="89" w15:restartNumberingAfterBreak="0">
    <w:nsid w:val="6EF15375"/>
    <w:multiLevelType w:val="hybridMultilevel"/>
    <w:tmpl w:val="FE187D2C"/>
    <w:lvl w:ilvl="0" w:tplc="FFFFFFFF">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0" w15:restartNumberingAfterBreak="0">
    <w:nsid w:val="70787B9B"/>
    <w:multiLevelType w:val="hybridMultilevel"/>
    <w:tmpl w:val="CC5C64CC"/>
    <w:lvl w:ilvl="0" w:tplc="B8E84F98">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91" w15:restartNumberingAfterBreak="0">
    <w:nsid w:val="72CF77B5"/>
    <w:multiLevelType w:val="hybridMultilevel"/>
    <w:tmpl w:val="82045786"/>
    <w:lvl w:ilvl="0" w:tplc="2C762FC0">
      <w:start w:val="1"/>
      <w:numFmt w:val="bullet"/>
      <w:lvlText w:val=""/>
      <w:lvlJc w:val="left"/>
      <w:pPr>
        <w:ind w:left="720" w:hanging="360"/>
      </w:pPr>
      <w:rPr>
        <w:rFonts w:ascii="Symbol" w:hAnsi="Symbol" w:hint="default"/>
      </w:rPr>
    </w:lvl>
    <w:lvl w:ilvl="1" w:tplc="3FA4D90E">
      <w:start w:val="1"/>
      <w:numFmt w:val="bullet"/>
      <w:lvlText w:val="o"/>
      <w:lvlJc w:val="left"/>
      <w:pPr>
        <w:ind w:left="1440" w:hanging="360"/>
      </w:pPr>
      <w:rPr>
        <w:rFonts w:ascii="Courier New" w:hAnsi="Courier New" w:hint="default"/>
      </w:rPr>
    </w:lvl>
    <w:lvl w:ilvl="2" w:tplc="8F7E6E42">
      <w:start w:val="1"/>
      <w:numFmt w:val="bullet"/>
      <w:lvlText w:val=""/>
      <w:lvlJc w:val="left"/>
      <w:pPr>
        <w:ind w:left="2160" w:hanging="360"/>
      </w:pPr>
      <w:rPr>
        <w:rFonts w:ascii="Wingdings" w:hAnsi="Wingdings" w:hint="default"/>
      </w:rPr>
    </w:lvl>
    <w:lvl w:ilvl="3" w:tplc="6CA2EA60">
      <w:start w:val="1"/>
      <w:numFmt w:val="bullet"/>
      <w:lvlText w:val=""/>
      <w:lvlJc w:val="left"/>
      <w:pPr>
        <w:ind w:left="2880" w:hanging="360"/>
      </w:pPr>
      <w:rPr>
        <w:rFonts w:ascii="Symbol" w:hAnsi="Symbol" w:hint="default"/>
      </w:rPr>
    </w:lvl>
    <w:lvl w:ilvl="4" w:tplc="21F61E46">
      <w:start w:val="1"/>
      <w:numFmt w:val="bullet"/>
      <w:lvlText w:val="o"/>
      <w:lvlJc w:val="left"/>
      <w:pPr>
        <w:ind w:left="3600" w:hanging="360"/>
      </w:pPr>
      <w:rPr>
        <w:rFonts w:ascii="Courier New" w:hAnsi="Courier New" w:hint="default"/>
      </w:rPr>
    </w:lvl>
    <w:lvl w:ilvl="5" w:tplc="BA88790A">
      <w:start w:val="1"/>
      <w:numFmt w:val="bullet"/>
      <w:lvlText w:val=""/>
      <w:lvlJc w:val="left"/>
      <w:pPr>
        <w:ind w:left="4320" w:hanging="360"/>
      </w:pPr>
      <w:rPr>
        <w:rFonts w:ascii="Wingdings" w:hAnsi="Wingdings" w:hint="default"/>
      </w:rPr>
    </w:lvl>
    <w:lvl w:ilvl="6" w:tplc="EB84BEBA">
      <w:start w:val="1"/>
      <w:numFmt w:val="bullet"/>
      <w:lvlText w:val=""/>
      <w:lvlJc w:val="left"/>
      <w:pPr>
        <w:ind w:left="5040" w:hanging="360"/>
      </w:pPr>
      <w:rPr>
        <w:rFonts w:ascii="Symbol" w:hAnsi="Symbol" w:hint="default"/>
      </w:rPr>
    </w:lvl>
    <w:lvl w:ilvl="7" w:tplc="5BEAB7E0">
      <w:start w:val="1"/>
      <w:numFmt w:val="bullet"/>
      <w:lvlText w:val="o"/>
      <w:lvlJc w:val="left"/>
      <w:pPr>
        <w:ind w:left="5760" w:hanging="360"/>
      </w:pPr>
      <w:rPr>
        <w:rFonts w:ascii="Courier New" w:hAnsi="Courier New" w:hint="default"/>
      </w:rPr>
    </w:lvl>
    <w:lvl w:ilvl="8" w:tplc="B9B03A54">
      <w:start w:val="1"/>
      <w:numFmt w:val="bullet"/>
      <w:lvlText w:val=""/>
      <w:lvlJc w:val="left"/>
      <w:pPr>
        <w:ind w:left="6480" w:hanging="360"/>
      </w:pPr>
      <w:rPr>
        <w:rFonts w:ascii="Wingdings" w:hAnsi="Wingdings" w:hint="default"/>
      </w:rPr>
    </w:lvl>
  </w:abstractNum>
  <w:abstractNum w:abstractNumId="92" w15:restartNumberingAfterBreak="0">
    <w:nsid w:val="732650F7"/>
    <w:multiLevelType w:val="hybridMultilevel"/>
    <w:tmpl w:val="BE762B94"/>
    <w:lvl w:ilvl="0" w:tplc="FFFFFFFF">
      <w:start w:val="1"/>
      <w:numFmt w:val="bullet"/>
      <w:lvlText w:val=""/>
      <w:lvlJc w:val="left"/>
      <w:pPr>
        <w:ind w:left="2700" w:hanging="360"/>
      </w:pPr>
      <w:rPr>
        <w:rFonts w:ascii="Symbol" w:hAnsi="Symbol" w:hint="default"/>
      </w:rPr>
    </w:lvl>
    <w:lvl w:ilvl="1" w:tplc="04180001">
      <w:start w:val="1"/>
      <w:numFmt w:val="bullet"/>
      <w:lvlText w:val=""/>
      <w:lvlJc w:val="left"/>
      <w:pPr>
        <w:ind w:left="3420" w:hanging="360"/>
      </w:pPr>
      <w:rPr>
        <w:rFonts w:ascii="Symbol" w:hAnsi="Symbol"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FFFFFFFF" w:tentative="1">
      <w:start w:val="1"/>
      <w:numFmt w:val="bullet"/>
      <w:lvlText w:val="o"/>
      <w:lvlJc w:val="left"/>
      <w:pPr>
        <w:ind w:left="5580" w:hanging="360"/>
      </w:pPr>
      <w:rPr>
        <w:rFonts w:ascii="Courier New" w:hAnsi="Courier New" w:cs="Courier New"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93" w15:restartNumberingAfterBreak="0">
    <w:nsid w:val="733869D9"/>
    <w:multiLevelType w:val="hybridMultilevel"/>
    <w:tmpl w:val="FDE61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3C63A64"/>
    <w:multiLevelType w:val="singleLevel"/>
    <w:tmpl w:val="48E042CC"/>
    <w:lvl w:ilvl="0">
      <w:start w:val="1"/>
      <w:numFmt w:val="decimal"/>
      <w:lvlText w:val="%1."/>
      <w:lvlJc w:val="center"/>
      <w:pPr>
        <w:tabs>
          <w:tab w:val="num" w:pos="681"/>
        </w:tabs>
        <w:ind w:left="681" w:hanging="397"/>
      </w:pPr>
    </w:lvl>
  </w:abstractNum>
  <w:abstractNum w:abstractNumId="95" w15:restartNumberingAfterBreak="0">
    <w:nsid w:val="7417748B"/>
    <w:multiLevelType w:val="multilevel"/>
    <w:tmpl w:val="22CC2DB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D71CA7"/>
    <w:multiLevelType w:val="hybridMultilevel"/>
    <w:tmpl w:val="B11E6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4E18AE"/>
    <w:multiLevelType w:val="hybridMultilevel"/>
    <w:tmpl w:val="223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703427">
    <w:abstractNumId w:val="28"/>
  </w:num>
  <w:num w:numId="2" w16cid:durableId="3440263">
    <w:abstractNumId w:val="75"/>
  </w:num>
  <w:num w:numId="3" w16cid:durableId="703943123">
    <w:abstractNumId w:val="22"/>
  </w:num>
  <w:num w:numId="4" w16cid:durableId="491456708">
    <w:abstractNumId w:val="69"/>
  </w:num>
  <w:num w:numId="5" w16cid:durableId="707335627">
    <w:abstractNumId w:val="25"/>
  </w:num>
  <w:num w:numId="6" w16cid:durableId="595332277">
    <w:abstractNumId w:val="3"/>
  </w:num>
  <w:num w:numId="7" w16cid:durableId="967007562">
    <w:abstractNumId w:val="57"/>
  </w:num>
  <w:num w:numId="8" w16cid:durableId="1746221642">
    <w:abstractNumId w:val="52"/>
  </w:num>
  <w:num w:numId="9" w16cid:durableId="229777359">
    <w:abstractNumId w:val="47"/>
  </w:num>
  <w:num w:numId="10" w16cid:durableId="234781406">
    <w:abstractNumId w:val="18"/>
  </w:num>
  <w:num w:numId="11" w16cid:durableId="1511750070">
    <w:abstractNumId w:val="14"/>
  </w:num>
  <w:num w:numId="12" w16cid:durableId="611059426">
    <w:abstractNumId w:val="78"/>
  </w:num>
  <w:num w:numId="13" w16cid:durableId="949313307">
    <w:abstractNumId w:val="73"/>
  </w:num>
  <w:num w:numId="14" w16cid:durableId="1359114418">
    <w:abstractNumId w:val="84"/>
  </w:num>
  <w:num w:numId="15" w16cid:durableId="844169380">
    <w:abstractNumId w:val="6"/>
  </w:num>
  <w:num w:numId="16" w16cid:durableId="328559800">
    <w:abstractNumId w:val="44"/>
  </w:num>
  <w:num w:numId="17" w16cid:durableId="1458110682">
    <w:abstractNumId w:val="76"/>
  </w:num>
  <w:num w:numId="18" w16cid:durableId="1440028059">
    <w:abstractNumId w:val="31"/>
  </w:num>
  <w:num w:numId="19" w16cid:durableId="1539244369">
    <w:abstractNumId w:val="59"/>
  </w:num>
  <w:num w:numId="20" w16cid:durableId="346951800">
    <w:abstractNumId w:val="36"/>
  </w:num>
  <w:num w:numId="21" w16cid:durableId="1998343334">
    <w:abstractNumId w:val="56"/>
  </w:num>
  <w:num w:numId="22" w16cid:durableId="2090878746">
    <w:abstractNumId w:val="68"/>
  </w:num>
  <w:num w:numId="23" w16cid:durableId="818302845">
    <w:abstractNumId w:val="77"/>
  </w:num>
  <w:num w:numId="24" w16cid:durableId="561604283">
    <w:abstractNumId w:val="26"/>
  </w:num>
  <w:num w:numId="25" w16cid:durableId="1638098391">
    <w:abstractNumId w:val="10"/>
  </w:num>
  <w:num w:numId="26" w16cid:durableId="99952414">
    <w:abstractNumId w:val="96"/>
  </w:num>
  <w:num w:numId="27" w16cid:durableId="2037735834">
    <w:abstractNumId w:val="83"/>
  </w:num>
  <w:num w:numId="28" w16cid:durableId="67509431">
    <w:abstractNumId w:val="53"/>
  </w:num>
  <w:num w:numId="29" w16cid:durableId="161433730">
    <w:abstractNumId w:val="65"/>
  </w:num>
  <w:num w:numId="30" w16cid:durableId="626856757">
    <w:abstractNumId w:val="19"/>
  </w:num>
  <w:num w:numId="31" w16cid:durableId="1544904791">
    <w:abstractNumId w:val="55"/>
  </w:num>
  <w:num w:numId="32" w16cid:durableId="793906871">
    <w:abstractNumId w:val="93"/>
  </w:num>
  <w:num w:numId="33" w16cid:durableId="314840280">
    <w:abstractNumId w:val="29"/>
  </w:num>
  <w:num w:numId="34" w16cid:durableId="443547898">
    <w:abstractNumId w:val="39"/>
  </w:num>
  <w:num w:numId="35" w16cid:durableId="2037846405">
    <w:abstractNumId w:val="97"/>
  </w:num>
  <w:num w:numId="36" w16cid:durableId="1882865651">
    <w:abstractNumId w:val="79"/>
  </w:num>
  <w:num w:numId="37" w16cid:durableId="564027147">
    <w:abstractNumId w:val="94"/>
  </w:num>
  <w:num w:numId="38" w16cid:durableId="1009675491">
    <w:abstractNumId w:val="24"/>
  </w:num>
  <w:num w:numId="39" w16cid:durableId="264273512">
    <w:abstractNumId w:val="41"/>
  </w:num>
  <w:num w:numId="40" w16cid:durableId="1205286459">
    <w:abstractNumId w:val="32"/>
  </w:num>
  <w:num w:numId="41" w16cid:durableId="1694265960">
    <w:abstractNumId w:val="88"/>
  </w:num>
  <w:num w:numId="42" w16cid:durableId="150415119">
    <w:abstractNumId w:val="30"/>
  </w:num>
  <w:num w:numId="43" w16cid:durableId="375811672">
    <w:abstractNumId w:val="2"/>
  </w:num>
  <w:num w:numId="44" w16cid:durableId="1572544222">
    <w:abstractNumId w:val="81"/>
  </w:num>
  <w:num w:numId="45" w16cid:durableId="1571889631">
    <w:abstractNumId w:val="16"/>
  </w:num>
  <w:num w:numId="46" w16cid:durableId="727647817">
    <w:abstractNumId w:val="48"/>
  </w:num>
  <w:num w:numId="47" w16cid:durableId="1887908638">
    <w:abstractNumId w:val="27"/>
  </w:num>
  <w:num w:numId="48" w16cid:durableId="1013798620">
    <w:abstractNumId w:val="89"/>
  </w:num>
  <w:num w:numId="49" w16cid:durableId="569967654">
    <w:abstractNumId w:val="50"/>
  </w:num>
  <w:num w:numId="50" w16cid:durableId="2124373514">
    <w:abstractNumId w:val="67"/>
  </w:num>
  <w:num w:numId="51" w16cid:durableId="2114782128">
    <w:abstractNumId w:val="21"/>
  </w:num>
  <w:num w:numId="52" w16cid:durableId="363868689">
    <w:abstractNumId w:val="87"/>
  </w:num>
  <w:num w:numId="53" w16cid:durableId="679084216">
    <w:abstractNumId w:val="45"/>
  </w:num>
  <w:num w:numId="54" w16cid:durableId="1950353129">
    <w:abstractNumId w:val="63"/>
  </w:num>
  <w:num w:numId="55" w16cid:durableId="628515310">
    <w:abstractNumId w:val="40"/>
  </w:num>
  <w:num w:numId="56" w16cid:durableId="1670526571">
    <w:abstractNumId w:val="20"/>
  </w:num>
  <w:num w:numId="57" w16cid:durableId="888109873">
    <w:abstractNumId w:val="43"/>
  </w:num>
  <w:num w:numId="58" w16cid:durableId="867720389">
    <w:abstractNumId w:val="72"/>
  </w:num>
  <w:num w:numId="59" w16cid:durableId="247076124">
    <w:abstractNumId w:val="33"/>
  </w:num>
  <w:num w:numId="60" w16cid:durableId="22630966">
    <w:abstractNumId w:val="91"/>
  </w:num>
  <w:num w:numId="61" w16cid:durableId="1802110508">
    <w:abstractNumId w:val="85"/>
  </w:num>
  <w:num w:numId="62" w16cid:durableId="1485588232">
    <w:abstractNumId w:val="61"/>
  </w:num>
  <w:num w:numId="63" w16cid:durableId="1180317531">
    <w:abstractNumId w:val="90"/>
  </w:num>
  <w:num w:numId="64" w16cid:durableId="125314901">
    <w:abstractNumId w:val="11"/>
  </w:num>
  <w:num w:numId="65" w16cid:durableId="1109277631">
    <w:abstractNumId w:val="49"/>
  </w:num>
  <w:num w:numId="66" w16cid:durableId="240529060">
    <w:abstractNumId w:val="58"/>
  </w:num>
  <w:num w:numId="67" w16cid:durableId="104618155">
    <w:abstractNumId w:val="86"/>
  </w:num>
  <w:num w:numId="68" w16cid:durableId="269045867">
    <w:abstractNumId w:val="66"/>
  </w:num>
  <w:num w:numId="69" w16cid:durableId="1215506459">
    <w:abstractNumId w:val="54"/>
  </w:num>
  <w:num w:numId="70" w16cid:durableId="785197954">
    <w:abstractNumId w:val="62"/>
  </w:num>
  <w:num w:numId="71" w16cid:durableId="1715035888">
    <w:abstractNumId w:val="71"/>
  </w:num>
  <w:num w:numId="72" w16cid:durableId="845246091">
    <w:abstractNumId w:val="5"/>
  </w:num>
  <w:num w:numId="73" w16cid:durableId="16200131">
    <w:abstractNumId w:val="38"/>
  </w:num>
  <w:num w:numId="74" w16cid:durableId="445777462">
    <w:abstractNumId w:val="1"/>
  </w:num>
  <w:num w:numId="75" w16cid:durableId="21715218">
    <w:abstractNumId w:val="60"/>
  </w:num>
  <w:num w:numId="76" w16cid:durableId="18163290">
    <w:abstractNumId w:val="17"/>
  </w:num>
  <w:num w:numId="77" w16cid:durableId="1449007227">
    <w:abstractNumId w:val="92"/>
  </w:num>
  <w:num w:numId="78" w16cid:durableId="1136753908">
    <w:abstractNumId w:val="82"/>
  </w:num>
  <w:num w:numId="79" w16cid:durableId="2100104500">
    <w:abstractNumId w:val="37"/>
  </w:num>
  <w:num w:numId="80" w16cid:durableId="1628122829">
    <w:abstractNumId w:val="23"/>
  </w:num>
  <w:num w:numId="81" w16cid:durableId="1245532750">
    <w:abstractNumId w:val="46"/>
  </w:num>
  <w:num w:numId="82" w16cid:durableId="2083066778">
    <w:abstractNumId w:val="34"/>
  </w:num>
  <w:num w:numId="83" w16cid:durableId="1781870653">
    <w:abstractNumId w:val="42"/>
  </w:num>
  <w:num w:numId="84" w16cid:durableId="1129514689">
    <w:abstractNumId w:val="64"/>
  </w:num>
  <w:num w:numId="85" w16cid:durableId="1976988445">
    <w:abstractNumId w:val="0"/>
  </w:num>
  <w:num w:numId="86" w16cid:durableId="142235976">
    <w:abstractNumId w:val="13"/>
  </w:num>
  <w:num w:numId="87" w16cid:durableId="1474178178">
    <w:abstractNumId w:val="74"/>
  </w:num>
  <w:num w:numId="88" w16cid:durableId="1043479673">
    <w:abstractNumId w:val="95"/>
  </w:num>
  <w:num w:numId="89" w16cid:durableId="528177094">
    <w:abstractNumId w:val="9"/>
  </w:num>
  <w:num w:numId="90" w16cid:durableId="782844513">
    <w:abstractNumId w:val="8"/>
  </w:num>
  <w:num w:numId="91" w16cid:durableId="1470132061">
    <w:abstractNumId w:val="35"/>
  </w:num>
  <w:num w:numId="92" w16cid:durableId="244455994">
    <w:abstractNumId w:val="70"/>
  </w:num>
  <w:num w:numId="93" w16cid:durableId="1982731594">
    <w:abstractNumId w:val="15"/>
  </w:num>
  <w:num w:numId="94" w16cid:durableId="1190340376">
    <w:abstractNumId w:val="7"/>
  </w:num>
  <w:num w:numId="95" w16cid:durableId="841973099">
    <w:abstractNumId w:val="51"/>
  </w:num>
  <w:num w:numId="96" w16cid:durableId="1401631156">
    <w:abstractNumId w:val="4"/>
  </w:num>
  <w:num w:numId="97" w16cid:durableId="177893285">
    <w:abstractNumId w:val="80"/>
  </w:num>
  <w:num w:numId="98" w16cid:durableId="1491218902">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EB"/>
    <w:rsid w:val="00001347"/>
    <w:rsid w:val="0000601E"/>
    <w:rsid w:val="00006E0A"/>
    <w:rsid w:val="000077F4"/>
    <w:rsid w:val="00011B21"/>
    <w:rsid w:val="00020C8F"/>
    <w:rsid w:val="0002198C"/>
    <w:rsid w:val="00022DB0"/>
    <w:rsid w:val="000259C2"/>
    <w:rsid w:val="00027289"/>
    <w:rsid w:val="000317B8"/>
    <w:rsid w:val="00036A58"/>
    <w:rsid w:val="00040646"/>
    <w:rsid w:val="00045268"/>
    <w:rsid w:val="00046D07"/>
    <w:rsid w:val="0005181F"/>
    <w:rsid w:val="0006159B"/>
    <w:rsid w:val="00063DAC"/>
    <w:rsid w:val="00072A26"/>
    <w:rsid w:val="0007358A"/>
    <w:rsid w:val="0007370C"/>
    <w:rsid w:val="00080ADC"/>
    <w:rsid w:val="00082D3C"/>
    <w:rsid w:val="00083168"/>
    <w:rsid w:val="00087745"/>
    <w:rsid w:val="0009022D"/>
    <w:rsid w:val="000960F4"/>
    <w:rsid w:val="000A0278"/>
    <w:rsid w:val="000A2283"/>
    <w:rsid w:val="000A3078"/>
    <w:rsid w:val="000A445D"/>
    <w:rsid w:val="000B18C0"/>
    <w:rsid w:val="000B1BDA"/>
    <w:rsid w:val="000B3829"/>
    <w:rsid w:val="000C2FB9"/>
    <w:rsid w:val="000C317B"/>
    <w:rsid w:val="000C7F08"/>
    <w:rsid w:val="000D2D92"/>
    <w:rsid w:val="000D3C25"/>
    <w:rsid w:val="000D7280"/>
    <w:rsid w:val="000E2FE1"/>
    <w:rsid w:val="000E512F"/>
    <w:rsid w:val="000F0A71"/>
    <w:rsid w:val="000F3DD4"/>
    <w:rsid w:val="00103451"/>
    <w:rsid w:val="00104790"/>
    <w:rsid w:val="001062E5"/>
    <w:rsid w:val="001162ED"/>
    <w:rsid w:val="00116D49"/>
    <w:rsid w:val="0012102C"/>
    <w:rsid w:val="001210A5"/>
    <w:rsid w:val="0012661D"/>
    <w:rsid w:val="00134CA9"/>
    <w:rsid w:val="00136122"/>
    <w:rsid w:val="00140566"/>
    <w:rsid w:val="00144CD3"/>
    <w:rsid w:val="00144E59"/>
    <w:rsid w:val="00150FE5"/>
    <w:rsid w:val="0015261C"/>
    <w:rsid w:val="00157E5F"/>
    <w:rsid w:val="0017070B"/>
    <w:rsid w:val="001713F0"/>
    <w:rsid w:val="00172A4B"/>
    <w:rsid w:val="00180721"/>
    <w:rsid w:val="001813F5"/>
    <w:rsid w:val="00185216"/>
    <w:rsid w:val="0019050E"/>
    <w:rsid w:val="00191ABA"/>
    <w:rsid w:val="00193AAA"/>
    <w:rsid w:val="0019448B"/>
    <w:rsid w:val="00195CC0"/>
    <w:rsid w:val="001A0D9F"/>
    <w:rsid w:val="001A2250"/>
    <w:rsid w:val="001B7E26"/>
    <w:rsid w:val="001C2BC2"/>
    <w:rsid w:val="001D6DB4"/>
    <w:rsid w:val="001E4B3E"/>
    <w:rsid w:val="001E76E0"/>
    <w:rsid w:val="001E7CF9"/>
    <w:rsid w:val="002028D4"/>
    <w:rsid w:val="00206899"/>
    <w:rsid w:val="0021040E"/>
    <w:rsid w:val="002124FF"/>
    <w:rsid w:val="0021501F"/>
    <w:rsid w:val="002204B7"/>
    <w:rsid w:val="00226D12"/>
    <w:rsid w:val="002311A3"/>
    <w:rsid w:val="00234521"/>
    <w:rsid w:val="00243AE3"/>
    <w:rsid w:val="00243EB7"/>
    <w:rsid w:val="00244EE8"/>
    <w:rsid w:val="002462A8"/>
    <w:rsid w:val="00252523"/>
    <w:rsid w:val="00256090"/>
    <w:rsid w:val="00260EDD"/>
    <w:rsid w:val="00265D02"/>
    <w:rsid w:val="002737B3"/>
    <w:rsid w:val="002766E2"/>
    <w:rsid w:val="00280343"/>
    <w:rsid w:val="00290CCB"/>
    <w:rsid w:val="00290E91"/>
    <w:rsid w:val="002A03AF"/>
    <w:rsid w:val="002A0994"/>
    <w:rsid w:val="002A1090"/>
    <w:rsid w:val="002B0A2B"/>
    <w:rsid w:val="002B19BB"/>
    <w:rsid w:val="002B1BDE"/>
    <w:rsid w:val="002D6365"/>
    <w:rsid w:val="002D6420"/>
    <w:rsid w:val="002E146E"/>
    <w:rsid w:val="002E3F22"/>
    <w:rsid w:val="002E6A3C"/>
    <w:rsid w:val="002F6ABA"/>
    <w:rsid w:val="003009DD"/>
    <w:rsid w:val="003047D3"/>
    <w:rsid w:val="00316BC4"/>
    <w:rsid w:val="0031751B"/>
    <w:rsid w:val="00323C72"/>
    <w:rsid w:val="0034494A"/>
    <w:rsid w:val="00355462"/>
    <w:rsid w:val="00355677"/>
    <w:rsid w:val="00356CF5"/>
    <w:rsid w:val="00356D64"/>
    <w:rsid w:val="00360B43"/>
    <w:rsid w:val="003624FA"/>
    <w:rsid w:val="00366ACF"/>
    <w:rsid w:val="00376415"/>
    <w:rsid w:val="00383766"/>
    <w:rsid w:val="00387A6D"/>
    <w:rsid w:val="0039573B"/>
    <w:rsid w:val="00396EC9"/>
    <w:rsid w:val="003A1179"/>
    <w:rsid w:val="003A1B6B"/>
    <w:rsid w:val="003A2925"/>
    <w:rsid w:val="003A4426"/>
    <w:rsid w:val="003A57EE"/>
    <w:rsid w:val="003A7B8E"/>
    <w:rsid w:val="003B295F"/>
    <w:rsid w:val="003B5D9C"/>
    <w:rsid w:val="003C1599"/>
    <w:rsid w:val="003C1630"/>
    <w:rsid w:val="003C6831"/>
    <w:rsid w:val="003D0191"/>
    <w:rsid w:val="003D2B44"/>
    <w:rsid w:val="003D2F6F"/>
    <w:rsid w:val="003D55B4"/>
    <w:rsid w:val="003D7EF7"/>
    <w:rsid w:val="003E55C6"/>
    <w:rsid w:val="003F00E4"/>
    <w:rsid w:val="003F7894"/>
    <w:rsid w:val="00402386"/>
    <w:rsid w:val="00404566"/>
    <w:rsid w:val="004070D9"/>
    <w:rsid w:val="004078A6"/>
    <w:rsid w:val="004134A2"/>
    <w:rsid w:val="00413912"/>
    <w:rsid w:val="00413C9D"/>
    <w:rsid w:val="00414936"/>
    <w:rsid w:val="0042185C"/>
    <w:rsid w:val="00424E7C"/>
    <w:rsid w:val="00432604"/>
    <w:rsid w:val="004327E3"/>
    <w:rsid w:val="00434059"/>
    <w:rsid w:val="00442001"/>
    <w:rsid w:val="004454B3"/>
    <w:rsid w:val="00452D78"/>
    <w:rsid w:val="00455117"/>
    <w:rsid w:val="00464858"/>
    <w:rsid w:val="00472D57"/>
    <w:rsid w:val="00474897"/>
    <w:rsid w:val="00480FA5"/>
    <w:rsid w:val="004849BE"/>
    <w:rsid w:val="00494609"/>
    <w:rsid w:val="00495FB1"/>
    <w:rsid w:val="004A0ECD"/>
    <w:rsid w:val="004A6D21"/>
    <w:rsid w:val="004B112C"/>
    <w:rsid w:val="004B3866"/>
    <w:rsid w:val="004B46A1"/>
    <w:rsid w:val="004B7ABD"/>
    <w:rsid w:val="004C4158"/>
    <w:rsid w:val="004C5727"/>
    <w:rsid w:val="004D0716"/>
    <w:rsid w:val="004D0CBA"/>
    <w:rsid w:val="004D4801"/>
    <w:rsid w:val="004E7F2C"/>
    <w:rsid w:val="004F0244"/>
    <w:rsid w:val="004F4A69"/>
    <w:rsid w:val="004F4CC6"/>
    <w:rsid w:val="004F58EB"/>
    <w:rsid w:val="00501C37"/>
    <w:rsid w:val="00504963"/>
    <w:rsid w:val="00505897"/>
    <w:rsid w:val="00506797"/>
    <w:rsid w:val="00506F5E"/>
    <w:rsid w:val="0051336D"/>
    <w:rsid w:val="00514EFC"/>
    <w:rsid w:val="00520572"/>
    <w:rsid w:val="005209E1"/>
    <w:rsid w:val="00523A12"/>
    <w:rsid w:val="00523C30"/>
    <w:rsid w:val="0054353A"/>
    <w:rsid w:val="0055085B"/>
    <w:rsid w:val="005516F1"/>
    <w:rsid w:val="00583D3B"/>
    <w:rsid w:val="005865BC"/>
    <w:rsid w:val="00587042"/>
    <w:rsid w:val="00595CA4"/>
    <w:rsid w:val="00596A2E"/>
    <w:rsid w:val="005A5C92"/>
    <w:rsid w:val="005B1713"/>
    <w:rsid w:val="005B207E"/>
    <w:rsid w:val="005B2918"/>
    <w:rsid w:val="005C15D7"/>
    <w:rsid w:val="005C68D9"/>
    <w:rsid w:val="005C6C83"/>
    <w:rsid w:val="005C7944"/>
    <w:rsid w:val="005D051C"/>
    <w:rsid w:val="005D16E6"/>
    <w:rsid w:val="005F38BC"/>
    <w:rsid w:val="005F5D8B"/>
    <w:rsid w:val="005F605A"/>
    <w:rsid w:val="00622432"/>
    <w:rsid w:val="00630404"/>
    <w:rsid w:val="0063096D"/>
    <w:rsid w:val="00641626"/>
    <w:rsid w:val="00642033"/>
    <w:rsid w:val="00644398"/>
    <w:rsid w:val="00645D68"/>
    <w:rsid w:val="0065118F"/>
    <w:rsid w:val="00652077"/>
    <w:rsid w:val="006527B1"/>
    <w:rsid w:val="0065583E"/>
    <w:rsid w:val="006565E3"/>
    <w:rsid w:val="006618C0"/>
    <w:rsid w:val="00663B34"/>
    <w:rsid w:val="00665EE0"/>
    <w:rsid w:val="00670357"/>
    <w:rsid w:val="0067084B"/>
    <w:rsid w:val="0067163F"/>
    <w:rsid w:val="006A54B4"/>
    <w:rsid w:val="006B22E8"/>
    <w:rsid w:val="006B25BF"/>
    <w:rsid w:val="006B3101"/>
    <w:rsid w:val="006B4492"/>
    <w:rsid w:val="006C5A5A"/>
    <w:rsid w:val="006D2929"/>
    <w:rsid w:val="006D3F48"/>
    <w:rsid w:val="006D447C"/>
    <w:rsid w:val="006D5D37"/>
    <w:rsid w:val="006D6C03"/>
    <w:rsid w:val="006E40FA"/>
    <w:rsid w:val="006E46DA"/>
    <w:rsid w:val="006E5188"/>
    <w:rsid w:val="006E5F39"/>
    <w:rsid w:val="006F3980"/>
    <w:rsid w:val="006F49A0"/>
    <w:rsid w:val="007002DA"/>
    <w:rsid w:val="0070293B"/>
    <w:rsid w:val="007043F7"/>
    <w:rsid w:val="00710B84"/>
    <w:rsid w:val="00722BC0"/>
    <w:rsid w:val="00727603"/>
    <w:rsid w:val="007314E0"/>
    <w:rsid w:val="00731AA7"/>
    <w:rsid w:val="00736778"/>
    <w:rsid w:val="00746932"/>
    <w:rsid w:val="00751D66"/>
    <w:rsid w:val="0075218B"/>
    <w:rsid w:val="00754E80"/>
    <w:rsid w:val="00760532"/>
    <w:rsid w:val="00785B27"/>
    <w:rsid w:val="00791276"/>
    <w:rsid w:val="007A092D"/>
    <w:rsid w:val="007B0070"/>
    <w:rsid w:val="007B56B2"/>
    <w:rsid w:val="007D2BDC"/>
    <w:rsid w:val="007D3008"/>
    <w:rsid w:val="007D58E6"/>
    <w:rsid w:val="007E220A"/>
    <w:rsid w:val="007F4095"/>
    <w:rsid w:val="007F723B"/>
    <w:rsid w:val="00806C63"/>
    <w:rsid w:val="008175A2"/>
    <w:rsid w:val="00817FBC"/>
    <w:rsid w:val="00825D07"/>
    <w:rsid w:val="00833572"/>
    <w:rsid w:val="00856857"/>
    <w:rsid w:val="00860137"/>
    <w:rsid w:val="008606AD"/>
    <w:rsid w:val="0086386C"/>
    <w:rsid w:val="00864FCC"/>
    <w:rsid w:val="00867AC2"/>
    <w:rsid w:val="008746A3"/>
    <w:rsid w:val="008805CE"/>
    <w:rsid w:val="008870FF"/>
    <w:rsid w:val="00894BBC"/>
    <w:rsid w:val="008957ED"/>
    <w:rsid w:val="00897CDA"/>
    <w:rsid w:val="008A5A0E"/>
    <w:rsid w:val="008A5F9A"/>
    <w:rsid w:val="008C0824"/>
    <w:rsid w:val="008C2F07"/>
    <w:rsid w:val="008C4E31"/>
    <w:rsid w:val="008D2F36"/>
    <w:rsid w:val="008D3B0C"/>
    <w:rsid w:val="008E5767"/>
    <w:rsid w:val="008E5C2D"/>
    <w:rsid w:val="008F11F2"/>
    <w:rsid w:val="008F3E2E"/>
    <w:rsid w:val="008F5E85"/>
    <w:rsid w:val="009025F3"/>
    <w:rsid w:val="00905FAB"/>
    <w:rsid w:val="00920BEE"/>
    <w:rsid w:val="00922D87"/>
    <w:rsid w:val="00923799"/>
    <w:rsid w:val="0093168D"/>
    <w:rsid w:val="0093168E"/>
    <w:rsid w:val="00934672"/>
    <w:rsid w:val="00936615"/>
    <w:rsid w:val="009368AB"/>
    <w:rsid w:val="00941561"/>
    <w:rsid w:val="00943FD8"/>
    <w:rsid w:val="0095109A"/>
    <w:rsid w:val="0096057B"/>
    <w:rsid w:val="00967173"/>
    <w:rsid w:val="0097031A"/>
    <w:rsid w:val="00971D93"/>
    <w:rsid w:val="00975083"/>
    <w:rsid w:val="0098025C"/>
    <w:rsid w:val="009900C7"/>
    <w:rsid w:val="00991394"/>
    <w:rsid w:val="00992F62"/>
    <w:rsid w:val="00993E86"/>
    <w:rsid w:val="009A292E"/>
    <w:rsid w:val="009A3336"/>
    <w:rsid w:val="009B0C98"/>
    <w:rsid w:val="009B6772"/>
    <w:rsid w:val="009C2AF8"/>
    <w:rsid w:val="009C5F70"/>
    <w:rsid w:val="009C61E9"/>
    <w:rsid w:val="009C62A1"/>
    <w:rsid w:val="009C77B3"/>
    <w:rsid w:val="009D3870"/>
    <w:rsid w:val="009D4867"/>
    <w:rsid w:val="009D51EC"/>
    <w:rsid w:val="009D594C"/>
    <w:rsid w:val="009E0D1F"/>
    <w:rsid w:val="009E3953"/>
    <w:rsid w:val="009E3C64"/>
    <w:rsid w:val="009E7F40"/>
    <w:rsid w:val="009F270D"/>
    <w:rsid w:val="009F427F"/>
    <w:rsid w:val="009F4437"/>
    <w:rsid w:val="009F72D8"/>
    <w:rsid w:val="00A07935"/>
    <w:rsid w:val="00A139D1"/>
    <w:rsid w:val="00A16D5B"/>
    <w:rsid w:val="00A22544"/>
    <w:rsid w:val="00A25926"/>
    <w:rsid w:val="00A27D72"/>
    <w:rsid w:val="00A344DE"/>
    <w:rsid w:val="00A35B31"/>
    <w:rsid w:val="00A40670"/>
    <w:rsid w:val="00A4257F"/>
    <w:rsid w:val="00A42F88"/>
    <w:rsid w:val="00A43CDE"/>
    <w:rsid w:val="00A529E4"/>
    <w:rsid w:val="00A559D4"/>
    <w:rsid w:val="00A560DE"/>
    <w:rsid w:val="00A63CB3"/>
    <w:rsid w:val="00A654F1"/>
    <w:rsid w:val="00A65CA4"/>
    <w:rsid w:val="00A72EB6"/>
    <w:rsid w:val="00A72F7D"/>
    <w:rsid w:val="00A83BC0"/>
    <w:rsid w:val="00A83C8A"/>
    <w:rsid w:val="00A966DD"/>
    <w:rsid w:val="00AA01A7"/>
    <w:rsid w:val="00AA1ED7"/>
    <w:rsid w:val="00AA257F"/>
    <w:rsid w:val="00AA2E5A"/>
    <w:rsid w:val="00AB6DD2"/>
    <w:rsid w:val="00AC0EC2"/>
    <w:rsid w:val="00AC4D63"/>
    <w:rsid w:val="00AC7068"/>
    <w:rsid w:val="00AC7D4D"/>
    <w:rsid w:val="00AE2E10"/>
    <w:rsid w:val="00AE6674"/>
    <w:rsid w:val="00AF0142"/>
    <w:rsid w:val="00AF06BF"/>
    <w:rsid w:val="00AF62FA"/>
    <w:rsid w:val="00AF6400"/>
    <w:rsid w:val="00AF7B4B"/>
    <w:rsid w:val="00B024F2"/>
    <w:rsid w:val="00B04ACF"/>
    <w:rsid w:val="00B06F09"/>
    <w:rsid w:val="00B11B98"/>
    <w:rsid w:val="00B17C68"/>
    <w:rsid w:val="00B20C3E"/>
    <w:rsid w:val="00B224CD"/>
    <w:rsid w:val="00B238C8"/>
    <w:rsid w:val="00B2444E"/>
    <w:rsid w:val="00B40C45"/>
    <w:rsid w:val="00B40F28"/>
    <w:rsid w:val="00B529BC"/>
    <w:rsid w:val="00B53BF9"/>
    <w:rsid w:val="00B53EAA"/>
    <w:rsid w:val="00B5637A"/>
    <w:rsid w:val="00B713DB"/>
    <w:rsid w:val="00B74AA1"/>
    <w:rsid w:val="00B750FA"/>
    <w:rsid w:val="00B77F02"/>
    <w:rsid w:val="00B913EB"/>
    <w:rsid w:val="00B92D44"/>
    <w:rsid w:val="00B9445E"/>
    <w:rsid w:val="00BA10FE"/>
    <w:rsid w:val="00BB262F"/>
    <w:rsid w:val="00BB39B7"/>
    <w:rsid w:val="00BB445C"/>
    <w:rsid w:val="00BC0330"/>
    <w:rsid w:val="00BC0D52"/>
    <w:rsid w:val="00BC13D2"/>
    <w:rsid w:val="00BC3A44"/>
    <w:rsid w:val="00BC7CF3"/>
    <w:rsid w:val="00BD0260"/>
    <w:rsid w:val="00BD0DEE"/>
    <w:rsid w:val="00BE02AB"/>
    <w:rsid w:val="00BE08CE"/>
    <w:rsid w:val="00BE1969"/>
    <w:rsid w:val="00BE199A"/>
    <w:rsid w:val="00BE64A0"/>
    <w:rsid w:val="00BF599F"/>
    <w:rsid w:val="00C0128D"/>
    <w:rsid w:val="00C06D74"/>
    <w:rsid w:val="00C1162F"/>
    <w:rsid w:val="00C11FDA"/>
    <w:rsid w:val="00C25DA4"/>
    <w:rsid w:val="00C3066D"/>
    <w:rsid w:val="00C32C20"/>
    <w:rsid w:val="00C3598E"/>
    <w:rsid w:val="00C47514"/>
    <w:rsid w:val="00C51F9B"/>
    <w:rsid w:val="00C56DF8"/>
    <w:rsid w:val="00C604AF"/>
    <w:rsid w:val="00C6125A"/>
    <w:rsid w:val="00C635C7"/>
    <w:rsid w:val="00C65A9F"/>
    <w:rsid w:val="00C72833"/>
    <w:rsid w:val="00C8018D"/>
    <w:rsid w:val="00C80944"/>
    <w:rsid w:val="00C87600"/>
    <w:rsid w:val="00C9333D"/>
    <w:rsid w:val="00C955B8"/>
    <w:rsid w:val="00CA536A"/>
    <w:rsid w:val="00CB0E7F"/>
    <w:rsid w:val="00CC1A16"/>
    <w:rsid w:val="00CC38D7"/>
    <w:rsid w:val="00CD2113"/>
    <w:rsid w:val="00CD2C60"/>
    <w:rsid w:val="00CD4576"/>
    <w:rsid w:val="00CD71B8"/>
    <w:rsid w:val="00CE0725"/>
    <w:rsid w:val="00CE627C"/>
    <w:rsid w:val="00CE7DC5"/>
    <w:rsid w:val="00CF29E3"/>
    <w:rsid w:val="00CF65A7"/>
    <w:rsid w:val="00D13A94"/>
    <w:rsid w:val="00D1695A"/>
    <w:rsid w:val="00D30F85"/>
    <w:rsid w:val="00D33BE6"/>
    <w:rsid w:val="00D403F6"/>
    <w:rsid w:val="00D44E98"/>
    <w:rsid w:val="00D46758"/>
    <w:rsid w:val="00D51275"/>
    <w:rsid w:val="00D63ED5"/>
    <w:rsid w:val="00D65719"/>
    <w:rsid w:val="00D71F3A"/>
    <w:rsid w:val="00D766D3"/>
    <w:rsid w:val="00D811E4"/>
    <w:rsid w:val="00D8238D"/>
    <w:rsid w:val="00D836F2"/>
    <w:rsid w:val="00D87546"/>
    <w:rsid w:val="00D87B10"/>
    <w:rsid w:val="00D9176C"/>
    <w:rsid w:val="00D97AA2"/>
    <w:rsid w:val="00DA1724"/>
    <w:rsid w:val="00DA2453"/>
    <w:rsid w:val="00DA46AE"/>
    <w:rsid w:val="00DA4E4C"/>
    <w:rsid w:val="00DC6A55"/>
    <w:rsid w:val="00DC70D6"/>
    <w:rsid w:val="00DC765D"/>
    <w:rsid w:val="00DD044F"/>
    <w:rsid w:val="00DD3855"/>
    <w:rsid w:val="00DD40FC"/>
    <w:rsid w:val="00DD5D46"/>
    <w:rsid w:val="00DD6A39"/>
    <w:rsid w:val="00DD7851"/>
    <w:rsid w:val="00DE1B6F"/>
    <w:rsid w:val="00DE637E"/>
    <w:rsid w:val="00DF23E3"/>
    <w:rsid w:val="00DF4094"/>
    <w:rsid w:val="00DF553D"/>
    <w:rsid w:val="00DF7726"/>
    <w:rsid w:val="00E016C0"/>
    <w:rsid w:val="00E02C60"/>
    <w:rsid w:val="00E02D2D"/>
    <w:rsid w:val="00E03CA2"/>
    <w:rsid w:val="00E070FD"/>
    <w:rsid w:val="00E10706"/>
    <w:rsid w:val="00E117EF"/>
    <w:rsid w:val="00E166B3"/>
    <w:rsid w:val="00E16854"/>
    <w:rsid w:val="00E31228"/>
    <w:rsid w:val="00E31F6C"/>
    <w:rsid w:val="00E323C6"/>
    <w:rsid w:val="00E34EA4"/>
    <w:rsid w:val="00E5718E"/>
    <w:rsid w:val="00E6138D"/>
    <w:rsid w:val="00E715DA"/>
    <w:rsid w:val="00E74C04"/>
    <w:rsid w:val="00E832D4"/>
    <w:rsid w:val="00E94D72"/>
    <w:rsid w:val="00E971D4"/>
    <w:rsid w:val="00EA4766"/>
    <w:rsid w:val="00EB5F1D"/>
    <w:rsid w:val="00EC0C1F"/>
    <w:rsid w:val="00EC42CA"/>
    <w:rsid w:val="00EC5EC6"/>
    <w:rsid w:val="00EC7F68"/>
    <w:rsid w:val="00ED5066"/>
    <w:rsid w:val="00ED6EB5"/>
    <w:rsid w:val="00ED753A"/>
    <w:rsid w:val="00EF60CB"/>
    <w:rsid w:val="00EF696F"/>
    <w:rsid w:val="00EF6BE2"/>
    <w:rsid w:val="00EF7DCC"/>
    <w:rsid w:val="00F04C20"/>
    <w:rsid w:val="00F113B9"/>
    <w:rsid w:val="00F11EAA"/>
    <w:rsid w:val="00F16515"/>
    <w:rsid w:val="00F177C9"/>
    <w:rsid w:val="00F25CB0"/>
    <w:rsid w:val="00F2798A"/>
    <w:rsid w:val="00F32BCA"/>
    <w:rsid w:val="00F42F67"/>
    <w:rsid w:val="00F435B2"/>
    <w:rsid w:val="00F43EB3"/>
    <w:rsid w:val="00F44609"/>
    <w:rsid w:val="00F45804"/>
    <w:rsid w:val="00F512B8"/>
    <w:rsid w:val="00F5243D"/>
    <w:rsid w:val="00F530EF"/>
    <w:rsid w:val="00F55DEB"/>
    <w:rsid w:val="00F676EB"/>
    <w:rsid w:val="00F67EBE"/>
    <w:rsid w:val="00F9070B"/>
    <w:rsid w:val="00FA34E6"/>
    <w:rsid w:val="00FA3B25"/>
    <w:rsid w:val="00FB1AA8"/>
    <w:rsid w:val="00FB5785"/>
    <w:rsid w:val="00FB7389"/>
    <w:rsid w:val="00FC5F01"/>
    <w:rsid w:val="00FD0073"/>
    <w:rsid w:val="00FD502E"/>
    <w:rsid w:val="00FE5EFB"/>
    <w:rsid w:val="00FE5F17"/>
    <w:rsid w:val="00FE6708"/>
    <w:rsid w:val="00FF65AD"/>
    <w:rsid w:val="00FF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BCB8"/>
  <w15:docId w15:val="{917A4715-5067-4F3D-9711-BD3AC7C1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DEB"/>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qFormat/>
    <w:rsid w:val="00CD2113"/>
    <w:pPr>
      <w:keepNext/>
      <w:outlineLvl w:val="0"/>
    </w:pPr>
    <w:rPr>
      <w:sz w:val="28"/>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F55DEB"/>
    <w:rPr>
      <w:b/>
      <w:bCs/>
      <w:color w:val="333399"/>
      <w:u w:val="single"/>
    </w:rPr>
  </w:style>
  <w:style w:type="paragraph" w:styleId="NormalWeb">
    <w:name w:val="Normal (Web)"/>
    <w:basedOn w:val="Normal"/>
    <w:uiPriority w:val="99"/>
    <w:rsid w:val="00F55DEB"/>
    <w:pPr>
      <w:spacing w:before="100" w:beforeAutospacing="1" w:after="100" w:afterAutospacing="1"/>
    </w:pPr>
  </w:style>
  <w:style w:type="character" w:styleId="Robust">
    <w:name w:val="Strong"/>
    <w:basedOn w:val="Fontdeparagrafimplicit"/>
    <w:qFormat/>
    <w:rsid w:val="00F55DEB"/>
    <w:rPr>
      <w:b/>
      <w:bCs/>
    </w:rPr>
  </w:style>
  <w:style w:type="paragraph" w:styleId="Subsol">
    <w:name w:val="footer"/>
    <w:basedOn w:val="Normal"/>
    <w:link w:val="SubsolCaracter"/>
    <w:uiPriority w:val="99"/>
    <w:rsid w:val="00F55DEB"/>
    <w:pPr>
      <w:tabs>
        <w:tab w:val="center" w:pos="4320"/>
        <w:tab w:val="right" w:pos="8640"/>
      </w:tabs>
    </w:pPr>
  </w:style>
  <w:style w:type="character" w:customStyle="1" w:styleId="SubsolCaracter">
    <w:name w:val="Subsol Caracter"/>
    <w:basedOn w:val="Fontdeparagrafimplicit"/>
    <w:link w:val="Subsol"/>
    <w:uiPriority w:val="99"/>
    <w:rsid w:val="00F55DEB"/>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F55DEB"/>
    <w:pPr>
      <w:tabs>
        <w:tab w:val="center" w:pos="4680"/>
        <w:tab w:val="right" w:pos="9360"/>
      </w:tabs>
    </w:pPr>
  </w:style>
  <w:style w:type="character" w:customStyle="1" w:styleId="AntetCaracter">
    <w:name w:val="Antet Caracter"/>
    <w:basedOn w:val="Fontdeparagrafimplicit"/>
    <w:link w:val="Antet"/>
    <w:uiPriority w:val="99"/>
    <w:rsid w:val="00F55DEB"/>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F55DE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5DEB"/>
    <w:rPr>
      <w:rFonts w:ascii="Tahoma" w:eastAsia="Times New Roman" w:hAnsi="Tahoma" w:cs="Tahoma"/>
      <w:sz w:val="16"/>
      <w:szCs w:val="16"/>
    </w:rPr>
  </w:style>
  <w:style w:type="character" w:customStyle="1" w:styleId="Titlu1Caracter">
    <w:name w:val="Titlu 1 Caracter"/>
    <w:basedOn w:val="Fontdeparagrafimplicit"/>
    <w:link w:val="Titlu1"/>
    <w:rsid w:val="00CD2113"/>
    <w:rPr>
      <w:rFonts w:ascii="Times New Roman" w:eastAsia="Times New Roman" w:hAnsi="Times New Roman" w:cs="Times New Roman"/>
      <w:sz w:val="28"/>
      <w:szCs w:val="20"/>
      <w:lang w:val="ro-RO" w:eastAsia="ro-RO"/>
    </w:rPr>
  </w:style>
  <w:style w:type="paragraph" w:styleId="Corptext">
    <w:name w:val="Body Text"/>
    <w:basedOn w:val="Normal"/>
    <w:link w:val="CorptextCaracter"/>
    <w:semiHidden/>
    <w:rsid w:val="00CD2113"/>
    <w:pPr>
      <w:jc w:val="center"/>
    </w:pPr>
    <w:rPr>
      <w:rFonts w:ascii="Arial Narrow" w:hAnsi="Arial Narrow"/>
      <w:sz w:val="28"/>
      <w:szCs w:val="20"/>
      <w:lang w:eastAsia="ro-RO"/>
    </w:rPr>
  </w:style>
  <w:style w:type="character" w:customStyle="1" w:styleId="CorptextCaracter">
    <w:name w:val="Corp text Caracter"/>
    <w:basedOn w:val="Fontdeparagrafimplicit"/>
    <w:link w:val="Corptext"/>
    <w:semiHidden/>
    <w:rsid w:val="00CD2113"/>
    <w:rPr>
      <w:rFonts w:ascii="Arial Narrow" w:eastAsia="Times New Roman" w:hAnsi="Arial Narrow" w:cs="Times New Roman"/>
      <w:sz w:val="28"/>
      <w:szCs w:val="20"/>
      <w:lang w:val="ro-RO" w:eastAsia="ro-RO"/>
    </w:rPr>
  </w:style>
  <w:style w:type="paragraph" w:styleId="Corptext2">
    <w:name w:val="Body Text 2"/>
    <w:basedOn w:val="Normal"/>
    <w:link w:val="Corptext2Caracter"/>
    <w:unhideWhenUsed/>
    <w:rsid w:val="003624FA"/>
    <w:pPr>
      <w:spacing w:after="120" w:line="480" w:lineRule="auto"/>
    </w:pPr>
  </w:style>
  <w:style w:type="character" w:customStyle="1" w:styleId="Corptext2Caracter">
    <w:name w:val="Corp text 2 Caracter"/>
    <w:basedOn w:val="Fontdeparagrafimplicit"/>
    <w:link w:val="Corptext2"/>
    <w:rsid w:val="003624FA"/>
    <w:rPr>
      <w:rFonts w:ascii="Times New Roman" w:eastAsia="Times New Roman" w:hAnsi="Times New Roman" w:cs="Times New Roman"/>
      <w:sz w:val="24"/>
      <w:szCs w:val="24"/>
    </w:rPr>
  </w:style>
  <w:style w:type="paragraph" w:styleId="Corptext3">
    <w:name w:val="Body Text 3"/>
    <w:basedOn w:val="Normal"/>
    <w:link w:val="Corptext3Caracter"/>
    <w:unhideWhenUsed/>
    <w:rsid w:val="003624FA"/>
    <w:pPr>
      <w:spacing w:after="120"/>
    </w:pPr>
    <w:rPr>
      <w:sz w:val="16"/>
      <w:szCs w:val="16"/>
    </w:rPr>
  </w:style>
  <w:style w:type="character" w:customStyle="1" w:styleId="Corptext3Caracter">
    <w:name w:val="Corp text 3 Caracter"/>
    <w:basedOn w:val="Fontdeparagrafimplicit"/>
    <w:link w:val="Corptext3"/>
    <w:uiPriority w:val="99"/>
    <w:semiHidden/>
    <w:rsid w:val="003624FA"/>
    <w:rPr>
      <w:rFonts w:ascii="Times New Roman" w:eastAsia="Times New Roman" w:hAnsi="Times New Roman" w:cs="Times New Roman"/>
      <w:sz w:val="16"/>
      <w:szCs w:val="16"/>
    </w:rPr>
  </w:style>
  <w:style w:type="paragraph" w:styleId="Listparagraf">
    <w:name w:val="List Paragraph"/>
    <w:basedOn w:val="Normal"/>
    <w:uiPriority w:val="34"/>
    <w:qFormat/>
    <w:rsid w:val="007D58E6"/>
    <w:pPr>
      <w:ind w:left="720"/>
      <w:contextualSpacing/>
    </w:pPr>
  </w:style>
  <w:style w:type="paragraph" w:styleId="Indentcorptext">
    <w:name w:val="Body Text Indent"/>
    <w:basedOn w:val="Normal"/>
    <w:link w:val="IndentcorptextCaracter"/>
    <w:uiPriority w:val="99"/>
    <w:unhideWhenUsed/>
    <w:rsid w:val="00134CA9"/>
    <w:pPr>
      <w:spacing w:after="120"/>
      <w:ind w:left="283"/>
    </w:pPr>
  </w:style>
  <w:style w:type="character" w:customStyle="1" w:styleId="IndentcorptextCaracter">
    <w:name w:val="Indent corp text Caracter"/>
    <w:basedOn w:val="Fontdeparagrafimplicit"/>
    <w:link w:val="Indentcorptext"/>
    <w:uiPriority w:val="99"/>
    <w:rsid w:val="00134CA9"/>
    <w:rPr>
      <w:rFonts w:ascii="Times New Roman" w:eastAsia="Times New Roman" w:hAnsi="Times New Roman" w:cs="Times New Roman"/>
      <w:sz w:val="24"/>
      <w:szCs w:val="24"/>
    </w:rPr>
  </w:style>
  <w:style w:type="paragraph" w:styleId="Indentcorptext3">
    <w:name w:val="Body Text Indent 3"/>
    <w:basedOn w:val="Normal"/>
    <w:link w:val="Indentcorptext3Caracter"/>
    <w:uiPriority w:val="99"/>
    <w:semiHidden/>
    <w:unhideWhenUsed/>
    <w:rsid w:val="00134CA9"/>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134CA9"/>
    <w:rPr>
      <w:rFonts w:ascii="Times New Roman" w:eastAsia="Times New Roman" w:hAnsi="Times New Roman" w:cs="Times New Roman"/>
      <w:sz w:val="16"/>
      <w:szCs w:val="16"/>
    </w:rPr>
  </w:style>
  <w:style w:type="character" w:customStyle="1" w:styleId="tal1">
    <w:name w:val="tal1"/>
    <w:basedOn w:val="Fontdeparagrafimplicit"/>
    <w:rsid w:val="000E2FE1"/>
  </w:style>
  <w:style w:type="character" w:customStyle="1" w:styleId="apple-converted-space">
    <w:name w:val="apple-converted-space"/>
    <w:basedOn w:val="Fontdeparagrafimplicit"/>
    <w:rsid w:val="00B74AA1"/>
  </w:style>
  <w:style w:type="character" w:styleId="Accentuat">
    <w:name w:val="Emphasis"/>
    <w:basedOn w:val="Fontdeparagrafimplicit"/>
    <w:qFormat/>
    <w:rsid w:val="000D2D92"/>
    <w:rPr>
      <w:i/>
      <w:iCs/>
    </w:rPr>
  </w:style>
  <w:style w:type="paragraph" w:customStyle="1" w:styleId="Default">
    <w:name w:val="Default"/>
    <w:rsid w:val="009D48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Exact">
    <w:name w:val="Body text (2) Exact"/>
    <w:basedOn w:val="Bodytext2"/>
    <w:rsid w:val="00A559D4"/>
    <w:rPr>
      <w:rFonts w:ascii="Times New Roman" w:eastAsia="Times New Roman" w:hAnsi="Times New Roman" w:cs="Times New Roman"/>
      <w:shd w:val="clear" w:color="auto" w:fill="FFFFFF"/>
    </w:rPr>
  </w:style>
  <w:style w:type="character" w:customStyle="1" w:styleId="Bodytext2">
    <w:name w:val="Body text (2)_"/>
    <w:basedOn w:val="Fontdeparagrafimplicit"/>
    <w:link w:val="Bodytext20"/>
    <w:rsid w:val="00A559D4"/>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A559D4"/>
    <w:pPr>
      <w:widowControl w:val="0"/>
      <w:shd w:val="clear" w:color="auto" w:fill="FFFFFF"/>
      <w:spacing w:before="240" w:after="1740" w:line="0" w:lineRule="atLeast"/>
      <w:ind w:hanging="560"/>
      <w:jc w:val="both"/>
    </w:pPr>
    <w:rPr>
      <w:sz w:val="22"/>
      <w:szCs w:val="22"/>
      <w:lang w:val="en-US"/>
    </w:rPr>
  </w:style>
  <w:style w:type="character" w:customStyle="1" w:styleId="normaltextrun">
    <w:name w:val="normaltextrun"/>
    <w:basedOn w:val="Fontdeparagrafimplicit"/>
    <w:rsid w:val="003D55B4"/>
  </w:style>
  <w:style w:type="character" w:customStyle="1" w:styleId="eop">
    <w:name w:val="eop"/>
    <w:basedOn w:val="Fontdeparagrafimplicit"/>
    <w:rsid w:val="003D5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81458">
      <w:bodyDiv w:val="1"/>
      <w:marLeft w:val="0"/>
      <w:marRight w:val="0"/>
      <w:marTop w:val="0"/>
      <w:marBottom w:val="0"/>
      <w:divBdr>
        <w:top w:val="none" w:sz="0" w:space="0" w:color="auto"/>
        <w:left w:val="none" w:sz="0" w:space="0" w:color="auto"/>
        <w:bottom w:val="none" w:sz="0" w:space="0" w:color="auto"/>
        <w:right w:val="none" w:sz="0" w:space="0" w:color="auto"/>
      </w:divBdr>
    </w:div>
    <w:div w:id="1300384050">
      <w:bodyDiv w:val="1"/>
      <w:marLeft w:val="0"/>
      <w:marRight w:val="0"/>
      <w:marTop w:val="0"/>
      <w:marBottom w:val="0"/>
      <w:divBdr>
        <w:top w:val="none" w:sz="0" w:space="0" w:color="auto"/>
        <w:left w:val="none" w:sz="0" w:space="0" w:color="auto"/>
        <w:bottom w:val="none" w:sz="0" w:space="0" w:color="auto"/>
        <w:right w:val="none" w:sz="0" w:space="0" w:color="auto"/>
      </w:divBdr>
    </w:div>
    <w:div w:id="1343164175">
      <w:bodyDiv w:val="1"/>
      <w:marLeft w:val="0"/>
      <w:marRight w:val="0"/>
      <w:marTop w:val="0"/>
      <w:marBottom w:val="0"/>
      <w:divBdr>
        <w:top w:val="none" w:sz="0" w:space="0" w:color="auto"/>
        <w:left w:val="none" w:sz="0" w:space="0" w:color="auto"/>
        <w:bottom w:val="none" w:sz="0" w:space="0" w:color="auto"/>
        <w:right w:val="none" w:sz="0" w:space="0" w:color="auto"/>
      </w:divBdr>
      <w:divsChild>
        <w:div w:id="1276407491">
          <w:marLeft w:val="547"/>
          <w:marRight w:val="0"/>
          <w:marTop w:val="0"/>
          <w:marBottom w:val="0"/>
          <w:divBdr>
            <w:top w:val="none" w:sz="0" w:space="0" w:color="auto"/>
            <w:left w:val="none" w:sz="0" w:space="0" w:color="auto"/>
            <w:bottom w:val="none" w:sz="0" w:space="0" w:color="auto"/>
            <w:right w:val="none" w:sz="0" w:space="0" w:color="auto"/>
          </w:divBdr>
        </w:div>
      </w:divsChild>
    </w:div>
    <w:div w:id="1717583943">
      <w:bodyDiv w:val="1"/>
      <w:marLeft w:val="0"/>
      <w:marRight w:val="0"/>
      <w:marTop w:val="0"/>
      <w:marBottom w:val="0"/>
      <w:divBdr>
        <w:top w:val="none" w:sz="0" w:space="0" w:color="auto"/>
        <w:left w:val="none" w:sz="0" w:space="0" w:color="auto"/>
        <w:bottom w:val="none" w:sz="0" w:space="0" w:color="auto"/>
        <w:right w:val="none" w:sz="0" w:space="0" w:color="auto"/>
      </w:divBdr>
    </w:div>
    <w:div w:id="1836217077">
      <w:bodyDiv w:val="1"/>
      <w:marLeft w:val="0"/>
      <w:marRight w:val="0"/>
      <w:marTop w:val="0"/>
      <w:marBottom w:val="0"/>
      <w:divBdr>
        <w:top w:val="none" w:sz="0" w:space="0" w:color="auto"/>
        <w:left w:val="none" w:sz="0" w:space="0" w:color="auto"/>
        <w:bottom w:val="none" w:sz="0" w:space="0" w:color="auto"/>
        <w:right w:val="none" w:sz="0" w:space="0" w:color="auto"/>
      </w:divBdr>
    </w:div>
    <w:div w:id="20589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xxxx\Desktop\NEGOI.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Documents%20and%20Settings\xxxx\Desktop\NEGOI.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3A62A-2459-4384-8208-5AE05FFF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20462</Words>
  <Characters>118681</Characters>
  <Application>Microsoft Office Word</Application>
  <DocSecurity>0</DocSecurity>
  <Lines>989</Lines>
  <Paragraphs>277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 Paun</cp:lastModifiedBy>
  <cp:revision>5</cp:revision>
  <dcterms:created xsi:type="dcterms:W3CDTF">2026-04-23T08:23:00Z</dcterms:created>
  <dcterms:modified xsi:type="dcterms:W3CDTF">2026-04-24T10:46:00Z</dcterms:modified>
</cp:coreProperties>
</file>