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D73E1" w:rsidRPr="00543D36" w:rsidRDefault="002D73E1" w:rsidP="002D73E1">
      <w:pPr>
        <w:shd w:val="clear" w:color="auto" w:fill="FFFFFF"/>
        <w:spacing w:after="0" w:line="240" w:lineRule="auto"/>
        <w:jc w:val="center"/>
        <w:outlineLvl w:val="1"/>
        <w:rPr>
          <w:rFonts w:ascii="Trebuchet MS" w:eastAsia="Times New Roman" w:hAnsi="Trebuchet MS" w:cs="Arial"/>
          <w:b/>
          <w:iCs/>
          <w:color w:val="000000" w:themeColor="text1"/>
          <w:sz w:val="28"/>
          <w:szCs w:val="28"/>
        </w:rPr>
      </w:pPr>
      <w:proofErr w:type="spellStart"/>
      <w:r w:rsidRPr="00543D36">
        <w:rPr>
          <w:rFonts w:ascii="Trebuchet MS" w:eastAsia="Times New Roman" w:hAnsi="Trebuchet MS" w:cs="Arial"/>
          <w:b/>
          <w:iCs/>
          <w:color w:val="000000" w:themeColor="text1"/>
          <w:sz w:val="28"/>
          <w:szCs w:val="28"/>
        </w:rPr>
        <w:t>Raport</w:t>
      </w:r>
      <w:proofErr w:type="spellEnd"/>
      <w:r w:rsidRPr="00543D36">
        <w:rPr>
          <w:rFonts w:ascii="Trebuchet MS" w:eastAsia="Times New Roman" w:hAnsi="Trebuchet MS" w:cs="Arial"/>
          <w:b/>
          <w:iCs/>
          <w:color w:val="000000" w:themeColor="text1"/>
          <w:sz w:val="28"/>
          <w:szCs w:val="28"/>
        </w:rPr>
        <w:t xml:space="preserve"> de </w:t>
      </w:r>
      <w:proofErr w:type="spellStart"/>
      <w:r w:rsidRPr="00543D36">
        <w:rPr>
          <w:rFonts w:ascii="Trebuchet MS" w:eastAsia="Times New Roman" w:hAnsi="Trebuchet MS" w:cs="Arial"/>
          <w:b/>
          <w:iCs/>
          <w:color w:val="000000" w:themeColor="text1"/>
          <w:sz w:val="28"/>
          <w:szCs w:val="28"/>
        </w:rPr>
        <w:t>specialitate</w:t>
      </w:r>
      <w:proofErr w:type="spellEnd"/>
      <w:r w:rsidRPr="00543D36">
        <w:rPr>
          <w:rFonts w:ascii="Trebuchet MS" w:eastAsia="Times New Roman" w:hAnsi="Trebuchet MS" w:cs="Arial"/>
          <w:b/>
          <w:iCs/>
          <w:color w:val="000000" w:themeColor="text1"/>
          <w:sz w:val="28"/>
          <w:szCs w:val="28"/>
        </w:rPr>
        <w:t xml:space="preserve"> </w:t>
      </w:r>
      <w:proofErr w:type="spellStart"/>
      <w:r w:rsidRPr="00543D36">
        <w:rPr>
          <w:rFonts w:ascii="Trebuchet MS" w:eastAsia="Times New Roman" w:hAnsi="Trebuchet MS" w:cs="Arial"/>
          <w:b/>
          <w:iCs/>
          <w:color w:val="000000" w:themeColor="text1"/>
          <w:sz w:val="28"/>
          <w:szCs w:val="28"/>
        </w:rPr>
        <w:t>comun</w:t>
      </w:r>
      <w:proofErr w:type="spellEnd"/>
      <w:r w:rsidRPr="00543D36">
        <w:rPr>
          <w:rFonts w:ascii="Trebuchet MS" w:eastAsia="Times New Roman" w:hAnsi="Trebuchet MS" w:cs="Arial"/>
          <w:b/>
          <w:iCs/>
          <w:color w:val="000000" w:themeColor="text1"/>
          <w:sz w:val="28"/>
          <w:szCs w:val="28"/>
        </w:rPr>
        <w:t xml:space="preserve"> al </w:t>
      </w:r>
      <w:proofErr w:type="spellStart"/>
      <w:r w:rsidRPr="00543D36">
        <w:rPr>
          <w:rFonts w:ascii="Trebuchet MS" w:eastAsia="Times New Roman" w:hAnsi="Trebuchet MS" w:cs="Arial"/>
          <w:b/>
          <w:iCs/>
          <w:color w:val="000000" w:themeColor="text1"/>
          <w:sz w:val="28"/>
          <w:szCs w:val="28"/>
        </w:rPr>
        <w:t>compartimentului</w:t>
      </w:r>
      <w:proofErr w:type="spellEnd"/>
      <w:r w:rsidRPr="00543D36">
        <w:rPr>
          <w:rFonts w:ascii="Trebuchet MS" w:eastAsia="Times New Roman" w:hAnsi="Trebuchet MS" w:cs="Arial"/>
          <w:b/>
          <w:iCs/>
          <w:color w:val="000000" w:themeColor="text1"/>
          <w:sz w:val="28"/>
          <w:szCs w:val="28"/>
        </w:rPr>
        <w:t xml:space="preserve"> urbanism </w:t>
      </w:r>
      <w:proofErr w:type="spellStart"/>
      <w:r w:rsidRPr="00543D36">
        <w:rPr>
          <w:rFonts w:ascii="Trebuchet MS" w:eastAsia="Times New Roman" w:hAnsi="Trebuchet MS" w:cs="Arial"/>
          <w:b/>
          <w:iCs/>
          <w:color w:val="000000" w:themeColor="text1"/>
          <w:sz w:val="28"/>
          <w:szCs w:val="28"/>
        </w:rPr>
        <w:t>şi</w:t>
      </w:r>
      <w:proofErr w:type="spellEnd"/>
      <w:r w:rsidRPr="00543D36">
        <w:rPr>
          <w:rFonts w:ascii="Trebuchet MS" w:eastAsia="Times New Roman" w:hAnsi="Trebuchet MS" w:cs="Arial"/>
          <w:b/>
          <w:iCs/>
          <w:color w:val="000000" w:themeColor="text1"/>
          <w:sz w:val="28"/>
          <w:szCs w:val="28"/>
        </w:rPr>
        <w:t xml:space="preserve"> al </w:t>
      </w:r>
      <w:proofErr w:type="spellStart"/>
      <w:r w:rsidRPr="00543D36">
        <w:rPr>
          <w:rFonts w:ascii="Trebuchet MS" w:eastAsia="Times New Roman" w:hAnsi="Trebuchet MS" w:cs="Arial"/>
          <w:b/>
          <w:iCs/>
          <w:color w:val="000000" w:themeColor="text1"/>
          <w:sz w:val="28"/>
          <w:szCs w:val="28"/>
        </w:rPr>
        <w:t>biroului</w:t>
      </w:r>
      <w:proofErr w:type="spellEnd"/>
      <w:r w:rsidRPr="00543D36">
        <w:rPr>
          <w:rFonts w:ascii="Trebuchet MS" w:eastAsia="Times New Roman" w:hAnsi="Trebuchet MS" w:cs="Arial"/>
          <w:b/>
          <w:iCs/>
          <w:color w:val="000000" w:themeColor="text1"/>
          <w:sz w:val="28"/>
          <w:szCs w:val="28"/>
        </w:rPr>
        <w:t xml:space="preserve"> </w:t>
      </w:r>
      <w:proofErr w:type="spellStart"/>
      <w:r w:rsidRPr="00543D36">
        <w:rPr>
          <w:rFonts w:ascii="Trebuchet MS" w:hAnsi="Trebuchet MS" w:cs="Arial"/>
          <w:b/>
          <w:color w:val="000000" w:themeColor="text1"/>
          <w:sz w:val="28"/>
          <w:szCs w:val="28"/>
          <w:shd w:val="clear" w:color="auto" w:fill="FFFFFF"/>
        </w:rPr>
        <w:t>contabilitate</w:t>
      </w:r>
      <w:proofErr w:type="spellEnd"/>
      <w:r w:rsidRPr="00543D36">
        <w:rPr>
          <w:rFonts w:ascii="Trebuchet MS" w:hAnsi="Trebuchet MS" w:cs="Arial"/>
          <w:b/>
          <w:color w:val="000000" w:themeColor="text1"/>
          <w:sz w:val="28"/>
          <w:szCs w:val="28"/>
          <w:shd w:val="clear" w:color="auto" w:fill="FFFFFF"/>
        </w:rPr>
        <w:t xml:space="preserve">, </w:t>
      </w:r>
      <w:proofErr w:type="spellStart"/>
      <w:r w:rsidRPr="00543D36">
        <w:rPr>
          <w:rFonts w:ascii="Trebuchet MS" w:hAnsi="Trebuchet MS" w:cs="Arial"/>
          <w:b/>
          <w:color w:val="000000" w:themeColor="text1"/>
          <w:sz w:val="28"/>
          <w:szCs w:val="28"/>
          <w:shd w:val="clear" w:color="auto" w:fill="FFFFFF"/>
        </w:rPr>
        <w:t>buget</w:t>
      </w:r>
      <w:proofErr w:type="spellEnd"/>
      <w:r w:rsidRPr="00543D36">
        <w:rPr>
          <w:rFonts w:ascii="Trebuchet MS" w:hAnsi="Trebuchet MS" w:cs="Arial"/>
          <w:b/>
          <w:color w:val="000000" w:themeColor="text1"/>
          <w:sz w:val="28"/>
          <w:szCs w:val="28"/>
          <w:shd w:val="clear" w:color="auto" w:fill="FFFFFF"/>
        </w:rPr>
        <w:t xml:space="preserve">, </w:t>
      </w:r>
      <w:proofErr w:type="spellStart"/>
      <w:r w:rsidRPr="00543D36">
        <w:rPr>
          <w:rFonts w:ascii="Trebuchet MS" w:hAnsi="Trebuchet MS" w:cs="Arial"/>
          <w:b/>
          <w:color w:val="000000" w:themeColor="text1"/>
          <w:sz w:val="28"/>
          <w:szCs w:val="28"/>
          <w:shd w:val="clear" w:color="auto" w:fill="FFFFFF"/>
        </w:rPr>
        <w:t>impozite</w:t>
      </w:r>
      <w:proofErr w:type="spellEnd"/>
      <w:r w:rsidRPr="00543D36">
        <w:rPr>
          <w:rFonts w:ascii="Trebuchet MS" w:hAnsi="Trebuchet MS" w:cs="Arial"/>
          <w:b/>
          <w:color w:val="000000" w:themeColor="text1"/>
          <w:sz w:val="28"/>
          <w:szCs w:val="28"/>
          <w:shd w:val="clear" w:color="auto" w:fill="FFFFFF"/>
        </w:rPr>
        <w:t xml:space="preserve"> </w:t>
      </w:r>
      <w:proofErr w:type="spellStart"/>
      <w:r w:rsidRPr="00543D36">
        <w:rPr>
          <w:rFonts w:ascii="Trebuchet MS" w:hAnsi="Trebuchet MS" w:cs="Arial"/>
          <w:b/>
          <w:color w:val="000000" w:themeColor="text1"/>
          <w:sz w:val="28"/>
          <w:szCs w:val="28"/>
          <w:shd w:val="clear" w:color="auto" w:fill="FFFFFF"/>
        </w:rPr>
        <w:t>și</w:t>
      </w:r>
      <w:proofErr w:type="spellEnd"/>
      <w:r w:rsidRPr="00543D36">
        <w:rPr>
          <w:rFonts w:ascii="Trebuchet MS" w:hAnsi="Trebuchet MS" w:cs="Arial"/>
          <w:b/>
          <w:color w:val="000000" w:themeColor="text1"/>
          <w:sz w:val="28"/>
          <w:szCs w:val="28"/>
          <w:shd w:val="clear" w:color="auto" w:fill="FFFFFF"/>
        </w:rPr>
        <w:t xml:space="preserve"> </w:t>
      </w:r>
      <w:proofErr w:type="spellStart"/>
      <w:r w:rsidRPr="00543D36">
        <w:rPr>
          <w:rFonts w:ascii="Trebuchet MS" w:hAnsi="Trebuchet MS" w:cs="Arial"/>
          <w:b/>
          <w:color w:val="000000" w:themeColor="text1"/>
          <w:sz w:val="28"/>
          <w:szCs w:val="28"/>
          <w:shd w:val="clear" w:color="auto" w:fill="FFFFFF"/>
        </w:rPr>
        <w:t>taxe</w:t>
      </w:r>
      <w:proofErr w:type="spellEnd"/>
    </w:p>
    <w:p w:rsidR="002D73E1" w:rsidRPr="00543D36" w:rsidRDefault="002D73E1" w:rsidP="002D73E1">
      <w:pPr>
        <w:shd w:val="clear" w:color="auto" w:fill="FFFFFF"/>
        <w:spacing w:after="0" w:line="240" w:lineRule="auto"/>
        <w:jc w:val="center"/>
        <w:outlineLvl w:val="1"/>
        <w:rPr>
          <w:rFonts w:ascii="Trebuchet MS" w:eastAsia="Times New Roman" w:hAnsi="Trebuchet MS" w:cs="Arial"/>
          <w:b/>
          <w:iCs/>
          <w:color w:val="000000" w:themeColor="text1"/>
          <w:sz w:val="28"/>
          <w:szCs w:val="28"/>
        </w:rPr>
      </w:pPr>
      <w:proofErr w:type="spellStart"/>
      <w:proofErr w:type="gramStart"/>
      <w:r w:rsidRPr="00543D36">
        <w:rPr>
          <w:rFonts w:ascii="Trebuchet MS" w:eastAsia="Times New Roman" w:hAnsi="Trebuchet MS" w:cs="Arial"/>
          <w:b/>
          <w:iCs/>
          <w:color w:val="000000" w:themeColor="text1"/>
          <w:sz w:val="28"/>
          <w:szCs w:val="28"/>
        </w:rPr>
        <w:t>nr</w:t>
      </w:r>
      <w:proofErr w:type="spellEnd"/>
      <w:proofErr w:type="gramEnd"/>
      <w:r w:rsidRPr="00543D36">
        <w:rPr>
          <w:rFonts w:ascii="Trebuchet MS" w:eastAsia="Times New Roman" w:hAnsi="Trebuchet MS" w:cs="Arial"/>
          <w:b/>
          <w:iCs/>
          <w:color w:val="000000" w:themeColor="text1"/>
          <w:sz w:val="28"/>
          <w:szCs w:val="28"/>
        </w:rPr>
        <w:t>. 12294 din 28.11.2023</w:t>
      </w:r>
    </w:p>
    <w:p w:rsidR="002D73E1" w:rsidRPr="00543D36" w:rsidRDefault="002D73E1" w:rsidP="002D73E1">
      <w:pPr>
        <w:shd w:val="clear" w:color="auto" w:fill="FFFFFF"/>
        <w:spacing w:after="0" w:line="240" w:lineRule="auto"/>
        <w:jc w:val="center"/>
        <w:outlineLvl w:val="1"/>
        <w:rPr>
          <w:rFonts w:ascii="Trebuchet MS" w:eastAsia="Times New Roman" w:hAnsi="Trebuchet MS" w:cs="Arial"/>
          <w:b/>
          <w:iCs/>
          <w:color w:val="000000" w:themeColor="text1"/>
          <w:sz w:val="28"/>
          <w:szCs w:val="28"/>
        </w:rPr>
      </w:pPr>
    </w:p>
    <w:p w:rsidR="002D73E1" w:rsidRPr="00547C14" w:rsidRDefault="002D73E1" w:rsidP="002D73E1">
      <w:pPr>
        <w:pStyle w:val="Frspaiere"/>
        <w:jc w:val="both"/>
        <w:rPr>
          <w:rFonts w:ascii="Trebuchet MS" w:hAnsi="Trebuchet MS"/>
        </w:rPr>
      </w:pPr>
      <w:r w:rsidRPr="00547C14">
        <w:rPr>
          <w:rFonts w:ascii="Trebuchet MS" w:hAnsi="Trebuchet MS"/>
        </w:rPr>
        <w:tab/>
        <w:t xml:space="preserve">Cu </w:t>
      </w:r>
      <w:proofErr w:type="spellStart"/>
      <w:r w:rsidRPr="00547C14">
        <w:rPr>
          <w:rFonts w:ascii="Trebuchet MS" w:hAnsi="Trebuchet MS"/>
        </w:rPr>
        <w:t>privire</w:t>
      </w:r>
      <w:proofErr w:type="spellEnd"/>
      <w:r w:rsidRPr="00547C14">
        <w:rPr>
          <w:rFonts w:ascii="Trebuchet MS" w:hAnsi="Trebuchet MS"/>
        </w:rPr>
        <w:t xml:space="preserve"> la</w:t>
      </w:r>
      <w:r w:rsidRPr="00547C14">
        <w:rPr>
          <w:rFonts w:ascii="Trebuchet MS" w:hAnsi="Trebuchet MS" w:cs="Calibri"/>
        </w:rPr>
        <w:t>:</w:t>
      </w:r>
      <w:r w:rsidRPr="00547C14">
        <w:rPr>
          <w:rFonts w:ascii="Trebuchet MS" w:hAnsi="Trebuchet MS"/>
        </w:rPr>
        <w:t xml:space="preserve"> </w:t>
      </w:r>
      <w:proofErr w:type="spellStart"/>
      <w:r w:rsidRPr="00547C14">
        <w:rPr>
          <w:rFonts w:ascii="Trebuchet MS" w:hAnsi="Trebuchet MS"/>
        </w:rPr>
        <w:t>aprobarea</w:t>
      </w:r>
      <w:proofErr w:type="spellEnd"/>
      <w:r w:rsidRPr="00547C14">
        <w:rPr>
          <w:rFonts w:ascii="Trebuchet MS" w:hAnsi="Trebuchet MS"/>
        </w:rPr>
        <w:t xml:space="preserve"> </w:t>
      </w:r>
      <w:proofErr w:type="spellStart"/>
      <w:r w:rsidRPr="00547C14">
        <w:rPr>
          <w:rFonts w:ascii="Trebuchet MS" w:hAnsi="Trebuchet MS"/>
        </w:rPr>
        <w:t>participării</w:t>
      </w:r>
      <w:proofErr w:type="spellEnd"/>
      <w:r w:rsidRPr="00547C14">
        <w:rPr>
          <w:rFonts w:ascii="Trebuchet MS" w:hAnsi="Trebuchet MS"/>
        </w:rPr>
        <w:t xml:space="preserve"> U.A.T Macea la </w:t>
      </w:r>
      <w:proofErr w:type="spellStart"/>
      <w:r w:rsidRPr="00547C14">
        <w:rPr>
          <w:rFonts w:ascii="Trebuchet MS" w:hAnsi="Trebuchet MS"/>
        </w:rPr>
        <w:t>Programului</w:t>
      </w:r>
      <w:proofErr w:type="spellEnd"/>
      <w:r w:rsidRPr="00547C14">
        <w:rPr>
          <w:rFonts w:ascii="Trebuchet MS" w:hAnsi="Trebuchet MS"/>
        </w:rPr>
        <w:t xml:space="preserve"> </w:t>
      </w:r>
      <w:proofErr w:type="spellStart"/>
      <w:r w:rsidRPr="00547C14">
        <w:rPr>
          <w:rFonts w:ascii="Trebuchet MS" w:hAnsi="Trebuchet MS"/>
        </w:rPr>
        <w:t>privind</w:t>
      </w:r>
      <w:proofErr w:type="spellEnd"/>
      <w:r w:rsidRPr="00547C14">
        <w:rPr>
          <w:rFonts w:ascii="Trebuchet MS" w:hAnsi="Trebuchet MS"/>
        </w:rPr>
        <w:t xml:space="preserve"> </w:t>
      </w:r>
      <w:proofErr w:type="spellStart"/>
      <w:r w:rsidRPr="00547C14">
        <w:rPr>
          <w:rFonts w:ascii="Trebuchet MS" w:hAnsi="Trebuchet MS"/>
        </w:rPr>
        <w:t>creşterea</w:t>
      </w:r>
      <w:proofErr w:type="spellEnd"/>
      <w:r w:rsidRPr="00547C14">
        <w:rPr>
          <w:rFonts w:ascii="Trebuchet MS" w:hAnsi="Trebuchet MS"/>
        </w:rPr>
        <w:t xml:space="preserve"> </w:t>
      </w:r>
      <w:proofErr w:type="spellStart"/>
      <w:r w:rsidRPr="00547C14">
        <w:rPr>
          <w:rFonts w:ascii="Trebuchet MS" w:hAnsi="Trebuchet MS"/>
        </w:rPr>
        <w:t>eficienţei</w:t>
      </w:r>
      <w:proofErr w:type="spellEnd"/>
      <w:r w:rsidRPr="00547C14">
        <w:rPr>
          <w:rFonts w:ascii="Trebuchet MS" w:hAnsi="Trebuchet MS"/>
        </w:rPr>
        <w:t xml:space="preserve"> </w:t>
      </w:r>
      <w:proofErr w:type="spellStart"/>
      <w:r w:rsidRPr="00547C14">
        <w:rPr>
          <w:rFonts w:ascii="Trebuchet MS" w:hAnsi="Trebuchet MS"/>
        </w:rPr>
        <w:t>energetice</w:t>
      </w:r>
      <w:proofErr w:type="spellEnd"/>
      <w:r w:rsidRPr="00547C14">
        <w:rPr>
          <w:rFonts w:ascii="Trebuchet MS" w:hAnsi="Trebuchet MS"/>
        </w:rPr>
        <w:t xml:space="preserve"> </w:t>
      </w:r>
      <w:proofErr w:type="spellStart"/>
      <w:r w:rsidRPr="00547C14">
        <w:rPr>
          <w:rFonts w:ascii="Trebuchet MS" w:hAnsi="Trebuchet MS"/>
        </w:rPr>
        <w:t>şi</w:t>
      </w:r>
      <w:proofErr w:type="spellEnd"/>
      <w:r w:rsidRPr="00547C14">
        <w:rPr>
          <w:rFonts w:ascii="Trebuchet MS" w:hAnsi="Trebuchet MS"/>
        </w:rPr>
        <w:t xml:space="preserve"> </w:t>
      </w:r>
      <w:proofErr w:type="spellStart"/>
      <w:r w:rsidRPr="00547C14">
        <w:rPr>
          <w:rFonts w:ascii="Trebuchet MS" w:hAnsi="Trebuchet MS"/>
        </w:rPr>
        <w:t>gestionarea</w:t>
      </w:r>
      <w:proofErr w:type="spellEnd"/>
      <w:r w:rsidRPr="00547C14">
        <w:rPr>
          <w:rFonts w:ascii="Trebuchet MS" w:hAnsi="Trebuchet MS"/>
        </w:rPr>
        <w:t xml:space="preserve"> </w:t>
      </w:r>
      <w:proofErr w:type="spellStart"/>
      <w:r w:rsidRPr="00547C14">
        <w:rPr>
          <w:rFonts w:ascii="Trebuchet MS" w:hAnsi="Trebuchet MS"/>
        </w:rPr>
        <w:t>inteligentă</w:t>
      </w:r>
      <w:proofErr w:type="spellEnd"/>
      <w:r w:rsidRPr="00547C14">
        <w:rPr>
          <w:rFonts w:ascii="Trebuchet MS" w:hAnsi="Trebuchet MS"/>
        </w:rPr>
        <w:t xml:space="preserve"> </w:t>
      </w:r>
      <w:proofErr w:type="gramStart"/>
      <w:r w:rsidRPr="00547C14">
        <w:rPr>
          <w:rFonts w:ascii="Trebuchet MS" w:hAnsi="Trebuchet MS"/>
        </w:rPr>
        <w:t>a</w:t>
      </w:r>
      <w:proofErr w:type="gramEnd"/>
      <w:r w:rsidRPr="00547C14">
        <w:rPr>
          <w:rFonts w:ascii="Trebuchet MS" w:hAnsi="Trebuchet MS"/>
        </w:rPr>
        <w:t xml:space="preserve"> </w:t>
      </w:r>
      <w:proofErr w:type="spellStart"/>
      <w:r w:rsidRPr="00547C14">
        <w:rPr>
          <w:rFonts w:ascii="Trebuchet MS" w:hAnsi="Trebuchet MS"/>
        </w:rPr>
        <w:t>energiei</w:t>
      </w:r>
      <w:proofErr w:type="spellEnd"/>
      <w:r w:rsidRPr="00547C14">
        <w:rPr>
          <w:rFonts w:ascii="Trebuchet MS" w:hAnsi="Trebuchet MS"/>
        </w:rPr>
        <w:t xml:space="preserve"> </w:t>
      </w:r>
      <w:proofErr w:type="spellStart"/>
      <w:r w:rsidRPr="00547C14">
        <w:rPr>
          <w:rFonts w:ascii="Trebuchet MS" w:hAnsi="Trebuchet MS"/>
        </w:rPr>
        <w:t>în</w:t>
      </w:r>
      <w:proofErr w:type="spellEnd"/>
      <w:r w:rsidRPr="00547C14">
        <w:rPr>
          <w:rFonts w:ascii="Trebuchet MS" w:hAnsi="Trebuchet MS"/>
        </w:rPr>
        <w:t xml:space="preserve"> </w:t>
      </w:r>
      <w:proofErr w:type="spellStart"/>
      <w:r w:rsidRPr="00547C14">
        <w:rPr>
          <w:rFonts w:ascii="Trebuchet MS" w:hAnsi="Trebuchet MS"/>
        </w:rPr>
        <w:t>clădirile</w:t>
      </w:r>
      <w:proofErr w:type="spellEnd"/>
      <w:r w:rsidRPr="00547C14">
        <w:rPr>
          <w:rFonts w:ascii="Trebuchet MS" w:hAnsi="Trebuchet MS"/>
        </w:rPr>
        <w:t xml:space="preserve"> </w:t>
      </w:r>
      <w:proofErr w:type="spellStart"/>
      <w:r w:rsidRPr="00547C14">
        <w:rPr>
          <w:rFonts w:ascii="Trebuchet MS" w:hAnsi="Trebuchet MS"/>
        </w:rPr>
        <w:t>publice</w:t>
      </w:r>
      <w:proofErr w:type="spellEnd"/>
      <w:r w:rsidRPr="00547C14">
        <w:rPr>
          <w:rFonts w:ascii="Trebuchet MS" w:hAnsi="Trebuchet MS"/>
        </w:rPr>
        <w:t xml:space="preserve">, </w:t>
      </w:r>
      <w:proofErr w:type="spellStart"/>
      <w:r w:rsidRPr="00547C14">
        <w:rPr>
          <w:rFonts w:ascii="Trebuchet MS" w:hAnsi="Trebuchet MS"/>
        </w:rPr>
        <w:t>derulat</w:t>
      </w:r>
      <w:proofErr w:type="spellEnd"/>
      <w:r w:rsidRPr="00547C14">
        <w:rPr>
          <w:rFonts w:ascii="Trebuchet MS" w:hAnsi="Trebuchet MS"/>
        </w:rPr>
        <w:t xml:space="preserve"> de </w:t>
      </w:r>
      <w:proofErr w:type="spellStart"/>
      <w:r w:rsidRPr="00547C14">
        <w:rPr>
          <w:rFonts w:ascii="Trebuchet MS" w:hAnsi="Trebuchet MS"/>
        </w:rPr>
        <w:t>Administraţia</w:t>
      </w:r>
      <w:proofErr w:type="spellEnd"/>
      <w:r w:rsidRPr="00547C14">
        <w:rPr>
          <w:rFonts w:ascii="Trebuchet MS" w:hAnsi="Trebuchet MS"/>
        </w:rPr>
        <w:t xml:space="preserve"> </w:t>
      </w:r>
      <w:proofErr w:type="spellStart"/>
      <w:r w:rsidRPr="00547C14">
        <w:rPr>
          <w:rFonts w:ascii="Trebuchet MS" w:hAnsi="Trebuchet MS"/>
        </w:rPr>
        <w:t>Fondului</w:t>
      </w:r>
      <w:proofErr w:type="spellEnd"/>
      <w:r w:rsidRPr="00547C14">
        <w:rPr>
          <w:rFonts w:ascii="Trebuchet MS" w:hAnsi="Trebuchet MS"/>
        </w:rPr>
        <w:t xml:space="preserve"> </w:t>
      </w:r>
      <w:proofErr w:type="spellStart"/>
      <w:r w:rsidRPr="00547C14">
        <w:rPr>
          <w:rFonts w:ascii="Trebuchet MS" w:hAnsi="Trebuchet MS"/>
        </w:rPr>
        <w:t>pentru</w:t>
      </w:r>
      <w:proofErr w:type="spellEnd"/>
      <w:r w:rsidRPr="00547C14">
        <w:rPr>
          <w:rFonts w:ascii="Trebuchet MS" w:hAnsi="Trebuchet MS"/>
        </w:rPr>
        <w:t xml:space="preserve"> </w:t>
      </w:r>
      <w:proofErr w:type="spellStart"/>
      <w:r w:rsidRPr="00547C14">
        <w:rPr>
          <w:rFonts w:ascii="Trebuchet MS" w:hAnsi="Trebuchet MS"/>
        </w:rPr>
        <w:t>Mediu</w:t>
      </w:r>
      <w:proofErr w:type="spellEnd"/>
      <w:r w:rsidRPr="00547C14">
        <w:rPr>
          <w:rFonts w:ascii="Trebuchet MS" w:hAnsi="Trebuchet MS"/>
        </w:rPr>
        <w:t xml:space="preserve">, cu </w:t>
      </w:r>
      <w:proofErr w:type="spellStart"/>
      <w:r w:rsidRPr="00547C14">
        <w:rPr>
          <w:rFonts w:ascii="Trebuchet MS" w:hAnsi="Trebuchet MS"/>
        </w:rPr>
        <w:t>proiectul</w:t>
      </w:r>
      <w:proofErr w:type="spellEnd"/>
      <w:r w:rsidRPr="00547C14">
        <w:rPr>
          <w:rFonts w:ascii="Trebuchet MS" w:hAnsi="Trebuchet MS"/>
        </w:rPr>
        <w:t xml:space="preserve"> “</w:t>
      </w:r>
      <w:proofErr w:type="spellStart"/>
      <w:r w:rsidRPr="00547C14">
        <w:rPr>
          <w:rFonts w:ascii="Trebuchet MS" w:hAnsi="Trebuchet MS"/>
        </w:rPr>
        <w:t>Creşterea</w:t>
      </w:r>
      <w:proofErr w:type="spellEnd"/>
      <w:r w:rsidRPr="00547C14">
        <w:rPr>
          <w:rFonts w:ascii="Trebuchet MS" w:hAnsi="Trebuchet MS"/>
        </w:rPr>
        <w:t xml:space="preserve"> </w:t>
      </w:r>
      <w:proofErr w:type="spellStart"/>
      <w:r w:rsidRPr="00547C14">
        <w:rPr>
          <w:rFonts w:ascii="Trebuchet MS" w:hAnsi="Trebuchet MS"/>
        </w:rPr>
        <w:t>eficienţei</w:t>
      </w:r>
      <w:proofErr w:type="spellEnd"/>
      <w:r w:rsidRPr="00547C14">
        <w:rPr>
          <w:rFonts w:ascii="Trebuchet MS" w:hAnsi="Trebuchet MS"/>
        </w:rPr>
        <w:t xml:space="preserve"> </w:t>
      </w:r>
      <w:proofErr w:type="spellStart"/>
      <w:r w:rsidRPr="00547C14">
        <w:rPr>
          <w:rFonts w:ascii="Trebuchet MS" w:hAnsi="Trebuchet MS"/>
        </w:rPr>
        <w:t>energetice</w:t>
      </w:r>
      <w:proofErr w:type="spellEnd"/>
      <w:r w:rsidRPr="00547C14">
        <w:rPr>
          <w:rFonts w:ascii="Trebuchet MS" w:hAnsi="Trebuchet MS"/>
        </w:rPr>
        <w:t xml:space="preserve">, </w:t>
      </w:r>
      <w:proofErr w:type="spellStart"/>
      <w:r w:rsidRPr="00547C14">
        <w:rPr>
          <w:rFonts w:ascii="Trebuchet MS" w:hAnsi="Trebuchet MS"/>
        </w:rPr>
        <w:t>gestionarea</w:t>
      </w:r>
      <w:proofErr w:type="spellEnd"/>
      <w:r w:rsidRPr="00547C14">
        <w:rPr>
          <w:rFonts w:ascii="Trebuchet MS" w:hAnsi="Trebuchet MS"/>
        </w:rPr>
        <w:t xml:space="preserve"> </w:t>
      </w:r>
      <w:proofErr w:type="spellStart"/>
      <w:r w:rsidRPr="00547C14">
        <w:rPr>
          <w:rFonts w:ascii="Trebuchet MS" w:hAnsi="Trebuchet MS"/>
        </w:rPr>
        <w:t>inteligentă</w:t>
      </w:r>
      <w:proofErr w:type="spellEnd"/>
      <w:r w:rsidRPr="00547C14">
        <w:rPr>
          <w:rFonts w:ascii="Trebuchet MS" w:hAnsi="Trebuchet MS"/>
        </w:rPr>
        <w:t xml:space="preserve"> a </w:t>
      </w:r>
      <w:proofErr w:type="spellStart"/>
      <w:r w:rsidRPr="00547C14">
        <w:rPr>
          <w:rFonts w:ascii="Trebuchet MS" w:hAnsi="Trebuchet MS"/>
        </w:rPr>
        <w:t>energiei</w:t>
      </w:r>
      <w:proofErr w:type="spellEnd"/>
      <w:r w:rsidRPr="00547C14">
        <w:rPr>
          <w:rFonts w:ascii="Trebuchet MS" w:hAnsi="Trebuchet MS"/>
        </w:rPr>
        <w:t xml:space="preserve"> </w:t>
      </w:r>
      <w:proofErr w:type="spellStart"/>
      <w:r w:rsidRPr="00547C14">
        <w:rPr>
          <w:rFonts w:ascii="Trebuchet MS" w:hAnsi="Trebuchet MS"/>
        </w:rPr>
        <w:t>în</w:t>
      </w:r>
      <w:proofErr w:type="spellEnd"/>
      <w:r w:rsidRPr="00547C14">
        <w:rPr>
          <w:rFonts w:ascii="Trebuchet MS" w:hAnsi="Trebuchet MS"/>
        </w:rPr>
        <w:t xml:space="preserve"> </w:t>
      </w:r>
      <w:proofErr w:type="spellStart"/>
      <w:r w:rsidRPr="00547C14">
        <w:rPr>
          <w:rFonts w:ascii="Trebuchet MS" w:hAnsi="Trebuchet MS"/>
        </w:rPr>
        <w:t>clădire</w:t>
      </w:r>
      <w:proofErr w:type="spellEnd"/>
      <w:r w:rsidRPr="00547C14">
        <w:rPr>
          <w:rFonts w:ascii="Trebuchet MS" w:hAnsi="Trebuchet MS"/>
        </w:rPr>
        <w:t xml:space="preserve"> </w:t>
      </w:r>
      <w:proofErr w:type="spellStart"/>
      <w:r w:rsidRPr="00547C14">
        <w:rPr>
          <w:rFonts w:ascii="Trebuchet MS" w:hAnsi="Trebuchet MS"/>
        </w:rPr>
        <w:t>administrativă-Primăria</w:t>
      </w:r>
      <w:proofErr w:type="spellEnd"/>
      <w:r w:rsidRPr="00547C14">
        <w:rPr>
          <w:rFonts w:ascii="Trebuchet MS" w:hAnsi="Trebuchet MS"/>
        </w:rPr>
        <w:t xml:space="preserve"> Macea C.F 304036, com. Macea, Jud. Arad”.</w:t>
      </w:r>
    </w:p>
    <w:p w:rsidR="002D73E1" w:rsidRPr="00547C14" w:rsidRDefault="002D73E1" w:rsidP="002D73E1">
      <w:pPr>
        <w:pStyle w:val="Frspaiere"/>
        <w:jc w:val="both"/>
        <w:rPr>
          <w:rFonts w:ascii="Trebuchet MS" w:hAnsi="Trebuchet MS"/>
        </w:rPr>
      </w:pPr>
      <w:r w:rsidRPr="00547C14">
        <w:rPr>
          <w:rFonts w:ascii="Trebuchet MS" w:hAnsi="Trebuchet MS"/>
        </w:rPr>
        <w:tab/>
      </w:r>
      <w:proofErr w:type="spellStart"/>
      <w:r w:rsidRPr="00547C14">
        <w:rPr>
          <w:rFonts w:ascii="Trebuchet MS" w:hAnsi="Trebuchet MS"/>
        </w:rPr>
        <w:t>Scopul</w:t>
      </w:r>
      <w:proofErr w:type="spellEnd"/>
      <w:r w:rsidRPr="00547C14">
        <w:rPr>
          <w:rFonts w:ascii="Trebuchet MS" w:hAnsi="Trebuchet MS"/>
        </w:rPr>
        <w:t xml:space="preserve"> </w:t>
      </w:r>
      <w:proofErr w:type="spellStart"/>
      <w:r w:rsidRPr="00547C14">
        <w:rPr>
          <w:rFonts w:ascii="Trebuchet MS" w:hAnsi="Trebuchet MS"/>
        </w:rPr>
        <w:t>Programului</w:t>
      </w:r>
      <w:proofErr w:type="spellEnd"/>
      <w:r w:rsidRPr="00547C14">
        <w:rPr>
          <w:rFonts w:ascii="Trebuchet MS" w:hAnsi="Trebuchet MS"/>
        </w:rPr>
        <w:t xml:space="preserve"> </w:t>
      </w:r>
      <w:proofErr w:type="spellStart"/>
      <w:r w:rsidRPr="00547C14">
        <w:rPr>
          <w:rFonts w:ascii="Trebuchet MS" w:hAnsi="Trebuchet MS"/>
        </w:rPr>
        <w:t>îl</w:t>
      </w:r>
      <w:proofErr w:type="spellEnd"/>
      <w:r w:rsidRPr="00547C14">
        <w:rPr>
          <w:rFonts w:ascii="Trebuchet MS" w:hAnsi="Trebuchet MS"/>
        </w:rPr>
        <w:t xml:space="preserve"> </w:t>
      </w:r>
      <w:proofErr w:type="spellStart"/>
      <w:r w:rsidRPr="00547C14">
        <w:rPr>
          <w:rFonts w:ascii="Trebuchet MS" w:hAnsi="Trebuchet MS"/>
        </w:rPr>
        <w:t>reprezintă</w:t>
      </w:r>
      <w:proofErr w:type="spellEnd"/>
      <w:r w:rsidRPr="00547C14">
        <w:rPr>
          <w:rFonts w:ascii="Trebuchet MS" w:hAnsi="Trebuchet MS"/>
        </w:rPr>
        <w:t xml:space="preserve"> </w:t>
      </w:r>
      <w:proofErr w:type="spellStart"/>
      <w:r w:rsidRPr="00547C14">
        <w:rPr>
          <w:rFonts w:ascii="Trebuchet MS" w:hAnsi="Trebuchet MS"/>
        </w:rPr>
        <w:t>creşterea</w:t>
      </w:r>
      <w:proofErr w:type="spellEnd"/>
      <w:r w:rsidRPr="00547C14">
        <w:rPr>
          <w:rFonts w:ascii="Trebuchet MS" w:hAnsi="Trebuchet MS"/>
        </w:rPr>
        <w:t xml:space="preserve"> </w:t>
      </w:r>
      <w:proofErr w:type="spellStart"/>
      <w:r w:rsidRPr="00547C14">
        <w:rPr>
          <w:rFonts w:ascii="Trebuchet MS" w:hAnsi="Trebuchet MS"/>
        </w:rPr>
        <w:t>eficienţei</w:t>
      </w:r>
      <w:proofErr w:type="spellEnd"/>
      <w:r w:rsidRPr="00547C14">
        <w:rPr>
          <w:rFonts w:ascii="Trebuchet MS" w:hAnsi="Trebuchet MS"/>
        </w:rPr>
        <w:t xml:space="preserve"> </w:t>
      </w:r>
      <w:proofErr w:type="spellStart"/>
      <w:r w:rsidRPr="00547C14">
        <w:rPr>
          <w:rFonts w:ascii="Trebuchet MS" w:hAnsi="Trebuchet MS"/>
        </w:rPr>
        <w:t>energetice</w:t>
      </w:r>
      <w:proofErr w:type="spellEnd"/>
      <w:r w:rsidRPr="00547C14">
        <w:rPr>
          <w:rFonts w:ascii="Trebuchet MS" w:hAnsi="Trebuchet MS"/>
        </w:rPr>
        <w:t xml:space="preserve"> a </w:t>
      </w:r>
      <w:proofErr w:type="spellStart"/>
      <w:r w:rsidRPr="00547C14">
        <w:rPr>
          <w:rFonts w:ascii="Trebuchet MS" w:hAnsi="Trebuchet MS"/>
        </w:rPr>
        <w:t>clădirilor</w:t>
      </w:r>
      <w:proofErr w:type="spellEnd"/>
      <w:r w:rsidRPr="00547C14">
        <w:rPr>
          <w:rFonts w:ascii="Trebuchet MS" w:hAnsi="Trebuchet MS"/>
        </w:rPr>
        <w:t xml:space="preserve"> </w:t>
      </w:r>
      <w:proofErr w:type="spellStart"/>
      <w:r w:rsidRPr="00547C14">
        <w:rPr>
          <w:rFonts w:ascii="Trebuchet MS" w:hAnsi="Trebuchet MS"/>
        </w:rPr>
        <w:t>publice</w:t>
      </w:r>
      <w:proofErr w:type="spellEnd"/>
      <w:r w:rsidRPr="00547C14">
        <w:rPr>
          <w:rFonts w:ascii="Trebuchet MS" w:hAnsi="Trebuchet MS"/>
        </w:rPr>
        <w:t xml:space="preserve"> </w:t>
      </w:r>
      <w:proofErr w:type="spellStart"/>
      <w:r w:rsidRPr="00547C14">
        <w:rPr>
          <w:rFonts w:ascii="Trebuchet MS" w:hAnsi="Trebuchet MS"/>
        </w:rPr>
        <w:t>şi</w:t>
      </w:r>
      <w:proofErr w:type="spellEnd"/>
      <w:r w:rsidRPr="00547C14">
        <w:rPr>
          <w:rFonts w:ascii="Trebuchet MS" w:hAnsi="Trebuchet MS"/>
        </w:rPr>
        <w:t xml:space="preserve"> </w:t>
      </w:r>
      <w:proofErr w:type="spellStart"/>
      <w:r w:rsidRPr="00547C14">
        <w:rPr>
          <w:rFonts w:ascii="Trebuchet MS" w:hAnsi="Trebuchet MS"/>
        </w:rPr>
        <w:t>îmbunătăţirea</w:t>
      </w:r>
      <w:proofErr w:type="spellEnd"/>
      <w:r w:rsidRPr="00547C14">
        <w:rPr>
          <w:rFonts w:ascii="Trebuchet MS" w:hAnsi="Trebuchet MS"/>
        </w:rPr>
        <w:t xml:space="preserve"> </w:t>
      </w:r>
      <w:proofErr w:type="spellStart"/>
      <w:r w:rsidRPr="00547C14">
        <w:rPr>
          <w:rFonts w:ascii="Trebuchet MS" w:hAnsi="Trebuchet MS"/>
        </w:rPr>
        <w:t>calităţii</w:t>
      </w:r>
      <w:proofErr w:type="spellEnd"/>
      <w:r w:rsidRPr="00547C14">
        <w:rPr>
          <w:rFonts w:ascii="Trebuchet MS" w:hAnsi="Trebuchet MS"/>
        </w:rPr>
        <w:t xml:space="preserve"> </w:t>
      </w:r>
      <w:proofErr w:type="spellStart"/>
      <w:r w:rsidRPr="00547C14">
        <w:rPr>
          <w:rFonts w:ascii="Trebuchet MS" w:hAnsi="Trebuchet MS"/>
        </w:rPr>
        <w:t>mediului</w:t>
      </w:r>
      <w:proofErr w:type="spellEnd"/>
      <w:r w:rsidRPr="00547C14">
        <w:rPr>
          <w:rFonts w:ascii="Trebuchet MS" w:hAnsi="Trebuchet MS"/>
        </w:rPr>
        <w:t xml:space="preserve"> </w:t>
      </w:r>
      <w:proofErr w:type="spellStart"/>
      <w:r w:rsidRPr="00547C14">
        <w:rPr>
          <w:rFonts w:ascii="Trebuchet MS" w:hAnsi="Trebuchet MS"/>
        </w:rPr>
        <w:t>prin</w:t>
      </w:r>
      <w:proofErr w:type="spellEnd"/>
      <w:r w:rsidRPr="00547C14">
        <w:rPr>
          <w:rFonts w:ascii="Trebuchet MS" w:hAnsi="Trebuchet MS"/>
        </w:rPr>
        <w:t xml:space="preserve"> </w:t>
      </w:r>
      <w:proofErr w:type="spellStart"/>
      <w:r w:rsidRPr="00547C14">
        <w:rPr>
          <w:rFonts w:ascii="Trebuchet MS" w:hAnsi="Trebuchet MS"/>
        </w:rPr>
        <w:t>reducerea</w:t>
      </w:r>
      <w:proofErr w:type="spellEnd"/>
      <w:r w:rsidRPr="00547C14">
        <w:rPr>
          <w:rFonts w:ascii="Trebuchet MS" w:hAnsi="Trebuchet MS"/>
        </w:rPr>
        <w:t xml:space="preserve"> </w:t>
      </w:r>
      <w:proofErr w:type="spellStart"/>
      <w:r w:rsidRPr="00547C14">
        <w:rPr>
          <w:rFonts w:ascii="Trebuchet MS" w:hAnsi="Trebuchet MS"/>
        </w:rPr>
        <w:t>emisiilor</w:t>
      </w:r>
      <w:proofErr w:type="spellEnd"/>
      <w:r w:rsidRPr="00547C14">
        <w:rPr>
          <w:rFonts w:ascii="Trebuchet MS" w:hAnsi="Trebuchet MS"/>
        </w:rPr>
        <w:t xml:space="preserve"> de gaze cu </w:t>
      </w:r>
      <w:proofErr w:type="spellStart"/>
      <w:r w:rsidRPr="00547C14">
        <w:rPr>
          <w:rFonts w:ascii="Trebuchet MS" w:hAnsi="Trebuchet MS"/>
        </w:rPr>
        <w:t>efect</w:t>
      </w:r>
      <w:proofErr w:type="spellEnd"/>
      <w:r w:rsidRPr="00547C14">
        <w:rPr>
          <w:rFonts w:ascii="Trebuchet MS" w:hAnsi="Trebuchet MS"/>
        </w:rPr>
        <w:t xml:space="preserve"> de </w:t>
      </w:r>
      <w:proofErr w:type="spellStart"/>
      <w:r w:rsidRPr="00547C14">
        <w:rPr>
          <w:rFonts w:ascii="Trebuchet MS" w:hAnsi="Trebuchet MS"/>
        </w:rPr>
        <w:t>seră</w:t>
      </w:r>
      <w:proofErr w:type="spellEnd"/>
      <w:r w:rsidRPr="00547C14">
        <w:rPr>
          <w:rFonts w:ascii="Trebuchet MS" w:hAnsi="Trebuchet MS"/>
        </w:rPr>
        <w:t xml:space="preserve">, </w:t>
      </w:r>
      <w:proofErr w:type="spellStart"/>
      <w:r w:rsidRPr="00547C14">
        <w:rPr>
          <w:rFonts w:ascii="Trebuchet MS" w:hAnsi="Trebuchet MS"/>
        </w:rPr>
        <w:t>reducerea</w:t>
      </w:r>
      <w:proofErr w:type="spellEnd"/>
      <w:r w:rsidRPr="00547C14">
        <w:rPr>
          <w:rFonts w:ascii="Trebuchet MS" w:hAnsi="Trebuchet MS"/>
        </w:rPr>
        <w:t xml:space="preserve"> </w:t>
      </w:r>
      <w:proofErr w:type="spellStart"/>
      <w:r w:rsidRPr="00547C14">
        <w:rPr>
          <w:rFonts w:ascii="Trebuchet MS" w:hAnsi="Trebuchet MS"/>
        </w:rPr>
        <w:t>consumului</w:t>
      </w:r>
      <w:proofErr w:type="spellEnd"/>
      <w:r w:rsidRPr="00547C14">
        <w:rPr>
          <w:rFonts w:ascii="Trebuchet MS" w:hAnsi="Trebuchet MS"/>
        </w:rPr>
        <w:t xml:space="preserve"> </w:t>
      </w:r>
      <w:proofErr w:type="spellStart"/>
      <w:r w:rsidRPr="00547C14">
        <w:rPr>
          <w:rFonts w:ascii="Trebuchet MS" w:hAnsi="Trebuchet MS"/>
        </w:rPr>
        <w:t>anual</w:t>
      </w:r>
      <w:proofErr w:type="spellEnd"/>
      <w:r w:rsidRPr="00547C14">
        <w:rPr>
          <w:rFonts w:ascii="Trebuchet MS" w:hAnsi="Trebuchet MS"/>
        </w:rPr>
        <w:t xml:space="preserve"> de </w:t>
      </w:r>
      <w:proofErr w:type="spellStart"/>
      <w:r w:rsidRPr="00547C14">
        <w:rPr>
          <w:rFonts w:ascii="Trebuchet MS" w:hAnsi="Trebuchet MS"/>
        </w:rPr>
        <w:t>energie</w:t>
      </w:r>
      <w:proofErr w:type="spellEnd"/>
      <w:r w:rsidRPr="00547C14">
        <w:rPr>
          <w:rFonts w:ascii="Trebuchet MS" w:hAnsi="Trebuchet MS"/>
        </w:rPr>
        <w:t xml:space="preserve"> </w:t>
      </w:r>
      <w:proofErr w:type="spellStart"/>
      <w:r w:rsidRPr="00547C14">
        <w:rPr>
          <w:rFonts w:ascii="Trebuchet MS" w:hAnsi="Trebuchet MS"/>
        </w:rPr>
        <w:t>primară</w:t>
      </w:r>
      <w:proofErr w:type="spellEnd"/>
      <w:r w:rsidRPr="00547C14">
        <w:rPr>
          <w:rFonts w:ascii="Trebuchet MS" w:hAnsi="Trebuchet MS"/>
        </w:rPr>
        <w:t xml:space="preserve"> </w:t>
      </w:r>
      <w:proofErr w:type="spellStart"/>
      <w:r w:rsidRPr="00547C14">
        <w:rPr>
          <w:rFonts w:ascii="Trebuchet MS" w:hAnsi="Trebuchet MS"/>
        </w:rPr>
        <w:t>şi</w:t>
      </w:r>
      <w:proofErr w:type="spellEnd"/>
      <w:r w:rsidRPr="00547C14">
        <w:rPr>
          <w:rFonts w:ascii="Trebuchet MS" w:hAnsi="Trebuchet MS"/>
        </w:rPr>
        <w:t xml:space="preserve"> </w:t>
      </w:r>
      <w:proofErr w:type="spellStart"/>
      <w:r w:rsidRPr="00547C14">
        <w:rPr>
          <w:rFonts w:ascii="Trebuchet MS" w:hAnsi="Trebuchet MS"/>
        </w:rPr>
        <w:t>promovarea</w:t>
      </w:r>
      <w:proofErr w:type="spellEnd"/>
      <w:r w:rsidRPr="00547C14">
        <w:rPr>
          <w:rFonts w:ascii="Trebuchet MS" w:hAnsi="Trebuchet MS"/>
        </w:rPr>
        <w:t xml:space="preserve"> </w:t>
      </w:r>
      <w:proofErr w:type="spellStart"/>
      <w:r w:rsidRPr="00547C14">
        <w:rPr>
          <w:rFonts w:ascii="Trebuchet MS" w:hAnsi="Trebuchet MS"/>
        </w:rPr>
        <w:t>utilizării</w:t>
      </w:r>
      <w:proofErr w:type="spellEnd"/>
      <w:r w:rsidRPr="00547C14">
        <w:rPr>
          <w:rFonts w:ascii="Trebuchet MS" w:hAnsi="Trebuchet MS"/>
        </w:rPr>
        <w:t xml:space="preserve"> </w:t>
      </w:r>
      <w:proofErr w:type="spellStart"/>
      <w:r w:rsidRPr="00547C14">
        <w:rPr>
          <w:rFonts w:ascii="Trebuchet MS" w:hAnsi="Trebuchet MS"/>
        </w:rPr>
        <w:t>surselor</w:t>
      </w:r>
      <w:proofErr w:type="spellEnd"/>
      <w:r w:rsidRPr="00547C14">
        <w:rPr>
          <w:rFonts w:ascii="Trebuchet MS" w:hAnsi="Trebuchet MS"/>
        </w:rPr>
        <w:t xml:space="preserve"> </w:t>
      </w:r>
      <w:proofErr w:type="spellStart"/>
      <w:r w:rsidRPr="00547C14">
        <w:rPr>
          <w:rFonts w:ascii="Trebuchet MS" w:hAnsi="Trebuchet MS"/>
        </w:rPr>
        <w:t>regenerabile</w:t>
      </w:r>
      <w:proofErr w:type="spellEnd"/>
      <w:r w:rsidRPr="00547C14">
        <w:rPr>
          <w:rFonts w:ascii="Trebuchet MS" w:hAnsi="Trebuchet MS"/>
        </w:rPr>
        <w:t xml:space="preserve"> de </w:t>
      </w:r>
      <w:proofErr w:type="spellStart"/>
      <w:r w:rsidRPr="00547C14">
        <w:rPr>
          <w:rFonts w:ascii="Trebuchet MS" w:hAnsi="Trebuchet MS"/>
        </w:rPr>
        <w:t>energie</w:t>
      </w:r>
      <w:proofErr w:type="spellEnd"/>
      <w:r w:rsidRPr="00547C14">
        <w:rPr>
          <w:rFonts w:ascii="Trebuchet MS" w:hAnsi="Trebuchet MS"/>
        </w:rPr>
        <w:t>.</w:t>
      </w:r>
    </w:p>
    <w:p w:rsidR="002D73E1" w:rsidRPr="00547C14" w:rsidRDefault="002D73E1" w:rsidP="002D73E1">
      <w:pPr>
        <w:pStyle w:val="Frspaiere"/>
        <w:jc w:val="both"/>
        <w:rPr>
          <w:rFonts w:ascii="Trebuchet MS" w:hAnsi="Trebuchet MS"/>
        </w:rPr>
      </w:pPr>
      <w:r w:rsidRPr="00547C14">
        <w:rPr>
          <w:rFonts w:ascii="Trebuchet MS" w:hAnsi="Trebuchet MS"/>
        </w:rPr>
        <w:tab/>
      </w:r>
      <w:proofErr w:type="spellStart"/>
      <w:r w:rsidRPr="00547C14">
        <w:rPr>
          <w:rFonts w:ascii="Trebuchet MS" w:hAnsi="Trebuchet MS"/>
        </w:rPr>
        <w:t>Primăria</w:t>
      </w:r>
      <w:proofErr w:type="spellEnd"/>
      <w:r w:rsidRPr="00547C14">
        <w:rPr>
          <w:rFonts w:ascii="Trebuchet MS" w:hAnsi="Trebuchet MS"/>
        </w:rPr>
        <w:t xml:space="preserve"> </w:t>
      </w:r>
      <w:r w:rsidR="00916C23">
        <w:rPr>
          <w:rFonts w:ascii="Trebuchet MS" w:hAnsi="Trebuchet MS"/>
        </w:rPr>
        <w:t xml:space="preserve">Macea </w:t>
      </w:r>
      <w:proofErr w:type="spellStart"/>
      <w:r w:rsidRPr="00547C14">
        <w:rPr>
          <w:rFonts w:ascii="Trebuchet MS" w:hAnsi="Trebuchet MS"/>
        </w:rPr>
        <w:t>îşi</w:t>
      </w:r>
      <w:proofErr w:type="spellEnd"/>
      <w:r w:rsidRPr="00547C14">
        <w:rPr>
          <w:rFonts w:ascii="Trebuchet MS" w:hAnsi="Trebuchet MS"/>
        </w:rPr>
        <w:t xml:space="preserve"> </w:t>
      </w:r>
      <w:proofErr w:type="spellStart"/>
      <w:r w:rsidRPr="00547C14">
        <w:rPr>
          <w:rFonts w:ascii="Trebuchet MS" w:hAnsi="Trebuchet MS"/>
        </w:rPr>
        <w:t>propune</w:t>
      </w:r>
      <w:proofErr w:type="spellEnd"/>
      <w:r w:rsidRPr="00547C14">
        <w:rPr>
          <w:rFonts w:ascii="Trebuchet MS" w:hAnsi="Trebuchet MS"/>
        </w:rPr>
        <w:t xml:space="preserve"> </w:t>
      </w:r>
      <w:proofErr w:type="spellStart"/>
      <w:proofErr w:type="gramStart"/>
      <w:r w:rsidRPr="00547C14">
        <w:rPr>
          <w:rFonts w:ascii="Trebuchet MS" w:hAnsi="Trebuchet MS"/>
        </w:rPr>
        <w:t>să</w:t>
      </w:r>
      <w:proofErr w:type="spellEnd"/>
      <w:proofErr w:type="gramEnd"/>
      <w:r w:rsidRPr="00547C14">
        <w:rPr>
          <w:rFonts w:ascii="Trebuchet MS" w:hAnsi="Trebuchet MS"/>
        </w:rPr>
        <w:t xml:space="preserve"> </w:t>
      </w:r>
      <w:proofErr w:type="spellStart"/>
      <w:r w:rsidRPr="00547C14">
        <w:rPr>
          <w:rFonts w:ascii="Trebuchet MS" w:hAnsi="Trebuchet MS"/>
        </w:rPr>
        <w:t>asigure</w:t>
      </w:r>
      <w:proofErr w:type="spellEnd"/>
      <w:r w:rsidRPr="00547C14">
        <w:rPr>
          <w:rFonts w:ascii="Trebuchet MS" w:hAnsi="Trebuchet MS"/>
        </w:rPr>
        <w:t xml:space="preserve"> </w:t>
      </w:r>
      <w:proofErr w:type="spellStart"/>
      <w:r w:rsidRPr="00547C14">
        <w:rPr>
          <w:rFonts w:ascii="Trebuchet MS" w:hAnsi="Trebuchet MS"/>
        </w:rPr>
        <w:t>atât</w:t>
      </w:r>
      <w:proofErr w:type="spellEnd"/>
      <w:r w:rsidRPr="00547C14">
        <w:rPr>
          <w:rFonts w:ascii="Trebuchet MS" w:hAnsi="Trebuchet MS"/>
        </w:rPr>
        <w:t xml:space="preserve"> </w:t>
      </w:r>
      <w:proofErr w:type="spellStart"/>
      <w:r w:rsidRPr="00547C14">
        <w:rPr>
          <w:rFonts w:ascii="Trebuchet MS" w:hAnsi="Trebuchet MS"/>
        </w:rPr>
        <w:t>cetăţenilor</w:t>
      </w:r>
      <w:proofErr w:type="spellEnd"/>
      <w:r w:rsidRPr="00547C14">
        <w:rPr>
          <w:rFonts w:ascii="Trebuchet MS" w:hAnsi="Trebuchet MS"/>
        </w:rPr>
        <w:t xml:space="preserve">, </w:t>
      </w:r>
      <w:proofErr w:type="spellStart"/>
      <w:r w:rsidRPr="00547C14">
        <w:rPr>
          <w:rFonts w:ascii="Trebuchet MS" w:hAnsi="Trebuchet MS"/>
        </w:rPr>
        <w:t>cât</w:t>
      </w:r>
      <w:proofErr w:type="spellEnd"/>
      <w:r w:rsidRPr="00547C14">
        <w:rPr>
          <w:rFonts w:ascii="Trebuchet MS" w:hAnsi="Trebuchet MS"/>
        </w:rPr>
        <w:t xml:space="preserve"> </w:t>
      </w:r>
      <w:proofErr w:type="spellStart"/>
      <w:r w:rsidRPr="00547C14">
        <w:rPr>
          <w:rFonts w:ascii="Trebuchet MS" w:hAnsi="Trebuchet MS"/>
        </w:rPr>
        <w:t>şi</w:t>
      </w:r>
      <w:proofErr w:type="spellEnd"/>
      <w:r w:rsidRPr="00547C14">
        <w:rPr>
          <w:rFonts w:ascii="Trebuchet MS" w:hAnsi="Trebuchet MS"/>
        </w:rPr>
        <w:t xml:space="preserve"> </w:t>
      </w:r>
      <w:proofErr w:type="spellStart"/>
      <w:r w:rsidRPr="00547C14">
        <w:rPr>
          <w:rFonts w:ascii="Trebuchet MS" w:hAnsi="Trebuchet MS"/>
        </w:rPr>
        <w:t>angajaţilor</w:t>
      </w:r>
      <w:proofErr w:type="spellEnd"/>
      <w:r w:rsidRPr="00547C14">
        <w:rPr>
          <w:rFonts w:ascii="Trebuchet MS" w:hAnsi="Trebuchet MS"/>
        </w:rPr>
        <w:t xml:space="preserve"> </w:t>
      </w:r>
      <w:proofErr w:type="spellStart"/>
      <w:r w:rsidRPr="00547C14">
        <w:rPr>
          <w:rFonts w:ascii="Trebuchet MS" w:hAnsi="Trebuchet MS"/>
        </w:rPr>
        <w:t>instituţiei</w:t>
      </w:r>
      <w:proofErr w:type="spellEnd"/>
      <w:r w:rsidRPr="00547C14">
        <w:rPr>
          <w:rFonts w:ascii="Trebuchet MS" w:hAnsi="Trebuchet MS"/>
        </w:rPr>
        <w:t xml:space="preserve"> un </w:t>
      </w:r>
      <w:proofErr w:type="spellStart"/>
      <w:r w:rsidRPr="00547C14">
        <w:rPr>
          <w:rFonts w:ascii="Trebuchet MS" w:hAnsi="Trebuchet MS"/>
        </w:rPr>
        <w:t>climat</w:t>
      </w:r>
      <w:proofErr w:type="spellEnd"/>
      <w:r w:rsidRPr="00547C14">
        <w:rPr>
          <w:rFonts w:ascii="Trebuchet MS" w:hAnsi="Trebuchet MS"/>
        </w:rPr>
        <w:t xml:space="preserve"> </w:t>
      </w:r>
      <w:proofErr w:type="spellStart"/>
      <w:r w:rsidRPr="00547C14">
        <w:rPr>
          <w:rFonts w:ascii="Trebuchet MS" w:hAnsi="Trebuchet MS"/>
        </w:rPr>
        <w:t>plăcut</w:t>
      </w:r>
      <w:proofErr w:type="spellEnd"/>
      <w:r w:rsidRPr="00547C14">
        <w:rPr>
          <w:rFonts w:ascii="Trebuchet MS" w:hAnsi="Trebuchet MS"/>
        </w:rPr>
        <w:t xml:space="preserve">, </w:t>
      </w:r>
      <w:proofErr w:type="spellStart"/>
      <w:r w:rsidRPr="00547C14">
        <w:rPr>
          <w:rFonts w:ascii="Trebuchet MS" w:hAnsi="Trebuchet MS"/>
        </w:rPr>
        <w:t>condiţii</w:t>
      </w:r>
      <w:proofErr w:type="spellEnd"/>
      <w:r w:rsidRPr="00547C14">
        <w:rPr>
          <w:rFonts w:ascii="Trebuchet MS" w:hAnsi="Trebuchet MS"/>
        </w:rPr>
        <w:t xml:space="preserve"> de </w:t>
      </w:r>
      <w:proofErr w:type="spellStart"/>
      <w:r w:rsidRPr="00547C14">
        <w:rPr>
          <w:rFonts w:ascii="Trebuchet MS" w:hAnsi="Trebuchet MS"/>
        </w:rPr>
        <w:t>muncă</w:t>
      </w:r>
      <w:proofErr w:type="spellEnd"/>
      <w:r w:rsidRPr="00547C14">
        <w:rPr>
          <w:rFonts w:ascii="Trebuchet MS" w:hAnsi="Trebuchet MS"/>
        </w:rPr>
        <w:t xml:space="preserve"> </w:t>
      </w:r>
      <w:proofErr w:type="spellStart"/>
      <w:r w:rsidRPr="00547C14">
        <w:rPr>
          <w:rFonts w:ascii="Trebuchet MS" w:hAnsi="Trebuchet MS"/>
        </w:rPr>
        <w:t>şi</w:t>
      </w:r>
      <w:proofErr w:type="spellEnd"/>
      <w:r w:rsidRPr="00547C14">
        <w:rPr>
          <w:rFonts w:ascii="Trebuchet MS" w:hAnsi="Trebuchet MS"/>
        </w:rPr>
        <w:t xml:space="preserve"> </w:t>
      </w:r>
      <w:proofErr w:type="spellStart"/>
      <w:r w:rsidRPr="00547C14">
        <w:rPr>
          <w:rFonts w:ascii="Trebuchet MS" w:hAnsi="Trebuchet MS"/>
        </w:rPr>
        <w:t>desfăşurare</w:t>
      </w:r>
      <w:proofErr w:type="spellEnd"/>
      <w:r w:rsidRPr="00547C14">
        <w:rPr>
          <w:rFonts w:ascii="Trebuchet MS" w:hAnsi="Trebuchet MS"/>
        </w:rPr>
        <w:t xml:space="preserve"> a </w:t>
      </w:r>
      <w:proofErr w:type="spellStart"/>
      <w:r w:rsidRPr="00547C14">
        <w:rPr>
          <w:rFonts w:ascii="Trebuchet MS" w:hAnsi="Trebuchet MS"/>
        </w:rPr>
        <w:t>activităţii</w:t>
      </w:r>
      <w:proofErr w:type="spellEnd"/>
      <w:r w:rsidRPr="00547C14">
        <w:rPr>
          <w:rFonts w:ascii="Trebuchet MS" w:hAnsi="Trebuchet MS"/>
        </w:rPr>
        <w:t xml:space="preserve"> </w:t>
      </w:r>
      <w:proofErr w:type="spellStart"/>
      <w:r w:rsidRPr="00547C14">
        <w:rPr>
          <w:rFonts w:ascii="Trebuchet MS" w:hAnsi="Trebuchet MS"/>
        </w:rPr>
        <w:t>în</w:t>
      </w:r>
      <w:proofErr w:type="spellEnd"/>
      <w:r w:rsidRPr="00547C14">
        <w:rPr>
          <w:rFonts w:ascii="Trebuchet MS" w:hAnsi="Trebuchet MS"/>
        </w:rPr>
        <w:t xml:space="preserve"> </w:t>
      </w:r>
      <w:proofErr w:type="spellStart"/>
      <w:r w:rsidRPr="00547C14">
        <w:rPr>
          <w:rFonts w:ascii="Trebuchet MS" w:hAnsi="Trebuchet MS"/>
        </w:rPr>
        <w:t>cele</w:t>
      </w:r>
      <w:proofErr w:type="spellEnd"/>
      <w:r w:rsidRPr="00547C14">
        <w:rPr>
          <w:rFonts w:ascii="Trebuchet MS" w:hAnsi="Trebuchet MS"/>
        </w:rPr>
        <w:t xml:space="preserve"> </w:t>
      </w:r>
      <w:proofErr w:type="spellStart"/>
      <w:r w:rsidRPr="00547C14">
        <w:rPr>
          <w:rFonts w:ascii="Trebuchet MS" w:hAnsi="Trebuchet MS"/>
        </w:rPr>
        <w:t>mai</w:t>
      </w:r>
      <w:proofErr w:type="spellEnd"/>
      <w:r w:rsidRPr="00547C14">
        <w:rPr>
          <w:rFonts w:ascii="Trebuchet MS" w:hAnsi="Trebuchet MS"/>
        </w:rPr>
        <w:t xml:space="preserve"> </w:t>
      </w:r>
      <w:proofErr w:type="spellStart"/>
      <w:r w:rsidRPr="00547C14">
        <w:rPr>
          <w:rFonts w:ascii="Trebuchet MS" w:hAnsi="Trebuchet MS"/>
        </w:rPr>
        <w:t>bune</w:t>
      </w:r>
      <w:proofErr w:type="spellEnd"/>
      <w:r w:rsidRPr="00547C14">
        <w:rPr>
          <w:rFonts w:ascii="Trebuchet MS" w:hAnsi="Trebuchet MS"/>
        </w:rPr>
        <w:t xml:space="preserve"> </w:t>
      </w:r>
      <w:proofErr w:type="spellStart"/>
      <w:r w:rsidRPr="00547C14">
        <w:rPr>
          <w:rFonts w:ascii="Trebuchet MS" w:hAnsi="Trebuchet MS"/>
        </w:rPr>
        <w:t>condiţii</w:t>
      </w:r>
      <w:proofErr w:type="spellEnd"/>
      <w:r w:rsidRPr="00547C14">
        <w:rPr>
          <w:rFonts w:ascii="Trebuchet MS" w:hAnsi="Trebuchet MS"/>
        </w:rPr>
        <w:t xml:space="preserve"> </w:t>
      </w:r>
      <w:proofErr w:type="spellStart"/>
      <w:r w:rsidRPr="00547C14">
        <w:rPr>
          <w:rFonts w:ascii="Trebuchet MS" w:hAnsi="Trebuchet MS"/>
        </w:rPr>
        <w:t>şi</w:t>
      </w:r>
      <w:proofErr w:type="spellEnd"/>
      <w:r w:rsidRPr="00547C14">
        <w:rPr>
          <w:rFonts w:ascii="Trebuchet MS" w:hAnsi="Trebuchet MS"/>
        </w:rPr>
        <w:t xml:space="preserve"> </w:t>
      </w:r>
      <w:proofErr w:type="spellStart"/>
      <w:r w:rsidRPr="00547C14">
        <w:rPr>
          <w:rFonts w:ascii="Trebuchet MS" w:hAnsi="Trebuchet MS"/>
        </w:rPr>
        <w:t>reducerea</w:t>
      </w:r>
      <w:proofErr w:type="spellEnd"/>
      <w:r w:rsidRPr="00547C14">
        <w:rPr>
          <w:rFonts w:ascii="Trebuchet MS" w:hAnsi="Trebuchet MS"/>
        </w:rPr>
        <w:t xml:space="preserve"> </w:t>
      </w:r>
      <w:proofErr w:type="spellStart"/>
      <w:r w:rsidRPr="00547C14">
        <w:rPr>
          <w:rFonts w:ascii="Trebuchet MS" w:hAnsi="Trebuchet MS"/>
        </w:rPr>
        <w:t>costurilor</w:t>
      </w:r>
      <w:proofErr w:type="spellEnd"/>
      <w:r w:rsidRPr="00547C14">
        <w:rPr>
          <w:rFonts w:ascii="Trebuchet MS" w:hAnsi="Trebuchet MS"/>
        </w:rPr>
        <w:t xml:space="preserve"> de </w:t>
      </w:r>
      <w:proofErr w:type="spellStart"/>
      <w:r w:rsidRPr="00547C14">
        <w:rPr>
          <w:rFonts w:ascii="Trebuchet MS" w:hAnsi="Trebuchet MS"/>
        </w:rPr>
        <w:t>exploatare</w:t>
      </w:r>
      <w:proofErr w:type="spellEnd"/>
      <w:r w:rsidRPr="00547C14">
        <w:rPr>
          <w:rFonts w:ascii="Trebuchet MS" w:hAnsi="Trebuchet MS"/>
        </w:rPr>
        <w:t xml:space="preserve"> </w:t>
      </w:r>
      <w:proofErr w:type="spellStart"/>
      <w:r w:rsidRPr="00547C14">
        <w:rPr>
          <w:rFonts w:ascii="Trebuchet MS" w:hAnsi="Trebuchet MS"/>
        </w:rPr>
        <w:t>prin</w:t>
      </w:r>
      <w:proofErr w:type="spellEnd"/>
      <w:r w:rsidRPr="00547C14">
        <w:rPr>
          <w:rFonts w:ascii="Trebuchet MS" w:hAnsi="Trebuchet MS"/>
        </w:rPr>
        <w:t xml:space="preserve"> </w:t>
      </w:r>
      <w:proofErr w:type="spellStart"/>
      <w:r w:rsidRPr="00547C14">
        <w:rPr>
          <w:rFonts w:ascii="Trebuchet MS" w:hAnsi="Trebuchet MS"/>
        </w:rPr>
        <w:t>eficientizarea</w:t>
      </w:r>
      <w:proofErr w:type="spellEnd"/>
      <w:r w:rsidR="00916C23">
        <w:rPr>
          <w:rFonts w:ascii="Trebuchet MS" w:hAnsi="Trebuchet MS"/>
        </w:rPr>
        <w:t xml:space="preserve"> </w:t>
      </w:r>
      <w:proofErr w:type="spellStart"/>
      <w:r w:rsidRPr="00547C14">
        <w:rPr>
          <w:rFonts w:ascii="Trebuchet MS" w:hAnsi="Trebuchet MS"/>
        </w:rPr>
        <w:t>energetică</w:t>
      </w:r>
      <w:proofErr w:type="spellEnd"/>
      <w:r w:rsidRPr="00547C14">
        <w:rPr>
          <w:rFonts w:ascii="Trebuchet MS" w:hAnsi="Trebuchet MS"/>
        </w:rPr>
        <w:t xml:space="preserve"> </w:t>
      </w:r>
      <w:proofErr w:type="spellStart"/>
      <w:r w:rsidRPr="00547C14">
        <w:rPr>
          <w:rFonts w:ascii="Trebuchet MS" w:hAnsi="Trebuchet MS"/>
        </w:rPr>
        <w:t>şi</w:t>
      </w:r>
      <w:proofErr w:type="spellEnd"/>
      <w:r w:rsidRPr="00547C14">
        <w:rPr>
          <w:rFonts w:ascii="Trebuchet MS" w:hAnsi="Trebuchet MS"/>
        </w:rPr>
        <w:t xml:space="preserve"> </w:t>
      </w:r>
      <w:proofErr w:type="spellStart"/>
      <w:r w:rsidRPr="00547C14">
        <w:rPr>
          <w:rFonts w:ascii="Trebuchet MS" w:hAnsi="Trebuchet MS"/>
        </w:rPr>
        <w:t>gestionarea</w:t>
      </w:r>
      <w:proofErr w:type="spellEnd"/>
      <w:r w:rsidRPr="00547C14">
        <w:rPr>
          <w:rFonts w:ascii="Trebuchet MS" w:hAnsi="Trebuchet MS"/>
        </w:rPr>
        <w:t xml:space="preserve"> </w:t>
      </w:r>
      <w:proofErr w:type="spellStart"/>
      <w:r w:rsidRPr="00547C14">
        <w:rPr>
          <w:rFonts w:ascii="Trebuchet MS" w:hAnsi="Trebuchet MS"/>
        </w:rPr>
        <w:t>i</w:t>
      </w:r>
      <w:r w:rsidR="00916C23">
        <w:rPr>
          <w:rFonts w:ascii="Trebuchet MS" w:hAnsi="Trebuchet MS"/>
        </w:rPr>
        <w:t>nteligentă</w:t>
      </w:r>
      <w:proofErr w:type="spellEnd"/>
      <w:r w:rsidR="00916C23">
        <w:rPr>
          <w:rFonts w:ascii="Trebuchet MS" w:hAnsi="Trebuchet MS"/>
        </w:rPr>
        <w:t xml:space="preserve"> a </w:t>
      </w:r>
      <w:proofErr w:type="spellStart"/>
      <w:r w:rsidR="00916C23">
        <w:rPr>
          <w:rFonts w:ascii="Trebuchet MS" w:hAnsi="Trebuchet MS"/>
        </w:rPr>
        <w:t>energiei</w:t>
      </w:r>
      <w:proofErr w:type="spellEnd"/>
      <w:r w:rsidR="00916C23">
        <w:rPr>
          <w:rFonts w:ascii="Trebuchet MS" w:hAnsi="Trebuchet MS"/>
        </w:rPr>
        <w:t xml:space="preserve"> </w:t>
      </w:r>
      <w:proofErr w:type="spellStart"/>
      <w:r w:rsidR="00916C23">
        <w:rPr>
          <w:rFonts w:ascii="Trebuchet MS" w:hAnsi="Trebuchet MS"/>
        </w:rPr>
        <w:t>în</w:t>
      </w:r>
      <w:proofErr w:type="spellEnd"/>
      <w:r w:rsidR="00916C23">
        <w:rPr>
          <w:rFonts w:ascii="Trebuchet MS" w:hAnsi="Trebuchet MS"/>
        </w:rPr>
        <w:t xml:space="preserve"> </w:t>
      </w:r>
      <w:proofErr w:type="spellStart"/>
      <w:r w:rsidR="00916C23">
        <w:rPr>
          <w:rFonts w:ascii="Trebuchet MS" w:hAnsi="Trebuchet MS"/>
        </w:rPr>
        <w:t>clădirile</w:t>
      </w:r>
      <w:proofErr w:type="spellEnd"/>
      <w:r w:rsidR="00916C23">
        <w:rPr>
          <w:rFonts w:ascii="Trebuchet MS" w:hAnsi="Trebuchet MS"/>
        </w:rPr>
        <w:t xml:space="preserve"> administrative</w:t>
      </w:r>
      <w:r w:rsidRPr="00547C14">
        <w:rPr>
          <w:rFonts w:ascii="Trebuchet MS" w:hAnsi="Trebuchet MS"/>
        </w:rPr>
        <w:t>.</w:t>
      </w:r>
    </w:p>
    <w:p w:rsidR="002D73E1" w:rsidRPr="00547C14" w:rsidRDefault="002D73E1" w:rsidP="002D73E1">
      <w:pPr>
        <w:pStyle w:val="Frspaiere"/>
        <w:jc w:val="both"/>
        <w:rPr>
          <w:rFonts w:ascii="Trebuchet MS" w:hAnsi="Trebuchet MS"/>
        </w:rPr>
      </w:pPr>
      <w:r w:rsidRPr="00547C14">
        <w:rPr>
          <w:rFonts w:ascii="Trebuchet MS" w:hAnsi="Trebuchet MS"/>
        </w:rPr>
        <w:tab/>
      </w:r>
      <w:proofErr w:type="spellStart"/>
      <w:r w:rsidRPr="00547C14">
        <w:rPr>
          <w:rFonts w:ascii="Trebuchet MS" w:hAnsi="Trebuchet MS"/>
        </w:rPr>
        <w:t>Obiectivul</w:t>
      </w:r>
      <w:proofErr w:type="spellEnd"/>
      <w:r w:rsidRPr="00547C14">
        <w:rPr>
          <w:rFonts w:ascii="Trebuchet MS" w:hAnsi="Trebuchet MS"/>
        </w:rPr>
        <w:t xml:space="preserve"> </w:t>
      </w:r>
      <w:proofErr w:type="spellStart"/>
      <w:r w:rsidRPr="00547C14">
        <w:rPr>
          <w:rFonts w:ascii="Trebuchet MS" w:hAnsi="Trebuchet MS"/>
        </w:rPr>
        <w:t>programului</w:t>
      </w:r>
      <w:proofErr w:type="spellEnd"/>
      <w:r w:rsidRPr="00547C14">
        <w:rPr>
          <w:rFonts w:ascii="Trebuchet MS" w:hAnsi="Trebuchet MS"/>
        </w:rPr>
        <w:t xml:space="preserve"> </w:t>
      </w:r>
      <w:proofErr w:type="spellStart"/>
      <w:r w:rsidRPr="00547C14">
        <w:rPr>
          <w:rFonts w:ascii="Trebuchet MS" w:hAnsi="Trebuchet MS"/>
        </w:rPr>
        <w:t>vizează</w:t>
      </w:r>
      <w:proofErr w:type="spellEnd"/>
      <w:r w:rsidRPr="00547C14">
        <w:rPr>
          <w:rFonts w:ascii="Trebuchet MS" w:hAnsi="Trebuchet MS"/>
        </w:rPr>
        <w:t xml:space="preserve"> </w:t>
      </w:r>
      <w:proofErr w:type="spellStart"/>
      <w:r w:rsidRPr="00547C14">
        <w:rPr>
          <w:rFonts w:ascii="Trebuchet MS" w:hAnsi="Trebuchet MS"/>
        </w:rPr>
        <w:t>modernizarea</w:t>
      </w:r>
      <w:proofErr w:type="spellEnd"/>
      <w:r w:rsidRPr="00547C14">
        <w:rPr>
          <w:rFonts w:ascii="Trebuchet MS" w:hAnsi="Trebuchet MS"/>
        </w:rPr>
        <w:t xml:space="preserve"> </w:t>
      </w:r>
      <w:proofErr w:type="spellStart"/>
      <w:r w:rsidRPr="00547C14">
        <w:rPr>
          <w:rFonts w:ascii="Trebuchet MS" w:hAnsi="Trebuchet MS"/>
        </w:rPr>
        <w:t>clădirilor</w:t>
      </w:r>
      <w:proofErr w:type="spellEnd"/>
      <w:r w:rsidRPr="00547C14">
        <w:rPr>
          <w:rFonts w:ascii="Trebuchet MS" w:hAnsi="Trebuchet MS"/>
        </w:rPr>
        <w:t xml:space="preserve"> </w:t>
      </w:r>
      <w:proofErr w:type="spellStart"/>
      <w:r w:rsidRPr="00547C14">
        <w:rPr>
          <w:rFonts w:ascii="Trebuchet MS" w:hAnsi="Trebuchet MS"/>
        </w:rPr>
        <w:t>publice</w:t>
      </w:r>
      <w:proofErr w:type="spellEnd"/>
      <w:r w:rsidRPr="00547C14">
        <w:rPr>
          <w:rFonts w:ascii="Trebuchet MS" w:hAnsi="Trebuchet MS"/>
        </w:rPr>
        <w:t xml:space="preserve"> </w:t>
      </w:r>
      <w:proofErr w:type="spellStart"/>
      <w:r w:rsidRPr="00547C14">
        <w:rPr>
          <w:rFonts w:ascii="Trebuchet MS" w:hAnsi="Trebuchet MS"/>
        </w:rPr>
        <w:t>prin</w:t>
      </w:r>
      <w:proofErr w:type="spellEnd"/>
      <w:r w:rsidRPr="00547C14">
        <w:rPr>
          <w:rFonts w:ascii="Trebuchet MS" w:hAnsi="Trebuchet MS"/>
        </w:rPr>
        <w:t xml:space="preserve"> </w:t>
      </w:r>
      <w:proofErr w:type="spellStart"/>
      <w:r w:rsidRPr="00547C14">
        <w:rPr>
          <w:rFonts w:ascii="Trebuchet MS" w:hAnsi="Trebuchet MS"/>
        </w:rPr>
        <w:t>finanţarea</w:t>
      </w:r>
      <w:proofErr w:type="spellEnd"/>
      <w:r w:rsidRPr="00547C14">
        <w:rPr>
          <w:rFonts w:ascii="Trebuchet MS" w:hAnsi="Trebuchet MS"/>
        </w:rPr>
        <w:t xml:space="preserve"> de </w:t>
      </w:r>
      <w:proofErr w:type="spellStart"/>
      <w:r w:rsidRPr="00547C14">
        <w:rPr>
          <w:rFonts w:ascii="Trebuchet MS" w:hAnsi="Trebuchet MS"/>
        </w:rPr>
        <w:t>activităţi</w:t>
      </w:r>
      <w:proofErr w:type="spellEnd"/>
      <w:r w:rsidRPr="00547C14">
        <w:rPr>
          <w:rFonts w:ascii="Trebuchet MS" w:hAnsi="Trebuchet MS"/>
        </w:rPr>
        <w:t>/</w:t>
      </w:r>
      <w:proofErr w:type="spellStart"/>
      <w:r w:rsidRPr="00547C14">
        <w:rPr>
          <w:rFonts w:ascii="Trebuchet MS" w:hAnsi="Trebuchet MS"/>
        </w:rPr>
        <w:t>acţiuni</w:t>
      </w:r>
      <w:proofErr w:type="spellEnd"/>
      <w:r w:rsidRPr="00547C14">
        <w:rPr>
          <w:rFonts w:ascii="Trebuchet MS" w:hAnsi="Trebuchet MS"/>
        </w:rPr>
        <w:t xml:space="preserve"> </w:t>
      </w:r>
      <w:proofErr w:type="spellStart"/>
      <w:r w:rsidRPr="00547C14">
        <w:rPr>
          <w:rFonts w:ascii="Trebuchet MS" w:hAnsi="Trebuchet MS"/>
        </w:rPr>
        <w:t>specifice</w:t>
      </w:r>
      <w:proofErr w:type="spellEnd"/>
      <w:r w:rsidRPr="00547C14">
        <w:rPr>
          <w:rFonts w:ascii="Trebuchet MS" w:hAnsi="Trebuchet MS"/>
        </w:rPr>
        <w:t xml:space="preserve"> </w:t>
      </w:r>
      <w:proofErr w:type="spellStart"/>
      <w:r w:rsidRPr="00547C14">
        <w:rPr>
          <w:rFonts w:ascii="Trebuchet MS" w:hAnsi="Trebuchet MS"/>
        </w:rPr>
        <w:t>realizării</w:t>
      </w:r>
      <w:proofErr w:type="spellEnd"/>
      <w:r w:rsidRPr="00547C14">
        <w:rPr>
          <w:rFonts w:ascii="Trebuchet MS" w:hAnsi="Trebuchet MS"/>
        </w:rPr>
        <w:t xml:space="preserve"> de </w:t>
      </w:r>
      <w:proofErr w:type="spellStart"/>
      <w:r w:rsidRPr="00547C14">
        <w:rPr>
          <w:rFonts w:ascii="Trebuchet MS" w:hAnsi="Trebuchet MS"/>
        </w:rPr>
        <w:t>investiţii</w:t>
      </w:r>
      <w:proofErr w:type="spellEnd"/>
      <w:r w:rsidRPr="00547C14">
        <w:rPr>
          <w:rFonts w:ascii="Trebuchet MS" w:hAnsi="Trebuchet MS"/>
        </w:rPr>
        <w:t xml:space="preserve"> </w:t>
      </w:r>
      <w:proofErr w:type="spellStart"/>
      <w:r w:rsidRPr="00547C14">
        <w:rPr>
          <w:rFonts w:ascii="Trebuchet MS" w:hAnsi="Trebuchet MS"/>
        </w:rPr>
        <w:t>pentru</w:t>
      </w:r>
      <w:proofErr w:type="spellEnd"/>
      <w:r w:rsidRPr="00547C14">
        <w:rPr>
          <w:rFonts w:ascii="Trebuchet MS" w:hAnsi="Trebuchet MS"/>
        </w:rPr>
        <w:t xml:space="preserve"> </w:t>
      </w:r>
      <w:proofErr w:type="spellStart"/>
      <w:r w:rsidRPr="00547C14">
        <w:rPr>
          <w:rFonts w:ascii="Trebuchet MS" w:hAnsi="Trebuchet MS"/>
        </w:rPr>
        <w:t>creşterea</w:t>
      </w:r>
      <w:proofErr w:type="spellEnd"/>
      <w:r w:rsidRPr="00547C14">
        <w:rPr>
          <w:rFonts w:ascii="Trebuchet MS" w:hAnsi="Trebuchet MS"/>
        </w:rPr>
        <w:t xml:space="preserve"> </w:t>
      </w:r>
      <w:proofErr w:type="spellStart"/>
      <w:r w:rsidRPr="00547C14">
        <w:rPr>
          <w:rFonts w:ascii="Trebuchet MS" w:hAnsi="Trebuchet MS"/>
        </w:rPr>
        <w:t>performanţei</w:t>
      </w:r>
      <w:proofErr w:type="spellEnd"/>
      <w:r w:rsidRPr="00547C14">
        <w:rPr>
          <w:rFonts w:ascii="Trebuchet MS" w:hAnsi="Trebuchet MS"/>
        </w:rPr>
        <w:t xml:space="preserve"> </w:t>
      </w:r>
      <w:proofErr w:type="spellStart"/>
      <w:r w:rsidRPr="00547C14">
        <w:rPr>
          <w:rFonts w:ascii="Trebuchet MS" w:hAnsi="Trebuchet MS"/>
        </w:rPr>
        <w:t>energetice</w:t>
      </w:r>
      <w:proofErr w:type="spellEnd"/>
      <w:r w:rsidRPr="00547C14">
        <w:rPr>
          <w:rFonts w:ascii="Trebuchet MS" w:hAnsi="Trebuchet MS"/>
        </w:rPr>
        <w:t xml:space="preserve"> </w:t>
      </w:r>
      <w:proofErr w:type="gramStart"/>
      <w:r w:rsidRPr="00547C14">
        <w:rPr>
          <w:rFonts w:ascii="Trebuchet MS" w:hAnsi="Trebuchet MS"/>
        </w:rPr>
        <w:t>a</w:t>
      </w:r>
      <w:proofErr w:type="gramEnd"/>
      <w:r w:rsidRPr="00547C14">
        <w:rPr>
          <w:rFonts w:ascii="Trebuchet MS" w:hAnsi="Trebuchet MS"/>
        </w:rPr>
        <w:t xml:space="preserve"> </w:t>
      </w:r>
      <w:proofErr w:type="spellStart"/>
      <w:r w:rsidRPr="00547C14">
        <w:rPr>
          <w:rFonts w:ascii="Trebuchet MS" w:hAnsi="Trebuchet MS"/>
        </w:rPr>
        <w:t>acestora</w:t>
      </w:r>
      <w:proofErr w:type="spellEnd"/>
      <w:r w:rsidRPr="00547C14">
        <w:rPr>
          <w:rFonts w:ascii="Trebuchet MS" w:hAnsi="Trebuchet MS"/>
        </w:rPr>
        <w:t xml:space="preserve"> </w:t>
      </w:r>
      <w:proofErr w:type="spellStart"/>
      <w:r w:rsidRPr="00547C14">
        <w:rPr>
          <w:rFonts w:ascii="Trebuchet MS" w:hAnsi="Trebuchet MS"/>
        </w:rPr>
        <w:t>respectiv</w:t>
      </w:r>
      <w:proofErr w:type="spellEnd"/>
      <w:r w:rsidRPr="00547C14">
        <w:rPr>
          <w:rFonts w:ascii="Trebuchet MS" w:hAnsi="Trebuchet MS" w:cs="Calibri"/>
        </w:rPr>
        <w:t>:</w:t>
      </w:r>
      <w:r w:rsidRPr="00547C14">
        <w:rPr>
          <w:rFonts w:ascii="Trebuchet MS" w:hAnsi="Trebuchet MS"/>
        </w:rPr>
        <w:t xml:space="preserve"> </w:t>
      </w:r>
    </w:p>
    <w:p w:rsidR="002D73E1" w:rsidRPr="00547C14" w:rsidRDefault="002D73E1" w:rsidP="002D73E1">
      <w:pPr>
        <w:pStyle w:val="Frspaiere"/>
        <w:jc w:val="both"/>
        <w:rPr>
          <w:rFonts w:ascii="Trebuchet MS" w:hAnsi="Trebuchet MS"/>
          <w:lang w:val="it-IT"/>
        </w:rPr>
      </w:pPr>
      <w:r w:rsidRPr="00547C14">
        <w:rPr>
          <w:rFonts w:ascii="Trebuchet MS" w:hAnsi="Trebuchet MS"/>
          <w:lang w:val="it-IT"/>
        </w:rPr>
        <w:t>•</w:t>
      </w:r>
      <w:r w:rsidRPr="00547C14">
        <w:rPr>
          <w:rFonts w:ascii="Trebuchet MS" w:hAnsi="Trebuchet MS"/>
          <w:lang w:val="it-IT"/>
        </w:rPr>
        <w:tab/>
        <w:t>Îmbunătăţirea izolaţiei termice a anvelopei clădirii (pereţi exteriori, ferestre, tâmplărie, planşeu peste parter) a şarpantelor şi învelitorilor, inclusiv măsuri de consolidare a clădirii, unde este cazul.</w:t>
      </w:r>
    </w:p>
    <w:p w:rsidR="002D73E1" w:rsidRPr="00547C14" w:rsidRDefault="002D73E1" w:rsidP="002D73E1">
      <w:pPr>
        <w:pStyle w:val="Frspaiere"/>
        <w:jc w:val="both"/>
        <w:rPr>
          <w:rFonts w:ascii="Trebuchet MS" w:hAnsi="Trebuchet MS"/>
          <w:lang w:val="it-IT"/>
        </w:rPr>
      </w:pPr>
      <w:r w:rsidRPr="00547C14">
        <w:rPr>
          <w:rFonts w:ascii="Trebuchet MS" w:hAnsi="Trebuchet MS"/>
          <w:lang w:val="it-IT"/>
        </w:rPr>
        <w:t>•</w:t>
      </w:r>
      <w:r w:rsidRPr="00547C14">
        <w:rPr>
          <w:rFonts w:ascii="Trebuchet MS" w:hAnsi="Trebuchet MS"/>
          <w:lang w:val="it-IT"/>
        </w:rPr>
        <w:tab/>
        <w:t>Introducerea, reabilitarea şi modernizarea, după caz, a instalaţiilor pentru prepararea, distribuţia şi modernizarea agentului termic pentru încălzire şi a apei calde menajere, a sistemelor de ventilare şi climatizare, a sistemelor de ventilare mecanică cu recuperare de căldură, inclusiv sisteme de răcire pasivă, precum achiziţionarea si instalarea echipamentelor aferente şi racordarea la sistemele de încălzire centralizată, după caz.</w:t>
      </w:r>
    </w:p>
    <w:p w:rsidR="002D73E1" w:rsidRPr="00547C14" w:rsidRDefault="002D73E1" w:rsidP="002D73E1">
      <w:pPr>
        <w:pStyle w:val="Frspaiere"/>
        <w:jc w:val="both"/>
        <w:rPr>
          <w:rFonts w:ascii="Trebuchet MS" w:hAnsi="Trebuchet MS"/>
          <w:lang w:val="it-IT"/>
        </w:rPr>
      </w:pPr>
      <w:r w:rsidRPr="00547C14">
        <w:rPr>
          <w:rFonts w:ascii="Trebuchet MS" w:hAnsi="Trebuchet MS"/>
          <w:lang w:val="it-IT"/>
        </w:rPr>
        <w:t>•</w:t>
      </w:r>
      <w:r w:rsidRPr="00547C14">
        <w:rPr>
          <w:rFonts w:ascii="Trebuchet MS" w:hAnsi="Trebuchet MS"/>
          <w:lang w:val="it-IT"/>
        </w:rPr>
        <w:tab/>
        <w:t>Utilizarea surselor de energie regenerabilă, pentru asigurarea necesarului de energie a clădirii.</w:t>
      </w:r>
    </w:p>
    <w:p w:rsidR="002D73E1" w:rsidRPr="00547C14" w:rsidRDefault="002D73E1" w:rsidP="002D73E1">
      <w:pPr>
        <w:pStyle w:val="Frspaiere"/>
        <w:jc w:val="both"/>
        <w:rPr>
          <w:rFonts w:ascii="Trebuchet MS" w:hAnsi="Trebuchet MS"/>
          <w:lang w:val="it-IT"/>
        </w:rPr>
      </w:pPr>
      <w:r w:rsidRPr="00547C14">
        <w:rPr>
          <w:rFonts w:ascii="Trebuchet MS" w:hAnsi="Trebuchet MS"/>
          <w:lang w:val="it-IT"/>
        </w:rPr>
        <w:t>•</w:t>
      </w:r>
      <w:r w:rsidRPr="00547C14">
        <w:rPr>
          <w:rFonts w:ascii="Trebuchet MS" w:hAnsi="Trebuchet MS"/>
          <w:lang w:val="it-IT"/>
        </w:rPr>
        <w:tab/>
        <w:t>Implementarea sistemelor de management energetic având ca scop îmbunătăţirea eficienţei energetice şi monitorizarea consumului de energie (achiziţionarea, instalarea, intreţinerea şi exploatarea sistemelor inteligente pentru gestionarea şi monitorizarea oricărui tip de energie pentru asigurarea condiţiilor de confort interior).</w:t>
      </w:r>
    </w:p>
    <w:p w:rsidR="002D73E1" w:rsidRPr="00547C14" w:rsidRDefault="002D73E1" w:rsidP="002D73E1">
      <w:pPr>
        <w:pStyle w:val="Frspaiere"/>
        <w:jc w:val="both"/>
        <w:rPr>
          <w:rFonts w:ascii="Trebuchet MS" w:hAnsi="Trebuchet MS"/>
          <w:lang w:val="it-IT"/>
        </w:rPr>
      </w:pPr>
      <w:r w:rsidRPr="00547C14">
        <w:rPr>
          <w:rFonts w:ascii="Trebuchet MS" w:hAnsi="Trebuchet MS"/>
          <w:lang w:val="it-IT"/>
        </w:rPr>
        <w:t>•</w:t>
      </w:r>
      <w:r w:rsidRPr="00547C14">
        <w:rPr>
          <w:rFonts w:ascii="Trebuchet MS" w:hAnsi="Trebuchet MS"/>
          <w:lang w:val="it-IT"/>
        </w:rPr>
        <w:tab/>
        <w:t>Înlocuirea corpurilor de iluminat  fluorescent şi incandescent cu corpuri de iluminat cu eficienţă energetică ridicată şi durată mare de viaţă, cu respectarea normelor şi reglementărilor tehnice.</w:t>
      </w:r>
    </w:p>
    <w:p w:rsidR="002D73E1" w:rsidRPr="00547C14" w:rsidRDefault="002D73E1" w:rsidP="002D73E1">
      <w:pPr>
        <w:pStyle w:val="Frspaiere"/>
        <w:jc w:val="both"/>
        <w:rPr>
          <w:rFonts w:ascii="Trebuchet MS" w:hAnsi="Trebuchet MS"/>
          <w:lang w:val="it-IT"/>
        </w:rPr>
      </w:pPr>
      <w:r w:rsidRPr="00547C14">
        <w:rPr>
          <w:rFonts w:ascii="Trebuchet MS" w:hAnsi="Trebuchet MS"/>
          <w:lang w:val="it-IT"/>
        </w:rPr>
        <w:t>•</w:t>
      </w:r>
      <w:r w:rsidRPr="00547C14">
        <w:rPr>
          <w:rFonts w:ascii="Trebuchet MS" w:hAnsi="Trebuchet MS"/>
          <w:lang w:val="it-IT"/>
        </w:rPr>
        <w:tab/>
        <w:t>Orice alte activităţi care conduc la îndeplinirea realizării obiectivelor proiectului (înlocuirea circuitelor electrice, lucrări de demontare/montare a instalaţiilor şi echipamentelor, lucrări de reparaţii la faţade etc).</w:t>
      </w:r>
    </w:p>
    <w:p w:rsidR="002D73E1" w:rsidRPr="00547C14" w:rsidRDefault="002D73E1" w:rsidP="002D73E1">
      <w:pPr>
        <w:pStyle w:val="Frspaiere"/>
        <w:jc w:val="both"/>
        <w:rPr>
          <w:rFonts w:ascii="Trebuchet MS" w:hAnsi="Trebuchet MS"/>
          <w:lang w:val="it-IT"/>
        </w:rPr>
      </w:pPr>
      <w:r w:rsidRPr="00547C14">
        <w:rPr>
          <w:rFonts w:ascii="Trebuchet MS" w:hAnsi="Trebuchet MS"/>
          <w:lang w:val="it-IT"/>
        </w:rPr>
        <w:t>•</w:t>
      </w:r>
      <w:r w:rsidRPr="00547C14">
        <w:rPr>
          <w:rFonts w:ascii="Trebuchet MS" w:hAnsi="Trebuchet MS"/>
          <w:lang w:val="it-IT"/>
        </w:rPr>
        <w:tab/>
        <w:t>alte lucrări care se impun ca urmare a prevederilor legislaţiei specifice şi a studiilor de specialitate.</w:t>
      </w:r>
    </w:p>
    <w:p w:rsidR="002D73E1" w:rsidRPr="00547C14" w:rsidRDefault="002D73E1" w:rsidP="002D73E1">
      <w:pPr>
        <w:pStyle w:val="Frspaiere"/>
        <w:jc w:val="both"/>
        <w:rPr>
          <w:rFonts w:ascii="Trebuchet MS" w:hAnsi="Trebuchet MS"/>
        </w:rPr>
      </w:pPr>
      <w:r w:rsidRPr="00547C14">
        <w:rPr>
          <w:rFonts w:ascii="Trebuchet MS" w:hAnsi="Trebuchet MS"/>
        </w:rPr>
        <w:tab/>
      </w:r>
      <w:proofErr w:type="spellStart"/>
      <w:r w:rsidRPr="00547C14">
        <w:rPr>
          <w:rFonts w:ascii="Trebuchet MS" w:hAnsi="Trebuchet MS"/>
        </w:rPr>
        <w:t>În</w:t>
      </w:r>
      <w:proofErr w:type="spellEnd"/>
      <w:r w:rsidRPr="00547C14">
        <w:rPr>
          <w:rFonts w:ascii="Trebuchet MS" w:hAnsi="Trebuchet MS"/>
        </w:rPr>
        <w:t xml:space="preserve"> </w:t>
      </w:r>
      <w:proofErr w:type="spellStart"/>
      <w:r w:rsidRPr="00547C14">
        <w:rPr>
          <w:rFonts w:ascii="Trebuchet MS" w:hAnsi="Trebuchet MS"/>
        </w:rPr>
        <w:t>urma</w:t>
      </w:r>
      <w:proofErr w:type="spellEnd"/>
      <w:r w:rsidRPr="00547C14">
        <w:rPr>
          <w:rFonts w:ascii="Trebuchet MS" w:hAnsi="Trebuchet MS"/>
        </w:rPr>
        <w:t xml:space="preserve"> </w:t>
      </w:r>
      <w:proofErr w:type="spellStart"/>
      <w:r w:rsidRPr="00547C14">
        <w:rPr>
          <w:rFonts w:ascii="Trebuchet MS" w:hAnsi="Trebuchet MS"/>
        </w:rPr>
        <w:t>analizării</w:t>
      </w:r>
      <w:proofErr w:type="spellEnd"/>
      <w:r w:rsidRPr="00547C14">
        <w:rPr>
          <w:rFonts w:ascii="Trebuchet MS" w:hAnsi="Trebuchet MS"/>
        </w:rPr>
        <w:t xml:space="preserve"> </w:t>
      </w:r>
      <w:proofErr w:type="spellStart"/>
      <w:r w:rsidRPr="00547C14">
        <w:rPr>
          <w:rFonts w:ascii="Trebuchet MS" w:hAnsi="Trebuchet MS"/>
        </w:rPr>
        <w:t>situaţiei</w:t>
      </w:r>
      <w:proofErr w:type="spellEnd"/>
      <w:r w:rsidRPr="00547C14">
        <w:rPr>
          <w:rFonts w:ascii="Trebuchet MS" w:hAnsi="Trebuchet MS"/>
        </w:rPr>
        <w:t xml:space="preserve"> </w:t>
      </w:r>
      <w:proofErr w:type="spellStart"/>
      <w:r w:rsidRPr="00547C14">
        <w:rPr>
          <w:rFonts w:ascii="Trebuchet MS" w:hAnsi="Trebuchet MS"/>
        </w:rPr>
        <w:t>existente</w:t>
      </w:r>
      <w:proofErr w:type="spellEnd"/>
      <w:r w:rsidRPr="00547C14">
        <w:rPr>
          <w:rFonts w:ascii="Trebuchet MS" w:hAnsi="Trebuchet MS"/>
        </w:rPr>
        <w:t xml:space="preserve"> </w:t>
      </w:r>
      <w:proofErr w:type="spellStart"/>
      <w:r w:rsidRPr="00547C14">
        <w:rPr>
          <w:rFonts w:ascii="Trebuchet MS" w:hAnsi="Trebuchet MS"/>
        </w:rPr>
        <w:t>şi</w:t>
      </w:r>
      <w:proofErr w:type="spellEnd"/>
      <w:r w:rsidRPr="00547C14">
        <w:rPr>
          <w:rFonts w:ascii="Trebuchet MS" w:hAnsi="Trebuchet MS"/>
        </w:rPr>
        <w:t xml:space="preserve"> </w:t>
      </w:r>
      <w:proofErr w:type="spellStart"/>
      <w:r w:rsidRPr="00547C14">
        <w:rPr>
          <w:rFonts w:ascii="Trebuchet MS" w:hAnsi="Trebuchet MS"/>
        </w:rPr>
        <w:t>identificării</w:t>
      </w:r>
      <w:proofErr w:type="spellEnd"/>
      <w:r w:rsidRPr="00547C14">
        <w:rPr>
          <w:rFonts w:ascii="Trebuchet MS" w:hAnsi="Trebuchet MS"/>
        </w:rPr>
        <w:t xml:space="preserve"> </w:t>
      </w:r>
      <w:proofErr w:type="spellStart"/>
      <w:r w:rsidRPr="00547C14">
        <w:rPr>
          <w:rFonts w:ascii="Trebuchet MS" w:hAnsi="Trebuchet MS"/>
        </w:rPr>
        <w:t>necesităţilor</w:t>
      </w:r>
      <w:proofErr w:type="spellEnd"/>
      <w:r w:rsidRPr="00547C14">
        <w:rPr>
          <w:rFonts w:ascii="Trebuchet MS" w:hAnsi="Trebuchet MS"/>
        </w:rPr>
        <w:t xml:space="preserve">, a </w:t>
      </w:r>
      <w:proofErr w:type="spellStart"/>
      <w:r w:rsidRPr="00547C14">
        <w:rPr>
          <w:rFonts w:ascii="Trebuchet MS" w:hAnsi="Trebuchet MS"/>
        </w:rPr>
        <w:t>deficienţelor</w:t>
      </w:r>
      <w:proofErr w:type="spellEnd"/>
      <w:r w:rsidRPr="00547C14">
        <w:rPr>
          <w:rFonts w:ascii="Trebuchet MS" w:hAnsi="Trebuchet MS"/>
        </w:rPr>
        <w:t xml:space="preserve"> </w:t>
      </w:r>
      <w:proofErr w:type="spellStart"/>
      <w:r w:rsidRPr="00547C14">
        <w:rPr>
          <w:rFonts w:ascii="Trebuchet MS" w:hAnsi="Trebuchet MS"/>
        </w:rPr>
        <w:t>şi</w:t>
      </w:r>
      <w:proofErr w:type="spellEnd"/>
      <w:r w:rsidRPr="00547C14">
        <w:rPr>
          <w:rFonts w:ascii="Trebuchet MS" w:hAnsi="Trebuchet MS"/>
        </w:rPr>
        <w:t xml:space="preserve"> </w:t>
      </w:r>
      <w:proofErr w:type="spellStart"/>
      <w:r w:rsidRPr="00547C14">
        <w:rPr>
          <w:rFonts w:ascii="Trebuchet MS" w:hAnsi="Trebuchet MS"/>
        </w:rPr>
        <w:t>oportunităţilor</w:t>
      </w:r>
      <w:proofErr w:type="spellEnd"/>
      <w:r w:rsidRPr="00547C14">
        <w:rPr>
          <w:rFonts w:ascii="Trebuchet MS" w:hAnsi="Trebuchet MS"/>
        </w:rPr>
        <w:t xml:space="preserve"> s-a </w:t>
      </w:r>
      <w:proofErr w:type="spellStart"/>
      <w:r w:rsidRPr="00547C14">
        <w:rPr>
          <w:rFonts w:ascii="Trebuchet MS" w:hAnsi="Trebuchet MS"/>
        </w:rPr>
        <w:t>stabilit</w:t>
      </w:r>
      <w:proofErr w:type="spellEnd"/>
      <w:r w:rsidRPr="00547C14">
        <w:rPr>
          <w:rFonts w:ascii="Trebuchet MS" w:hAnsi="Trebuchet MS"/>
        </w:rPr>
        <w:t xml:space="preserve"> </w:t>
      </w:r>
      <w:proofErr w:type="spellStart"/>
      <w:r w:rsidRPr="00547C14">
        <w:rPr>
          <w:rFonts w:ascii="Trebuchet MS" w:hAnsi="Trebuchet MS"/>
        </w:rPr>
        <w:t>necesitatea</w:t>
      </w:r>
      <w:proofErr w:type="spellEnd"/>
      <w:r w:rsidRPr="00547C14">
        <w:rPr>
          <w:rFonts w:ascii="Trebuchet MS" w:hAnsi="Trebuchet MS"/>
        </w:rPr>
        <w:t xml:space="preserve"> </w:t>
      </w:r>
      <w:proofErr w:type="spellStart"/>
      <w:r w:rsidRPr="00547C14">
        <w:rPr>
          <w:rFonts w:ascii="Trebuchet MS" w:hAnsi="Trebuchet MS"/>
        </w:rPr>
        <w:t>implementării</w:t>
      </w:r>
      <w:proofErr w:type="spellEnd"/>
      <w:r w:rsidRPr="00547C14">
        <w:rPr>
          <w:rFonts w:ascii="Trebuchet MS" w:hAnsi="Trebuchet MS"/>
        </w:rPr>
        <w:t xml:space="preserve"> </w:t>
      </w:r>
      <w:proofErr w:type="spellStart"/>
      <w:r w:rsidRPr="00547C14">
        <w:rPr>
          <w:rFonts w:ascii="Trebuchet MS" w:hAnsi="Trebuchet MS"/>
        </w:rPr>
        <w:t>proiectului</w:t>
      </w:r>
      <w:proofErr w:type="spellEnd"/>
      <w:r w:rsidRPr="00547C14">
        <w:rPr>
          <w:rFonts w:ascii="Trebuchet MS" w:hAnsi="Trebuchet MS"/>
        </w:rPr>
        <w:t xml:space="preserve"> “</w:t>
      </w:r>
      <w:proofErr w:type="spellStart"/>
      <w:r w:rsidRPr="00547C14">
        <w:rPr>
          <w:rFonts w:ascii="Trebuchet MS" w:hAnsi="Trebuchet MS"/>
        </w:rPr>
        <w:t>Creşterea</w:t>
      </w:r>
      <w:proofErr w:type="spellEnd"/>
      <w:r w:rsidRPr="00547C14">
        <w:rPr>
          <w:rFonts w:ascii="Trebuchet MS" w:hAnsi="Trebuchet MS"/>
        </w:rPr>
        <w:t xml:space="preserve"> </w:t>
      </w:r>
      <w:proofErr w:type="spellStart"/>
      <w:r w:rsidRPr="00547C14">
        <w:rPr>
          <w:rFonts w:ascii="Trebuchet MS" w:hAnsi="Trebuchet MS"/>
        </w:rPr>
        <w:t>eficienţei</w:t>
      </w:r>
      <w:proofErr w:type="spellEnd"/>
      <w:r w:rsidRPr="00547C14">
        <w:rPr>
          <w:rFonts w:ascii="Trebuchet MS" w:hAnsi="Trebuchet MS"/>
        </w:rPr>
        <w:t xml:space="preserve"> </w:t>
      </w:r>
      <w:proofErr w:type="spellStart"/>
      <w:r w:rsidRPr="00547C14">
        <w:rPr>
          <w:rFonts w:ascii="Trebuchet MS" w:hAnsi="Trebuchet MS"/>
        </w:rPr>
        <w:lastRenderedPageBreak/>
        <w:t>energetice</w:t>
      </w:r>
      <w:proofErr w:type="spellEnd"/>
      <w:r w:rsidRPr="00547C14">
        <w:rPr>
          <w:rFonts w:ascii="Trebuchet MS" w:hAnsi="Trebuchet MS"/>
        </w:rPr>
        <w:t xml:space="preserve">, </w:t>
      </w:r>
      <w:proofErr w:type="spellStart"/>
      <w:r w:rsidRPr="00547C14">
        <w:rPr>
          <w:rFonts w:ascii="Trebuchet MS" w:hAnsi="Trebuchet MS"/>
        </w:rPr>
        <w:t>gestionarea</w:t>
      </w:r>
      <w:proofErr w:type="spellEnd"/>
      <w:r w:rsidRPr="00547C14">
        <w:rPr>
          <w:rFonts w:ascii="Trebuchet MS" w:hAnsi="Trebuchet MS"/>
        </w:rPr>
        <w:t xml:space="preserve"> </w:t>
      </w:r>
      <w:proofErr w:type="spellStart"/>
      <w:r w:rsidRPr="00547C14">
        <w:rPr>
          <w:rFonts w:ascii="Trebuchet MS" w:hAnsi="Trebuchet MS"/>
        </w:rPr>
        <w:t>inteligentă</w:t>
      </w:r>
      <w:proofErr w:type="spellEnd"/>
      <w:r w:rsidRPr="00547C14">
        <w:rPr>
          <w:rFonts w:ascii="Trebuchet MS" w:hAnsi="Trebuchet MS"/>
        </w:rPr>
        <w:t xml:space="preserve"> </w:t>
      </w:r>
      <w:proofErr w:type="gramStart"/>
      <w:r w:rsidRPr="00547C14">
        <w:rPr>
          <w:rFonts w:ascii="Trebuchet MS" w:hAnsi="Trebuchet MS"/>
        </w:rPr>
        <w:t>a</w:t>
      </w:r>
      <w:proofErr w:type="gramEnd"/>
      <w:r w:rsidRPr="00547C14">
        <w:rPr>
          <w:rFonts w:ascii="Trebuchet MS" w:hAnsi="Trebuchet MS"/>
        </w:rPr>
        <w:t xml:space="preserve"> </w:t>
      </w:r>
      <w:proofErr w:type="spellStart"/>
      <w:r w:rsidRPr="00547C14">
        <w:rPr>
          <w:rFonts w:ascii="Trebuchet MS" w:hAnsi="Trebuchet MS"/>
        </w:rPr>
        <w:t>energiei</w:t>
      </w:r>
      <w:proofErr w:type="spellEnd"/>
      <w:r w:rsidRPr="00547C14">
        <w:rPr>
          <w:rFonts w:ascii="Trebuchet MS" w:hAnsi="Trebuchet MS"/>
        </w:rPr>
        <w:t xml:space="preserve"> </w:t>
      </w:r>
      <w:proofErr w:type="spellStart"/>
      <w:r w:rsidRPr="00547C14">
        <w:rPr>
          <w:rFonts w:ascii="Trebuchet MS" w:hAnsi="Trebuchet MS"/>
        </w:rPr>
        <w:t>în</w:t>
      </w:r>
      <w:proofErr w:type="spellEnd"/>
      <w:r w:rsidRPr="00547C14">
        <w:rPr>
          <w:rFonts w:ascii="Trebuchet MS" w:hAnsi="Trebuchet MS"/>
        </w:rPr>
        <w:t xml:space="preserve"> </w:t>
      </w:r>
      <w:proofErr w:type="spellStart"/>
      <w:r w:rsidRPr="00547C14">
        <w:rPr>
          <w:rFonts w:ascii="Trebuchet MS" w:hAnsi="Trebuchet MS"/>
        </w:rPr>
        <w:t>clădire</w:t>
      </w:r>
      <w:proofErr w:type="spellEnd"/>
      <w:r w:rsidRPr="00547C14">
        <w:rPr>
          <w:rFonts w:ascii="Trebuchet MS" w:hAnsi="Trebuchet MS"/>
        </w:rPr>
        <w:t xml:space="preserve"> </w:t>
      </w:r>
      <w:proofErr w:type="spellStart"/>
      <w:r w:rsidRPr="00547C14">
        <w:rPr>
          <w:rFonts w:ascii="Trebuchet MS" w:hAnsi="Trebuchet MS"/>
        </w:rPr>
        <w:t>administrativă-Primăria</w:t>
      </w:r>
      <w:proofErr w:type="spellEnd"/>
      <w:r w:rsidRPr="00547C14">
        <w:rPr>
          <w:rFonts w:ascii="Trebuchet MS" w:hAnsi="Trebuchet MS"/>
        </w:rPr>
        <w:t xml:space="preserve"> Macea C.F 304036, com. Macea, Jud. Arad”.</w:t>
      </w:r>
    </w:p>
    <w:p w:rsidR="002D73E1" w:rsidRPr="00547C14" w:rsidRDefault="002D73E1" w:rsidP="002D73E1">
      <w:pPr>
        <w:pStyle w:val="Frspaiere"/>
        <w:jc w:val="both"/>
        <w:rPr>
          <w:rFonts w:ascii="Trebuchet MS" w:hAnsi="Trebuchet MS"/>
        </w:rPr>
      </w:pPr>
      <w:r w:rsidRPr="00547C14">
        <w:rPr>
          <w:rFonts w:ascii="Trebuchet MS" w:hAnsi="Trebuchet MS"/>
        </w:rPr>
        <w:tab/>
      </w:r>
      <w:proofErr w:type="spellStart"/>
      <w:r w:rsidRPr="00547C14">
        <w:rPr>
          <w:rFonts w:ascii="Trebuchet MS" w:hAnsi="Trebuchet MS"/>
        </w:rPr>
        <w:t>Pentru</w:t>
      </w:r>
      <w:proofErr w:type="spellEnd"/>
      <w:r w:rsidRPr="00547C14">
        <w:rPr>
          <w:rFonts w:ascii="Trebuchet MS" w:hAnsi="Trebuchet MS"/>
        </w:rPr>
        <w:t xml:space="preserve"> </w:t>
      </w:r>
      <w:proofErr w:type="spellStart"/>
      <w:r w:rsidRPr="00547C14">
        <w:rPr>
          <w:rFonts w:ascii="Trebuchet MS" w:hAnsi="Trebuchet MS"/>
        </w:rPr>
        <w:t>atingerea</w:t>
      </w:r>
      <w:proofErr w:type="spellEnd"/>
      <w:r w:rsidRPr="00547C14">
        <w:rPr>
          <w:rFonts w:ascii="Trebuchet MS" w:hAnsi="Trebuchet MS"/>
        </w:rPr>
        <w:t xml:space="preserve"> </w:t>
      </w:r>
      <w:proofErr w:type="spellStart"/>
      <w:r w:rsidRPr="00547C14">
        <w:rPr>
          <w:rFonts w:ascii="Trebuchet MS" w:hAnsi="Trebuchet MS"/>
        </w:rPr>
        <w:t>acestui</w:t>
      </w:r>
      <w:proofErr w:type="spellEnd"/>
      <w:r w:rsidRPr="00547C14">
        <w:rPr>
          <w:rFonts w:ascii="Trebuchet MS" w:hAnsi="Trebuchet MS"/>
        </w:rPr>
        <w:t xml:space="preserve"> </w:t>
      </w:r>
      <w:proofErr w:type="spellStart"/>
      <w:r w:rsidRPr="00547C14">
        <w:rPr>
          <w:rFonts w:ascii="Trebuchet MS" w:hAnsi="Trebuchet MS"/>
        </w:rPr>
        <w:t>obiectiv</w:t>
      </w:r>
      <w:proofErr w:type="spellEnd"/>
      <w:r w:rsidRPr="00547C14">
        <w:rPr>
          <w:rFonts w:ascii="Trebuchet MS" w:hAnsi="Trebuchet MS"/>
        </w:rPr>
        <w:t xml:space="preserve"> s-a </w:t>
      </w:r>
      <w:proofErr w:type="spellStart"/>
      <w:r w:rsidRPr="00547C14">
        <w:rPr>
          <w:rFonts w:ascii="Trebuchet MS" w:hAnsi="Trebuchet MS"/>
        </w:rPr>
        <w:t>stabilit</w:t>
      </w:r>
      <w:proofErr w:type="spellEnd"/>
      <w:r w:rsidRPr="00547C14">
        <w:rPr>
          <w:rFonts w:ascii="Trebuchet MS" w:hAnsi="Trebuchet MS"/>
        </w:rPr>
        <w:t xml:space="preserve"> </w:t>
      </w:r>
      <w:proofErr w:type="spellStart"/>
      <w:r w:rsidRPr="00547C14">
        <w:rPr>
          <w:rFonts w:ascii="Trebuchet MS" w:hAnsi="Trebuchet MS"/>
        </w:rPr>
        <w:t>modernizarea</w:t>
      </w:r>
      <w:proofErr w:type="spellEnd"/>
      <w:r w:rsidRPr="00547C14">
        <w:rPr>
          <w:rFonts w:ascii="Trebuchet MS" w:hAnsi="Trebuchet MS"/>
        </w:rPr>
        <w:t xml:space="preserve"> </w:t>
      </w:r>
      <w:proofErr w:type="spellStart"/>
      <w:r w:rsidRPr="00547C14">
        <w:rPr>
          <w:rFonts w:ascii="Trebuchet MS" w:hAnsi="Trebuchet MS"/>
        </w:rPr>
        <w:t>sediului</w:t>
      </w:r>
      <w:proofErr w:type="spellEnd"/>
      <w:r w:rsidRPr="00547C14">
        <w:rPr>
          <w:rFonts w:ascii="Trebuchet MS" w:hAnsi="Trebuchet MS"/>
        </w:rPr>
        <w:t xml:space="preserve"> </w:t>
      </w:r>
      <w:proofErr w:type="spellStart"/>
      <w:r w:rsidRPr="00547C14">
        <w:rPr>
          <w:rFonts w:ascii="Trebuchet MS" w:hAnsi="Trebuchet MS"/>
        </w:rPr>
        <w:t>primăriei</w:t>
      </w:r>
      <w:proofErr w:type="spellEnd"/>
      <w:r w:rsidRPr="00547C14">
        <w:rPr>
          <w:rFonts w:ascii="Trebuchet MS" w:hAnsi="Trebuchet MS"/>
        </w:rPr>
        <w:t xml:space="preserve"> </w:t>
      </w:r>
      <w:proofErr w:type="spellStart"/>
      <w:r w:rsidRPr="00547C14">
        <w:rPr>
          <w:rFonts w:ascii="Trebuchet MS" w:hAnsi="Trebuchet MS"/>
        </w:rPr>
        <w:t>prin</w:t>
      </w:r>
      <w:proofErr w:type="spellEnd"/>
      <w:r w:rsidRPr="00547C14">
        <w:rPr>
          <w:rFonts w:ascii="Trebuchet MS" w:hAnsi="Trebuchet MS"/>
        </w:rPr>
        <w:t xml:space="preserve"> </w:t>
      </w:r>
      <w:proofErr w:type="spellStart"/>
      <w:r w:rsidRPr="00547C14">
        <w:rPr>
          <w:rFonts w:ascii="Trebuchet MS" w:hAnsi="Trebuchet MS"/>
        </w:rPr>
        <w:t>reabilitarea</w:t>
      </w:r>
      <w:proofErr w:type="spellEnd"/>
      <w:r w:rsidRPr="00547C14">
        <w:rPr>
          <w:rFonts w:ascii="Trebuchet MS" w:hAnsi="Trebuchet MS"/>
        </w:rPr>
        <w:t xml:space="preserve"> </w:t>
      </w:r>
      <w:proofErr w:type="spellStart"/>
      <w:r w:rsidRPr="00547C14">
        <w:rPr>
          <w:rFonts w:ascii="Trebuchet MS" w:hAnsi="Trebuchet MS"/>
        </w:rPr>
        <w:t>energetică</w:t>
      </w:r>
      <w:proofErr w:type="spellEnd"/>
      <w:r w:rsidRPr="00547C14">
        <w:rPr>
          <w:rFonts w:ascii="Trebuchet MS" w:hAnsi="Trebuchet MS"/>
        </w:rPr>
        <w:t xml:space="preserve"> a </w:t>
      </w:r>
      <w:proofErr w:type="spellStart"/>
      <w:r w:rsidRPr="00547C14">
        <w:rPr>
          <w:rFonts w:ascii="Trebuchet MS" w:hAnsi="Trebuchet MS"/>
        </w:rPr>
        <w:t>clădirilor</w:t>
      </w:r>
      <w:proofErr w:type="spellEnd"/>
      <w:r w:rsidRPr="00547C14">
        <w:rPr>
          <w:rFonts w:ascii="Trebuchet MS" w:hAnsi="Trebuchet MS"/>
        </w:rPr>
        <w:t xml:space="preserve"> C1, C3 ŞI C4 </w:t>
      </w:r>
      <w:proofErr w:type="spellStart"/>
      <w:r w:rsidRPr="00547C14">
        <w:rPr>
          <w:rFonts w:ascii="Trebuchet MS" w:hAnsi="Trebuchet MS"/>
        </w:rPr>
        <w:t>existente</w:t>
      </w:r>
      <w:proofErr w:type="spellEnd"/>
      <w:r w:rsidRPr="00547C14">
        <w:rPr>
          <w:rFonts w:ascii="Trebuchet MS" w:hAnsi="Trebuchet MS"/>
        </w:rPr>
        <w:t xml:space="preserve"> </w:t>
      </w:r>
      <w:proofErr w:type="spellStart"/>
      <w:r w:rsidRPr="00547C14">
        <w:rPr>
          <w:rFonts w:ascii="Trebuchet MS" w:hAnsi="Trebuchet MS"/>
        </w:rPr>
        <w:t>pe</w:t>
      </w:r>
      <w:proofErr w:type="spellEnd"/>
      <w:r w:rsidRPr="00547C14">
        <w:rPr>
          <w:rFonts w:ascii="Trebuchet MS" w:hAnsi="Trebuchet MS"/>
        </w:rPr>
        <w:t xml:space="preserve"> </w:t>
      </w:r>
      <w:proofErr w:type="spellStart"/>
      <w:r w:rsidRPr="00547C14">
        <w:rPr>
          <w:rFonts w:ascii="Trebuchet MS" w:hAnsi="Trebuchet MS"/>
        </w:rPr>
        <w:t>amplasament</w:t>
      </w:r>
      <w:proofErr w:type="spellEnd"/>
      <w:r w:rsidRPr="00547C14">
        <w:rPr>
          <w:rFonts w:ascii="Trebuchet MS" w:hAnsi="Trebuchet MS"/>
        </w:rPr>
        <w:t xml:space="preserve">. </w:t>
      </w:r>
    </w:p>
    <w:p w:rsidR="002D73E1" w:rsidRDefault="002D73E1" w:rsidP="002D73E1">
      <w:pPr>
        <w:pStyle w:val="Frspaiere"/>
        <w:jc w:val="both"/>
        <w:rPr>
          <w:rFonts w:ascii="Trebuchet MS" w:hAnsi="Trebuchet MS"/>
        </w:rPr>
      </w:pPr>
      <w:r w:rsidRPr="00547C14">
        <w:rPr>
          <w:rFonts w:ascii="Trebuchet MS" w:hAnsi="Trebuchet MS"/>
        </w:rPr>
        <w:tab/>
      </w:r>
      <w:proofErr w:type="spellStart"/>
      <w:r w:rsidRPr="00547C14">
        <w:rPr>
          <w:rFonts w:ascii="Trebuchet MS" w:hAnsi="Trebuchet MS"/>
        </w:rPr>
        <w:t>Prin</w:t>
      </w:r>
      <w:proofErr w:type="spellEnd"/>
      <w:r w:rsidRPr="00547C14">
        <w:rPr>
          <w:rFonts w:ascii="Trebuchet MS" w:hAnsi="Trebuchet MS"/>
        </w:rPr>
        <w:t xml:space="preserve"> </w:t>
      </w:r>
      <w:proofErr w:type="spellStart"/>
      <w:r w:rsidRPr="00547C14">
        <w:rPr>
          <w:rFonts w:ascii="Trebuchet MS" w:hAnsi="Trebuchet MS"/>
        </w:rPr>
        <w:t>investiţia</w:t>
      </w:r>
      <w:proofErr w:type="spellEnd"/>
      <w:r w:rsidRPr="00547C14">
        <w:rPr>
          <w:rFonts w:ascii="Trebuchet MS" w:hAnsi="Trebuchet MS"/>
        </w:rPr>
        <w:t xml:space="preserve"> </w:t>
      </w:r>
      <w:proofErr w:type="spellStart"/>
      <w:r w:rsidRPr="00547C14">
        <w:rPr>
          <w:rFonts w:ascii="Trebuchet MS" w:hAnsi="Trebuchet MS"/>
        </w:rPr>
        <w:t>propusă</w:t>
      </w:r>
      <w:proofErr w:type="spellEnd"/>
      <w:r w:rsidRPr="00547C14">
        <w:rPr>
          <w:rFonts w:ascii="Trebuchet MS" w:hAnsi="Trebuchet MS"/>
        </w:rPr>
        <w:t xml:space="preserve"> se </w:t>
      </w:r>
      <w:proofErr w:type="spellStart"/>
      <w:proofErr w:type="gramStart"/>
      <w:r w:rsidRPr="00547C14">
        <w:rPr>
          <w:rFonts w:ascii="Trebuchet MS" w:hAnsi="Trebuchet MS"/>
        </w:rPr>
        <w:t>va</w:t>
      </w:r>
      <w:proofErr w:type="spellEnd"/>
      <w:proofErr w:type="gramEnd"/>
      <w:r w:rsidRPr="00547C14">
        <w:rPr>
          <w:rFonts w:ascii="Trebuchet MS" w:hAnsi="Trebuchet MS"/>
        </w:rPr>
        <w:t xml:space="preserve"> </w:t>
      </w:r>
      <w:proofErr w:type="spellStart"/>
      <w:r w:rsidRPr="00547C14">
        <w:rPr>
          <w:rFonts w:ascii="Trebuchet MS" w:hAnsi="Trebuchet MS"/>
        </w:rPr>
        <w:t>viza</w:t>
      </w:r>
      <w:proofErr w:type="spellEnd"/>
      <w:r w:rsidRPr="00547C14">
        <w:rPr>
          <w:rFonts w:ascii="Trebuchet MS" w:hAnsi="Trebuchet MS"/>
        </w:rPr>
        <w:t xml:space="preserve"> </w:t>
      </w:r>
      <w:proofErr w:type="spellStart"/>
      <w:r w:rsidRPr="00547C14">
        <w:rPr>
          <w:rFonts w:ascii="Trebuchet MS" w:hAnsi="Trebuchet MS"/>
        </w:rPr>
        <w:t>şi</w:t>
      </w:r>
      <w:proofErr w:type="spellEnd"/>
      <w:r w:rsidRPr="00547C14">
        <w:rPr>
          <w:rFonts w:ascii="Trebuchet MS" w:hAnsi="Trebuchet MS"/>
        </w:rPr>
        <w:t xml:space="preserve"> </w:t>
      </w:r>
      <w:proofErr w:type="spellStart"/>
      <w:r w:rsidRPr="00547C14">
        <w:rPr>
          <w:rFonts w:ascii="Trebuchet MS" w:hAnsi="Trebuchet MS"/>
        </w:rPr>
        <w:t>accesibilizarea</w:t>
      </w:r>
      <w:proofErr w:type="spellEnd"/>
      <w:r w:rsidRPr="00547C14">
        <w:rPr>
          <w:rFonts w:ascii="Trebuchet MS" w:hAnsi="Trebuchet MS"/>
        </w:rPr>
        <w:t xml:space="preserve"> </w:t>
      </w:r>
      <w:proofErr w:type="spellStart"/>
      <w:r w:rsidRPr="00547C14">
        <w:rPr>
          <w:rFonts w:ascii="Trebuchet MS" w:hAnsi="Trebuchet MS"/>
        </w:rPr>
        <w:t>spaţiilor</w:t>
      </w:r>
      <w:proofErr w:type="spellEnd"/>
      <w:r w:rsidRPr="00547C14">
        <w:rPr>
          <w:rFonts w:ascii="Trebuchet MS" w:hAnsi="Trebuchet MS"/>
        </w:rPr>
        <w:t xml:space="preserve"> </w:t>
      </w:r>
      <w:proofErr w:type="spellStart"/>
      <w:r w:rsidRPr="00547C14">
        <w:rPr>
          <w:rFonts w:ascii="Trebuchet MS" w:hAnsi="Trebuchet MS"/>
        </w:rPr>
        <w:t>pentru</w:t>
      </w:r>
      <w:proofErr w:type="spellEnd"/>
      <w:r w:rsidRPr="00547C14">
        <w:rPr>
          <w:rFonts w:ascii="Trebuchet MS" w:hAnsi="Trebuchet MS"/>
        </w:rPr>
        <w:t xml:space="preserve"> </w:t>
      </w:r>
      <w:proofErr w:type="spellStart"/>
      <w:r w:rsidRPr="00547C14">
        <w:rPr>
          <w:rFonts w:ascii="Trebuchet MS" w:hAnsi="Trebuchet MS"/>
        </w:rPr>
        <w:t>utilizarea</w:t>
      </w:r>
      <w:proofErr w:type="spellEnd"/>
      <w:r w:rsidRPr="00547C14">
        <w:rPr>
          <w:rFonts w:ascii="Trebuchet MS" w:hAnsi="Trebuchet MS"/>
        </w:rPr>
        <w:t xml:space="preserve"> </w:t>
      </w:r>
      <w:proofErr w:type="spellStart"/>
      <w:r w:rsidRPr="00547C14">
        <w:rPr>
          <w:rFonts w:ascii="Trebuchet MS" w:hAnsi="Trebuchet MS"/>
        </w:rPr>
        <w:t>facilă</w:t>
      </w:r>
      <w:proofErr w:type="spellEnd"/>
      <w:r w:rsidRPr="00547C14">
        <w:rPr>
          <w:rFonts w:ascii="Trebuchet MS" w:hAnsi="Trebuchet MS"/>
        </w:rPr>
        <w:t xml:space="preserve"> a </w:t>
      </w:r>
      <w:proofErr w:type="spellStart"/>
      <w:r w:rsidRPr="00547C14">
        <w:rPr>
          <w:rFonts w:ascii="Trebuchet MS" w:hAnsi="Trebuchet MS"/>
        </w:rPr>
        <w:t>spaţiilor</w:t>
      </w:r>
      <w:proofErr w:type="spellEnd"/>
      <w:r w:rsidRPr="00547C14">
        <w:rPr>
          <w:rFonts w:ascii="Trebuchet MS" w:hAnsi="Trebuchet MS"/>
        </w:rPr>
        <w:t xml:space="preserve"> </w:t>
      </w:r>
      <w:proofErr w:type="spellStart"/>
      <w:r w:rsidRPr="00547C14">
        <w:rPr>
          <w:rFonts w:ascii="Trebuchet MS" w:hAnsi="Trebuchet MS"/>
        </w:rPr>
        <w:t>publice</w:t>
      </w:r>
      <w:proofErr w:type="spellEnd"/>
      <w:r w:rsidRPr="00547C14">
        <w:rPr>
          <w:rFonts w:ascii="Trebuchet MS" w:hAnsi="Trebuchet MS"/>
        </w:rPr>
        <w:t xml:space="preserve"> de </w:t>
      </w:r>
      <w:proofErr w:type="spellStart"/>
      <w:r w:rsidRPr="00547C14">
        <w:rPr>
          <w:rFonts w:ascii="Trebuchet MS" w:hAnsi="Trebuchet MS"/>
        </w:rPr>
        <w:t>către</w:t>
      </w:r>
      <w:proofErr w:type="spellEnd"/>
      <w:r w:rsidRPr="00547C14">
        <w:rPr>
          <w:rFonts w:ascii="Trebuchet MS" w:hAnsi="Trebuchet MS"/>
        </w:rPr>
        <w:t xml:space="preserve"> </w:t>
      </w:r>
      <w:proofErr w:type="spellStart"/>
      <w:r w:rsidRPr="00547C14">
        <w:rPr>
          <w:rFonts w:ascii="Trebuchet MS" w:hAnsi="Trebuchet MS"/>
        </w:rPr>
        <w:t>persoanele</w:t>
      </w:r>
      <w:proofErr w:type="spellEnd"/>
      <w:r w:rsidRPr="00547C14">
        <w:rPr>
          <w:rFonts w:ascii="Trebuchet MS" w:hAnsi="Trebuchet MS"/>
        </w:rPr>
        <w:t xml:space="preserve"> cu </w:t>
      </w:r>
      <w:proofErr w:type="spellStart"/>
      <w:r w:rsidRPr="00547C14">
        <w:rPr>
          <w:rFonts w:ascii="Trebuchet MS" w:hAnsi="Trebuchet MS"/>
        </w:rPr>
        <w:t>dizabilităţi</w:t>
      </w:r>
      <w:proofErr w:type="spellEnd"/>
      <w:r w:rsidRPr="00547C14">
        <w:rPr>
          <w:rFonts w:ascii="Trebuchet MS" w:hAnsi="Trebuchet MS"/>
        </w:rPr>
        <w:t xml:space="preserve"> </w:t>
      </w:r>
      <w:proofErr w:type="spellStart"/>
      <w:r w:rsidRPr="00547C14">
        <w:rPr>
          <w:rFonts w:ascii="Trebuchet MS" w:hAnsi="Trebuchet MS"/>
        </w:rPr>
        <w:t>sau</w:t>
      </w:r>
      <w:proofErr w:type="spellEnd"/>
      <w:r w:rsidRPr="00547C14">
        <w:rPr>
          <w:rFonts w:ascii="Trebuchet MS" w:hAnsi="Trebuchet MS"/>
        </w:rPr>
        <w:t xml:space="preserve"> </w:t>
      </w:r>
      <w:proofErr w:type="spellStart"/>
      <w:r w:rsidRPr="00547C14">
        <w:rPr>
          <w:rFonts w:ascii="Trebuchet MS" w:hAnsi="Trebuchet MS"/>
        </w:rPr>
        <w:t>deficienţe</w:t>
      </w:r>
      <w:proofErr w:type="spellEnd"/>
      <w:r w:rsidRPr="00547C14">
        <w:rPr>
          <w:rFonts w:ascii="Trebuchet MS" w:hAnsi="Trebuchet MS"/>
        </w:rPr>
        <w:t xml:space="preserve">, </w:t>
      </w:r>
      <w:proofErr w:type="spellStart"/>
      <w:r w:rsidRPr="00547C14">
        <w:rPr>
          <w:rFonts w:ascii="Trebuchet MS" w:hAnsi="Trebuchet MS"/>
        </w:rPr>
        <w:t>asigurându</w:t>
      </w:r>
      <w:proofErr w:type="spellEnd"/>
      <w:r w:rsidRPr="00547C14">
        <w:rPr>
          <w:rFonts w:ascii="Trebuchet MS" w:hAnsi="Trebuchet MS"/>
        </w:rPr>
        <w:t xml:space="preserve">-se </w:t>
      </w:r>
      <w:proofErr w:type="spellStart"/>
      <w:r w:rsidRPr="00547C14">
        <w:rPr>
          <w:rFonts w:ascii="Trebuchet MS" w:hAnsi="Trebuchet MS"/>
        </w:rPr>
        <w:t>astfel</w:t>
      </w:r>
      <w:proofErr w:type="spellEnd"/>
      <w:r w:rsidRPr="00547C14">
        <w:rPr>
          <w:rFonts w:ascii="Trebuchet MS" w:hAnsi="Trebuchet MS"/>
        </w:rPr>
        <w:t xml:space="preserve"> un </w:t>
      </w:r>
      <w:proofErr w:type="spellStart"/>
      <w:r w:rsidRPr="00547C14">
        <w:rPr>
          <w:rFonts w:ascii="Trebuchet MS" w:hAnsi="Trebuchet MS"/>
        </w:rPr>
        <w:t>climat</w:t>
      </w:r>
      <w:proofErr w:type="spellEnd"/>
      <w:r w:rsidRPr="00547C14">
        <w:rPr>
          <w:rFonts w:ascii="Trebuchet MS" w:hAnsi="Trebuchet MS"/>
        </w:rPr>
        <w:t xml:space="preserve"> de </w:t>
      </w:r>
      <w:proofErr w:type="spellStart"/>
      <w:r w:rsidRPr="00547C14">
        <w:rPr>
          <w:rFonts w:ascii="Trebuchet MS" w:hAnsi="Trebuchet MS"/>
        </w:rPr>
        <w:t>incluziune</w:t>
      </w:r>
      <w:proofErr w:type="spellEnd"/>
      <w:r w:rsidRPr="00547C14">
        <w:rPr>
          <w:rFonts w:ascii="Trebuchet MS" w:hAnsi="Trebuchet MS"/>
        </w:rPr>
        <w:t xml:space="preserve"> </w:t>
      </w:r>
      <w:proofErr w:type="spellStart"/>
      <w:r w:rsidRPr="00547C14">
        <w:rPr>
          <w:rFonts w:ascii="Trebuchet MS" w:hAnsi="Trebuchet MS"/>
        </w:rPr>
        <w:t>pentru</w:t>
      </w:r>
      <w:proofErr w:type="spellEnd"/>
      <w:r w:rsidRPr="00547C14">
        <w:rPr>
          <w:rFonts w:ascii="Trebuchet MS" w:hAnsi="Trebuchet MS"/>
        </w:rPr>
        <w:t xml:space="preserve"> </w:t>
      </w:r>
      <w:proofErr w:type="spellStart"/>
      <w:r w:rsidRPr="00547C14">
        <w:rPr>
          <w:rFonts w:ascii="Trebuchet MS" w:hAnsi="Trebuchet MS"/>
        </w:rPr>
        <w:t>toate</w:t>
      </w:r>
      <w:proofErr w:type="spellEnd"/>
      <w:r w:rsidRPr="00547C14">
        <w:rPr>
          <w:rFonts w:ascii="Trebuchet MS" w:hAnsi="Trebuchet MS"/>
        </w:rPr>
        <w:t xml:space="preserve"> </w:t>
      </w:r>
      <w:proofErr w:type="spellStart"/>
      <w:r w:rsidRPr="00547C14">
        <w:rPr>
          <w:rFonts w:ascii="Trebuchet MS" w:hAnsi="Trebuchet MS"/>
        </w:rPr>
        <w:t>categoriile</w:t>
      </w:r>
      <w:proofErr w:type="spellEnd"/>
      <w:r w:rsidRPr="00547C14">
        <w:rPr>
          <w:rFonts w:ascii="Trebuchet MS" w:hAnsi="Trebuchet MS"/>
        </w:rPr>
        <w:t xml:space="preserve"> </w:t>
      </w:r>
      <w:proofErr w:type="spellStart"/>
      <w:r w:rsidRPr="00547C14">
        <w:rPr>
          <w:rFonts w:ascii="Trebuchet MS" w:hAnsi="Trebuchet MS"/>
        </w:rPr>
        <w:t>sociale</w:t>
      </w:r>
      <w:proofErr w:type="spellEnd"/>
      <w:r w:rsidRPr="00547C14">
        <w:rPr>
          <w:rFonts w:ascii="Trebuchet MS" w:hAnsi="Trebuchet MS"/>
        </w:rPr>
        <w:t>.</w:t>
      </w:r>
    </w:p>
    <w:p w:rsidR="00AA217A" w:rsidRPr="00AA217A" w:rsidRDefault="00AA217A" w:rsidP="00AA217A">
      <w:pPr>
        <w:spacing w:after="5" w:line="251" w:lineRule="auto"/>
        <w:ind w:right="459"/>
        <w:jc w:val="both"/>
        <w:rPr>
          <w:rFonts w:ascii="Trebuchet MS" w:hAnsi="Trebuchet MS"/>
          <w:b/>
          <w:bCs/>
          <w:u w:val="single"/>
          <w:lang w:val="it-IT"/>
        </w:rPr>
      </w:pPr>
    </w:p>
    <w:p w:rsidR="00AA217A" w:rsidRPr="00AA217A" w:rsidRDefault="00AA217A" w:rsidP="00AA217A">
      <w:pPr>
        <w:jc w:val="both"/>
        <w:rPr>
          <w:rFonts w:ascii="Trebuchet MS" w:hAnsi="Trebuchet MS" w:cs="Arial"/>
          <w:lang w:val="it-IT"/>
        </w:rPr>
      </w:pPr>
      <w:bookmarkStart w:id="0" w:name="_Hlk94780512"/>
      <w:r>
        <w:rPr>
          <w:rFonts w:ascii="Trebuchet MS" w:hAnsi="Trebuchet MS" w:cs="Arial"/>
          <w:bCs/>
          <w:lang w:val="it-IT"/>
        </w:rPr>
        <w:tab/>
      </w:r>
      <w:r w:rsidRPr="00AA217A">
        <w:rPr>
          <w:rFonts w:ascii="Trebuchet MS" w:hAnsi="Trebuchet MS" w:cs="Arial"/>
          <w:bCs/>
          <w:lang w:val="it-IT"/>
        </w:rPr>
        <w:t>În cadrul proiectului</w:t>
      </w:r>
      <w:r w:rsidRPr="00AA217A">
        <w:rPr>
          <w:rFonts w:ascii="Trebuchet MS" w:hAnsi="Trebuchet MS"/>
          <w:bCs/>
          <w:color w:val="000000"/>
          <w:lang w:val="it-IT"/>
        </w:rPr>
        <w:t xml:space="preserve"> </w:t>
      </w:r>
      <w:r w:rsidRPr="00AA217A">
        <w:rPr>
          <w:rFonts w:ascii="Trebuchet MS" w:hAnsi="Trebuchet MS" w:cs="Arial"/>
          <w:lang w:val="it-IT"/>
        </w:rPr>
        <w:t>se propune reabilitarea construc</w:t>
      </w:r>
      <w:r w:rsidRPr="00AA217A">
        <w:rPr>
          <w:rFonts w:ascii="Trebuchet MS" w:hAnsi="Trebuchet MS" w:cs="Calibri"/>
          <w:lang w:val="it-IT"/>
        </w:rPr>
        <w:t>ț</w:t>
      </w:r>
      <w:r w:rsidRPr="00AA217A">
        <w:rPr>
          <w:rFonts w:ascii="Trebuchet MS" w:hAnsi="Trebuchet MS" w:cs="Arial"/>
          <w:lang w:val="it-IT"/>
        </w:rPr>
        <w:t>iei existente prin solutii optime din punct de vedere structural si termo-energetic. Din punct de vedere al categoriilor de lucrări incluse în solu</w:t>
      </w:r>
      <w:r w:rsidRPr="00AA217A">
        <w:rPr>
          <w:rFonts w:ascii="Trebuchet MS" w:hAnsi="Trebuchet MS" w:cs="Calibri"/>
          <w:lang w:val="it-IT"/>
        </w:rPr>
        <w:t>ț</w:t>
      </w:r>
      <w:r w:rsidRPr="00AA217A">
        <w:rPr>
          <w:rFonts w:ascii="Trebuchet MS" w:hAnsi="Trebuchet MS" w:cs="Arial"/>
          <w:lang w:val="it-IT"/>
        </w:rPr>
        <w:t>ia tehnică se propun lucrări de termoizola</w:t>
      </w:r>
      <w:r w:rsidRPr="00AA217A">
        <w:rPr>
          <w:rFonts w:ascii="Trebuchet MS" w:hAnsi="Trebuchet MS" w:cs="Calibri"/>
          <w:lang w:val="it-IT"/>
        </w:rPr>
        <w:t>ț</w:t>
      </w:r>
      <w:r w:rsidRPr="00AA217A">
        <w:rPr>
          <w:rFonts w:ascii="Trebuchet MS" w:hAnsi="Trebuchet MS" w:cs="Arial"/>
          <w:lang w:val="it-IT"/>
        </w:rPr>
        <w:t xml:space="preserve">ii, </w:t>
      </w:r>
      <w:r w:rsidRPr="00AA217A">
        <w:rPr>
          <w:rFonts w:ascii="Trebuchet MS" w:hAnsi="Trebuchet MS" w:cs="Century Gothic"/>
          <w:lang w:val="it-IT"/>
        </w:rPr>
        <w:t>î</w:t>
      </w:r>
      <w:r w:rsidRPr="00AA217A">
        <w:rPr>
          <w:rFonts w:ascii="Trebuchet MS" w:hAnsi="Trebuchet MS" w:cs="Arial"/>
          <w:lang w:val="it-IT"/>
        </w:rPr>
        <w:t>nlocuirea tamplariilor ferestrelor si a usilor de acces, refacerea sau inlocuirea instala</w:t>
      </w:r>
      <w:r w:rsidRPr="00AA217A">
        <w:rPr>
          <w:rFonts w:ascii="Trebuchet MS" w:hAnsi="Trebuchet MS" w:cs="Calibri"/>
          <w:lang w:val="it-IT"/>
        </w:rPr>
        <w:t>ț</w:t>
      </w:r>
      <w:r w:rsidRPr="00AA217A">
        <w:rPr>
          <w:rFonts w:ascii="Trebuchet MS" w:hAnsi="Trebuchet MS" w:cs="Arial"/>
          <w:lang w:val="it-IT"/>
        </w:rPr>
        <w:t>iilor aferente construc</w:t>
      </w:r>
      <w:r w:rsidRPr="00AA217A">
        <w:rPr>
          <w:rFonts w:ascii="Trebuchet MS" w:hAnsi="Trebuchet MS" w:cs="Calibri"/>
          <w:lang w:val="it-IT"/>
        </w:rPr>
        <w:t>ț</w:t>
      </w:r>
      <w:r w:rsidRPr="00AA217A">
        <w:rPr>
          <w:rFonts w:ascii="Trebuchet MS" w:hAnsi="Trebuchet MS" w:cs="Arial"/>
          <w:lang w:val="it-IT"/>
        </w:rPr>
        <w:t>iei, adoptarea de solu</w:t>
      </w:r>
      <w:r w:rsidRPr="00AA217A">
        <w:rPr>
          <w:rFonts w:ascii="Trebuchet MS" w:hAnsi="Trebuchet MS" w:cs="Calibri"/>
          <w:lang w:val="it-IT"/>
        </w:rPr>
        <w:t>ț</w:t>
      </w:r>
      <w:r w:rsidRPr="00AA217A">
        <w:rPr>
          <w:rFonts w:ascii="Trebuchet MS" w:hAnsi="Trebuchet MS" w:cs="Arial"/>
          <w:lang w:val="it-IT"/>
        </w:rPr>
        <w:t xml:space="preserve">ii moderne pentru producerea energiei electrice si adoptarea de solutii moderne pentru aspectul fatadelor. </w:t>
      </w:r>
    </w:p>
    <w:bookmarkEnd w:id="0"/>
    <w:p w:rsidR="00AA217A" w:rsidRPr="00AA217A" w:rsidRDefault="00AA217A" w:rsidP="00AA217A">
      <w:pPr>
        <w:spacing w:after="5" w:line="251" w:lineRule="auto"/>
        <w:jc w:val="both"/>
        <w:rPr>
          <w:rFonts w:ascii="Trebuchet MS" w:eastAsia="Calibri" w:hAnsi="Trebuchet MS" w:cs="Calibri"/>
          <w:lang w:val="it-IT"/>
        </w:rPr>
      </w:pPr>
      <w:r w:rsidRPr="00AA217A">
        <w:rPr>
          <w:rFonts w:ascii="Trebuchet MS" w:eastAsia="Calibri" w:hAnsi="Trebuchet MS" w:cs="Calibri"/>
          <w:b/>
          <w:bCs/>
          <w:lang w:val="it-IT"/>
        </w:rPr>
        <w:tab/>
      </w:r>
      <w:r w:rsidRPr="00AA217A">
        <w:rPr>
          <w:rFonts w:ascii="Trebuchet MS" w:eastAsia="Calibri" w:hAnsi="Trebuchet MS" w:cs="Calibri"/>
          <w:lang w:val="it-IT"/>
        </w:rPr>
        <w:t>AVANTAJELE SCENARIULUI RECOMANDAT:</w:t>
      </w:r>
    </w:p>
    <w:p w:rsidR="00AA217A" w:rsidRPr="00AA217A" w:rsidRDefault="00AA217A" w:rsidP="00AA217A">
      <w:pPr>
        <w:pStyle w:val="Listparagraf"/>
        <w:numPr>
          <w:ilvl w:val="0"/>
          <w:numId w:val="2"/>
        </w:numPr>
        <w:spacing w:after="0" w:line="240" w:lineRule="auto"/>
        <w:contextualSpacing w:val="0"/>
        <w:jc w:val="both"/>
        <w:rPr>
          <w:rFonts w:ascii="Trebuchet MS" w:hAnsi="Trebuchet MS"/>
        </w:rPr>
      </w:pPr>
      <w:proofErr w:type="spellStart"/>
      <w:r w:rsidRPr="00AA217A">
        <w:rPr>
          <w:rFonts w:ascii="Trebuchet MS" w:hAnsi="Trebuchet MS"/>
        </w:rPr>
        <w:t>Reducere</w:t>
      </w:r>
      <w:proofErr w:type="spellEnd"/>
      <w:r w:rsidRPr="00AA217A">
        <w:rPr>
          <w:rFonts w:ascii="Trebuchet MS" w:hAnsi="Trebuchet MS"/>
        </w:rPr>
        <w:t xml:space="preserve"> </w:t>
      </w:r>
      <w:proofErr w:type="spellStart"/>
      <w:r w:rsidRPr="00AA217A">
        <w:rPr>
          <w:rFonts w:ascii="Trebuchet MS" w:hAnsi="Trebuchet MS"/>
        </w:rPr>
        <w:t>consumului</w:t>
      </w:r>
      <w:proofErr w:type="spellEnd"/>
      <w:r w:rsidRPr="00AA217A">
        <w:rPr>
          <w:rFonts w:ascii="Trebuchet MS" w:hAnsi="Trebuchet MS"/>
        </w:rPr>
        <w:t xml:space="preserve"> </w:t>
      </w:r>
      <w:proofErr w:type="spellStart"/>
      <w:r w:rsidRPr="00AA217A">
        <w:rPr>
          <w:rFonts w:ascii="Trebuchet MS" w:hAnsi="Trebuchet MS"/>
        </w:rPr>
        <w:t>anual</w:t>
      </w:r>
      <w:proofErr w:type="spellEnd"/>
      <w:r w:rsidRPr="00AA217A">
        <w:rPr>
          <w:rFonts w:ascii="Trebuchet MS" w:hAnsi="Trebuchet MS"/>
        </w:rPr>
        <w:t xml:space="preserve"> specific de </w:t>
      </w:r>
      <w:proofErr w:type="spellStart"/>
      <w:r w:rsidRPr="00AA217A">
        <w:rPr>
          <w:rFonts w:ascii="Trebuchet MS" w:hAnsi="Trebuchet MS"/>
        </w:rPr>
        <w:t>energie</w:t>
      </w:r>
      <w:proofErr w:type="spellEnd"/>
      <w:r w:rsidRPr="00AA217A">
        <w:rPr>
          <w:rFonts w:ascii="Trebuchet MS" w:hAnsi="Trebuchet MS"/>
        </w:rPr>
        <w:t xml:space="preserve"> </w:t>
      </w:r>
      <w:proofErr w:type="spellStart"/>
      <w:r w:rsidRPr="00AA217A">
        <w:rPr>
          <w:rFonts w:ascii="Trebuchet MS" w:hAnsi="Trebuchet MS"/>
        </w:rPr>
        <w:t>finală</w:t>
      </w:r>
      <w:proofErr w:type="spellEnd"/>
      <w:r w:rsidRPr="00AA217A">
        <w:rPr>
          <w:rFonts w:ascii="Trebuchet MS" w:hAnsi="Trebuchet MS"/>
        </w:rPr>
        <w:t xml:space="preserve"> </w:t>
      </w:r>
      <w:proofErr w:type="spellStart"/>
      <w:r w:rsidRPr="00AA217A">
        <w:rPr>
          <w:rFonts w:ascii="Trebuchet MS" w:hAnsi="Trebuchet MS"/>
        </w:rPr>
        <w:t>pentru</w:t>
      </w:r>
      <w:proofErr w:type="spellEnd"/>
      <w:r w:rsidRPr="00AA217A">
        <w:rPr>
          <w:rFonts w:ascii="Trebuchet MS" w:hAnsi="Trebuchet MS"/>
        </w:rPr>
        <w:t xml:space="preserve"> </w:t>
      </w:r>
      <w:proofErr w:type="spellStart"/>
      <w:r w:rsidRPr="00AA217A">
        <w:rPr>
          <w:rFonts w:ascii="Trebuchet MS" w:hAnsi="Trebuchet MS"/>
        </w:rPr>
        <w:t>încălzire</w:t>
      </w:r>
      <w:proofErr w:type="spellEnd"/>
    </w:p>
    <w:p w:rsidR="00AA217A" w:rsidRPr="00AA217A" w:rsidRDefault="00AA217A" w:rsidP="00AA217A">
      <w:pPr>
        <w:pStyle w:val="Listparagraf"/>
        <w:numPr>
          <w:ilvl w:val="0"/>
          <w:numId w:val="2"/>
        </w:numPr>
        <w:spacing w:after="0" w:line="240" w:lineRule="auto"/>
        <w:contextualSpacing w:val="0"/>
        <w:jc w:val="both"/>
        <w:rPr>
          <w:rFonts w:ascii="Trebuchet MS" w:hAnsi="Trebuchet MS"/>
          <w:lang w:val="it-IT"/>
        </w:rPr>
      </w:pPr>
      <w:r w:rsidRPr="00AA217A">
        <w:rPr>
          <w:rFonts w:ascii="Trebuchet MS" w:hAnsi="Trebuchet MS"/>
          <w:lang w:val="it-IT"/>
        </w:rPr>
        <w:t xml:space="preserve">Reducere a consumului de energie primară totală </w:t>
      </w:r>
    </w:p>
    <w:p w:rsidR="00AA217A" w:rsidRPr="00AA217A" w:rsidRDefault="00AA217A" w:rsidP="00AA217A">
      <w:pPr>
        <w:pStyle w:val="Listparagraf"/>
        <w:numPr>
          <w:ilvl w:val="0"/>
          <w:numId w:val="2"/>
        </w:numPr>
        <w:spacing w:after="0" w:line="240" w:lineRule="auto"/>
        <w:contextualSpacing w:val="0"/>
        <w:jc w:val="both"/>
        <w:rPr>
          <w:rFonts w:ascii="Trebuchet MS" w:hAnsi="Trebuchet MS"/>
        </w:rPr>
      </w:pPr>
      <w:proofErr w:type="spellStart"/>
      <w:r w:rsidRPr="00AA217A">
        <w:rPr>
          <w:rFonts w:ascii="Trebuchet MS" w:hAnsi="Trebuchet MS"/>
        </w:rPr>
        <w:t>Reducere</w:t>
      </w:r>
      <w:proofErr w:type="spellEnd"/>
      <w:r w:rsidRPr="00AA217A">
        <w:rPr>
          <w:rFonts w:ascii="Trebuchet MS" w:hAnsi="Trebuchet MS"/>
        </w:rPr>
        <w:t xml:space="preserve"> </w:t>
      </w:r>
      <w:proofErr w:type="spellStart"/>
      <w:r w:rsidRPr="00AA217A">
        <w:rPr>
          <w:rFonts w:ascii="Trebuchet MS" w:hAnsi="Trebuchet MS"/>
        </w:rPr>
        <w:t>anuală</w:t>
      </w:r>
      <w:proofErr w:type="spellEnd"/>
      <w:r w:rsidRPr="00AA217A">
        <w:rPr>
          <w:rFonts w:ascii="Trebuchet MS" w:hAnsi="Trebuchet MS"/>
        </w:rPr>
        <w:t xml:space="preserve"> </w:t>
      </w:r>
      <w:proofErr w:type="spellStart"/>
      <w:r w:rsidRPr="00AA217A">
        <w:rPr>
          <w:rFonts w:ascii="Trebuchet MS" w:hAnsi="Trebuchet MS"/>
        </w:rPr>
        <w:t>estimată</w:t>
      </w:r>
      <w:proofErr w:type="spellEnd"/>
      <w:r w:rsidRPr="00AA217A">
        <w:rPr>
          <w:rFonts w:ascii="Trebuchet MS" w:hAnsi="Trebuchet MS"/>
        </w:rPr>
        <w:t xml:space="preserve"> a </w:t>
      </w:r>
      <w:proofErr w:type="spellStart"/>
      <w:r w:rsidRPr="00AA217A">
        <w:rPr>
          <w:rFonts w:ascii="Trebuchet MS" w:hAnsi="Trebuchet MS"/>
        </w:rPr>
        <w:t>gazelor</w:t>
      </w:r>
      <w:proofErr w:type="spellEnd"/>
      <w:r w:rsidRPr="00AA217A">
        <w:rPr>
          <w:rFonts w:ascii="Trebuchet MS" w:hAnsi="Trebuchet MS"/>
        </w:rPr>
        <w:t xml:space="preserve"> cu </w:t>
      </w:r>
      <w:proofErr w:type="spellStart"/>
      <w:r w:rsidRPr="00AA217A">
        <w:rPr>
          <w:rFonts w:ascii="Trebuchet MS" w:hAnsi="Trebuchet MS"/>
        </w:rPr>
        <w:t>efect</w:t>
      </w:r>
      <w:proofErr w:type="spellEnd"/>
      <w:r w:rsidRPr="00AA217A">
        <w:rPr>
          <w:rFonts w:ascii="Trebuchet MS" w:hAnsi="Trebuchet MS"/>
        </w:rPr>
        <w:t xml:space="preserve"> de </w:t>
      </w:r>
      <w:proofErr w:type="spellStart"/>
      <w:r w:rsidRPr="00AA217A">
        <w:rPr>
          <w:rFonts w:ascii="Trebuchet MS" w:hAnsi="Trebuchet MS"/>
        </w:rPr>
        <w:t>seră</w:t>
      </w:r>
      <w:proofErr w:type="spellEnd"/>
      <w:r w:rsidRPr="00AA217A">
        <w:rPr>
          <w:rFonts w:ascii="Trebuchet MS" w:hAnsi="Trebuchet MS"/>
        </w:rPr>
        <w:t xml:space="preserve"> </w:t>
      </w:r>
    </w:p>
    <w:p w:rsidR="00AA217A" w:rsidRPr="00AA217A" w:rsidRDefault="00AA217A" w:rsidP="00AA217A">
      <w:pPr>
        <w:pStyle w:val="Listparagraf"/>
        <w:numPr>
          <w:ilvl w:val="0"/>
          <w:numId w:val="2"/>
        </w:numPr>
        <w:spacing w:after="0" w:line="240" w:lineRule="auto"/>
        <w:contextualSpacing w:val="0"/>
        <w:jc w:val="both"/>
        <w:rPr>
          <w:rFonts w:ascii="Trebuchet MS" w:hAnsi="Trebuchet MS"/>
        </w:rPr>
      </w:pPr>
      <w:proofErr w:type="spellStart"/>
      <w:r w:rsidRPr="00AA217A">
        <w:rPr>
          <w:rFonts w:ascii="Trebuchet MS" w:hAnsi="Trebuchet MS"/>
        </w:rPr>
        <w:t>Energie</w:t>
      </w:r>
      <w:proofErr w:type="spellEnd"/>
      <w:r w:rsidRPr="00AA217A">
        <w:rPr>
          <w:rFonts w:ascii="Trebuchet MS" w:hAnsi="Trebuchet MS"/>
        </w:rPr>
        <w:t xml:space="preserve"> </w:t>
      </w:r>
      <w:proofErr w:type="spellStart"/>
      <w:r w:rsidRPr="00AA217A">
        <w:rPr>
          <w:rFonts w:ascii="Trebuchet MS" w:hAnsi="Trebuchet MS"/>
        </w:rPr>
        <w:t>primară</w:t>
      </w:r>
      <w:proofErr w:type="spellEnd"/>
      <w:r w:rsidRPr="00AA217A">
        <w:rPr>
          <w:rFonts w:ascii="Trebuchet MS" w:hAnsi="Trebuchet MS"/>
        </w:rPr>
        <w:t xml:space="preserve"> </w:t>
      </w:r>
      <w:proofErr w:type="spellStart"/>
      <w:r w:rsidRPr="00AA217A">
        <w:rPr>
          <w:rFonts w:ascii="Trebuchet MS" w:hAnsi="Trebuchet MS"/>
        </w:rPr>
        <w:t>utilizând</w:t>
      </w:r>
      <w:proofErr w:type="spellEnd"/>
      <w:r w:rsidRPr="00AA217A">
        <w:rPr>
          <w:rFonts w:ascii="Trebuchet MS" w:hAnsi="Trebuchet MS"/>
        </w:rPr>
        <w:t xml:space="preserve"> </w:t>
      </w:r>
      <w:proofErr w:type="spellStart"/>
      <w:r w:rsidRPr="00AA217A">
        <w:rPr>
          <w:rFonts w:ascii="Trebuchet MS" w:hAnsi="Trebuchet MS"/>
        </w:rPr>
        <w:t>surse</w:t>
      </w:r>
      <w:proofErr w:type="spellEnd"/>
      <w:r w:rsidRPr="00AA217A">
        <w:rPr>
          <w:rFonts w:ascii="Trebuchet MS" w:hAnsi="Trebuchet MS"/>
        </w:rPr>
        <w:t xml:space="preserve"> </w:t>
      </w:r>
      <w:proofErr w:type="spellStart"/>
      <w:r w:rsidRPr="00AA217A">
        <w:rPr>
          <w:rFonts w:ascii="Trebuchet MS" w:hAnsi="Trebuchet MS"/>
        </w:rPr>
        <w:t>regenerabile</w:t>
      </w:r>
      <w:proofErr w:type="spellEnd"/>
    </w:p>
    <w:p w:rsidR="00AA217A" w:rsidRPr="00AA217A" w:rsidRDefault="00AA217A" w:rsidP="00AA217A">
      <w:pPr>
        <w:pStyle w:val="Listparagraf"/>
        <w:numPr>
          <w:ilvl w:val="0"/>
          <w:numId w:val="2"/>
        </w:numPr>
        <w:spacing w:after="0" w:line="240" w:lineRule="auto"/>
        <w:contextualSpacing w:val="0"/>
        <w:jc w:val="both"/>
        <w:rPr>
          <w:rFonts w:ascii="Trebuchet MS" w:hAnsi="Trebuchet MS"/>
          <w:lang w:val="it-IT"/>
        </w:rPr>
      </w:pPr>
      <w:r w:rsidRPr="00AA217A">
        <w:rPr>
          <w:rFonts w:ascii="Trebuchet MS" w:hAnsi="Trebuchet MS"/>
          <w:lang w:val="it-IT"/>
        </w:rPr>
        <w:t>Cladirea functioneaza la standarde actuale din punct de vedere structural</w:t>
      </w:r>
    </w:p>
    <w:p w:rsidR="00AA217A" w:rsidRPr="00AA217A" w:rsidRDefault="00AA217A" w:rsidP="00AA217A">
      <w:pPr>
        <w:spacing w:after="0" w:line="240" w:lineRule="auto"/>
        <w:jc w:val="both"/>
        <w:rPr>
          <w:rFonts w:ascii="Trebuchet MS" w:hAnsi="Trebuchet MS"/>
          <w:lang w:val="it-IT"/>
        </w:rPr>
      </w:pPr>
    </w:p>
    <w:p w:rsidR="00AA217A" w:rsidRPr="00AA217A" w:rsidRDefault="00AA217A" w:rsidP="00AA217A">
      <w:pPr>
        <w:spacing w:after="5" w:line="251" w:lineRule="auto"/>
        <w:ind w:right="459" w:firstLine="207"/>
        <w:jc w:val="both"/>
        <w:rPr>
          <w:rFonts w:ascii="Trebuchet MS" w:hAnsi="Trebuchet MS"/>
          <w:b/>
          <w:u w:val="single"/>
          <w:lang w:val="it-IT"/>
        </w:rPr>
      </w:pPr>
      <w:r w:rsidRPr="00AA217A">
        <w:rPr>
          <w:rFonts w:ascii="Trebuchet MS" w:eastAsia="Calibri" w:hAnsi="Trebuchet MS" w:cs="Calibri"/>
          <w:b/>
          <w:color w:val="8F0000"/>
          <w:lang w:val="it-IT"/>
        </w:rPr>
        <w:tab/>
      </w:r>
      <w:r w:rsidRPr="00AA217A">
        <w:rPr>
          <w:rFonts w:ascii="Trebuchet MS" w:eastAsia="Calibri" w:hAnsi="Trebuchet MS" w:cs="Calibri"/>
          <w:b/>
          <w:u w:val="single"/>
          <w:lang w:val="it-IT"/>
        </w:rPr>
        <w:t>Principalii indicatori tehnico-economici aferenţi investiţiei:</w:t>
      </w:r>
    </w:p>
    <w:p w:rsidR="00AA217A" w:rsidRPr="00AA217A" w:rsidRDefault="00AA217A" w:rsidP="00AA217A">
      <w:pPr>
        <w:numPr>
          <w:ilvl w:val="0"/>
          <w:numId w:val="3"/>
        </w:numPr>
        <w:spacing w:after="5" w:line="251" w:lineRule="auto"/>
        <w:ind w:hanging="313"/>
        <w:jc w:val="both"/>
        <w:rPr>
          <w:rFonts w:ascii="Trebuchet MS" w:hAnsi="Trebuchet MS"/>
          <w:b/>
          <w:u w:val="single"/>
          <w:lang w:val="it-IT"/>
        </w:rPr>
      </w:pPr>
      <w:r w:rsidRPr="00AA217A">
        <w:rPr>
          <w:rFonts w:ascii="Trebuchet MS" w:eastAsia="Calibri" w:hAnsi="Trebuchet MS" w:cs="Calibri"/>
          <w:b/>
          <w:u w:val="single"/>
          <w:lang w:val="it-IT"/>
        </w:rPr>
        <w:t>indicatori maximali, respectiv valoarea totală a obiectivului de investiţii, exprimată în iei, cu TVA şi, respectiv, fără TVA, din care construcţii-montaj (C+M), în conformitate cu devizul general;</w:t>
      </w:r>
    </w:p>
    <w:p w:rsidR="00AA217A" w:rsidRPr="00AA217A" w:rsidRDefault="00AA217A" w:rsidP="00AA217A">
      <w:pPr>
        <w:spacing w:after="5" w:line="251" w:lineRule="auto"/>
        <w:ind w:left="520"/>
        <w:jc w:val="both"/>
        <w:rPr>
          <w:rFonts w:ascii="Trebuchet MS" w:hAnsi="Trebuchet MS"/>
          <w:b/>
          <w:u w:val="single"/>
          <w:lang w:val="it-IT"/>
        </w:rPr>
      </w:pPr>
    </w:p>
    <w:p w:rsidR="00AA217A" w:rsidRPr="00AA217A" w:rsidRDefault="00AA217A" w:rsidP="00AA217A">
      <w:pPr>
        <w:pStyle w:val="Listparagraf"/>
        <w:ind w:left="520"/>
        <w:rPr>
          <w:rFonts w:ascii="Trebuchet MS" w:hAnsi="Trebuchet MS"/>
          <w:lang w:val="it-IT"/>
        </w:rPr>
      </w:pPr>
      <w:bookmarkStart w:id="1" w:name="_Hlk90988176"/>
      <w:r w:rsidRPr="00AA217A">
        <w:rPr>
          <w:rFonts w:ascii="Trebuchet MS" w:hAnsi="Trebuchet MS"/>
          <w:lang w:val="it-IT"/>
        </w:rPr>
        <w:t>Valoare C+M fara TVA exprimata in lei: 2.039.950,00 lei</w:t>
      </w:r>
    </w:p>
    <w:p w:rsidR="00AA217A" w:rsidRPr="00AA217A" w:rsidRDefault="00AA217A" w:rsidP="00AA217A">
      <w:pPr>
        <w:pStyle w:val="Listparagraf"/>
        <w:ind w:left="520"/>
        <w:rPr>
          <w:rFonts w:ascii="Trebuchet MS" w:hAnsi="Trebuchet MS"/>
          <w:lang w:val="it-IT"/>
        </w:rPr>
      </w:pPr>
      <w:r w:rsidRPr="00AA217A">
        <w:rPr>
          <w:rFonts w:ascii="Trebuchet MS" w:hAnsi="Trebuchet MS"/>
          <w:lang w:val="it-IT"/>
        </w:rPr>
        <w:t>Valoare C+M cu TVA exprimata in lei: 2.427.540,50 lei</w:t>
      </w:r>
    </w:p>
    <w:p w:rsidR="00AA217A" w:rsidRPr="00AA217A" w:rsidRDefault="00AA217A" w:rsidP="00AA217A">
      <w:pPr>
        <w:pStyle w:val="Listparagraf"/>
        <w:ind w:left="520"/>
        <w:rPr>
          <w:rFonts w:ascii="Trebuchet MS" w:hAnsi="Trebuchet MS"/>
          <w:lang w:val="it-IT"/>
        </w:rPr>
      </w:pPr>
      <w:r w:rsidRPr="00AA217A">
        <w:rPr>
          <w:rFonts w:ascii="Trebuchet MS" w:hAnsi="Trebuchet MS"/>
          <w:lang w:val="it-IT"/>
        </w:rPr>
        <w:t>Valoare TOTAL GENERAL fara TVA exprimata in lei: 2.763.436,95 lei</w:t>
      </w:r>
    </w:p>
    <w:p w:rsidR="00AA217A" w:rsidRPr="00AA217A" w:rsidRDefault="00AA217A" w:rsidP="00AA217A">
      <w:pPr>
        <w:pStyle w:val="Listparagraf"/>
        <w:ind w:left="520"/>
        <w:rPr>
          <w:rFonts w:ascii="Trebuchet MS" w:hAnsi="Trebuchet MS"/>
          <w:lang w:val="it-IT"/>
        </w:rPr>
      </w:pPr>
      <w:r w:rsidRPr="00AA217A">
        <w:rPr>
          <w:rFonts w:ascii="Trebuchet MS" w:hAnsi="Trebuchet MS"/>
          <w:lang w:val="it-IT"/>
        </w:rPr>
        <w:t>Valoare TOTAL GENERAL cu TVA exprimata in lei: 3.284.226,48 lei</w:t>
      </w:r>
      <w:bookmarkEnd w:id="1"/>
    </w:p>
    <w:p w:rsidR="00AA217A" w:rsidRPr="00AA217A" w:rsidRDefault="00AA217A" w:rsidP="00AA217A">
      <w:pPr>
        <w:numPr>
          <w:ilvl w:val="0"/>
          <w:numId w:val="3"/>
        </w:numPr>
        <w:spacing w:after="5" w:line="251" w:lineRule="auto"/>
        <w:ind w:hanging="313"/>
        <w:jc w:val="both"/>
        <w:rPr>
          <w:rFonts w:ascii="Trebuchet MS" w:hAnsi="Trebuchet MS"/>
          <w:b/>
          <w:bCs/>
          <w:u w:val="single"/>
          <w:lang w:val="it-IT"/>
        </w:rPr>
      </w:pPr>
      <w:r w:rsidRPr="00AA217A">
        <w:rPr>
          <w:rFonts w:ascii="Trebuchet MS" w:eastAsia="Calibri" w:hAnsi="Trebuchet MS" w:cs="Calibri"/>
          <w:b/>
          <w:bCs/>
          <w:u w:val="single"/>
          <w:lang w:val="it-IT"/>
        </w:rPr>
        <w:t>indicatori minimali, respectiv indicatori de performanţă - elemente fizice/capacităţi fizice care să indice atingerea ţintei obiectivului de investiţii - şi, după caz, calitativi, în conformitate cu standardele, normativele şi reglementările tehnice în vigoare;</w:t>
      </w:r>
    </w:p>
    <w:p w:rsidR="00AA217A" w:rsidRPr="00AA217A" w:rsidRDefault="00AA217A" w:rsidP="00AA217A">
      <w:pPr>
        <w:spacing w:after="5" w:line="251" w:lineRule="auto"/>
        <w:jc w:val="both"/>
        <w:rPr>
          <w:rFonts w:ascii="Trebuchet MS" w:eastAsia="Calibri" w:hAnsi="Trebuchet MS" w:cs="Calibri"/>
          <w:b/>
          <w:bCs/>
          <w:u w:val="single"/>
          <w:lang w:val="it-IT"/>
        </w:rPr>
      </w:pPr>
    </w:p>
    <w:p w:rsidR="00AA217A" w:rsidRPr="00AA217A" w:rsidRDefault="00AA217A" w:rsidP="00AA217A">
      <w:pPr>
        <w:spacing w:after="5" w:line="251" w:lineRule="auto"/>
        <w:ind w:left="520"/>
        <w:jc w:val="both"/>
        <w:rPr>
          <w:rFonts w:ascii="Trebuchet MS" w:eastAsia="Calibri" w:hAnsi="Trebuchet MS" w:cs="Calibri"/>
          <w:lang w:val="it-IT"/>
        </w:rPr>
      </w:pPr>
      <w:r w:rsidRPr="00AA217A">
        <w:rPr>
          <w:rFonts w:ascii="Trebuchet MS" w:eastAsia="Calibri" w:hAnsi="Trebuchet MS" w:cs="Calibri"/>
          <w:lang w:val="it-IT"/>
        </w:rPr>
        <w:t>CORP C1+C2+C4: - REABILITARE TERMOENERGETICA</w:t>
      </w:r>
    </w:p>
    <w:p w:rsidR="00AA217A" w:rsidRPr="00AA217A" w:rsidRDefault="00AA217A" w:rsidP="00AA217A">
      <w:pPr>
        <w:spacing w:after="5" w:line="251" w:lineRule="auto"/>
        <w:ind w:left="520"/>
        <w:jc w:val="both"/>
        <w:rPr>
          <w:rFonts w:ascii="Trebuchet MS" w:eastAsia="Calibri" w:hAnsi="Trebuchet MS" w:cs="Calibri"/>
          <w:lang w:val="it-IT"/>
        </w:rPr>
      </w:pPr>
      <w:r w:rsidRPr="00AA217A">
        <w:rPr>
          <w:rFonts w:ascii="Trebuchet MS" w:eastAsia="Calibri" w:hAnsi="Trebuchet MS" w:cs="Calibri"/>
          <w:lang w:val="it-IT"/>
        </w:rPr>
        <w:t>DATE GENERALE:</w:t>
      </w:r>
    </w:p>
    <w:p w:rsidR="00AA217A" w:rsidRPr="00AA217A" w:rsidRDefault="00AA217A" w:rsidP="00AA217A">
      <w:pPr>
        <w:spacing w:after="5" w:line="251" w:lineRule="auto"/>
        <w:ind w:left="520"/>
        <w:jc w:val="both"/>
        <w:rPr>
          <w:rFonts w:ascii="Trebuchet MS" w:eastAsia="Calibri" w:hAnsi="Trebuchet MS" w:cs="Calibri"/>
          <w:lang w:val="it-IT"/>
        </w:rPr>
      </w:pPr>
      <w:r w:rsidRPr="00AA217A">
        <w:rPr>
          <w:rFonts w:ascii="Trebuchet MS" w:eastAsia="Calibri" w:hAnsi="Trebuchet MS" w:cs="Calibri"/>
          <w:lang w:val="it-IT"/>
        </w:rPr>
        <w:t>Functiune: Cladire Administrativa</w:t>
      </w:r>
    </w:p>
    <w:p w:rsidR="00AA217A" w:rsidRPr="00AA217A" w:rsidRDefault="00AA217A" w:rsidP="00AA217A">
      <w:pPr>
        <w:spacing w:after="5" w:line="251" w:lineRule="auto"/>
        <w:ind w:left="520"/>
        <w:jc w:val="both"/>
        <w:rPr>
          <w:rFonts w:ascii="Trebuchet MS" w:eastAsia="Calibri" w:hAnsi="Trebuchet MS" w:cs="Calibri"/>
          <w:lang w:val="it-IT"/>
        </w:rPr>
      </w:pPr>
      <w:r w:rsidRPr="00AA217A">
        <w:rPr>
          <w:rFonts w:ascii="Trebuchet MS" w:eastAsia="Calibri" w:hAnsi="Trebuchet MS" w:cs="Calibri"/>
          <w:lang w:val="it-IT"/>
        </w:rPr>
        <w:t>Regim de inaltime: S+P+E</w:t>
      </w:r>
    </w:p>
    <w:p w:rsidR="00AA217A" w:rsidRPr="00AA217A" w:rsidRDefault="00AA217A" w:rsidP="00AA217A">
      <w:pPr>
        <w:spacing w:after="5" w:line="251" w:lineRule="auto"/>
        <w:ind w:left="520"/>
        <w:jc w:val="both"/>
        <w:rPr>
          <w:rFonts w:ascii="Trebuchet MS" w:eastAsia="Calibri" w:hAnsi="Trebuchet MS" w:cs="Calibri"/>
          <w:lang w:val="it-IT"/>
        </w:rPr>
      </w:pPr>
      <w:r w:rsidRPr="00AA217A">
        <w:rPr>
          <w:rFonts w:ascii="Trebuchet MS" w:eastAsia="Calibri" w:hAnsi="Trebuchet MS" w:cs="Calibri"/>
          <w:lang w:val="it-IT"/>
        </w:rPr>
        <w:t>Suprafata construita: 340 mp</w:t>
      </w:r>
    </w:p>
    <w:p w:rsidR="00AA217A" w:rsidRPr="00AA217A" w:rsidRDefault="00AA217A" w:rsidP="00AA217A">
      <w:pPr>
        <w:spacing w:after="5" w:line="251" w:lineRule="auto"/>
        <w:ind w:firstLine="520"/>
        <w:jc w:val="both"/>
        <w:rPr>
          <w:rFonts w:ascii="Trebuchet MS" w:eastAsia="Calibri" w:hAnsi="Trebuchet MS" w:cs="Calibri"/>
          <w:lang w:val="it-IT"/>
        </w:rPr>
      </w:pPr>
      <w:r w:rsidRPr="00AA217A">
        <w:rPr>
          <w:rFonts w:ascii="Trebuchet MS" w:eastAsia="Calibri" w:hAnsi="Trebuchet MS" w:cs="Calibri"/>
          <w:lang w:val="it-IT"/>
        </w:rPr>
        <w:t>Suprafata utila: 431.43 mp</w:t>
      </w:r>
    </w:p>
    <w:p w:rsidR="00AA217A" w:rsidRPr="00AA217A" w:rsidRDefault="00AA217A" w:rsidP="00AA217A">
      <w:pPr>
        <w:spacing w:after="5" w:line="251" w:lineRule="auto"/>
        <w:ind w:firstLine="520"/>
        <w:jc w:val="both"/>
        <w:rPr>
          <w:rFonts w:ascii="Trebuchet MS" w:eastAsia="Calibri" w:hAnsi="Trebuchet MS" w:cs="Calibri"/>
          <w:lang w:val="it-IT"/>
        </w:rPr>
      </w:pPr>
      <w:r w:rsidRPr="00AA217A">
        <w:rPr>
          <w:rFonts w:ascii="Trebuchet MS" w:eastAsia="Calibri" w:hAnsi="Trebuchet MS" w:cs="Calibri"/>
          <w:lang w:val="it-IT"/>
        </w:rPr>
        <w:t>Accese auto si pietonale: DA</w:t>
      </w:r>
    </w:p>
    <w:p w:rsidR="00AA217A" w:rsidRPr="00AA217A" w:rsidRDefault="00AA217A" w:rsidP="00AA217A">
      <w:pPr>
        <w:spacing w:after="5" w:line="251" w:lineRule="auto"/>
        <w:ind w:firstLine="520"/>
        <w:jc w:val="both"/>
        <w:rPr>
          <w:rFonts w:ascii="Trebuchet MS" w:eastAsia="Calibri" w:hAnsi="Trebuchet MS" w:cs="Calibri"/>
          <w:lang w:val="it-IT"/>
        </w:rPr>
      </w:pPr>
      <w:r w:rsidRPr="00AA217A">
        <w:rPr>
          <w:rFonts w:ascii="Trebuchet MS" w:eastAsia="Calibri" w:hAnsi="Trebuchet MS" w:cs="Calibri"/>
          <w:lang w:val="it-IT"/>
        </w:rPr>
        <w:lastRenderedPageBreak/>
        <w:t>Parcaje: locuri de parcare in interiorul incintei</w:t>
      </w:r>
    </w:p>
    <w:p w:rsidR="00AA217A" w:rsidRPr="00AA217A" w:rsidRDefault="00AA217A" w:rsidP="00AA217A">
      <w:pPr>
        <w:spacing w:after="5" w:line="251" w:lineRule="auto"/>
        <w:jc w:val="both"/>
        <w:rPr>
          <w:rFonts w:ascii="Trebuchet MS" w:hAnsi="Trebuchet MS"/>
          <w:lang w:val="it-IT"/>
        </w:rPr>
      </w:pPr>
    </w:p>
    <w:p w:rsidR="00AA217A" w:rsidRPr="00AA217A" w:rsidRDefault="00AA217A" w:rsidP="00AA217A">
      <w:pPr>
        <w:numPr>
          <w:ilvl w:val="0"/>
          <w:numId w:val="3"/>
        </w:numPr>
        <w:spacing w:after="5" w:line="251" w:lineRule="auto"/>
        <w:ind w:hanging="313"/>
        <w:jc w:val="both"/>
        <w:rPr>
          <w:rFonts w:ascii="Trebuchet MS" w:hAnsi="Trebuchet MS"/>
          <w:b/>
          <w:bCs/>
          <w:u w:val="single"/>
          <w:lang w:val="it-IT"/>
        </w:rPr>
      </w:pPr>
      <w:r w:rsidRPr="00AA217A">
        <w:rPr>
          <w:rFonts w:ascii="Trebuchet MS" w:eastAsia="Calibri" w:hAnsi="Trebuchet MS" w:cs="Calibri"/>
          <w:b/>
          <w:bCs/>
          <w:u w:val="single"/>
          <w:lang w:val="it-IT"/>
        </w:rPr>
        <w:t>indicatori financiari, socioeconomici, de impact, de rezultat/operare, stabiliţi în funcţie de specificul şi ţinta fiecărui obiectiv de investiţii;</w:t>
      </w:r>
    </w:p>
    <w:p w:rsidR="00AA217A" w:rsidRPr="00AA217A" w:rsidRDefault="00AA217A" w:rsidP="00AA217A">
      <w:pPr>
        <w:pStyle w:val="Listparagraf"/>
        <w:ind w:left="520"/>
        <w:rPr>
          <w:rFonts w:ascii="Trebuchet MS" w:hAnsi="Trebuchet MS"/>
          <w:color w:val="C00000"/>
        </w:rPr>
      </w:pPr>
      <w:r w:rsidRPr="00AA217A">
        <w:rPr>
          <w:rFonts w:ascii="Trebuchet MS" w:hAnsi="Trebuchet MS"/>
          <w:noProof/>
          <w:lang w:eastAsia="en-US"/>
        </w:rPr>
        <w:drawing>
          <wp:inline distT="0" distB="0" distL="0" distR="0" wp14:anchorId="511E7C6F" wp14:editId="199886F8">
            <wp:extent cx="4243858" cy="954156"/>
            <wp:effectExtent l="0" t="0" r="444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258092" cy="957356"/>
                    </a:xfrm>
                    <a:prstGeom prst="rect">
                      <a:avLst/>
                    </a:prstGeom>
                    <a:noFill/>
                    <a:ln>
                      <a:noFill/>
                    </a:ln>
                  </pic:spPr>
                </pic:pic>
              </a:graphicData>
            </a:graphic>
          </wp:inline>
        </w:drawing>
      </w:r>
    </w:p>
    <w:p w:rsidR="00AA217A" w:rsidRPr="00AA217A" w:rsidRDefault="00AA217A" w:rsidP="00AA217A">
      <w:pPr>
        <w:spacing w:after="5" w:line="251" w:lineRule="auto"/>
        <w:ind w:left="217"/>
        <w:jc w:val="both"/>
        <w:rPr>
          <w:rFonts w:ascii="Trebuchet MS" w:hAnsi="Trebuchet MS"/>
          <w:b/>
          <w:bCs/>
          <w:u w:val="single"/>
          <w:lang w:val="it-IT"/>
        </w:rPr>
      </w:pPr>
      <w:r w:rsidRPr="00AA217A">
        <w:rPr>
          <w:rFonts w:ascii="Trebuchet MS" w:eastAsia="Calibri" w:hAnsi="Trebuchet MS" w:cs="Calibri"/>
          <w:b/>
          <w:bCs/>
          <w:lang w:val="it-IT"/>
        </w:rPr>
        <w:tab/>
      </w:r>
      <w:r w:rsidRPr="00AA217A">
        <w:rPr>
          <w:rFonts w:ascii="Trebuchet MS" w:eastAsia="Calibri" w:hAnsi="Trebuchet MS" w:cs="Calibri"/>
          <w:b/>
          <w:bCs/>
          <w:u w:val="single"/>
          <w:lang w:val="it-IT"/>
        </w:rPr>
        <w:t>Prezentarea modului în care se asigură conformarea cu reglementările specifice funcţiunii preconizate din punctul de vedere al asigurării tuturor cerinţelor fundamentale aplicabile construcţiei, conform gradului de detaliere al propunerilor tehnice</w:t>
      </w:r>
    </w:p>
    <w:p w:rsidR="00AA217A" w:rsidRPr="00AA217A" w:rsidRDefault="00AA217A" w:rsidP="00AA217A">
      <w:pPr>
        <w:autoSpaceDE w:val="0"/>
        <w:autoSpaceDN w:val="0"/>
        <w:adjustRightInd w:val="0"/>
        <w:spacing w:after="0"/>
        <w:ind w:left="207"/>
        <w:contextualSpacing/>
        <w:jc w:val="both"/>
        <w:rPr>
          <w:rFonts w:ascii="Trebuchet MS" w:hAnsi="Trebuchet MS" w:cs="Calibri"/>
          <w:color w:val="000000"/>
          <w:lang w:val="it-IT"/>
        </w:rPr>
      </w:pPr>
      <w:r w:rsidRPr="00AA217A">
        <w:rPr>
          <w:rFonts w:ascii="Trebuchet MS" w:hAnsi="Trebuchet MS" w:cs="Calibri"/>
          <w:color w:val="000000"/>
          <w:lang w:val="it-IT"/>
        </w:rPr>
        <w:t>Proiectul a fost proiectat respectând normele și normativele aflate în vigoare în momentul realizări acestuia, în vederea asigurării tuturor cerințelor fundamentale aplicabile.Pentru realizarea fiecărui obiectiv au stat la baza urmatoarele studii:</w:t>
      </w:r>
    </w:p>
    <w:p w:rsidR="00AA217A" w:rsidRPr="00AA217A" w:rsidRDefault="00AA217A" w:rsidP="00AA217A">
      <w:pPr>
        <w:pStyle w:val="Listparagraf"/>
        <w:numPr>
          <w:ilvl w:val="0"/>
          <w:numId w:val="5"/>
        </w:numPr>
        <w:autoSpaceDE w:val="0"/>
        <w:autoSpaceDN w:val="0"/>
        <w:adjustRightInd w:val="0"/>
        <w:spacing w:after="0" w:line="240" w:lineRule="auto"/>
        <w:ind w:left="270" w:firstLine="540"/>
        <w:jc w:val="both"/>
        <w:rPr>
          <w:rFonts w:ascii="Trebuchet MS" w:hAnsi="Trebuchet MS" w:cs="Calibri"/>
          <w:color w:val="000000"/>
        </w:rPr>
      </w:pPr>
      <w:r w:rsidRPr="00AA217A">
        <w:rPr>
          <w:rFonts w:ascii="Trebuchet MS" w:hAnsi="Trebuchet MS" w:cs="Calibri"/>
          <w:color w:val="000000"/>
        </w:rPr>
        <w:t>Audit energetic</w:t>
      </w:r>
    </w:p>
    <w:p w:rsidR="00AA217A" w:rsidRPr="00AA217A" w:rsidRDefault="00AA217A" w:rsidP="00AA217A">
      <w:pPr>
        <w:pStyle w:val="Listparagraf"/>
        <w:numPr>
          <w:ilvl w:val="0"/>
          <w:numId w:val="5"/>
        </w:numPr>
        <w:autoSpaceDE w:val="0"/>
        <w:autoSpaceDN w:val="0"/>
        <w:adjustRightInd w:val="0"/>
        <w:spacing w:after="0" w:line="240" w:lineRule="auto"/>
        <w:ind w:left="270" w:firstLine="540"/>
        <w:jc w:val="both"/>
        <w:rPr>
          <w:rFonts w:ascii="Trebuchet MS" w:hAnsi="Trebuchet MS" w:cs="Calibri"/>
          <w:color w:val="000000"/>
        </w:rPr>
      </w:pPr>
      <w:r w:rsidRPr="00AA217A">
        <w:rPr>
          <w:rFonts w:ascii="Trebuchet MS" w:hAnsi="Trebuchet MS" w:cs="Calibri"/>
          <w:color w:val="000000"/>
        </w:rPr>
        <w:t xml:space="preserve">Carte </w:t>
      </w:r>
      <w:proofErr w:type="spellStart"/>
      <w:r w:rsidRPr="00AA217A">
        <w:rPr>
          <w:rFonts w:ascii="Trebuchet MS" w:hAnsi="Trebuchet MS" w:cs="Calibri"/>
          <w:color w:val="000000"/>
        </w:rPr>
        <w:t>funciara</w:t>
      </w:r>
      <w:proofErr w:type="spellEnd"/>
    </w:p>
    <w:p w:rsidR="00AA217A" w:rsidRPr="00AA217A" w:rsidRDefault="00AA217A" w:rsidP="00AA217A">
      <w:pPr>
        <w:pStyle w:val="Listparagraf"/>
        <w:numPr>
          <w:ilvl w:val="0"/>
          <w:numId w:val="5"/>
        </w:numPr>
        <w:autoSpaceDE w:val="0"/>
        <w:autoSpaceDN w:val="0"/>
        <w:adjustRightInd w:val="0"/>
        <w:spacing w:after="0" w:line="240" w:lineRule="auto"/>
        <w:ind w:left="270" w:firstLine="540"/>
        <w:jc w:val="both"/>
        <w:rPr>
          <w:rFonts w:ascii="Trebuchet MS" w:hAnsi="Trebuchet MS" w:cs="Calibri"/>
          <w:color w:val="000000"/>
        </w:rPr>
      </w:pPr>
      <w:proofErr w:type="spellStart"/>
      <w:r w:rsidRPr="00AA217A">
        <w:rPr>
          <w:rFonts w:ascii="Trebuchet MS" w:hAnsi="Trebuchet MS" w:cs="Calibri"/>
          <w:color w:val="000000"/>
        </w:rPr>
        <w:t>Expertiza</w:t>
      </w:r>
      <w:proofErr w:type="spellEnd"/>
      <w:r w:rsidRPr="00AA217A">
        <w:rPr>
          <w:rFonts w:ascii="Trebuchet MS" w:hAnsi="Trebuchet MS" w:cs="Calibri"/>
          <w:color w:val="000000"/>
        </w:rPr>
        <w:t xml:space="preserve"> </w:t>
      </w:r>
      <w:proofErr w:type="spellStart"/>
      <w:r w:rsidRPr="00AA217A">
        <w:rPr>
          <w:rFonts w:ascii="Trebuchet MS" w:hAnsi="Trebuchet MS" w:cs="Calibri"/>
          <w:color w:val="000000"/>
        </w:rPr>
        <w:t>tehnica</w:t>
      </w:r>
      <w:proofErr w:type="spellEnd"/>
    </w:p>
    <w:p w:rsidR="00AA217A" w:rsidRDefault="00AA217A" w:rsidP="00AA217A">
      <w:pPr>
        <w:pStyle w:val="Listparagraf"/>
        <w:numPr>
          <w:ilvl w:val="0"/>
          <w:numId w:val="5"/>
        </w:numPr>
        <w:autoSpaceDE w:val="0"/>
        <w:autoSpaceDN w:val="0"/>
        <w:adjustRightInd w:val="0"/>
        <w:spacing w:after="0" w:line="240" w:lineRule="auto"/>
        <w:ind w:left="270" w:firstLine="540"/>
        <w:jc w:val="both"/>
        <w:rPr>
          <w:rFonts w:ascii="Trebuchet MS" w:hAnsi="Trebuchet MS" w:cs="Calibri"/>
          <w:color w:val="000000"/>
        </w:rPr>
      </w:pPr>
      <w:proofErr w:type="spellStart"/>
      <w:r w:rsidRPr="00AA217A">
        <w:rPr>
          <w:rFonts w:ascii="Trebuchet MS" w:hAnsi="Trebuchet MS" w:cs="Calibri"/>
          <w:color w:val="000000"/>
        </w:rPr>
        <w:t>Ridicare</w:t>
      </w:r>
      <w:proofErr w:type="spellEnd"/>
      <w:r w:rsidRPr="00AA217A">
        <w:rPr>
          <w:rFonts w:ascii="Trebuchet MS" w:hAnsi="Trebuchet MS" w:cs="Calibri"/>
          <w:color w:val="000000"/>
        </w:rPr>
        <w:t xml:space="preserve"> </w:t>
      </w:r>
      <w:proofErr w:type="spellStart"/>
      <w:r w:rsidRPr="00AA217A">
        <w:rPr>
          <w:rFonts w:ascii="Trebuchet MS" w:hAnsi="Trebuchet MS" w:cs="Calibri"/>
          <w:color w:val="000000"/>
        </w:rPr>
        <w:t>topografica</w:t>
      </w:r>
      <w:proofErr w:type="spellEnd"/>
    </w:p>
    <w:p w:rsidR="00AA217A" w:rsidRPr="00AA217A" w:rsidRDefault="00AA217A" w:rsidP="00AA217A">
      <w:pPr>
        <w:pStyle w:val="Listparagraf"/>
        <w:autoSpaceDE w:val="0"/>
        <w:autoSpaceDN w:val="0"/>
        <w:adjustRightInd w:val="0"/>
        <w:spacing w:after="0" w:line="240" w:lineRule="auto"/>
        <w:ind w:left="810"/>
        <w:jc w:val="both"/>
        <w:rPr>
          <w:rFonts w:ascii="Trebuchet MS" w:hAnsi="Trebuchet MS" w:cs="Calibri"/>
          <w:color w:val="000000"/>
        </w:rPr>
      </w:pPr>
      <w:bookmarkStart w:id="2" w:name="_GoBack"/>
      <w:bookmarkEnd w:id="2"/>
    </w:p>
    <w:p w:rsidR="00AA217A" w:rsidRPr="00AA217A" w:rsidRDefault="00AA217A" w:rsidP="00AA217A">
      <w:pPr>
        <w:spacing w:after="5" w:line="251" w:lineRule="auto"/>
        <w:jc w:val="both"/>
        <w:rPr>
          <w:rFonts w:ascii="Trebuchet MS" w:hAnsi="Trebuchet MS"/>
          <w:b/>
          <w:bCs/>
          <w:u w:val="single"/>
          <w:lang w:val="it-IT"/>
        </w:rPr>
      </w:pPr>
      <w:r w:rsidRPr="00AA217A">
        <w:rPr>
          <w:rFonts w:ascii="Trebuchet MS" w:eastAsia="Calibri" w:hAnsi="Trebuchet MS" w:cs="Calibri"/>
          <w:b/>
          <w:bCs/>
          <w:lang w:val="it-IT"/>
        </w:rPr>
        <w:tab/>
      </w:r>
      <w:r w:rsidRPr="00AA217A">
        <w:rPr>
          <w:rFonts w:ascii="Trebuchet MS" w:eastAsia="Calibri" w:hAnsi="Trebuchet MS" w:cs="Calibri"/>
          <w:b/>
          <w:bCs/>
          <w:u w:val="single"/>
          <w:lang w:val="it-IT"/>
        </w:rPr>
        <w:t>Nominalizarea surselor de finanţare a investiţiei publice, ca urmare a analizei financiare şi economice: fonduri proprii, credite bancare, alocaţii de la bugetul de stat/bugetul local, credite externe garantate sau contractate de stat, fonduri externe nerambursabile, alte surse legal constituite</w:t>
      </w:r>
    </w:p>
    <w:p w:rsidR="002D73E1" w:rsidRPr="00AA217A" w:rsidRDefault="00AA217A" w:rsidP="00AA217A">
      <w:pPr>
        <w:autoSpaceDE w:val="0"/>
        <w:autoSpaceDN w:val="0"/>
        <w:adjustRightInd w:val="0"/>
        <w:jc w:val="both"/>
        <w:rPr>
          <w:rFonts w:ascii="Trebuchet MS" w:hAnsi="Trebuchet MS"/>
          <w:lang w:val="it-IT"/>
        </w:rPr>
      </w:pPr>
      <w:r w:rsidRPr="00AA217A">
        <w:rPr>
          <w:rFonts w:ascii="Trebuchet MS" w:hAnsi="Trebuchet MS"/>
          <w:lang w:val="it-IT"/>
        </w:rPr>
        <w:t>Finan</w:t>
      </w:r>
      <w:r w:rsidRPr="00AA217A">
        <w:rPr>
          <w:rFonts w:ascii="Trebuchet MS" w:hAnsi="Trebuchet MS" w:cs="Calibri"/>
          <w:lang w:val="it-IT"/>
        </w:rPr>
        <w:t>ț</w:t>
      </w:r>
      <w:r w:rsidRPr="00AA217A">
        <w:rPr>
          <w:rFonts w:ascii="Trebuchet MS" w:hAnsi="Trebuchet MS"/>
          <w:lang w:val="it-IT"/>
        </w:rPr>
        <w:t>area investi</w:t>
      </w:r>
      <w:r w:rsidRPr="00AA217A">
        <w:rPr>
          <w:rFonts w:ascii="Trebuchet MS" w:hAnsi="Trebuchet MS" w:cs="Calibri"/>
          <w:lang w:val="it-IT"/>
        </w:rPr>
        <w:t>ț</w:t>
      </w:r>
      <w:r w:rsidRPr="00AA217A">
        <w:rPr>
          <w:rFonts w:ascii="Trebuchet MS" w:hAnsi="Trebuchet MS"/>
          <w:lang w:val="it-IT"/>
        </w:rPr>
        <w:t>iei se va realiza prin  programul de eficientizare energetica a fondului de mediu.</w:t>
      </w:r>
    </w:p>
    <w:p w:rsidR="002D73E1" w:rsidRDefault="002D73E1" w:rsidP="00AA217A">
      <w:pPr>
        <w:pStyle w:val="Frspaiere"/>
        <w:jc w:val="both"/>
        <w:rPr>
          <w:rFonts w:ascii="Trebuchet MS" w:hAnsi="Trebuchet MS"/>
        </w:rPr>
      </w:pPr>
      <w:r>
        <w:rPr>
          <w:rFonts w:ascii="Trebuchet MS" w:hAnsi="Trebuchet MS"/>
        </w:rPr>
        <w:tab/>
      </w:r>
      <w:proofErr w:type="spellStart"/>
      <w:r>
        <w:rPr>
          <w:rFonts w:ascii="Trebuchet MS" w:hAnsi="Trebuchet MS"/>
        </w:rPr>
        <w:t>Faţă</w:t>
      </w:r>
      <w:proofErr w:type="spellEnd"/>
      <w:r>
        <w:rPr>
          <w:rFonts w:ascii="Trebuchet MS" w:hAnsi="Trebuchet MS"/>
        </w:rPr>
        <w:t xml:space="preserve"> de </w:t>
      </w:r>
      <w:proofErr w:type="spellStart"/>
      <w:r>
        <w:rPr>
          <w:rFonts w:ascii="Trebuchet MS" w:hAnsi="Trebuchet MS"/>
        </w:rPr>
        <w:t>cele</w:t>
      </w:r>
      <w:proofErr w:type="spellEnd"/>
      <w:r>
        <w:rPr>
          <w:rFonts w:ascii="Trebuchet MS" w:hAnsi="Trebuchet MS"/>
        </w:rPr>
        <w:t xml:space="preserve"> </w:t>
      </w:r>
      <w:proofErr w:type="spellStart"/>
      <w:r>
        <w:rPr>
          <w:rFonts w:ascii="Trebuchet MS" w:hAnsi="Trebuchet MS"/>
        </w:rPr>
        <w:t>prezentate</w:t>
      </w:r>
      <w:proofErr w:type="spellEnd"/>
      <w:r>
        <w:rPr>
          <w:rFonts w:ascii="Trebuchet MS" w:hAnsi="Trebuchet MS"/>
        </w:rPr>
        <w:t xml:space="preserve">, </w:t>
      </w:r>
      <w:proofErr w:type="spellStart"/>
      <w:r>
        <w:rPr>
          <w:rFonts w:ascii="Trebuchet MS" w:hAnsi="Trebuchet MS"/>
        </w:rPr>
        <w:t>raportat</w:t>
      </w:r>
      <w:proofErr w:type="spellEnd"/>
      <w:r>
        <w:rPr>
          <w:rFonts w:ascii="Trebuchet MS" w:hAnsi="Trebuchet MS"/>
        </w:rPr>
        <w:t xml:space="preserve"> la </w:t>
      </w:r>
      <w:proofErr w:type="spellStart"/>
      <w:r>
        <w:rPr>
          <w:rFonts w:ascii="Trebuchet MS" w:hAnsi="Trebuchet MS"/>
        </w:rPr>
        <w:t>prevederile</w:t>
      </w:r>
      <w:proofErr w:type="spellEnd"/>
      <w:r>
        <w:rPr>
          <w:rFonts w:ascii="Trebuchet MS" w:hAnsi="Trebuchet MS"/>
        </w:rPr>
        <w:t xml:space="preserve"> art. 129 </w:t>
      </w:r>
      <w:proofErr w:type="spellStart"/>
      <w:r>
        <w:rPr>
          <w:rFonts w:ascii="Trebuchet MS" w:hAnsi="Trebuchet MS"/>
        </w:rPr>
        <w:t>alin</w:t>
      </w:r>
      <w:proofErr w:type="spellEnd"/>
      <w:r>
        <w:rPr>
          <w:rFonts w:ascii="Trebuchet MS" w:hAnsi="Trebuchet MS"/>
        </w:rPr>
        <w:t xml:space="preserve">. 1 </w:t>
      </w:r>
      <w:proofErr w:type="spellStart"/>
      <w:r>
        <w:rPr>
          <w:rFonts w:ascii="Trebuchet MS" w:hAnsi="Trebuchet MS"/>
        </w:rPr>
        <w:t>şi</w:t>
      </w:r>
      <w:proofErr w:type="spellEnd"/>
      <w:r>
        <w:rPr>
          <w:rFonts w:ascii="Trebuchet MS" w:hAnsi="Trebuchet MS"/>
        </w:rPr>
        <w:t xml:space="preserve"> art. 136 </w:t>
      </w:r>
      <w:proofErr w:type="spellStart"/>
      <w:r>
        <w:rPr>
          <w:rFonts w:ascii="Trebuchet MS" w:hAnsi="Trebuchet MS"/>
        </w:rPr>
        <w:t>alin</w:t>
      </w:r>
      <w:proofErr w:type="spellEnd"/>
      <w:r>
        <w:rPr>
          <w:rFonts w:ascii="Trebuchet MS" w:hAnsi="Trebuchet MS"/>
        </w:rPr>
        <w:t xml:space="preserve">. 1 din OUG </w:t>
      </w:r>
      <w:proofErr w:type="spellStart"/>
      <w:r>
        <w:rPr>
          <w:rFonts w:ascii="Trebuchet MS" w:hAnsi="Trebuchet MS"/>
        </w:rPr>
        <w:t>nr</w:t>
      </w:r>
      <w:proofErr w:type="spellEnd"/>
      <w:r>
        <w:rPr>
          <w:rFonts w:ascii="Trebuchet MS" w:hAnsi="Trebuchet MS"/>
        </w:rPr>
        <w:t xml:space="preserve">. 57/2019 Cod </w:t>
      </w:r>
      <w:proofErr w:type="spellStart"/>
      <w:r>
        <w:rPr>
          <w:rFonts w:ascii="Trebuchet MS" w:hAnsi="Trebuchet MS"/>
        </w:rPr>
        <w:t>Administrativ</w:t>
      </w:r>
      <w:proofErr w:type="spellEnd"/>
      <w:r>
        <w:rPr>
          <w:rFonts w:ascii="Trebuchet MS" w:hAnsi="Trebuchet MS"/>
        </w:rPr>
        <w:t xml:space="preserve">, cu </w:t>
      </w:r>
      <w:proofErr w:type="spellStart"/>
      <w:r>
        <w:rPr>
          <w:rFonts w:ascii="Trebuchet MS" w:hAnsi="Trebuchet MS"/>
        </w:rPr>
        <w:t>modificările</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completările</w:t>
      </w:r>
      <w:proofErr w:type="spellEnd"/>
      <w:r>
        <w:rPr>
          <w:rFonts w:ascii="Trebuchet MS" w:hAnsi="Trebuchet MS"/>
        </w:rPr>
        <w:t xml:space="preserve"> </w:t>
      </w:r>
      <w:proofErr w:type="spellStart"/>
      <w:r>
        <w:rPr>
          <w:rFonts w:ascii="Trebuchet MS" w:hAnsi="Trebuchet MS"/>
        </w:rPr>
        <w:t>ulterioare</w:t>
      </w:r>
      <w:proofErr w:type="spellEnd"/>
      <w:r>
        <w:rPr>
          <w:rFonts w:ascii="Trebuchet MS" w:hAnsi="Trebuchet MS"/>
        </w:rPr>
        <w:t xml:space="preserve">, </w:t>
      </w:r>
      <w:proofErr w:type="spellStart"/>
      <w:r>
        <w:rPr>
          <w:rFonts w:ascii="Trebuchet MS" w:hAnsi="Trebuchet MS"/>
        </w:rPr>
        <w:t>considerăm</w:t>
      </w:r>
      <w:proofErr w:type="spellEnd"/>
      <w:r>
        <w:rPr>
          <w:rFonts w:ascii="Trebuchet MS" w:hAnsi="Trebuchet MS"/>
        </w:rPr>
        <w:t xml:space="preserve"> </w:t>
      </w:r>
      <w:proofErr w:type="spellStart"/>
      <w:r>
        <w:rPr>
          <w:rFonts w:ascii="Trebuchet MS" w:hAnsi="Trebuchet MS"/>
        </w:rPr>
        <w:t>că</w:t>
      </w:r>
      <w:proofErr w:type="spellEnd"/>
      <w:r>
        <w:rPr>
          <w:rFonts w:ascii="Trebuchet MS" w:hAnsi="Trebuchet MS"/>
        </w:rPr>
        <w:t xml:space="preserve"> </w:t>
      </w:r>
      <w:proofErr w:type="spellStart"/>
      <w:r>
        <w:rPr>
          <w:rFonts w:ascii="Trebuchet MS" w:hAnsi="Trebuchet MS"/>
        </w:rPr>
        <w:t>proiectul</w:t>
      </w:r>
      <w:proofErr w:type="spellEnd"/>
      <w:r>
        <w:rPr>
          <w:rFonts w:ascii="Trebuchet MS" w:hAnsi="Trebuchet MS"/>
        </w:rPr>
        <w:t xml:space="preserve"> de </w:t>
      </w:r>
      <w:proofErr w:type="spellStart"/>
      <w:r>
        <w:rPr>
          <w:rFonts w:ascii="Trebuchet MS" w:hAnsi="Trebuchet MS"/>
        </w:rPr>
        <w:t>hotărâre</w:t>
      </w:r>
      <w:proofErr w:type="spellEnd"/>
      <w:r>
        <w:rPr>
          <w:rFonts w:ascii="Trebuchet MS" w:hAnsi="Trebuchet MS"/>
        </w:rPr>
        <w:t xml:space="preserve"> </w:t>
      </w:r>
      <w:proofErr w:type="spellStart"/>
      <w:proofErr w:type="gramStart"/>
      <w:r w:rsidR="00916C23">
        <w:rPr>
          <w:rFonts w:ascii="Trebuchet MS" w:hAnsi="Trebuchet MS"/>
        </w:rPr>
        <w:t>este</w:t>
      </w:r>
      <w:proofErr w:type="spellEnd"/>
      <w:proofErr w:type="gramEnd"/>
      <w:r w:rsidR="00916C23">
        <w:rPr>
          <w:rFonts w:ascii="Trebuchet MS" w:hAnsi="Trebuchet MS"/>
        </w:rPr>
        <w:t xml:space="preserve"> </w:t>
      </w:r>
      <w:proofErr w:type="spellStart"/>
      <w:r w:rsidR="00916C23">
        <w:rPr>
          <w:rFonts w:ascii="Trebuchet MS" w:hAnsi="Trebuchet MS"/>
        </w:rPr>
        <w:t>necesar</w:t>
      </w:r>
      <w:proofErr w:type="spellEnd"/>
      <w:r w:rsidR="00916C23">
        <w:rPr>
          <w:rFonts w:ascii="Trebuchet MS" w:hAnsi="Trebuchet MS"/>
        </w:rPr>
        <w:t xml:space="preserve"> </w:t>
      </w:r>
      <w:proofErr w:type="spellStart"/>
      <w:r w:rsidR="00916C23">
        <w:rPr>
          <w:rFonts w:ascii="Trebuchet MS" w:hAnsi="Trebuchet MS"/>
        </w:rPr>
        <w:t>şi</w:t>
      </w:r>
      <w:proofErr w:type="spellEnd"/>
      <w:r w:rsidR="00916C23">
        <w:rPr>
          <w:rFonts w:ascii="Trebuchet MS" w:hAnsi="Trebuchet MS"/>
        </w:rPr>
        <w:t xml:space="preserve"> </w:t>
      </w:r>
      <w:proofErr w:type="spellStart"/>
      <w:r w:rsidR="00916C23">
        <w:rPr>
          <w:rFonts w:ascii="Trebuchet MS" w:hAnsi="Trebuchet MS"/>
        </w:rPr>
        <w:t>oportun</w:t>
      </w:r>
      <w:proofErr w:type="spellEnd"/>
      <w:r w:rsidR="00916C23">
        <w:rPr>
          <w:rFonts w:ascii="Trebuchet MS" w:hAnsi="Trebuchet MS"/>
        </w:rPr>
        <w:t xml:space="preserve">, </w:t>
      </w:r>
      <w:proofErr w:type="spellStart"/>
      <w:r w:rsidR="00916C23">
        <w:rPr>
          <w:rFonts w:ascii="Trebuchet MS" w:hAnsi="Trebuchet MS"/>
        </w:rPr>
        <w:t>îndeplinind</w:t>
      </w:r>
      <w:proofErr w:type="spellEnd"/>
      <w:r w:rsidR="00916C23">
        <w:rPr>
          <w:rFonts w:ascii="Trebuchet MS" w:hAnsi="Trebuchet MS"/>
        </w:rPr>
        <w:t xml:space="preserve"> </w:t>
      </w:r>
      <w:proofErr w:type="spellStart"/>
      <w:r w:rsidR="00916C23">
        <w:rPr>
          <w:rFonts w:ascii="Trebuchet MS" w:hAnsi="Trebuchet MS"/>
        </w:rPr>
        <w:t>toate</w:t>
      </w:r>
      <w:proofErr w:type="spellEnd"/>
      <w:r w:rsidR="00916C23">
        <w:rPr>
          <w:rFonts w:ascii="Trebuchet MS" w:hAnsi="Trebuchet MS"/>
        </w:rPr>
        <w:t xml:space="preserve"> </w:t>
      </w:r>
      <w:proofErr w:type="spellStart"/>
      <w:r w:rsidR="00916C23">
        <w:rPr>
          <w:rFonts w:ascii="Trebuchet MS" w:hAnsi="Trebuchet MS"/>
        </w:rPr>
        <w:t>criteriile</w:t>
      </w:r>
      <w:proofErr w:type="spellEnd"/>
      <w:r w:rsidR="00916C23">
        <w:rPr>
          <w:rFonts w:ascii="Trebuchet MS" w:hAnsi="Trebuchet MS"/>
        </w:rPr>
        <w:t xml:space="preserve"> </w:t>
      </w:r>
      <w:proofErr w:type="spellStart"/>
      <w:r w:rsidR="00916C23">
        <w:rPr>
          <w:rFonts w:ascii="Trebuchet MS" w:hAnsi="Trebuchet MS"/>
        </w:rPr>
        <w:t>pentru</w:t>
      </w:r>
      <w:proofErr w:type="spellEnd"/>
      <w:r w:rsidR="00916C23">
        <w:rPr>
          <w:rFonts w:ascii="Trebuchet MS" w:hAnsi="Trebuchet MS"/>
        </w:rPr>
        <w:t xml:space="preserve"> a fi </w:t>
      </w:r>
      <w:proofErr w:type="spellStart"/>
      <w:r>
        <w:rPr>
          <w:rFonts w:ascii="Trebuchet MS" w:hAnsi="Trebuchet MS"/>
        </w:rPr>
        <w:t>supus</w:t>
      </w:r>
      <w:proofErr w:type="spellEnd"/>
      <w:r>
        <w:rPr>
          <w:rFonts w:ascii="Trebuchet MS" w:hAnsi="Trebuchet MS"/>
        </w:rPr>
        <w:t xml:space="preserve"> </w:t>
      </w:r>
      <w:proofErr w:type="spellStart"/>
      <w:r>
        <w:rPr>
          <w:rFonts w:ascii="Trebuchet MS" w:hAnsi="Trebuchet MS"/>
        </w:rPr>
        <w:t>dezbaterii</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aprobării</w:t>
      </w:r>
      <w:proofErr w:type="spellEnd"/>
      <w:r>
        <w:rPr>
          <w:rFonts w:ascii="Trebuchet MS" w:hAnsi="Trebuchet MS"/>
        </w:rPr>
        <w:t xml:space="preserve"> </w:t>
      </w:r>
      <w:proofErr w:type="spellStart"/>
      <w:r>
        <w:rPr>
          <w:rFonts w:ascii="Trebuchet MS" w:hAnsi="Trebuchet MS"/>
        </w:rPr>
        <w:t>Con</w:t>
      </w:r>
      <w:r w:rsidR="00916C23">
        <w:rPr>
          <w:rFonts w:ascii="Trebuchet MS" w:hAnsi="Trebuchet MS"/>
        </w:rPr>
        <w:t>siliului</w:t>
      </w:r>
      <w:proofErr w:type="spellEnd"/>
      <w:r w:rsidR="00916C23">
        <w:rPr>
          <w:rFonts w:ascii="Trebuchet MS" w:hAnsi="Trebuchet MS"/>
        </w:rPr>
        <w:t xml:space="preserve"> local al </w:t>
      </w:r>
      <w:proofErr w:type="spellStart"/>
      <w:r w:rsidR="00916C23">
        <w:rPr>
          <w:rFonts w:ascii="Trebuchet MS" w:hAnsi="Trebuchet MS"/>
        </w:rPr>
        <w:t>comunei</w:t>
      </w:r>
      <w:proofErr w:type="spellEnd"/>
      <w:r w:rsidR="00916C23">
        <w:rPr>
          <w:rFonts w:ascii="Trebuchet MS" w:hAnsi="Trebuchet MS"/>
        </w:rPr>
        <w:t xml:space="preserve"> Macea. </w:t>
      </w:r>
      <w:proofErr w:type="spellStart"/>
      <w:r w:rsidR="00916C23">
        <w:rPr>
          <w:rFonts w:ascii="Trebuchet MS" w:hAnsi="Trebuchet MS"/>
        </w:rPr>
        <w:t>Urmare</w:t>
      </w:r>
      <w:proofErr w:type="spellEnd"/>
      <w:r w:rsidR="00916C23">
        <w:rPr>
          <w:rFonts w:ascii="Trebuchet MS" w:hAnsi="Trebuchet MS"/>
        </w:rPr>
        <w:t xml:space="preserve"> a </w:t>
      </w:r>
      <w:proofErr w:type="spellStart"/>
      <w:r w:rsidR="00916C23">
        <w:rPr>
          <w:rFonts w:ascii="Trebuchet MS" w:hAnsi="Trebuchet MS"/>
        </w:rPr>
        <w:t>celor</w:t>
      </w:r>
      <w:proofErr w:type="spellEnd"/>
      <w:r w:rsidR="00916C23">
        <w:rPr>
          <w:rFonts w:ascii="Trebuchet MS" w:hAnsi="Trebuchet MS"/>
        </w:rPr>
        <w:t xml:space="preserve"> </w:t>
      </w:r>
      <w:proofErr w:type="spellStart"/>
      <w:r w:rsidR="00916C23">
        <w:rPr>
          <w:rFonts w:ascii="Trebuchet MS" w:hAnsi="Trebuchet MS"/>
        </w:rPr>
        <w:t>menţionate</w:t>
      </w:r>
      <w:proofErr w:type="spellEnd"/>
      <w:r>
        <w:rPr>
          <w:rFonts w:ascii="Trebuchet MS" w:hAnsi="Trebuchet MS"/>
        </w:rPr>
        <w:t xml:space="preserve"> </w:t>
      </w:r>
      <w:proofErr w:type="spellStart"/>
      <w:r>
        <w:rPr>
          <w:rFonts w:ascii="Trebuchet MS" w:hAnsi="Trebuchet MS"/>
        </w:rPr>
        <w:t>propunem</w:t>
      </w:r>
      <w:proofErr w:type="spellEnd"/>
      <w:r>
        <w:rPr>
          <w:rFonts w:ascii="Trebuchet MS" w:hAnsi="Trebuchet MS"/>
        </w:rPr>
        <w:t xml:space="preserve"> </w:t>
      </w:r>
      <w:proofErr w:type="spellStart"/>
      <w:r>
        <w:rPr>
          <w:rFonts w:ascii="Trebuchet MS" w:hAnsi="Trebuchet MS"/>
        </w:rPr>
        <w:t>spre</w:t>
      </w:r>
      <w:proofErr w:type="spellEnd"/>
      <w:r>
        <w:rPr>
          <w:rFonts w:ascii="Trebuchet MS" w:hAnsi="Trebuchet MS"/>
        </w:rPr>
        <w:t xml:space="preserve"> </w:t>
      </w:r>
      <w:proofErr w:type="spellStart"/>
      <w:r>
        <w:rPr>
          <w:rFonts w:ascii="Trebuchet MS" w:hAnsi="Trebuchet MS"/>
        </w:rPr>
        <w:t>analiză</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aprobare</w:t>
      </w:r>
      <w:proofErr w:type="spellEnd"/>
      <w:r>
        <w:rPr>
          <w:rFonts w:ascii="Trebuchet MS" w:hAnsi="Trebuchet MS"/>
        </w:rPr>
        <w:t xml:space="preserve"> </w:t>
      </w:r>
      <w:proofErr w:type="spellStart"/>
      <w:r>
        <w:rPr>
          <w:rFonts w:ascii="Trebuchet MS" w:hAnsi="Trebuchet MS"/>
        </w:rPr>
        <w:t>prezentul</w:t>
      </w:r>
      <w:proofErr w:type="spellEnd"/>
      <w:r>
        <w:rPr>
          <w:rFonts w:ascii="Trebuchet MS" w:hAnsi="Trebuchet MS"/>
        </w:rPr>
        <w:t xml:space="preserve"> </w:t>
      </w:r>
      <w:proofErr w:type="spellStart"/>
      <w:r>
        <w:rPr>
          <w:rFonts w:ascii="Trebuchet MS" w:hAnsi="Trebuchet MS"/>
        </w:rPr>
        <w:t>Raport</w:t>
      </w:r>
      <w:proofErr w:type="spellEnd"/>
      <w:r>
        <w:rPr>
          <w:rFonts w:ascii="Trebuchet MS" w:hAnsi="Trebuchet MS"/>
        </w:rPr>
        <w:t xml:space="preserve"> </w:t>
      </w:r>
      <w:proofErr w:type="spellStart"/>
      <w:r>
        <w:rPr>
          <w:rFonts w:ascii="Trebuchet MS" w:hAnsi="Trebuchet MS"/>
        </w:rPr>
        <w:t>şi</w:t>
      </w:r>
      <w:proofErr w:type="spellEnd"/>
      <w:r>
        <w:rPr>
          <w:rFonts w:ascii="Trebuchet MS" w:hAnsi="Trebuchet MS"/>
        </w:rPr>
        <w:t xml:space="preserve"> </w:t>
      </w:r>
      <w:proofErr w:type="spellStart"/>
      <w:r>
        <w:rPr>
          <w:rFonts w:ascii="Trebuchet MS" w:hAnsi="Trebuchet MS"/>
        </w:rPr>
        <w:t>Proiectul</w:t>
      </w:r>
      <w:proofErr w:type="spellEnd"/>
      <w:r>
        <w:rPr>
          <w:rFonts w:ascii="Trebuchet MS" w:hAnsi="Trebuchet MS"/>
        </w:rPr>
        <w:t xml:space="preserve"> de </w:t>
      </w:r>
      <w:proofErr w:type="spellStart"/>
      <w:r>
        <w:rPr>
          <w:rFonts w:ascii="Trebuchet MS" w:hAnsi="Trebuchet MS"/>
        </w:rPr>
        <w:t>Hotărâre</w:t>
      </w:r>
      <w:proofErr w:type="spellEnd"/>
      <w:r>
        <w:rPr>
          <w:rFonts w:ascii="Trebuchet MS" w:hAnsi="Trebuchet MS"/>
        </w:rPr>
        <w:t xml:space="preserve"> </w:t>
      </w:r>
      <w:proofErr w:type="spellStart"/>
      <w:r>
        <w:rPr>
          <w:rFonts w:ascii="Trebuchet MS" w:hAnsi="Trebuchet MS"/>
        </w:rPr>
        <w:t>întocmit</w:t>
      </w:r>
      <w:proofErr w:type="spellEnd"/>
      <w:r>
        <w:rPr>
          <w:rFonts w:ascii="Trebuchet MS" w:hAnsi="Trebuchet MS"/>
        </w:rPr>
        <w:t xml:space="preserve"> </w:t>
      </w:r>
      <w:proofErr w:type="spellStart"/>
      <w:r>
        <w:rPr>
          <w:rFonts w:ascii="Trebuchet MS" w:hAnsi="Trebuchet MS"/>
        </w:rPr>
        <w:t>pentru</w:t>
      </w:r>
      <w:proofErr w:type="spellEnd"/>
      <w:r>
        <w:rPr>
          <w:rFonts w:ascii="Trebuchet MS" w:hAnsi="Trebuchet MS"/>
        </w:rPr>
        <w:t xml:space="preserve"> </w:t>
      </w:r>
      <w:proofErr w:type="spellStart"/>
      <w:r>
        <w:rPr>
          <w:rFonts w:ascii="Trebuchet MS" w:hAnsi="Trebuchet MS"/>
        </w:rPr>
        <w:t>aprobarea</w:t>
      </w:r>
      <w:proofErr w:type="spellEnd"/>
      <w:r w:rsidRPr="00547C14">
        <w:rPr>
          <w:rFonts w:ascii="Trebuchet MS" w:hAnsi="Trebuchet MS"/>
        </w:rPr>
        <w:t xml:space="preserve"> </w:t>
      </w:r>
      <w:proofErr w:type="spellStart"/>
      <w:r w:rsidRPr="00547C14">
        <w:rPr>
          <w:rFonts w:ascii="Trebuchet MS" w:hAnsi="Trebuchet MS"/>
        </w:rPr>
        <w:t>participării</w:t>
      </w:r>
      <w:proofErr w:type="spellEnd"/>
      <w:r w:rsidRPr="00547C14">
        <w:rPr>
          <w:rFonts w:ascii="Trebuchet MS" w:hAnsi="Trebuchet MS"/>
        </w:rPr>
        <w:t xml:space="preserve"> U.A.T Macea la </w:t>
      </w:r>
      <w:proofErr w:type="spellStart"/>
      <w:r w:rsidRPr="00547C14">
        <w:rPr>
          <w:rFonts w:ascii="Trebuchet MS" w:hAnsi="Trebuchet MS"/>
        </w:rPr>
        <w:t>Programului</w:t>
      </w:r>
      <w:proofErr w:type="spellEnd"/>
      <w:r w:rsidRPr="00547C14">
        <w:rPr>
          <w:rFonts w:ascii="Trebuchet MS" w:hAnsi="Trebuchet MS"/>
        </w:rPr>
        <w:t xml:space="preserve"> </w:t>
      </w:r>
      <w:proofErr w:type="spellStart"/>
      <w:r w:rsidRPr="00547C14">
        <w:rPr>
          <w:rFonts w:ascii="Trebuchet MS" w:hAnsi="Trebuchet MS"/>
        </w:rPr>
        <w:t>privind</w:t>
      </w:r>
      <w:proofErr w:type="spellEnd"/>
      <w:r w:rsidRPr="00547C14">
        <w:rPr>
          <w:rFonts w:ascii="Trebuchet MS" w:hAnsi="Trebuchet MS"/>
        </w:rPr>
        <w:t xml:space="preserve"> </w:t>
      </w:r>
      <w:proofErr w:type="spellStart"/>
      <w:r w:rsidRPr="00547C14">
        <w:rPr>
          <w:rFonts w:ascii="Trebuchet MS" w:hAnsi="Trebuchet MS"/>
        </w:rPr>
        <w:t>creşterea</w:t>
      </w:r>
      <w:proofErr w:type="spellEnd"/>
      <w:r w:rsidRPr="00547C14">
        <w:rPr>
          <w:rFonts w:ascii="Trebuchet MS" w:hAnsi="Trebuchet MS"/>
        </w:rPr>
        <w:t xml:space="preserve"> </w:t>
      </w:r>
      <w:proofErr w:type="spellStart"/>
      <w:r w:rsidRPr="00547C14">
        <w:rPr>
          <w:rFonts w:ascii="Trebuchet MS" w:hAnsi="Trebuchet MS"/>
        </w:rPr>
        <w:t>eficienţei</w:t>
      </w:r>
      <w:proofErr w:type="spellEnd"/>
      <w:r w:rsidRPr="00547C14">
        <w:rPr>
          <w:rFonts w:ascii="Trebuchet MS" w:hAnsi="Trebuchet MS"/>
        </w:rPr>
        <w:t xml:space="preserve"> </w:t>
      </w:r>
      <w:proofErr w:type="spellStart"/>
      <w:r w:rsidRPr="00547C14">
        <w:rPr>
          <w:rFonts w:ascii="Trebuchet MS" w:hAnsi="Trebuchet MS"/>
        </w:rPr>
        <w:t>energetice</w:t>
      </w:r>
      <w:proofErr w:type="spellEnd"/>
      <w:r w:rsidRPr="00547C14">
        <w:rPr>
          <w:rFonts w:ascii="Trebuchet MS" w:hAnsi="Trebuchet MS"/>
        </w:rPr>
        <w:t xml:space="preserve"> </w:t>
      </w:r>
      <w:proofErr w:type="spellStart"/>
      <w:r w:rsidRPr="00547C14">
        <w:rPr>
          <w:rFonts w:ascii="Trebuchet MS" w:hAnsi="Trebuchet MS"/>
        </w:rPr>
        <w:t>şi</w:t>
      </w:r>
      <w:proofErr w:type="spellEnd"/>
      <w:r w:rsidRPr="00547C14">
        <w:rPr>
          <w:rFonts w:ascii="Trebuchet MS" w:hAnsi="Trebuchet MS"/>
        </w:rPr>
        <w:t xml:space="preserve"> </w:t>
      </w:r>
      <w:proofErr w:type="spellStart"/>
      <w:r w:rsidRPr="00547C14">
        <w:rPr>
          <w:rFonts w:ascii="Trebuchet MS" w:hAnsi="Trebuchet MS"/>
        </w:rPr>
        <w:t>gestionarea</w:t>
      </w:r>
      <w:proofErr w:type="spellEnd"/>
      <w:r w:rsidRPr="00547C14">
        <w:rPr>
          <w:rFonts w:ascii="Trebuchet MS" w:hAnsi="Trebuchet MS"/>
        </w:rPr>
        <w:t xml:space="preserve"> </w:t>
      </w:r>
      <w:proofErr w:type="spellStart"/>
      <w:r w:rsidRPr="00547C14">
        <w:rPr>
          <w:rFonts w:ascii="Trebuchet MS" w:hAnsi="Trebuchet MS"/>
        </w:rPr>
        <w:t>inteligentă</w:t>
      </w:r>
      <w:proofErr w:type="spellEnd"/>
      <w:r w:rsidRPr="00547C14">
        <w:rPr>
          <w:rFonts w:ascii="Trebuchet MS" w:hAnsi="Trebuchet MS"/>
        </w:rPr>
        <w:t xml:space="preserve"> a </w:t>
      </w:r>
      <w:proofErr w:type="spellStart"/>
      <w:r w:rsidRPr="00547C14">
        <w:rPr>
          <w:rFonts w:ascii="Trebuchet MS" w:hAnsi="Trebuchet MS"/>
        </w:rPr>
        <w:t>energiei</w:t>
      </w:r>
      <w:proofErr w:type="spellEnd"/>
      <w:r w:rsidRPr="00547C14">
        <w:rPr>
          <w:rFonts w:ascii="Trebuchet MS" w:hAnsi="Trebuchet MS"/>
        </w:rPr>
        <w:t xml:space="preserve"> </w:t>
      </w:r>
      <w:proofErr w:type="spellStart"/>
      <w:r w:rsidRPr="00547C14">
        <w:rPr>
          <w:rFonts w:ascii="Trebuchet MS" w:hAnsi="Trebuchet MS"/>
        </w:rPr>
        <w:t>în</w:t>
      </w:r>
      <w:proofErr w:type="spellEnd"/>
      <w:r w:rsidRPr="00547C14">
        <w:rPr>
          <w:rFonts w:ascii="Trebuchet MS" w:hAnsi="Trebuchet MS"/>
        </w:rPr>
        <w:t xml:space="preserve"> </w:t>
      </w:r>
      <w:proofErr w:type="spellStart"/>
      <w:r w:rsidRPr="00547C14">
        <w:rPr>
          <w:rFonts w:ascii="Trebuchet MS" w:hAnsi="Trebuchet MS"/>
        </w:rPr>
        <w:t>clădirile</w:t>
      </w:r>
      <w:proofErr w:type="spellEnd"/>
      <w:r w:rsidRPr="00547C14">
        <w:rPr>
          <w:rFonts w:ascii="Trebuchet MS" w:hAnsi="Trebuchet MS"/>
        </w:rPr>
        <w:t xml:space="preserve"> </w:t>
      </w:r>
      <w:proofErr w:type="spellStart"/>
      <w:r w:rsidRPr="00547C14">
        <w:rPr>
          <w:rFonts w:ascii="Trebuchet MS" w:hAnsi="Trebuchet MS"/>
        </w:rPr>
        <w:t>publice</w:t>
      </w:r>
      <w:proofErr w:type="spellEnd"/>
      <w:r w:rsidRPr="00547C14">
        <w:rPr>
          <w:rFonts w:ascii="Trebuchet MS" w:hAnsi="Trebuchet MS"/>
        </w:rPr>
        <w:t xml:space="preserve">, </w:t>
      </w:r>
      <w:proofErr w:type="spellStart"/>
      <w:r w:rsidRPr="00547C14">
        <w:rPr>
          <w:rFonts w:ascii="Trebuchet MS" w:hAnsi="Trebuchet MS"/>
        </w:rPr>
        <w:t>derulat</w:t>
      </w:r>
      <w:proofErr w:type="spellEnd"/>
      <w:r w:rsidRPr="00547C14">
        <w:rPr>
          <w:rFonts w:ascii="Trebuchet MS" w:hAnsi="Trebuchet MS"/>
        </w:rPr>
        <w:t xml:space="preserve"> de </w:t>
      </w:r>
      <w:proofErr w:type="spellStart"/>
      <w:r w:rsidRPr="00547C14">
        <w:rPr>
          <w:rFonts w:ascii="Trebuchet MS" w:hAnsi="Trebuchet MS"/>
        </w:rPr>
        <w:t>Administraţia</w:t>
      </w:r>
      <w:proofErr w:type="spellEnd"/>
      <w:r w:rsidRPr="00547C14">
        <w:rPr>
          <w:rFonts w:ascii="Trebuchet MS" w:hAnsi="Trebuchet MS"/>
        </w:rPr>
        <w:t xml:space="preserve"> </w:t>
      </w:r>
      <w:proofErr w:type="spellStart"/>
      <w:r w:rsidRPr="00547C14">
        <w:rPr>
          <w:rFonts w:ascii="Trebuchet MS" w:hAnsi="Trebuchet MS"/>
        </w:rPr>
        <w:t>Fondului</w:t>
      </w:r>
      <w:proofErr w:type="spellEnd"/>
      <w:r w:rsidRPr="00547C14">
        <w:rPr>
          <w:rFonts w:ascii="Trebuchet MS" w:hAnsi="Trebuchet MS"/>
        </w:rPr>
        <w:t xml:space="preserve"> </w:t>
      </w:r>
      <w:proofErr w:type="spellStart"/>
      <w:r w:rsidRPr="00547C14">
        <w:rPr>
          <w:rFonts w:ascii="Trebuchet MS" w:hAnsi="Trebuchet MS"/>
        </w:rPr>
        <w:t>pentru</w:t>
      </w:r>
      <w:proofErr w:type="spellEnd"/>
      <w:r w:rsidRPr="00547C14">
        <w:rPr>
          <w:rFonts w:ascii="Trebuchet MS" w:hAnsi="Trebuchet MS"/>
        </w:rPr>
        <w:t xml:space="preserve"> </w:t>
      </w:r>
      <w:proofErr w:type="spellStart"/>
      <w:r w:rsidRPr="00547C14">
        <w:rPr>
          <w:rFonts w:ascii="Trebuchet MS" w:hAnsi="Trebuchet MS"/>
        </w:rPr>
        <w:t>Mediu</w:t>
      </w:r>
      <w:proofErr w:type="spellEnd"/>
      <w:r w:rsidRPr="00547C14">
        <w:rPr>
          <w:rFonts w:ascii="Trebuchet MS" w:hAnsi="Trebuchet MS"/>
        </w:rPr>
        <w:t xml:space="preserve">, cu </w:t>
      </w:r>
      <w:proofErr w:type="spellStart"/>
      <w:r w:rsidRPr="00547C14">
        <w:rPr>
          <w:rFonts w:ascii="Trebuchet MS" w:hAnsi="Trebuchet MS"/>
        </w:rPr>
        <w:t>proiectul</w:t>
      </w:r>
      <w:proofErr w:type="spellEnd"/>
      <w:r w:rsidRPr="00547C14">
        <w:rPr>
          <w:rFonts w:ascii="Trebuchet MS" w:hAnsi="Trebuchet MS"/>
        </w:rPr>
        <w:t xml:space="preserve"> “</w:t>
      </w:r>
      <w:proofErr w:type="spellStart"/>
      <w:r w:rsidRPr="00547C14">
        <w:rPr>
          <w:rFonts w:ascii="Trebuchet MS" w:hAnsi="Trebuchet MS"/>
        </w:rPr>
        <w:t>Creşterea</w:t>
      </w:r>
      <w:proofErr w:type="spellEnd"/>
      <w:r w:rsidRPr="00547C14">
        <w:rPr>
          <w:rFonts w:ascii="Trebuchet MS" w:hAnsi="Trebuchet MS"/>
        </w:rPr>
        <w:t xml:space="preserve"> </w:t>
      </w:r>
      <w:proofErr w:type="spellStart"/>
      <w:r w:rsidRPr="00547C14">
        <w:rPr>
          <w:rFonts w:ascii="Trebuchet MS" w:hAnsi="Trebuchet MS"/>
        </w:rPr>
        <w:t>eficienţei</w:t>
      </w:r>
      <w:proofErr w:type="spellEnd"/>
      <w:r w:rsidRPr="00547C14">
        <w:rPr>
          <w:rFonts w:ascii="Trebuchet MS" w:hAnsi="Trebuchet MS"/>
        </w:rPr>
        <w:t xml:space="preserve"> </w:t>
      </w:r>
      <w:proofErr w:type="spellStart"/>
      <w:r w:rsidRPr="00547C14">
        <w:rPr>
          <w:rFonts w:ascii="Trebuchet MS" w:hAnsi="Trebuchet MS"/>
        </w:rPr>
        <w:t>energetice</w:t>
      </w:r>
      <w:proofErr w:type="spellEnd"/>
      <w:r w:rsidRPr="00547C14">
        <w:rPr>
          <w:rFonts w:ascii="Trebuchet MS" w:hAnsi="Trebuchet MS"/>
        </w:rPr>
        <w:t xml:space="preserve">, </w:t>
      </w:r>
      <w:proofErr w:type="spellStart"/>
      <w:r w:rsidRPr="00547C14">
        <w:rPr>
          <w:rFonts w:ascii="Trebuchet MS" w:hAnsi="Trebuchet MS"/>
        </w:rPr>
        <w:t>gestionarea</w:t>
      </w:r>
      <w:proofErr w:type="spellEnd"/>
      <w:r w:rsidRPr="00547C14">
        <w:rPr>
          <w:rFonts w:ascii="Trebuchet MS" w:hAnsi="Trebuchet MS"/>
        </w:rPr>
        <w:t xml:space="preserve"> </w:t>
      </w:r>
      <w:proofErr w:type="spellStart"/>
      <w:r w:rsidRPr="00547C14">
        <w:rPr>
          <w:rFonts w:ascii="Trebuchet MS" w:hAnsi="Trebuchet MS"/>
        </w:rPr>
        <w:t>inteligentă</w:t>
      </w:r>
      <w:proofErr w:type="spellEnd"/>
      <w:r w:rsidRPr="00547C14">
        <w:rPr>
          <w:rFonts w:ascii="Trebuchet MS" w:hAnsi="Trebuchet MS"/>
        </w:rPr>
        <w:t xml:space="preserve"> a </w:t>
      </w:r>
      <w:proofErr w:type="spellStart"/>
      <w:r w:rsidRPr="00547C14">
        <w:rPr>
          <w:rFonts w:ascii="Trebuchet MS" w:hAnsi="Trebuchet MS"/>
        </w:rPr>
        <w:t>energiei</w:t>
      </w:r>
      <w:proofErr w:type="spellEnd"/>
      <w:r w:rsidRPr="00547C14">
        <w:rPr>
          <w:rFonts w:ascii="Trebuchet MS" w:hAnsi="Trebuchet MS"/>
        </w:rPr>
        <w:t xml:space="preserve"> </w:t>
      </w:r>
      <w:proofErr w:type="spellStart"/>
      <w:r w:rsidRPr="00547C14">
        <w:rPr>
          <w:rFonts w:ascii="Trebuchet MS" w:hAnsi="Trebuchet MS"/>
        </w:rPr>
        <w:t>în</w:t>
      </w:r>
      <w:proofErr w:type="spellEnd"/>
      <w:r w:rsidRPr="00547C14">
        <w:rPr>
          <w:rFonts w:ascii="Trebuchet MS" w:hAnsi="Trebuchet MS"/>
        </w:rPr>
        <w:t xml:space="preserve"> </w:t>
      </w:r>
      <w:proofErr w:type="spellStart"/>
      <w:r w:rsidRPr="00547C14">
        <w:rPr>
          <w:rFonts w:ascii="Trebuchet MS" w:hAnsi="Trebuchet MS"/>
        </w:rPr>
        <w:t>clădire</w:t>
      </w:r>
      <w:proofErr w:type="spellEnd"/>
      <w:r w:rsidRPr="00547C14">
        <w:rPr>
          <w:rFonts w:ascii="Trebuchet MS" w:hAnsi="Trebuchet MS"/>
        </w:rPr>
        <w:t xml:space="preserve"> </w:t>
      </w:r>
      <w:proofErr w:type="spellStart"/>
      <w:r w:rsidRPr="00547C14">
        <w:rPr>
          <w:rFonts w:ascii="Trebuchet MS" w:hAnsi="Trebuchet MS"/>
        </w:rPr>
        <w:t>administrativă-Primăria</w:t>
      </w:r>
      <w:proofErr w:type="spellEnd"/>
      <w:r w:rsidRPr="00547C14">
        <w:rPr>
          <w:rFonts w:ascii="Trebuchet MS" w:hAnsi="Trebuchet MS"/>
        </w:rPr>
        <w:t xml:space="preserve"> Macea C.F 304036, com. Macea, Jud. Arad”.</w:t>
      </w:r>
    </w:p>
    <w:p w:rsidR="00AA217A" w:rsidRDefault="00AA217A" w:rsidP="00AA217A">
      <w:pPr>
        <w:pStyle w:val="Frspaiere"/>
        <w:jc w:val="both"/>
        <w:rPr>
          <w:rFonts w:ascii="Trebuchet MS" w:hAnsi="Trebuchet MS"/>
        </w:rPr>
      </w:pPr>
    </w:p>
    <w:p w:rsidR="00AA217A" w:rsidRDefault="00AA217A" w:rsidP="00AA217A">
      <w:pPr>
        <w:pStyle w:val="Frspaiere"/>
        <w:jc w:val="both"/>
        <w:rPr>
          <w:rFonts w:ascii="Trebuchet MS" w:hAnsi="Trebuchet MS"/>
        </w:rPr>
      </w:pPr>
    </w:p>
    <w:p w:rsidR="00AA217A" w:rsidRPr="00AA217A" w:rsidRDefault="00AA217A" w:rsidP="00AA217A">
      <w:pPr>
        <w:pStyle w:val="Frspaiere"/>
        <w:jc w:val="both"/>
        <w:rPr>
          <w:rFonts w:ascii="Trebuchet MS" w:hAnsi="Trebuchet MS"/>
        </w:rPr>
      </w:pPr>
    </w:p>
    <w:p w:rsidR="002D73E1" w:rsidRPr="00173D9A" w:rsidRDefault="002D73E1" w:rsidP="002D73E1">
      <w:pPr>
        <w:spacing w:after="0"/>
        <w:rPr>
          <w:rFonts w:ascii="Trebuchet MS" w:hAnsi="Trebuchet MS" w:cs="Arial"/>
          <w:color w:val="000000" w:themeColor="text1"/>
          <w:shd w:val="clear" w:color="auto" w:fill="FFFFFF"/>
        </w:rPr>
      </w:pPr>
      <w:proofErr w:type="spellStart"/>
      <w:r w:rsidRPr="00173D9A">
        <w:rPr>
          <w:rStyle w:val="Robust"/>
          <w:rFonts w:ascii="Trebuchet MS" w:hAnsi="Trebuchet MS" w:cs="Arial"/>
          <w:b w:val="0"/>
          <w:color w:val="000000" w:themeColor="text1"/>
          <w:shd w:val="clear" w:color="auto" w:fill="FFFFFF"/>
        </w:rPr>
        <w:t>Şef</w:t>
      </w:r>
      <w:proofErr w:type="spellEnd"/>
      <w:r w:rsidRPr="00173D9A">
        <w:rPr>
          <w:rStyle w:val="Robust"/>
          <w:rFonts w:ascii="Trebuchet MS" w:hAnsi="Trebuchet MS" w:cs="Arial"/>
          <w:b w:val="0"/>
          <w:color w:val="000000" w:themeColor="text1"/>
          <w:shd w:val="clear" w:color="auto" w:fill="FFFFFF"/>
        </w:rPr>
        <w:t xml:space="preserve"> </w:t>
      </w:r>
      <w:proofErr w:type="spellStart"/>
      <w:r w:rsidRPr="00173D9A">
        <w:rPr>
          <w:rStyle w:val="Robust"/>
          <w:rFonts w:ascii="Trebuchet MS" w:hAnsi="Trebuchet MS" w:cs="Arial"/>
          <w:b w:val="0"/>
          <w:color w:val="000000" w:themeColor="text1"/>
          <w:shd w:val="clear" w:color="auto" w:fill="FFFFFF"/>
        </w:rPr>
        <w:t>birou</w:t>
      </w:r>
      <w:proofErr w:type="spellEnd"/>
      <w:r w:rsidRPr="00173D9A">
        <w:rPr>
          <w:rFonts w:ascii="Trebuchet MS" w:hAnsi="Trebuchet MS" w:cs="Arial"/>
          <w:color w:val="000000" w:themeColor="text1"/>
          <w:shd w:val="clear" w:color="auto" w:fill="FFFFFF"/>
        </w:rPr>
        <w:t xml:space="preserve"> </w:t>
      </w:r>
      <w:proofErr w:type="spellStart"/>
      <w:r w:rsidRPr="00173D9A">
        <w:rPr>
          <w:rFonts w:ascii="Trebuchet MS" w:hAnsi="Trebuchet MS" w:cs="Arial"/>
          <w:color w:val="000000" w:themeColor="text1"/>
          <w:shd w:val="clear" w:color="auto" w:fill="FFFFFF"/>
        </w:rPr>
        <w:t>contabilitate</w:t>
      </w:r>
      <w:proofErr w:type="spellEnd"/>
      <w:r w:rsidRPr="00173D9A">
        <w:rPr>
          <w:rFonts w:ascii="Trebuchet MS" w:hAnsi="Trebuchet MS" w:cs="Arial"/>
          <w:color w:val="000000" w:themeColor="text1"/>
          <w:shd w:val="clear" w:color="auto" w:fill="FFFFFF"/>
        </w:rPr>
        <w:t xml:space="preserve">, </w:t>
      </w:r>
      <w:proofErr w:type="spellStart"/>
      <w:r w:rsidRPr="00173D9A">
        <w:rPr>
          <w:rFonts w:ascii="Trebuchet MS" w:hAnsi="Trebuchet MS" w:cs="Arial"/>
          <w:color w:val="000000" w:themeColor="text1"/>
          <w:shd w:val="clear" w:color="auto" w:fill="FFFFFF"/>
        </w:rPr>
        <w:t>buget</w:t>
      </w:r>
      <w:proofErr w:type="spellEnd"/>
      <w:r w:rsidRPr="00173D9A">
        <w:rPr>
          <w:rFonts w:ascii="Trebuchet MS" w:hAnsi="Trebuchet MS" w:cs="Arial"/>
          <w:color w:val="000000" w:themeColor="text1"/>
          <w:shd w:val="clear" w:color="auto" w:fill="FFFFFF"/>
        </w:rPr>
        <w:t xml:space="preserve">, </w:t>
      </w:r>
      <w:proofErr w:type="spellStart"/>
      <w:r w:rsidRPr="00173D9A">
        <w:rPr>
          <w:rFonts w:ascii="Trebuchet MS" w:hAnsi="Trebuchet MS" w:cs="Arial"/>
          <w:color w:val="000000" w:themeColor="text1"/>
          <w:shd w:val="clear" w:color="auto" w:fill="FFFFFF"/>
        </w:rPr>
        <w:t>impozite</w:t>
      </w:r>
      <w:proofErr w:type="spellEnd"/>
      <w:r w:rsidRPr="00173D9A">
        <w:rPr>
          <w:rFonts w:ascii="Trebuchet MS" w:hAnsi="Trebuchet MS" w:cs="Arial"/>
          <w:color w:val="000000" w:themeColor="text1"/>
          <w:shd w:val="clear" w:color="auto" w:fill="FFFFFF"/>
        </w:rPr>
        <w:t xml:space="preserve"> </w:t>
      </w:r>
      <w:proofErr w:type="spellStart"/>
      <w:r w:rsidRPr="00173D9A">
        <w:rPr>
          <w:rFonts w:ascii="Trebuchet MS" w:hAnsi="Trebuchet MS" w:cs="Arial"/>
          <w:color w:val="000000" w:themeColor="text1"/>
          <w:shd w:val="clear" w:color="auto" w:fill="FFFFFF"/>
        </w:rPr>
        <w:t>și</w:t>
      </w:r>
      <w:proofErr w:type="spellEnd"/>
      <w:r w:rsidRPr="00173D9A">
        <w:rPr>
          <w:rFonts w:ascii="Trebuchet MS" w:hAnsi="Trebuchet MS" w:cs="Arial"/>
          <w:color w:val="000000" w:themeColor="text1"/>
          <w:shd w:val="clear" w:color="auto" w:fill="FFFFFF"/>
        </w:rPr>
        <w:t xml:space="preserve"> </w:t>
      </w:r>
      <w:proofErr w:type="spellStart"/>
      <w:r w:rsidRPr="00173D9A">
        <w:rPr>
          <w:rFonts w:ascii="Trebuchet MS" w:hAnsi="Trebuchet MS" w:cs="Arial"/>
          <w:color w:val="000000" w:themeColor="text1"/>
          <w:shd w:val="clear" w:color="auto" w:fill="FFFFFF"/>
        </w:rPr>
        <w:t>taxe</w:t>
      </w:r>
      <w:proofErr w:type="spellEnd"/>
      <w:r w:rsidRPr="00173D9A">
        <w:rPr>
          <w:rFonts w:ascii="Trebuchet MS" w:hAnsi="Trebuchet MS" w:cs="Arial"/>
          <w:color w:val="000000" w:themeColor="text1"/>
          <w:shd w:val="clear" w:color="auto" w:fill="FFFFFF"/>
        </w:rPr>
        <w:t>,</w:t>
      </w:r>
      <w:r>
        <w:rPr>
          <w:rFonts w:ascii="Trebuchet MS" w:hAnsi="Trebuchet MS" w:cs="Arial"/>
          <w:color w:val="000000" w:themeColor="text1"/>
          <w:shd w:val="clear" w:color="auto" w:fill="FFFFFF"/>
        </w:rPr>
        <w:t xml:space="preserve">                  </w:t>
      </w:r>
      <w:r w:rsidRPr="00173D9A">
        <w:rPr>
          <w:rFonts w:ascii="Trebuchet MS" w:hAnsi="Trebuchet MS" w:cs="Arial"/>
          <w:color w:val="000000" w:themeColor="text1"/>
          <w:shd w:val="clear" w:color="auto" w:fill="FFFFFF"/>
        </w:rPr>
        <w:t xml:space="preserve">           </w:t>
      </w:r>
      <w:proofErr w:type="spellStart"/>
      <w:r w:rsidRPr="00173D9A">
        <w:rPr>
          <w:rFonts w:ascii="Trebuchet MS" w:hAnsi="Trebuchet MS" w:cs="Arial"/>
          <w:color w:val="000000" w:themeColor="text1"/>
          <w:shd w:val="clear" w:color="auto" w:fill="FFFFFF"/>
        </w:rPr>
        <w:t>Compartiment</w:t>
      </w:r>
      <w:proofErr w:type="spellEnd"/>
      <w:r w:rsidRPr="00173D9A">
        <w:rPr>
          <w:rFonts w:ascii="Trebuchet MS" w:hAnsi="Trebuchet MS" w:cs="Arial"/>
          <w:color w:val="000000" w:themeColor="text1"/>
          <w:shd w:val="clear" w:color="auto" w:fill="FFFFFF"/>
        </w:rPr>
        <w:t xml:space="preserve"> urbanism,</w:t>
      </w:r>
    </w:p>
    <w:p w:rsidR="002D73E1" w:rsidRPr="00173D9A" w:rsidRDefault="002D73E1" w:rsidP="002D73E1">
      <w:pPr>
        <w:spacing w:after="0"/>
        <w:rPr>
          <w:rFonts w:ascii="Trebuchet MS" w:hAnsi="Trebuchet MS"/>
          <w:color w:val="000000" w:themeColor="text1"/>
        </w:rPr>
      </w:pPr>
      <w:proofErr w:type="spellStart"/>
      <w:r w:rsidRPr="00173D9A">
        <w:rPr>
          <w:rFonts w:ascii="Trebuchet MS" w:hAnsi="Trebuchet MS" w:cs="Arial"/>
          <w:color w:val="000000" w:themeColor="text1"/>
          <w:shd w:val="clear" w:color="auto" w:fill="FFFFFF"/>
        </w:rPr>
        <w:t>Beke</w:t>
      </w:r>
      <w:proofErr w:type="spellEnd"/>
      <w:r w:rsidRPr="00173D9A">
        <w:rPr>
          <w:rFonts w:ascii="Trebuchet MS" w:hAnsi="Trebuchet MS" w:cs="Arial"/>
          <w:color w:val="000000" w:themeColor="text1"/>
          <w:shd w:val="clear" w:color="auto" w:fill="FFFFFF"/>
        </w:rPr>
        <w:t xml:space="preserve"> Robert                                                                     </w:t>
      </w:r>
      <w:r>
        <w:rPr>
          <w:rFonts w:ascii="Trebuchet MS" w:hAnsi="Trebuchet MS" w:cs="Arial"/>
          <w:color w:val="000000" w:themeColor="text1"/>
          <w:shd w:val="clear" w:color="auto" w:fill="FFFFFF"/>
        </w:rPr>
        <w:t xml:space="preserve">           </w:t>
      </w:r>
      <w:r w:rsidRPr="00173D9A">
        <w:rPr>
          <w:rFonts w:ascii="Trebuchet MS" w:hAnsi="Trebuchet MS" w:cs="Arial"/>
          <w:color w:val="000000" w:themeColor="text1"/>
          <w:shd w:val="clear" w:color="auto" w:fill="FFFFFF"/>
        </w:rPr>
        <w:t xml:space="preserve">   Retkovszky Melinda</w:t>
      </w:r>
    </w:p>
    <w:p w:rsidR="002D73E1" w:rsidRPr="00173D9A" w:rsidRDefault="002D73E1" w:rsidP="002D73E1">
      <w:pPr>
        <w:rPr>
          <w:rFonts w:ascii="Trebuchet MS" w:hAnsi="Trebuchet MS"/>
          <w:color w:val="000000" w:themeColor="text1"/>
        </w:rPr>
      </w:pPr>
    </w:p>
    <w:p w:rsidR="003D7D12" w:rsidRDefault="003D7D12"/>
    <w:sectPr w:rsidR="003D7D12">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4368" w:rsidRDefault="00916C23">
      <w:pPr>
        <w:spacing w:after="0" w:line="240" w:lineRule="auto"/>
      </w:pPr>
      <w:r>
        <w:separator/>
      </w:r>
    </w:p>
  </w:endnote>
  <w:endnote w:type="continuationSeparator" w:id="0">
    <w:p w:rsidR="00684368" w:rsidRDefault="00916C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4368" w:rsidRDefault="00916C23">
      <w:pPr>
        <w:spacing w:after="0" w:line="240" w:lineRule="auto"/>
      </w:pPr>
      <w:r>
        <w:separator/>
      </w:r>
    </w:p>
  </w:footnote>
  <w:footnote w:type="continuationSeparator" w:id="0">
    <w:p w:rsidR="00684368" w:rsidRDefault="00916C2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20C99" w:rsidRPr="0053579F" w:rsidRDefault="002D73E1" w:rsidP="00520C99">
    <w:pPr>
      <w:tabs>
        <w:tab w:val="center" w:pos="4680"/>
        <w:tab w:val="right" w:pos="9360"/>
      </w:tabs>
      <w:spacing w:after="0" w:line="240" w:lineRule="auto"/>
      <w:jc w:val="center"/>
      <w:rPr>
        <w:rFonts w:ascii="Trebuchet MS" w:eastAsia="Times New Roman" w:hAnsi="Trebuchet MS" w:cs="Times New Roman"/>
        <w:b/>
        <w:bCs/>
        <w:sz w:val="28"/>
        <w:szCs w:val="28"/>
      </w:rPr>
    </w:pPr>
    <w:bookmarkStart w:id="3" w:name="_Hlk92889004"/>
    <w:bookmarkStart w:id="4" w:name="_Hlk92889005"/>
    <w:bookmarkStart w:id="5" w:name="_Hlk92889169"/>
    <w:bookmarkStart w:id="6" w:name="_Hlk92889170"/>
    <w:bookmarkStart w:id="7" w:name="_Hlk92889171"/>
    <w:bookmarkStart w:id="8" w:name="_Hlk92889172"/>
    <w:bookmarkStart w:id="9" w:name="_Hlk92889173"/>
    <w:bookmarkStart w:id="10" w:name="_Hlk92889174"/>
    <w:r w:rsidRPr="0053579F">
      <w:rPr>
        <w:rFonts w:ascii="Trebuchet MS" w:eastAsia="Times New Roman" w:hAnsi="Trebuchet MS" w:cs="Times New Roman"/>
        <w:b/>
        <w:bCs/>
        <w:noProof/>
        <w:sz w:val="16"/>
        <w:szCs w:val="16"/>
      </w:rPr>
      <w:drawing>
        <wp:anchor distT="0" distB="0" distL="114300" distR="114300" simplePos="0" relativeHeight="251659264" behindDoc="0" locked="0" layoutInCell="1" allowOverlap="1" wp14:anchorId="7DDCA62D" wp14:editId="14E0086F">
          <wp:simplePos x="0" y="0"/>
          <wp:positionH relativeFrom="column">
            <wp:posOffset>-503555</wp:posOffset>
          </wp:positionH>
          <wp:positionV relativeFrom="paragraph">
            <wp:posOffset>-86360</wp:posOffset>
          </wp:positionV>
          <wp:extent cx="929005" cy="1159510"/>
          <wp:effectExtent l="0" t="0" r="4445" b="2540"/>
          <wp:wrapThrough wrapText="bothSides">
            <wp:wrapPolygon edited="0">
              <wp:start x="0" y="0"/>
              <wp:lineTo x="0" y="21292"/>
              <wp:lineTo x="21260" y="21292"/>
              <wp:lineTo x="21260" y="0"/>
              <wp:lineTo x="0" y="0"/>
            </wp:wrapPolygon>
          </wp:wrapThrough>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9005" cy="1159510"/>
                  </a:xfrm>
                  <a:prstGeom prst="rect">
                    <a:avLst/>
                  </a:prstGeom>
                  <a:noFill/>
                </pic:spPr>
              </pic:pic>
            </a:graphicData>
          </a:graphic>
          <wp14:sizeRelH relativeFrom="page">
            <wp14:pctWidth>0</wp14:pctWidth>
          </wp14:sizeRelH>
          <wp14:sizeRelV relativeFrom="page">
            <wp14:pctHeight>0</wp14:pctHeight>
          </wp14:sizeRelV>
        </wp:anchor>
      </w:drawing>
    </w:r>
    <w:r w:rsidRPr="0053579F">
      <w:rPr>
        <w:rFonts w:ascii="Trebuchet MS" w:eastAsia="Times New Roman" w:hAnsi="Trebuchet MS" w:cs="Times New Roman"/>
        <w:b/>
        <w:bCs/>
        <w:sz w:val="28"/>
        <w:szCs w:val="28"/>
      </w:rPr>
      <w:t xml:space="preserve">        PRIMĂRIA COMUNEI MACEA</w:t>
    </w:r>
  </w:p>
  <w:p w:rsidR="00520C99" w:rsidRPr="0053579F" w:rsidRDefault="00AA217A" w:rsidP="00520C99">
    <w:pPr>
      <w:tabs>
        <w:tab w:val="center" w:pos="4680"/>
        <w:tab w:val="right" w:pos="9360"/>
      </w:tabs>
      <w:spacing w:after="0" w:line="240" w:lineRule="auto"/>
      <w:ind w:hanging="426"/>
      <w:rPr>
        <w:rFonts w:ascii="Trebuchet MS" w:eastAsia="Times New Roman" w:hAnsi="Trebuchet MS" w:cs="Times New Roman"/>
        <w:b/>
        <w:bCs/>
        <w:sz w:val="16"/>
        <w:szCs w:val="16"/>
      </w:rPr>
    </w:pPr>
  </w:p>
  <w:p w:rsidR="00520C99" w:rsidRPr="0053579F" w:rsidRDefault="002D73E1" w:rsidP="00520C99">
    <w:pPr>
      <w:tabs>
        <w:tab w:val="center" w:pos="4680"/>
        <w:tab w:val="right" w:pos="9360"/>
      </w:tabs>
      <w:spacing w:after="0" w:line="240" w:lineRule="auto"/>
      <w:ind w:hanging="426"/>
      <w:rPr>
        <w:rFonts w:ascii="Trebuchet MS" w:eastAsia="Times New Roman" w:hAnsi="Trebuchet MS" w:cs="Times New Roman"/>
        <w:b/>
        <w:bCs/>
        <w:sz w:val="16"/>
        <w:szCs w:val="16"/>
      </w:rPr>
    </w:pPr>
    <w:r w:rsidRPr="0053579F">
      <w:rPr>
        <w:rFonts w:ascii="Trebuchet MS" w:eastAsia="Times New Roman" w:hAnsi="Trebuchet MS" w:cs="Times New Roman"/>
        <w:b/>
        <w:bCs/>
        <w:sz w:val="16"/>
        <w:szCs w:val="16"/>
      </w:rPr>
      <w:t xml:space="preserve">ROMÂNIA, JUDEŢUL ARAD </w:t>
    </w:r>
  </w:p>
  <w:p w:rsidR="00520C99" w:rsidRPr="0053579F" w:rsidRDefault="002D73E1" w:rsidP="00520C99">
    <w:pPr>
      <w:tabs>
        <w:tab w:val="center" w:pos="4680"/>
        <w:tab w:val="right" w:pos="9360"/>
      </w:tabs>
      <w:spacing w:after="0" w:line="240" w:lineRule="auto"/>
      <w:ind w:left="-142" w:hanging="425"/>
      <w:rPr>
        <w:rFonts w:ascii="Trebuchet MS" w:eastAsia="Times New Roman" w:hAnsi="Trebuchet MS" w:cs="Times New Roman"/>
        <w:b/>
        <w:bCs/>
        <w:sz w:val="16"/>
        <w:szCs w:val="16"/>
      </w:rPr>
    </w:pPr>
    <w:r w:rsidRPr="0053579F">
      <w:rPr>
        <w:rFonts w:ascii="Trebuchet MS" w:eastAsia="Times New Roman" w:hAnsi="Trebuchet MS" w:cs="Times New Roman"/>
        <w:b/>
        <w:bCs/>
        <w:sz w:val="16"/>
        <w:szCs w:val="16"/>
      </w:rPr>
      <w:t>COMUNA MACEA</w:t>
    </w:r>
    <w:proofErr w:type="gramStart"/>
    <w:r w:rsidRPr="0053579F">
      <w:rPr>
        <w:rFonts w:ascii="Trebuchet MS" w:eastAsia="Times New Roman" w:hAnsi="Trebuchet MS" w:cs="Times New Roman"/>
        <w:b/>
        <w:bCs/>
        <w:sz w:val="16"/>
        <w:szCs w:val="16"/>
      </w:rPr>
      <w:t xml:space="preserve">,  </w:t>
    </w:r>
    <w:proofErr w:type="spellStart"/>
    <w:r w:rsidRPr="0053579F">
      <w:rPr>
        <w:rFonts w:ascii="Trebuchet MS" w:eastAsia="Times New Roman" w:hAnsi="Trebuchet MS" w:cs="Times New Roman"/>
        <w:b/>
        <w:bCs/>
        <w:sz w:val="16"/>
        <w:szCs w:val="16"/>
      </w:rPr>
      <w:t>nr</w:t>
    </w:r>
    <w:proofErr w:type="spellEnd"/>
    <w:proofErr w:type="gramEnd"/>
    <w:r w:rsidRPr="0053579F">
      <w:rPr>
        <w:rFonts w:ascii="Trebuchet MS" w:eastAsia="Times New Roman" w:hAnsi="Trebuchet MS" w:cs="Times New Roman"/>
        <w:b/>
        <w:bCs/>
        <w:sz w:val="16"/>
        <w:szCs w:val="16"/>
      </w:rPr>
      <w:t xml:space="preserve">. 262, cod </w:t>
    </w:r>
    <w:proofErr w:type="spellStart"/>
    <w:r w:rsidRPr="0053579F">
      <w:rPr>
        <w:rFonts w:ascii="Trebuchet MS" w:eastAsia="Times New Roman" w:hAnsi="Trebuchet MS" w:cs="Times New Roman"/>
        <w:b/>
        <w:bCs/>
        <w:sz w:val="16"/>
        <w:szCs w:val="16"/>
      </w:rPr>
      <w:t>poștal</w:t>
    </w:r>
    <w:proofErr w:type="spellEnd"/>
    <w:r w:rsidRPr="0053579F">
      <w:rPr>
        <w:rFonts w:ascii="Trebuchet MS" w:eastAsia="Times New Roman" w:hAnsi="Trebuchet MS" w:cs="Times New Roman"/>
        <w:b/>
        <w:bCs/>
        <w:sz w:val="16"/>
        <w:szCs w:val="16"/>
      </w:rPr>
      <w:t xml:space="preserve"> 317210</w:t>
    </w:r>
  </w:p>
  <w:p w:rsidR="00520C99" w:rsidRPr="0053579F" w:rsidRDefault="002D73E1" w:rsidP="00520C99">
    <w:pPr>
      <w:tabs>
        <w:tab w:val="center" w:pos="4680"/>
        <w:tab w:val="right" w:pos="9360"/>
      </w:tabs>
      <w:spacing w:after="0" w:line="240" w:lineRule="auto"/>
      <w:ind w:left="-142" w:hanging="425"/>
      <w:rPr>
        <w:rFonts w:ascii="Trebuchet MS" w:eastAsia="Times New Roman" w:hAnsi="Trebuchet MS" w:cs="Times New Roman"/>
        <w:b/>
        <w:bCs/>
        <w:sz w:val="16"/>
        <w:szCs w:val="16"/>
      </w:rPr>
    </w:pPr>
    <w:r w:rsidRPr="0053579F">
      <w:rPr>
        <w:rFonts w:ascii="Trebuchet MS" w:eastAsia="Times New Roman" w:hAnsi="Trebuchet MS" w:cs="Times New Roman"/>
        <w:b/>
        <w:bCs/>
        <w:sz w:val="16"/>
        <w:szCs w:val="16"/>
      </w:rPr>
      <w:t xml:space="preserve">CUI: 3519410, </w:t>
    </w:r>
  </w:p>
  <w:p w:rsidR="00520C99" w:rsidRPr="0053579F" w:rsidRDefault="002D73E1" w:rsidP="00520C99">
    <w:pPr>
      <w:tabs>
        <w:tab w:val="center" w:pos="4680"/>
        <w:tab w:val="right" w:pos="9360"/>
      </w:tabs>
      <w:spacing w:after="0" w:line="240" w:lineRule="auto"/>
      <w:ind w:left="-142" w:hanging="425"/>
      <w:rPr>
        <w:rFonts w:ascii="Trebuchet MS" w:eastAsia="Times New Roman" w:hAnsi="Trebuchet MS" w:cs="Times New Roman"/>
        <w:b/>
        <w:bCs/>
        <w:sz w:val="16"/>
        <w:szCs w:val="16"/>
      </w:rPr>
    </w:pPr>
    <w:proofErr w:type="spellStart"/>
    <w:r w:rsidRPr="0053579F">
      <w:rPr>
        <w:rFonts w:ascii="Trebuchet MS" w:eastAsia="Times New Roman" w:hAnsi="Trebuchet MS" w:cs="Times New Roman"/>
        <w:b/>
        <w:bCs/>
        <w:sz w:val="16"/>
        <w:szCs w:val="16"/>
      </w:rPr>
      <w:t>Telefon</w:t>
    </w:r>
    <w:proofErr w:type="spellEnd"/>
    <w:r w:rsidRPr="0053579F">
      <w:rPr>
        <w:rFonts w:ascii="Trebuchet MS" w:eastAsia="Times New Roman" w:hAnsi="Trebuchet MS" w:cs="Times New Roman"/>
        <w:b/>
        <w:bCs/>
        <w:sz w:val="16"/>
        <w:szCs w:val="16"/>
      </w:rPr>
      <w:t xml:space="preserve">: 0257 536101; Fax: 0257 536045, </w:t>
    </w:r>
  </w:p>
  <w:p w:rsidR="00520C99" w:rsidRPr="0053579F" w:rsidRDefault="002D73E1" w:rsidP="00520C99">
    <w:pPr>
      <w:tabs>
        <w:tab w:val="center" w:pos="4680"/>
        <w:tab w:val="right" w:pos="9360"/>
      </w:tabs>
      <w:spacing w:after="0" w:line="240" w:lineRule="auto"/>
      <w:ind w:left="-142" w:hanging="425"/>
      <w:rPr>
        <w:rFonts w:ascii="Trebuchet MS" w:eastAsia="Times New Roman" w:hAnsi="Trebuchet MS" w:cs="Times New Roman"/>
        <w:b/>
        <w:bCs/>
        <w:sz w:val="16"/>
        <w:szCs w:val="16"/>
      </w:rPr>
    </w:pPr>
    <w:r w:rsidRPr="0053579F">
      <w:rPr>
        <w:rFonts w:ascii="Trebuchet MS" w:eastAsia="Times New Roman" w:hAnsi="Trebuchet MS" w:cs="Times New Roman"/>
        <w:b/>
        <w:bCs/>
        <w:sz w:val="16"/>
        <w:szCs w:val="16"/>
      </w:rPr>
      <w:t xml:space="preserve">E-mail: </w:t>
    </w:r>
    <w:hyperlink r:id="rId2" w:history="1">
      <w:r w:rsidRPr="0053579F">
        <w:rPr>
          <w:rFonts w:ascii="Trebuchet MS" w:eastAsia="Times New Roman" w:hAnsi="Trebuchet MS" w:cs="Times New Roman"/>
          <w:b/>
          <w:bCs/>
          <w:color w:val="0563C1" w:themeColor="hyperlink"/>
          <w:sz w:val="16"/>
          <w:szCs w:val="16"/>
          <w:u w:val="single"/>
        </w:rPr>
        <w:t>primaria@macea.ro</w:t>
      </w:r>
    </w:hyperlink>
    <w:r w:rsidRPr="0053579F">
      <w:rPr>
        <w:rFonts w:ascii="Trebuchet MS" w:eastAsia="Times New Roman" w:hAnsi="Trebuchet MS" w:cs="Times New Roman"/>
        <w:b/>
        <w:bCs/>
        <w:sz w:val="16"/>
        <w:szCs w:val="16"/>
      </w:rPr>
      <w:t>,</w:t>
    </w:r>
  </w:p>
  <w:p w:rsidR="00520C99" w:rsidRPr="0053579F" w:rsidRDefault="002D73E1" w:rsidP="00520C99">
    <w:pPr>
      <w:tabs>
        <w:tab w:val="center" w:pos="4680"/>
        <w:tab w:val="right" w:pos="9360"/>
      </w:tabs>
      <w:spacing w:after="0" w:line="240" w:lineRule="auto"/>
      <w:ind w:left="-142" w:hanging="425"/>
      <w:rPr>
        <w:rFonts w:ascii="Times New Roman" w:eastAsia="Times New Roman" w:hAnsi="Times New Roman" w:cs="Times New Roman"/>
        <w:b/>
        <w:bCs/>
        <w:sz w:val="16"/>
        <w:szCs w:val="16"/>
      </w:rPr>
    </w:pPr>
    <w:r w:rsidRPr="0053579F">
      <w:rPr>
        <w:rFonts w:ascii="Trebuchet MS" w:eastAsia="Times New Roman" w:hAnsi="Trebuchet MS" w:cs="Times New Roman"/>
        <w:b/>
        <w:bCs/>
        <w:sz w:val="16"/>
        <w:szCs w:val="16"/>
      </w:rPr>
      <w:t xml:space="preserve">Site: </w:t>
    </w:r>
    <w:hyperlink r:id="rId3" w:history="1">
      <w:r w:rsidRPr="0053579F">
        <w:rPr>
          <w:rFonts w:ascii="Trebuchet MS" w:eastAsia="Times New Roman" w:hAnsi="Trebuchet MS" w:cs="Times New Roman"/>
          <w:b/>
          <w:bCs/>
          <w:color w:val="0563C1" w:themeColor="hyperlink"/>
          <w:sz w:val="16"/>
          <w:szCs w:val="16"/>
          <w:u w:val="single"/>
        </w:rPr>
        <w:t>www.macea.ro</w:t>
      </w:r>
    </w:hyperlink>
    <w:bookmarkEnd w:id="3"/>
    <w:bookmarkEnd w:id="4"/>
    <w:bookmarkEnd w:id="5"/>
    <w:bookmarkEnd w:id="6"/>
    <w:bookmarkEnd w:id="7"/>
    <w:bookmarkEnd w:id="8"/>
    <w:bookmarkEnd w:id="9"/>
    <w:bookmarkEnd w:id="10"/>
  </w:p>
  <w:p w:rsidR="00520C99" w:rsidRDefault="00AA217A" w:rsidP="00520C99"/>
  <w:p w:rsidR="00520C99" w:rsidRDefault="00AA217A">
    <w:pPr>
      <w:pStyle w:val="Ante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4195009"/>
    <w:multiLevelType w:val="hybridMultilevel"/>
    <w:tmpl w:val="9B0EF2EC"/>
    <w:lvl w:ilvl="0" w:tplc="CF76951E">
      <w:start w:val="1"/>
      <w:numFmt w:val="lowerLetter"/>
      <w:lvlText w:val="%1)"/>
      <w:lvlJc w:val="left"/>
      <w:pPr>
        <w:ind w:left="520"/>
      </w:pPr>
      <w:rPr>
        <w:rFonts w:ascii="Century Gothic" w:eastAsia="Calibri" w:hAnsi="Century Gothic" w:cs="Calibri" w:hint="default"/>
        <w:b/>
        <w:bCs/>
        <w:i w:val="0"/>
        <w:strike w:val="0"/>
        <w:dstrike w:val="0"/>
        <w:color w:val="8F0000"/>
        <w:sz w:val="22"/>
        <w:szCs w:val="22"/>
        <w:u w:val="none" w:color="000000"/>
        <w:bdr w:val="none" w:sz="0" w:space="0" w:color="auto"/>
        <w:shd w:val="clear" w:color="auto" w:fill="auto"/>
        <w:vertAlign w:val="baseline"/>
      </w:rPr>
    </w:lvl>
    <w:lvl w:ilvl="1" w:tplc="10783E78">
      <w:start w:val="1"/>
      <w:numFmt w:val="lowerLetter"/>
      <w:lvlText w:val="%2"/>
      <w:lvlJc w:val="left"/>
      <w:pPr>
        <w:ind w:left="130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2" w:tplc="DEEEED2C">
      <w:start w:val="1"/>
      <w:numFmt w:val="lowerRoman"/>
      <w:lvlText w:val="%3"/>
      <w:lvlJc w:val="left"/>
      <w:pPr>
        <w:ind w:left="202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3" w:tplc="624C5994">
      <w:start w:val="1"/>
      <w:numFmt w:val="decimal"/>
      <w:lvlText w:val="%4"/>
      <w:lvlJc w:val="left"/>
      <w:pPr>
        <w:ind w:left="274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4" w:tplc="0C6CDAF2">
      <w:start w:val="1"/>
      <w:numFmt w:val="lowerLetter"/>
      <w:lvlText w:val="%5"/>
      <w:lvlJc w:val="left"/>
      <w:pPr>
        <w:ind w:left="346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5" w:tplc="29F855D4">
      <w:start w:val="1"/>
      <w:numFmt w:val="lowerRoman"/>
      <w:lvlText w:val="%6"/>
      <w:lvlJc w:val="left"/>
      <w:pPr>
        <w:ind w:left="418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6" w:tplc="0B76294C">
      <w:start w:val="1"/>
      <w:numFmt w:val="decimal"/>
      <w:lvlText w:val="%7"/>
      <w:lvlJc w:val="left"/>
      <w:pPr>
        <w:ind w:left="490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7" w:tplc="D6ACFFC0">
      <w:start w:val="1"/>
      <w:numFmt w:val="lowerLetter"/>
      <w:lvlText w:val="%8"/>
      <w:lvlJc w:val="left"/>
      <w:pPr>
        <w:ind w:left="562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8" w:tplc="0E24CDCC">
      <w:start w:val="1"/>
      <w:numFmt w:val="lowerRoman"/>
      <w:lvlText w:val="%9"/>
      <w:lvlJc w:val="left"/>
      <w:pPr>
        <w:ind w:left="634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abstractNum>
  <w:abstractNum w:abstractNumId="1" w15:restartNumberingAfterBreak="0">
    <w:nsid w:val="3F672176"/>
    <w:multiLevelType w:val="multilevel"/>
    <w:tmpl w:val="DD9057FC"/>
    <w:lvl w:ilvl="0">
      <w:start w:val="6"/>
      <w:numFmt w:val="decimal"/>
      <w:lvlText w:val="%1"/>
      <w:lvlJc w:val="left"/>
      <w:pPr>
        <w:ind w:left="360"/>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1">
      <w:start w:val="4"/>
      <w:numFmt w:val="decimal"/>
      <w:lvlRestart w:val="0"/>
      <w:lvlText w:val="%1.%2."/>
      <w:lvlJc w:val="left"/>
      <w:pPr>
        <w:ind w:left="217"/>
      </w:pPr>
      <w:rPr>
        <w:rFonts w:ascii="Century Gothic" w:eastAsia="Calibri" w:hAnsi="Century Gothic" w:cs="Calibri" w:hint="default"/>
        <w:b/>
        <w:bCs/>
        <w:i w:val="0"/>
        <w:strike w:val="0"/>
        <w:dstrike w:val="0"/>
        <w:color w:val="8F0000"/>
        <w:sz w:val="22"/>
        <w:szCs w:val="22"/>
        <w:u w:val="none" w:color="000000"/>
        <w:bdr w:val="none" w:sz="0" w:space="0" w:color="auto"/>
        <w:shd w:val="clear" w:color="auto" w:fill="auto"/>
        <w:vertAlign w:val="baseline"/>
      </w:rPr>
    </w:lvl>
    <w:lvl w:ilvl="2">
      <w:start w:val="1"/>
      <w:numFmt w:val="lowerRoman"/>
      <w:lvlText w:val="%3"/>
      <w:lvlJc w:val="left"/>
      <w:pPr>
        <w:ind w:left="130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3">
      <w:start w:val="1"/>
      <w:numFmt w:val="decimal"/>
      <w:lvlText w:val="%4"/>
      <w:lvlJc w:val="left"/>
      <w:pPr>
        <w:ind w:left="202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4">
      <w:start w:val="1"/>
      <w:numFmt w:val="lowerLetter"/>
      <w:lvlText w:val="%5"/>
      <w:lvlJc w:val="left"/>
      <w:pPr>
        <w:ind w:left="274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5">
      <w:start w:val="1"/>
      <w:numFmt w:val="lowerRoman"/>
      <w:lvlText w:val="%6"/>
      <w:lvlJc w:val="left"/>
      <w:pPr>
        <w:ind w:left="346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6">
      <w:start w:val="1"/>
      <w:numFmt w:val="decimal"/>
      <w:lvlText w:val="%7"/>
      <w:lvlJc w:val="left"/>
      <w:pPr>
        <w:ind w:left="418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7">
      <w:start w:val="1"/>
      <w:numFmt w:val="lowerLetter"/>
      <w:lvlText w:val="%8"/>
      <w:lvlJc w:val="left"/>
      <w:pPr>
        <w:ind w:left="490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8">
      <w:start w:val="1"/>
      <w:numFmt w:val="lowerRoman"/>
      <w:lvlText w:val="%9"/>
      <w:lvlJc w:val="left"/>
      <w:pPr>
        <w:ind w:left="562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abstractNum>
  <w:abstractNum w:abstractNumId="2" w15:restartNumberingAfterBreak="0">
    <w:nsid w:val="63882797"/>
    <w:multiLevelType w:val="multilevel"/>
    <w:tmpl w:val="C9A8AC1E"/>
    <w:lvl w:ilvl="0">
      <w:start w:val="6"/>
      <w:numFmt w:val="decimal"/>
      <w:lvlText w:val="%1"/>
      <w:lvlJc w:val="left"/>
      <w:pPr>
        <w:ind w:left="360"/>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1">
      <w:start w:val="1"/>
      <w:numFmt w:val="decimal"/>
      <w:lvlRestart w:val="0"/>
      <w:lvlText w:val="%1.%2."/>
      <w:lvlJc w:val="left"/>
      <w:pPr>
        <w:ind w:left="217"/>
      </w:pPr>
      <w:rPr>
        <w:rFonts w:ascii="Century Gothic" w:eastAsia="Calibri" w:hAnsi="Century Gothic" w:cs="Calibri" w:hint="default"/>
        <w:b/>
        <w:bCs/>
        <w:i w:val="0"/>
        <w:strike w:val="0"/>
        <w:dstrike w:val="0"/>
        <w:color w:val="8F0000"/>
        <w:sz w:val="22"/>
        <w:szCs w:val="22"/>
        <w:u w:val="none" w:color="000000"/>
        <w:bdr w:val="none" w:sz="0" w:space="0" w:color="auto"/>
        <w:shd w:val="clear" w:color="auto" w:fill="auto"/>
        <w:vertAlign w:val="baseline"/>
      </w:rPr>
    </w:lvl>
    <w:lvl w:ilvl="2">
      <w:start w:val="1"/>
      <w:numFmt w:val="lowerRoman"/>
      <w:lvlText w:val="%3"/>
      <w:lvlJc w:val="left"/>
      <w:pPr>
        <w:ind w:left="130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3">
      <w:start w:val="1"/>
      <w:numFmt w:val="decimal"/>
      <w:lvlText w:val="%4"/>
      <w:lvlJc w:val="left"/>
      <w:pPr>
        <w:ind w:left="202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4">
      <w:start w:val="1"/>
      <w:numFmt w:val="lowerLetter"/>
      <w:lvlText w:val="%5"/>
      <w:lvlJc w:val="left"/>
      <w:pPr>
        <w:ind w:left="274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5">
      <w:start w:val="1"/>
      <w:numFmt w:val="lowerRoman"/>
      <w:lvlText w:val="%6"/>
      <w:lvlJc w:val="left"/>
      <w:pPr>
        <w:ind w:left="346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6">
      <w:start w:val="1"/>
      <w:numFmt w:val="decimal"/>
      <w:lvlText w:val="%7"/>
      <w:lvlJc w:val="left"/>
      <w:pPr>
        <w:ind w:left="418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7">
      <w:start w:val="1"/>
      <w:numFmt w:val="lowerLetter"/>
      <w:lvlText w:val="%8"/>
      <w:lvlJc w:val="left"/>
      <w:pPr>
        <w:ind w:left="490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lvl w:ilvl="8">
      <w:start w:val="1"/>
      <w:numFmt w:val="lowerRoman"/>
      <w:lvlText w:val="%9"/>
      <w:lvlJc w:val="left"/>
      <w:pPr>
        <w:ind w:left="5622"/>
      </w:pPr>
      <w:rPr>
        <w:rFonts w:ascii="Calibri" w:eastAsia="Calibri" w:hAnsi="Calibri" w:cs="Calibri"/>
        <w:b/>
        <w:bCs/>
        <w:i w:val="0"/>
        <w:strike w:val="0"/>
        <w:dstrike w:val="0"/>
        <w:color w:val="8F0000"/>
        <w:sz w:val="21"/>
        <w:szCs w:val="21"/>
        <w:u w:val="none" w:color="000000"/>
        <w:bdr w:val="none" w:sz="0" w:space="0" w:color="auto"/>
        <w:shd w:val="clear" w:color="auto" w:fill="auto"/>
        <w:vertAlign w:val="baseline"/>
      </w:rPr>
    </w:lvl>
  </w:abstractNum>
  <w:abstractNum w:abstractNumId="3" w15:restartNumberingAfterBreak="0">
    <w:nsid w:val="74BF1736"/>
    <w:multiLevelType w:val="hybridMultilevel"/>
    <w:tmpl w:val="7D56CB32"/>
    <w:lvl w:ilvl="0" w:tplc="851261D2">
      <w:start w:val="1"/>
      <w:numFmt w:val="bullet"/>
      <w:lvlText w:val="-"/>
      <w:lvlJc w:val="left"/>
      <w:pPr>
        <w:ind w:left="1647" w:hanging="360"/>
      </w:pPr>
      <w:rPr>
        <w:rFonts w:ascii="Calibri" w:eastAsia="Calibri" w:hAnsi="Calibri" w:cs="Calibri" w:hint="default"/>
      </w:rPr>
    </w:lvl>
    <w:lvl w:ilvl="1" w:tplc="04180003" w:tentative="1">
      <w:start w:val="1"/>
      <w:numFmt w:val="bullet"/>
      <w:lvlText w:val="o"/>
      <w:lvlJc w:val="left"/>
      <w:pPr>
        <w:ind w:left="2367" w:hanging="360"/>
      </w:pPr>
      <w:rPr>
        <w:rFonts w:ascii="Courier New" w:hAnsi="Courier New" w:cs="Courier New" w:hint="default"/>
      </w:rPr>
    </w:lvl>
    <w:lvl w:ilvl="2" w:tplc="04180005" w:tentative="1">
      <w:start w:val="1"/>
      <w:numFmt w:val="bullet"/>
      <w:lvlText w:val=""/>
      <w:lvlJc w:val="left"/>
      <w:pPr>
        <w:ind w:left="3087" w:hanging="360"/>
      </w:pPr>
      <w:rPr>
        <w:rFonts w:ascii="Wingdings" w:hAnsi="Wingdings" w:hint="default"/>
      </w:rPr>
    </w:lvl>
    <w:lvl w:ilvl="3" w:tplc="04180001" w:tentative="1">
      <w:start w:val="1"/>
      <w:numFmt w:val="bullet"/>
      <w:lvlText w:val=""/>
      <w:lvlJc w:val="left"/>
      <w:pPr>
        <w:ind w:left="3807" w:hanging="360"/>
      </w:pPr>
      <w:rPr>
        <w:rFonts w:ascii="Symbol" w:hAnsi="Symbol" w:hint="default"/>
      </w:rPr>
    </w:lvl>
    <w:lvl w:ilvl="4" w:tplc="04180003" w:tentative="1">
      <w:start w:val="1"/>
      <w:numFmt w:val="bullet"/>
      <w:lvlText w:val="o"/>
      <w:lvlJc w:val="left"/>
      <w:pPr>
        <w:ind w:left="4527" w:hanging="360"/>
      </w:pPr>
      <w:rPr>
        <w:rFonts w:ascii="Courier New" w:hAnsi="Courier New" w:cs="Courier New" w:hint="default"/>
      </w:rPr>
    </w:lvl>
    <w:lvl w:ilvl="5" w:tplc="04180005" w:tentative="1">
      <w:start w:val="1"/>
      <w:numFmt w:val="bullet"/>
      <w:lvlText w:val=""/>
      <w:lvlJc w:val="left"/>
      <w:pPr>
        <w:ind w:left="5247" w:hanging="360"/>
      </w:pPr>
      <w:rPr>
        <w:rFonts w:ascii="Wingdings" w:hAnsi="Wingdings" w:hint="default"/>
      </w:rPr>
    </w:lvl>
    <w:lvl w:ilvl="6" w:tplc="04180001" w:tentative="1">
      <w:start w:val="1"/>
      <w:numFmt w:val="bullet"/>
      <w:lvlText w:val=""/>
      <w:lvlJc w:val="left"/>
      <w:pPr>
        <w:ind w:left="5967" w:hanging="360"/>
      </w:pPr>
      <w:rPr>
        <w:rFonts w:ascii="Symbol" w:hAnsi="Symbol" w:hint="default"/>
      </w:rPr>
    </w:lvl>
    <w:lvl w:ilvl="7" w:tplc="04180003" w:tentative="1">
      <w:start w:val="1"/>
      <w:numFmt w:val="bullet"/>
      <w:lvlText w:val="o"/>
      <w:lvlJc w:val="left"/>
      <w:pPr>
        <w:ind w:left="6687" w:hanging="360"/>
      </w:pPr>
      <w:rPr>
        <w:rFonts w:ascii="Courier New" w:hAnsi="Courier New" w:cs="Courier New" w:hint="default"/>
      </w:rPr>
    </w:lvl>
    <w:lvl w:ilvl="8" w:tplc="04180005" w:tentative="1">
      <w:start w:val="1"/>
      <w:numFmt w:val="bullet"/>
      <w:lvlText w:val=""/>
      <w:lvlJc w:val="left"/>
      <w:pPr>
        <w:ind w:left="7407" w:hanging="360"/>
      </w:pPr>
      <w:rPr>
        <w:rFonts w:ascii="Wingdings" w:hAnsi="Wingdings" w:hint="default"/>
      </w:rPr>
    </w:lvl>
  </w:abstractNum>
  <w:abstractNum w:abstractNumId="4" w15:restartNumberingAfterBreak="0">
    <w:nsid w:val="7F8A13F0"/>
    <w:multiLevelType w:val="hybridMultilevel"/>
    <w:tmpl w:val="08CAB29E"/>
    <w:lvl w:ilvl="0" w:tplc="851261D2">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4"/>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1014"/>
    <w:rsid w:val="002D73E1"/>
    <w:rsid w:val="003D7D12"/>
    <w:rsid w:val="00684368"/>
    <w:rsid w:val="00916C23"/>
    <w:rsid w:val="00AA217A"/>
    <w:rsid w:val="00AF1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9BFA46-53F9-4E90-BCAB-BF1C6AF3D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73E1"/>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2D73E1"/>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2D73E1"/>
  </w:style>
  <w:style w:type="character" w:styleId="Robust">
    <w:name w:val="Strong"/>
    <w:basedOn w:val="Fontdeparagrafimplicit"/>
    <w:uiPriority w:val="22"/>
    <w:qFormat/>
    <w:rsid w:val="002D73E1"/>
    <w:rPr>
      <w:b/>
      <w:bCs/>
    </w:rPr>
  </w:style>
  <w:style w:type="paragraph" w:styleId="Frspaiere">
    <w:name w:val="No Spacing"/>
    <w:uiPriority w:val="1"/>
    <w:qFormat/>
    <w:rsid w:val="002D73E1"/>
    <w:pPr>
      <w:spacing w:after="0" w:line="240" w:lineRule="auto"/>
    </w:pPr>
  </w:style>
  <w:style w:type="paragraph" w:styleId="Listparagraf">
    <w:name w:val="List Paragraph"/>
    <w:aliases w:val="Forth level,Colorful List - Accent 11,Medium Grid 1 - Accent 21"/>
    <w:basedOn w:val="Normal"/>
    <w:link w:val="ListparagrafCaracter"/>
    <w:uiPriority w:val="1"/>
    <w:qFormat/>
    <w:rsid w:val="00AA217A"/>
    <w:pPr>
      <w:ind w:left="720"/>
      <w:contextualSpacing/>
    </w:pPr>
    <w:rPr>
      <w:rFonts w:eastAsiaTheme="minorEastAsia"/>
      <w:lang w:eastAsia="ja-JP"/>
    </w:rPr>
  </w:style>
  <w:style w:type="character" w:customStyle="1" w:styleId="ListparagrafCaracter">
    <w:name w:val="Listă paragraf Caracter"/>
    <w:aliases w:val="Forth level Caracter,Colorful List - Accent 11 Caracter,Medium Grid 1 - Accent 21 Caracter"/>
    <w:link w:val="Listparagraf"/>
    <w:uiPriority w:val="1"/>
    <w:locked/>
    <w:rsid w:val="00AA217A"/>
    <w:rPr>
      <w:rFonts w:eastAsiaTheme="minorEastAsia"/>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macea.ro" TargetMode="External"/><Relationship Id="rId2" Type="http://schemas.openxmlformats.org/officeDocument/2006/relationships/hyperlink" Target="mailto:primaria@macea.ro" TargetMode="External"/><Relationship Id="rId1" Type="http://schemas.openxmlformats.org/officeDocument/2006/relationships/image" Target="media/image2.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1137</Words>
  <Characters>6486</Characters>
  <Application>Microsoft Office Word</Application>
  <DocSecurity>0</DocSecurity>
  <Lines>54</Lines>
  <Paragraphs>15</Paragraphs>
  <ScaleCrop>false</ScaleCrop>
  <Company/>
  <LinksUpToDate>false</LinksUpToDate>
  <CharactersWithSpaces>7608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Primaria</dc:creator>
  <cp:keywords/>
  <dc:description/>
  <cp:lastModifiedBy>Primaria</cp:lastModifiedBy>
  <cp:revision>4</cp:revision>
  <dcterms:created xsi:type="dcterms:W3CDTF">2023-12-12T13:10:00Z</dcterms:created>
  <dcterms:modified xsi:type="dcterms:W3CDTF">2023-12-21T12:57:00Z</dcterms:modified>
</cp:coreProperties>
</file>