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6E0C9" w14:textId="58069C64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fr-FR"/>
        </w:rPr>
        <w:t>ROM</w:t>
      </w:r>
      <w:r w:rsidRPr="00B65582">
        <w:rPr>
          <w:b/>
          <w:lang w:val="ro-RO"/>
        </w:rPr>
        <w:t>ÂNIA</w:t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 w:rsidRPr="00D61145">
        <w:rPr>
          <w:b/>
          <w:lang w:val="ro-RO"/>
        </w:rPr>
        <w:t xml:space="preserve">Nr. </w:t>
      </w:r>
      <w:r w:rsidR="00D61145" w:rsidRPr="00D61145">
        <w:rPr>
          <w:b/>
          <w:lang w:val="ro-RO"/>
        </w:rPr>
        <w:t>1315</w:t>
      </w:r>
      <w:r w:rsidR="00D12C85" w:rsidRPr="00D61145">
        <w:rPr>
          <w:b/>
          <w:lang w:val="ro-RO"/>
        </w:rPr>
        <w:t>/</w:t>
      </w:r>
      <w:r w:rsidR="00F10EA5" w:rsidRPr="00D61145">
        <w:rPr>
          <w:b/>
          <w:lang w:val="ro-RO"/>
        </w:rPr>
        <w:t>28</w:t>
      </w:r>
      <w:r w:rsidR="00D12C85" w:rsidRPr="00D61145">
        <w:rPr>
          <w:b/>
          <w:lang w:val="ro-RO"/>
        </w:rPr>
        <w:t>.0</w:t>
      </w:r>
      <w:r w:rsidR="00F10EA5" w:rsidRPr="00D61145">
        <w:rPr>
          <w:b/>
          <w:lang w:val="ro-RO"/>
        </w:rPr>
        <w:t>3</w:t>
      </w:r>
      <w:r w:rsidR="00D12C85" w:rsidRPr="00D61145">
        <w:rPr>
          <w:b/>
          <w:lang w:val="ro-RO"/>
        </w:rPr>
        <w:t>.202</w:t>
      </w:r>
      <w:r w:rsidR="00A048D7" w:rsidRPr="00D61145">
        <w:rPr>
          <w:b/>
          <w:lang w:val="ro-RO"/>
        </w:rPr>
        <w:t>4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 xml:space="preserve">i economico-financiare,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48287A61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587A4F">
        <w:rPr>
          <w:b/>
          <w:sz w:val="28"/>
          <w:szCs w:val="28"/>
          <w:lang w:val="ro-RO"/>
        </w:rPr>
        <w:t>rectifica</w:t>
      </w:r>
      <w:r w:rsidR="00CD4FE7" w:rsidRPr="00CD4FE7">
        <w:rPr>
          <w:b/>
          <w:sz w:val="28"/>
          <w:szCs w:val="28"/>
          <w:lang w:val="ro-RO"/>
        </w:rPr>
        <w:t>rea Bugetului local de venituri și cheltuieli al comunei Ion Corvin pentru anul 202</w:t>
      </w:r>
      <w:r w:rsidR="00A048D7">
        <w:rPr>
          <w:b/>
          <w:sz w:val="28"/>
          <w:szCs w:val="28"/>
          <w:lang w:val="ro-RO"/>
        </w:rPr>
        <w:t>4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752E8C40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F10EA5">
        <w:rPr>
          <w:bCs/>
          <w:i w:val="0"/>
          <w:sz w:val="24"/>
        </w:rPr>
        <w:t>Comisia întrunită în şedinţă</w:t>
      </w:r>
      <w:r w:rsidR="001C1323" w:rsidRPr="00F10EA5">
        <w:rPr>
          <w:bCs/>
          <w:i w:val="0"/>
          <w:sz w:val="24"/>
        </w:rPr>
        <w:t xml:space="preserve"> în data de </w:t>
      </w:r>
      <w:r w:rsidR="00F10EA5" w:rsidRPr="00F10EA5">
        <w:rPr>
          <w:bCs/>
          <w:i w:val="0"/>
          <w:sz w:val="24"/>
        </w:rPr>
        <w:t>28</w:t>
      </w:r>
      <w:r w:rsidR="00D12C85" w:rsidRPr="00F10EA5">
        <w:rPr>
          <w:bCs/>
          <w:i w:val="0"/>
          <w:sz w:val="24"/>
        </w:rPr>
        <w:t>.0</w:t>
      </w:r>
      <w:r w:rsidR="00F10EA5" w:rsidRPr="00F10EA5">
        <w:rPr>
          <w:bCs/>
          <w:i w:val="0"/>
          <w:sz w:val="24"/>
        </w:rPr>
        <w:t>3</w:t>
      </w:r>
      <w:r w:rsidR="00D12C85" w:rsidRPr="00F10EA5">
        <w:rPr>
          <w:bCs/>
          <w:i w:val="0"/>
          <w:sz w:val="24"/>
        </w:rPr>
        <w:t>.202</w:t>
      </w:r>
      <w:r w:rsidR="00A048D7" w:rsidRPr="00F10EA5">
        <w:rPr>
          <w:bCs/>
          <w:i w:val="0"/>
          <w:sz w:val="24"/>
        </w:rPr>
        <w:t>4</w:t>
      </w:r>
      <w:r w:rsidRPr="00F10EA5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738A55E7" w:rsidR="00CD4FE7" w:rsidRPr="00F10EA5" w:rsidRDefault="00CD4FE7" w:rsidP="00ED465E">
      <w:pPr>
        <w:jc w:val="both"/>
        <w:rPr>
          <w:bCs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r w:rsidR="00A05E60" w:rsidRPr="00C833F1">
        <w:t xml:space="preserve">privind </w:t>
      </w:r>
      <w:r w:rsidR="00587A4F">
        <w:t>rectific</w:t>
      </w:r>
      <w:r w:rsidRPr="00C833F1">
        <w:t>area Bugetului local de venituri și cheltuieli al  comunei Ion Corvin pentru anul 202</w:t>
      </w:r>
      <w:r w:rsidR="00A048D7">
        <w:t>4</w:t>
      </w:r>
      <w:r w:rsidR="00A05E60" w:rsidRPr="00C833F1">
        <w:t xml:space="preserve">, </w:t>
      </w:r>
      <w:r w:rsidR="00A05E60" w:rsidRPr="00C833F1">
        <w:rPr>
          <w:bCs/>
          <w:lang w:val="ro-RO"/>
        </w:rPr>
        <w:t>iniţiat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  <w:r w:rsidR="00F10EA5">
        <w:rPr>
          <w:bCs/>
        </w:rPr>
        <w:t>:</w:t>
      </w:r>
    </w:p>
    <w:p w14:paraId="072B70AC" w14:textId="5D5EC4B8" w:rsidR="00F10EA5" w:rsidRDefault="00F10EA5" w:rsidP="00F10EA5">
      <w:pPr>
        <w:pStyle w:val="Listparagraf"/>
        <w:numPr>
          <w:ilvl w:val="0"/>
          <w:numId w:val="4"/>
        </w:numPr>
        <w:jc w:val="both"/>
      </w:pPr>
      <w:r>
        <w:t xml:space="preserve">Legii Bugetului de Stat pe anul 2024, nr. </w:t>
      </w:r>
      <w:proofErr w:type="gramStart"/>
      <w:r>
        <w:t>421/202</w:t>
      </w:r>
      <w:r w:rsidR="00D61145">
        <w:t>3</w:t>
      </w:r>
      <w:r>
        <w:t>;</w:t>
      </w:r>
      <w:proofErr w:type="gramEnd"/>
    </w:p>
    <w:p w14:paraId="3D520241" w14:textId="77777777" w:rsidR="00F10EA5" w:rsidRDefault="00F10EA5" w:rsidP="00F10EA5">
      <w:pPr>
        <w:pStyle w:val="Listparagraf"/>
        <w:numPr>
          <w:ilvl w:val="0"/>
          <w:numId w:val="4"/>
        </w:numPr>
        <w:jc w:val="both"/>
      </w:pPr>
      <w:r>
        <w:t xml:space="preserve">Art. 15, art. 19 alin. (1) lit. a), art. 23, art. 36 alin. (1), art. 49 alin. (4) și alin (5) din Legea nr. 273/2006 privind finanțele publice locale, cu modificările și completările </w:t>
      </w:r>
      <w:proofErr w:type="gramStart"/>
      <w:r>
        <w:t>ulterioare;</w:t>
      </w:r>
      <w:proofErr w:type="gramEnd"/>
    </w:p>
    <w:p w14:paraId="71D3B65F" w14:textId="0E2D599F" w:rsidR="00CD4FE7" w:rsidRPr="00C833F1" w:rsidRDefault="006B33E2" w:rsidP="00F10EA5">
      <w:pPr>
        <w:ind w:left="360"/>
        <w:jc w:val="both"/>
      </w:pPr>
      <w:r w:rsidRPr="00C833F1">
        <w:t xml:space="preserve">drept pentru care în temeiul art. 125 alin. (1) lit. b) din </w:t>
      </w:r>
      <w:r w:rsidR="001F05F5" w:rsidRPr="001F05F5">
        <w:t xml:space="preserve">Ordonanța de urgență a Guvernului </w:t>
      </w:r>
      <w:r w:rsidRPr="00C833F1">
        <w:t xml:space="preserve">nr. 57/2019 privind Codul </w:t>
      </w:r>
      <w:proofErr w:type="gramStart"/>
      <w:r w:rsidRPr="00C833F1">
        <w:t>administrativ;</w:t>
      </w:r>
      <w:proofErr w:type="gramEnd"/>
    </w:p>
    <w:p w14:paraId="73F1E2A5" w14:textId="77777777" w:rsidR="00CD4FE7" w:rsidRPr="00B65582" w:rsidRDefault="00CD4FE7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r w:rsidR="00A05E60" w:rsidRPr="00C833F1">
        <w:rPr>
          <w:bCs/>
          <w:lang w:val="ro-RO"/>
        </w:rPr>
        <w:t>Şi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D07059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33FE1"/>
    <w:multiLevelType w:val="hybridMultilevel"/>
    <w:tmpl w:val="9D066050"/>
    <w:lvl w:ilvl="0" w:tplc="4B9C2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475390">
    <w:abstractNumId w:val="0"/>
  </w:num>
  <w:num w:numId="2" w16cid:durableId="155610645">
    <w:abstractNumId w:val="1"/>
  </w:num>
  <w:num w:numId="3" w16cid:durableId="336428196">
    <w:abstractNumId w:val="2"/>
  </w:num>
  <w:num w:numId="4" w16cid:durableId="2082825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F2B83"/>
    <w:rsid w:val="00146D8C"/>
    <w:rsid w:val="0014717F"/>
    <w:rsid w:val="001A2C13"/>
    <w:rsid w:val="001C1323"/>
    <w:rsid w:val="001F05F5"/>
    <w:rsid w:val="002000CB"/>
    <w:rsid w:val="00207447"/>
    <w:rsid w:val="00211FB0"/>
    <w:rsid w:val="0025333B"/>
    <w:rsid w:val="002750A4"/>
    <w:rsid w:val="002C2975"/>
    <w:rsid w:val="00306BC2"/>
    <w:rsid w:val="00334C85"/>
    <w:rsid w:val="003523C6"/>
    <w:rsid w:val="00364E43"/>
    <w:rsid w:val="003846E1"/>
    <w:rsid w:val="00400B00"/>
    <w:rsid w:val="004069EA"/>
    <w:rsid w:val="00420B69"/>
    <w:rsid w:val="0042157B"/>
    <w:rsid w:val="00434289"/>
    <w:rsid w:val="00442B93"/>
    <w:rsid w:val="00446FFA"/>
    <w:rsid w:val="00454CDE"/>
    <w:rsid w:val="00471A36"/>
    <w:rsid w:val="004C289A"/>
    <w:rsid w:val="004D761D"/>
    <w:rsid w:val="00504919"/>
    <w:rsid w:val="005452F8"/>
    <w:rsid w:val="00554C0E"/>
    <w:rsid w:val="00587A4F"/>
    <w:rsid w:val="00595543"/>
    <w:rsid w:val="005B2B9B"/>
    <w:rsid w:val="00622BD0"/>
    <w:rsid w:val="0063144A"/>
    <w:rsid w:val="00671ED2"/>
    <w:rsid w:val="006A7717"/>
    <w:rsid w:val="006B33E2"/>
    <w:rsid w:val="006B6B85"/>
    <w:rsid w:val="006F4BEF"/>
    <w:rsid w:val="00700536"/>
    <w:rsid w:val="007606F5"/>
    <w:rsid w:val="00760EE2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48D7"/>
    <w:rsid w:val="00A05E60"/>
    <w:rsid w:val="00A34EA2"/>
    <w:rsid w:val="00AA69B5"/>
    <w:rsid w:val="00AC0074"/>
    <w:rsid w:val="00AC01C6"/>
    <w:rsid w:val="00AF2F6B"/>
    <w:rsid w:val="00B24A75"/>
    <w:rsid w:val="00B404BE"/>
    <w:rsid w:val="00B65582"/>
    <w:rsid w:val="00BA5E9A"/>
    <w:rsid w:val="00C43C70"/>
    <w:rsid w:val="00C5151D"/>
    <w:rsid w:val="00C833F1"/>
    <w:rsid w:val="00C92803"/>
    <w:rsid w:val="00CB03BB"/>
    <w:rsid w:val="00CD4FE7"/>
    <w:rsid w:val="00D07059"/>
    <w:rsid w:val="00D11EF2"/>
    <w:rsid w:val="00D12C85"/>
    <w:rsid w:val="00D4276A"/>
    <w:rsid w:val="00D61145"/>
    <w:rsid w:val="00D7453B"/>
    <w:rsid w:val="00D74FAC"/>
    <w:rsid w:val="00E04BD6"/>
    <w:rsid w:val="00E26FC7"/>
    <w:rsid w:val="00E728DD"/>
    <w:rsid w:val="00E8156A"/>
    <w:rsid w:val="00E977AE"/>
    <w:rsid w:val="00ED465E"/>
    <w:rsid w:val="00F10EA5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188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25</cp:revision>
  <cp:lastPrinted>2016-02-03T16:11:00Z</cp:lastPrinted>
  <dcterms:created xsi:type="dcterms:W3CDTF">2015-02-16T10:07:00Z</dcterms:created>
  <dcterms:modified xsi:type="dcterms:W3CDTF">2024-03-28T06:33:00Z</dcterms:modified>
</cp:coreProperties>
</file>