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23769" w14:textId="77777777" w:rsidR="008D3FE1" w:rsidRPr="00373D21" w:rsidRDefault="008D3FE1" w:rsidP="00373D21">
      <w:pPr>
        <w:tabs>
          <w:tab w:val="left" w:pos="0"/>
        </w:tabs>
        <w:spacing w:after="0"/>
        <w:ind w:left="-567" w:right="-568"/>
        <w:jc w:val="center"/>
        <w:rPr>
          <w:rFonts w:ascii="Times New Roman" w:hAnsi="Times New Roman" w:cs="Times New Roman"/>
          <w:sz w:val="24"/>
          <w:szCs w:val="24"/>
        </w:rPr>
      </w:pPr>
      <w:r w:rsidRPr="00373D21">
        <w:rPr>
          <w:rFonts w:ascii="Times New Roman" w:hAnsi="Times New Roman" w:cs="Times New Roman"/>
          <w:sz w:val="24"/>
          <w:szCs w:val="24"/>
        </w:rPr>
        <w:t>R</w:t>
      </w:r>
      <w:r w:rsidRPr="00373D21">
        <w:rPr>
          <w:rFonts w:ascii="Times New Roman" w:hAnsi="Times New Roman" w:cs="Times New Roman"/>
          <w:sz w:val="24"/>
          <w:szCs w:val="24"/>
          <w:lang w:val="fr-FR"/>
        </w:rPr>
        <w:t>OMÂNIA</w:t>
      </w:r>
    </w:p>
    <w:p w14:paraId="0DB4BEFE" w14:textId="1C84E36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JUDEŢUL NEAMT</w:t>
      </w:r>
    </w:p>
    <w:p w14:paraId="3113E099" w14:textId="41C519C8" w:rsidR="00FA7AD0" w:rsidRPr="00373D21" w:rsidRDefault="00FA7AD0" w:rsidP="00373D21">
      <w:pPr>
        <w:spacing w:after="0"/>
        <w:jc w:val="center"/>
        <w:rPr>
          <w:rFonts w:ascii="Times New Roman" w:hAnsi="Times New Roman" w:cs="Times New Roman"/>
          <w:sz w:val="24"/>
          <w:szCs w:val="24"/>
          <w:lang w:val="fr-FR"/>
        </w:rPr>
      </w:pPr>
      <w:proofErr w:type="gramStart"/>
      <w:r w:rsidRPr="00373D21">
        <w:rPr>
          <w:rFonts w:ascii="Times New Roman" w:hAnsi="Times New Roman" w:cs="Times New Roman"/>
          <w:sz w:val="24"/>
          <w:szCs w:val="24"/>
          <w:lang w:val="fr-FR"/>
        </w:rPr>
        <w:t>COMUNA  ION</w:t>
      </w:r>
      <w:proofErr w:type="gramEnd"/>
      <w:r w:rsidRPr="00373D21">
        <w:rPr>
          <w:rFonts w:ascii="Times New Roman" w:hAnsi="Times New Roman" w:cs="Times New Roman"/>
          <w:sz w:val="24"/>
          <w:szCs w:val="24"/>
          <w:lang w:val="fr-FR"/>
        </w:rPr>
        <w:t xml:space="preserve"> CREANGĂ </w:t>
      </w:r>
    </w:p>
    <w:p w14:paraId="6A0FD5E3" w14:textId="23324342" w:rsidR="008D3FE1" w:rsidRPr="00373D21" w:rsidRDefault="008D3FE1" w:rsidP="00373D21">
      <w:pPr>
        <w:spacing w:after="0"/>
        <w:jc w:val="center"/>
        <w:rPr>
          <w:rFonts w:ascii="Times New Roman" w:hAnsi="Times New Roman" w:cs="Times New Roman"/>
          <w:sz w:val="24"/>
          <w:szCs w:val="24"/>
          <w:lang w:val="fr-FR"/>
        </w:rPr>
      </w:pPr>
      <w:r w:rsidRPr="00373D21">
        <w:rPr>
          <w:rFonts w:ascii="Times New Roman" w:hAnsi="Times New Roman" w:cs="Times New Roman"/>
          <w:sz w:val="24"/>
          <w:szCs w:val="24"/>
          <w:lang w:val="fr-FR"/>
        </w:rPr>
        <w:t xml:space="preserve">PRIMAR </w:t>
      </w:r>
    </w:p>
    <w:p w14:paraId="7C8D4778" w14:textId="4F6C3900" w:rsidR="008D3FE1" w:rsidRDefault="008D3FE1" w:rsidP="00373D21">
      <w:pPr>
        <w:spacing w:after="0"/>
        <w:rPr>
          <w:rFonts w:ascii="Times New Roman" w:hAnsi="Times New Roman" w:cs="Times New Roman"/>
          <w:sz w:val="24"/>
          <w:szCs w:val="24"/>
          <w:lang w:val="fr-FR"/>
        </w:rPr>
      </w:pPr>
    </w:p>
    <w:p w14:paraId="05D38E52" w14:textId="200780AF" w:rsidR="003B3A01" w:rsidRDefault="003B3A01" w:rsidP="00373D21">
      <w:pPr>
        <w:spacing w:after="0"/>
        <w:rPr>
          <w:rFonts w:ascii="Times New Roman" w:hAnsi="Times New Roman" w:cs="Times New Roman"/>
          <w:sz w:val="24"/>
          <w:szCs w:val="24"/>
          <w:lang w:val="fr-FR"/>
        </w:rPr>
      </w:pPr>
    </w:p>
    <w:p w14:paraId="5AE08972" w14:textId="7305CC61" w:rsidR="003B3A01" w:rsidRDefault="003B3A01" w:rsidP="00373D21">
      <w:pPr>
        <w:spacing w:after="0"/>
        <w:rPr>
          <w:rFonts w:ascii="Times New Roman" w:hAnsi="Times New Roman" w:cs="Times New Roman"/>
          <w:sz w:val="24"/>
          <w:szCs w:val="24"/>
          <w:lang w:val="fr-FR"/>
        </w:rPr>
      </w:pPr>
    </w:p>
    <w:p w14:paraId="407E89A4" w14:textId="77777777" w:rsidR="003B3A01" w:rsidRPr="00373D21" w:rsidRDefault="003B3A01" w:rsidP="00373D21">
      <w:pPr>
        <w:spacing w:after="0"/>
        <w:rPr>
          <w:rFonts w:ascii="Times New Roman" w:hAnsi="Times New Roman" w:cs="Times New Roman"/>
          <w:sz w:val="24"/>
          <w:szCs w:val="24"/>
          <w:lang w:val="fr-FR"/>
        </w:rPr>
      </w:pPr>
    </w:p>
    <w:p w14:paraId="52FBB6E9" w14:textId="77777777" w:rsidR="008D3FE1" w:rsidRPr="00373D21" w:rsidRDefault="008D3FE1" w:rsidP="00373D21">
      <w:pPr>
        <w:spacing w:after="0"/>
        <w:jc w:val="center"/>
        <w:rPr>
          <w:rFonts w:ascii="Times New Roman" w:hAnsi="Times New Roman" w:cs="Times New Roman"/>
          <w:b/>
          <w:sz w:val="24"/>
          <w:szCs w:val="24"/>
          <w:lang w:val="fr-FR"/>
        </w:rPr>
      </w:pPr>
      <w:r w:rsidRPr="00373D21">
        <w:rPr>
          <w:rFonts w:ascii="Times New Roman" w:hAnsi="Times New Roman" w:cs="Times New Roman"/>
          <w:b/>
          <w:sz w:val="24"/>
          <w:szCs w:val="24"/>
        </w:rPr>
        <w:t xml:space="preserve">PROIECT   DE  </w:t>
      </w:r>
      <w:r w:rsidRPr="00373D21">
        <w:rPr>
          <w:rFonts w:ascii="Times New Roman" w:hAnsi="Times New Roman" w:cs="Times New Roman"/>
          <w:b/>
          <w:sz w:val="24"/>
          <w:szCs w:val="24"/>
          <w:lang w:val="fr-FR"/>
        </w:rPr>
        <w:t>HOTĂRÂRE</w:t>
      </w:r>
    </w:p>
    <w:p w14:paraId="2EC8766F" w14:textId="652B7674" w:rsidR="00984547" w:rsidRPr="003B3A01" w:rsidRDefault="00E86EB5" w:rsidP="003B3A01">
      <w:pPr>
        <w:spacing w:after="0"/>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Nr. </w:t>
      </w:r>
      <w:proofErr w:type="gramStart"/>
      <w:r>
        <w:rPr>
          <w:rFonts w:ascii="Times New Roman" w:hAnsi="Times New Roman" w:cs="Times New Roman"/>
          <w:b/>
          <w:sz w:val="24"/>
          <w:szCs w:val="24"/>
          <w:lang w:val="fr-FR"/>
        </w:rPr>
        <w:t>77</w:t>
      </w:r>
      <w:r w:rsidR="008D3FE1" w:rsidRPr="00373D21">
        <w:rPr>
          <w:rFonts w:ascii="Times New Roman" w:hAnsi="Times New Roman" w:cs="Times New Roman"/>
          <w:b/>
          <w:sz w:val="24"/>
          <w:szCs w:val="24"/>
          <w:lang w:val="fr-FR"/>
        </w:rPr>
        <w:t xml:space="preserve">  </w:t>
      </w:r>
      <w:proofErr w:type="spellStart"/>
      <w:r w:rsidR="008D3FE1" w:rsidRPr="00373D21">
        <w:rPr>
          <w:rFonts w:ascii="Times New Roman" w:hAnsi="Times New Roman" w:cs="Times New Roman"/>
          <w:b/>
          <w:sz w:val="24"/>
          <w:szCs w:val="24"/>
          <w:lang w:val="fr-FR"/>
        </w:rPr>
        <w:t>din</w:t>
      </w:r>
      <w:proofErr w:type="spellEnd"/>
      <w:proofErr w:type="gramEnd"/>
      <w:r w:rsidR="008D3FE1" w:rsidRPr="00373D21">
        <w:rPr>
          <w:rFonts w:ascii="Times New Roman" w:hAnsi="Times New Roman" w:cs="Times New Roman"/>
          <w:b/>
          <w:sz w:val="24"/>
          <w:szCs w:val="24"/>
          <w:lang w:val="fr-FR"/>
        </w:rPr>
        <w:t xml:space="preserve"> </w:t>
      </w:r>
      <w:r w:rsidR="005F36ED">
        <w:rPr>
          <w:rFonts w:ascii="Times New Roman" w:hAnsi="Times New Roman" w:cs="Times New Roman"/>
          <w:b/>
          <w:sz w:val="24"/>
          <w:szCs w:val="24"/>
          <w:lang w:val="fr-FR"/>
        </w:rPr>
        <w:t>06.11.2024</w:t>
      </w:r>
      <w:r w:rsidR="008D3FE1" w:rsidRPr="00373D21">
        <w:rPr>
          <w:rFonts w:ascii="Times New Roman" w:hAnsi="Times New Roman" w:cs="Times New Roman"/>
          <w:b/>
          <w:sz w:val="24"/>
          <w:szCs w:val="24"/>
          <w:lang w:val="fr-FR"/>
        </w:rPr>
        <w:t xml:space="preserve"> </w:t>
      </w:r>
    </w:p>
    <w:p w14:paraId="134D112C" w14:textId="77777777" w:rsidR="005F36ED" w:rsidRPr="003B3A01" w:rsidRDefault="00984547" w:rsidP="00373D21">
      <w:pPr>
        <w:shd w:val="clear" w:color="auto" w:fill="FFFFFF"/>
        <w:spacing w:after="0"/>
        <w:jc w:val="center"/>
        <w:rPr>
          <w:rFonts w:ascii="Times New Roman" w:eastAsia="Times New Roman" w:hAnsi="Times New Roman" w:cs="Times New Roman"/>
          <w:b/>
          <w:bCs/>
          <w:sz w:val="24"/>
          <w:szCs w:val="24"/>
          <w:lang w:eastAsia="ro-RO"/>
        </w:rPr>
      </w:pPr>
      <w:r w:rsidRPr="003B3A01">
        <w:rPr>
          <w:rFonts w:ascii="Times New Roman" w:eastAsia="Times New Roman" w:hAnsi="Times New Roman" w:cs="Times New Roman"/>
          <w:b/>
          <w:bCs/>
          <w:sz w:val="24"/>
          <w:szCs w:val="24"/>
          <w:lang w:eastAsia="ro-RO"/>
        </w:rPr>
        <w:t xml:space="preserve">privind alegerea </w:t>
      </w:r>
      <w:r w:rsidR="00373D21" w:rsidRPr="003B3A01">
        <w:rPr>
          <w:rFonts w:ascii="Times New Roman" w:eastAsia="Times New Roman" w:hAnsi="Times New Roman" w:cs="Times New Roman"/>
          <w:b/>
          <w:bCs/>
          <w:sz w:val="24"/>
          <w:szCs w:val="24"/>
          <w:lang w:eastAsia="ro-RO"/>
        </w:rPr>
        <w:t xml:space="preserve">președintelui de ședință </w:t>
      </w:r>
      <w:r w:rsidR="005F36ED" w:rsidRPr="003B3A01">
        <w:rPr>
          <w:rFonts w:ascii="Times New Roman" w:eastAsia="Times New Roman" w:hAnsi="Times New Roman" w:cs="Times New Roman"/>
          <w:b/>
          <w:bCs/>
          <w:sz w:val="24"/>
          <w:szCs w:val="24"/>
          <w:lang w:eastAsia="ro-RO"/>
        </w:rPr>
        <w:t xml:space="preserve">pe  următoarele  3  luni: </w:t>
      </w:r>
    </w:p>
    <w:p w14:paraId="5B744854" w14:textId="3F6635A6" w:rsidR="00984547" w:rsidRPr="003B3A01" w:rsidRDefault="005F36ED" w:rsidP="00373D21">
      <w:pPr>
        <w:shd w:val="clear" w:color="auto" w:fill="FFFFFF"/>
        <w:spacing w:after="0"/>
        <w:jc w:val="center"/>
        <w:rPr>
          <w:rFonts w:ascii="Times New Roman" w:eastAsia="Times New Roman" w:hAnsi="Times New Roman" w:cs="Times New Roman"/>
          <w:b/>
          <w:bCs/>
          <w:sz w:val="24"/>
          <w:szCs w:val="24"/>
          <w:lang w:eastAsia="ro-RO"/>
        </w:rPr>
      </w:pPr>
      <w:r w:rsidRPr="003B3A01">
        <w:rPr>
          <w:rFonts w:ascii="Times New Roman" w:eastAsia="Times New Roman" w:hAnsi="Times New Roman" w:cs="Times New Roman"/>
          <w:b/>
          <w:bCs/>
          <w:sz w:val="24"/>
          <w:szCs w:val="24"/>
          <w:lang w:eastAsia="ro-RO"/>
        </w:rPr>
        <w:t>n</w:t>
      </w:r>
      <w:r w:rsidR="00A7385B" w:rsidRPr="003B3A01">
        <w:rPr>
          <w:rFonts w:ascii="Times New Roman" w:eastAsia="Times New Roman" w:hAnsi="Times New Roman" w:cs="Times New Roman"/>
          <w:b/>
          <w:bCs/>
          <w:sz w:val="24"/>
          <w:szCs w:val="24"/>
          <w:lang w:eastAsia="ro-RO"/>
        </w:rPr>
        <w:t>oiembrie</w:t>
      </w:r>
      <w:r w:rsidRPr="003B3A01">
        <w:rPr>
          <w:rFonts w:ascii="Times New Roman" w:eastAsia="Times New Roman" w:hAnsi="Times New Roman" w:cs="Times New Roman"/>
          <w:b/>
          <w:bCs/>
          <w:sz w:val="24"/>
          <w:szCs w:val="24"/>
          <w:lang w:eastAsia="ro-RO"/>
        </w:rPr>
        <w:t>, decembrie  2024, i</w:t>
      </w:r>
      <w:r w:rsidR="00A7385B" w:rsidRPr="003B3A01">
        <w:rPr>
          <w:rFonts w:ascii="Times New Roman" w:eastAsia="Times New Roman" w:hAnsi="Times New Roman" w:cs="Times New Roman"/>
          <w:b/>
          <w:bCs/>
          <w:sz w:val="24"/>
          <w:szCs w:val="24"/>
          <w:lang w:eastAsia="ro-RO"/>
        </w:rPr>
        <w:t>anuarie 2025</w:t>
      </w:r>
      <w:r w:rsidRPr="003B3A01">
        <w:rPr>
          <w:rFonts w:ascii="Times New Roman" w:eastAsia="Times New Roman" w:hAnsi="Times New Roman" w:cs="Times New Roman"/>
          <w:b/>
          <w:bCs/>
          <w:sz w:val="24"/>
          <w:szCs w:val="24"/>
          <w:lang w:eastAsia="ro-RO"/>
        </w:rPr>
        <w:t>, domnul  consi</w:t>
      </w:r>
      <w:r w:rsidR="00A7385B" w:rsidRPr="003B3A01">
        <w:rPr>
          <w:rFonts w:ascii="Times New Roman" w:eastAsia="Times New Roman" w:hAnsi="Times New Roman" w:cs="Times New Roman"/>
          <w:b/>
          <w:bCs/>
          <w:sz w:val="24"/>
          <w:szCs w:val="24"/>
          <w:lang w:eastAsia="ro-RO"/>
        </w:rPr>
        <w:t xml:space="preserve">lier </w:t>
      </w:r>
      <w:r w:rsidRPr="003B3A01">
        <w:rPr>
          <w:rFonts w:ascii="Times New Roman" w:eastAsia="Times New Roman" w:hAnsi="Times New Roman" w:cs="Times New Roman"/>
          <w:b/>
          <w:bCs/>
          <w:sz w:val="24"/>
          <w:szCs w:val="24"/>
          <w:lang w:eastAsia="ro-RO"/>
        </w:rPr>
        <w:t>Aiacoboaei  Vasile .</w:t>
      </w:r>
    </w:p>
    <w:p w14:paraId="5209A237" w14:textId="77777777" w:rsidR="008D3FE1" w:rsidRPr="003B3A01" w:rsidRDefault="008D3FE1" w:rsidP="00373D21">
      <w:pPr>
        <w:shd w:val="clear" w:color="auto" w:fill="FFFFFF"/>
        <w:spacing w:after="0"/>
        <w:jc w:val="center"/>
        <w:rPr>
          <w:rFonts w:ascii="Times New Roman" w:eastAsia="Times New Roman" w:hAnsi="Times New Roman" w:cs="Times New Roman"/>
          <w:sz w:val="24"/>
          <w:szCs w:val="24"/>
          <w:lang w:eastAsia="ro-RO"/>
        </w:rPr>
      </w:pPr>
    </w:p>
    <w:p w14:paraId="199A5587" w14:textId="2A2A4539" w:rsidR="00095F16" w:rsidRPr="00373D21" w:rsidRDefault="00095F16" w:rsidP="00373D21">
      <w:pPr>
        <w:spacing w:after="0"/>
        <w:rPr>
          <w:rFonts w:ascii="Times New Roman" w:hAnsi="Times New Roman" w:cs="Times New Roman"/>
          <w:sz w:val="24"/>
          <w:szCs w:val="24"/>
        </w:rPr>
      </w:pPr>
      <w:r w:rsidRPr="00373D21">
        <w:rPr>
          <w:rFonts w:ascii="Times New Roman" w:hAnsi="Times New Roman" w:cs="Times New Roman"/>
          <w:sz w:val="24"/>
          <w:szCs w:val="24"/>
        </w:rPr>
        <w:t xml:space="preserve">          Analizând temeiurile  juridice :</w:t>
      </w:r>
    </w:p>
    <w:p w14:paraId="1192B243" w14:textId="77777777" w:rsidR="007C4F3C" w:rsidRDefault="00095F16" w:rsidP="007C4F3C">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Art. 1</w:t>
      </w:r>
      <w:r w:rsidR="00373D21" w:rsidRPr="00373D21">
        <w:rPr>
          <w:rFonts w:ascii="Times New Roman" w:eastAsia="Times New Roman" w:hAnsi="Times New Roman" w:cs="Times New Roman"/>
          <w:color w:val="333333"/>
          <w:sz w:val="24"/>
          <w:szCs w:val="24"/>
          <w:lang w:eastAsia="ro-RO"/>
        </w:rPr>
        <w:t>23</w:t>
      </w:r>
      <w:r w:rsidRPr="00373D21">
        <w:rPr>
          <w:rFonts w:ascii="Times New Roman" w:eastAsia="Times New Roman" w:hAnsi="Times New Roman" w:cs="Times New Roman"/>
          <w:color w:val="333333"/>
          <w:sz w:val="24"/>
          <w:szCs w:val="24"/>
          <w:lang w:eastAsia="ro-RO"/>
        </w:rPr>
        <w:t xml:space="preserve"> din O.U.G  nr. 57/ 2019</w:t>
      </w:r>
      <w:r w:rsidR="00BF3913">
        <w:rPr>
          <w:rFonts w:ascii="Times New Roman" w:eastAsia="Times New Roman" w:hAnsi="Times New Roman" w:cs="Times New Roman"/>
          <w:color w:val="333333"/>
          <w:sz w:val="24"/>
          <w:szCs w:val="24"/>
          <w:lang w:eastAsia="ro-RO"/>
        </w:rPr>
        <w:t xml:space="preserve">  privind  Codul  Administrativ</w:t>
      </w:r>
      <w:r w:rsidRPr="00373D21">
        <w:rPr>
          <w:rFonts w:ascii="Times New Roman" w:eastAsia="Times New Roman" w:hAnsi="Times New Roman" w:cs="Times New Roman"/>
          <w:color w:val="333333"/>
          <w:sz w:val="24"/>
          <w:szCs w:val="24"/>
          <w:lang w:eastAsia="ro-RO"/>
        </w:rPr>
        <w:t>, cu  modificările  și  completările ulterioare ,</w:t>
      </w:r>
    </w:p>
    <w:p w14:paraId="6D380AB9" w14:textId="558B6C4F" w:rsidR="00095F16" w:rsidRPr="00DF4D5F" w:rsidRDefault="007C4F3C" w:rsidP="00DF4D5F">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Regulamentului</w:t>
      </w:r>
      <w:proofErr w:type="spellEnd"/>
      <w:r w:rsidRPr="007C4F3C">
        <w:rPr>
          <w:rFonts w:ascii="Times New Roman" w:eastAsia="Times New Roman" w:hAnsi="Times New Roman"/>
          <w:sz w:val="24"/>
          <w:szCs w:val="24"/>
          <w:lang w:val="en-US"/>
        </w:rPr>
        <w:t xml:space="preserve">  de </w:t>
      </w:r>
      <w:proofErr w:type="spellStart"/>
      <w:r w:rsidRPr="007C4F3C">
        <w:rPr>
          <w:rFonts w:ascii="Times New Roman" w:eastAsia="Times New Roman" w:hAnsi="Times New Roman"/>
          <w:sz w:val="24"/>
          <w:szCs w:val="24"/>
          <w:lang w:val="en-US"/>
        </w:rPr>
        <w:t>organizare</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și</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funcționare</w:t>
      </w:r>
      <w:proofErr w:type="spellEnd"/>
      <w:r w:rsidRPr="007C4F3C">
        <w:rPr>
          <w:rFonts w:ascii="Times New Roman" w:eastAsia="Times New Roman" w:hAnsi="Times New Roman"/>
          <w:sz w:val="24"/>
          <w:szCs w:val="24"/>
          <w:lang w:val="en-US"/>
        </w:rPr>
        <w:t xml:space="preserve">  al  </w:t>
      </w:r>
      <w:proofErr w:type="spellStart"/>
      <w:r w:rsidRPr="007C4F3C">
        <w:rPr>
          <w:rFonts w:ascii="Times New Roman" w:eastAsia="Times New Roman" w:hAnsi="Times New Roman"/>
          <w:sz w:val="24"/>
          <w:szCs w:val="24"/>
          <w:lang w:val="en-US"/>
        </w:rPr>
        <w:t>Consiliului</w:t>
      </w:r>
      <w:proofErr w:type="spellEnd"/>
      <w:r w:rsidRPr="007C4F3C">
        <w:rPr>
          <w:rFonts w:ascii="Times New Roman" w:eastAsia="Times New Roman" w:hAnsi="Times New Roman"/>
          <w:sz w:val="24"/>
          <w:szCs w:val="24"/>
          <w:lang w:val="en-US"/>
        </w:rPr>
        <w:t xml:space="preserve">  local , </w:t>
      </w:r>
      <w:proofErr w:type="spellStart"/>
      <w:r w:rsidRPr="007C4F3C">
        <w:rPr>
          <w:rFonts w:ascii="Times New Roman" w:eastAsia="Times New Roman" w:hAnsi="Times New Roman"/>
          <w:sz w:val="24"/>
          <w:szCs w:val="24"/>
          <w:lang w:val="en-US"/>
        </w:rPr>
        <w:t>aprobat</w:t>
      </w:r>
      <w:proofErr w:type="spellEnd"/>
      <w:r w:rsidRPr="007C4F3C">
        <w:rPr>
          <w:rFonts w:ascii="Times New Roman" w:eastAsia="Times New Roman" w:hAnsi="Times New Roman"/>
          <w:sz w:val="24"/>
          <w:szCs w:val="24"/>
          <w:lang w:val="en-US"/>
        </w:rPr>
        <w:t xml:space="preserve">  </w:t>
      </w:r>
      <w:proofErr w:type="spellStart"/>
      <w:r w:rsidRPr="007C4F3C">
        <w:rPr>
          <w:rFonts w:ascii="Times New Roman" w:eastAsia="Times New Roman" w:hAnsi="Times New Roman"/>
          <w:sz w:val="24"/>
          <w:szCs w:val="24"/>
          <w:lang w:val="en-US"/>
        </w:rPr>
        <w:t>prin</w:t>
      </w:r>
      <w:proofErr w:type="spellEnd"/>
      <w:r w:rsidRPr="007C4F3C">
        <w:rPr>
          <w:rFonts w:ascii="Times New Roman" w:eastAsia="Times New Roman" w:hAnsi="Times New Roman"/>
          <w:sz w:val="24"/>
          <w:szCs w:val="24"/>
          <w:lang w:val="en-US"/>
        </w:rPr>
        <w:t xml:space="preserve">  H.C.L </w:t>
      </w:r>
      <w:proofErr w:type="spellStart"/>
      <w:r w:rsidRPr="007C4F3C">
        <w:rPr>
          <w:rFonts w:ascii="Times New Roman" w:eastAsia="Times New Roman" w:hAnsi="Times New Roman"/>
          <w:sz w:val="24"/>
          <w:szCs w:val="24"/>
          <w:lang w:val="en-US"/>
        </w:rPr>
        <w:t>nr</w:t>
      </w:r>
      <w:proofErr w:type="spellEnd"/>
      <w:r w:rsidRPr="007C4F3C">
        <w:rPr>
          <w:rFonts w:ascii="Times New Roman" w:eastAsia="Times New Roman" w:hAnsi="Times New Roman"/>
          <w:sz w:val="24"/>
          <w:szCs w:val="24"/>
          <w:lang w:val="en-US"/>
        </w:rPr>
        <w:t xml:space="preserve">. </w:t>
      </w:r>
      <w:proofErr w:type="gramStart"/>
      <w:r w:rsidRPr="007C4F3C">
        <w:rPr>
          <w:rFonts w:ascii="Times New Roman" w:eastAsia="Times New Roman" w:hAnsi="Times New Roman"/>
          <w:sz w:val="24"/>
          <w:szCs w:val="24"/>
          <w:lang w:val="en-US"/>
        </w:rPr>
        <w:t>51</w:t>
      </w:r>
      <w:proofErr w:type="gramEnd"/>
      <w:r w:rsidRPr="007C4F3C">
        <w:rPr>
          <w:rFonts w:ascii="Times New Roman" w:eastAsia="Times New Roman" w:hAnsi="Times New Roman"/>
          <w:sz w:val="24"/>
          <w:szCs w:val="24"/>
          <w:lang w:val="en-US"/>
        </w:rPr>
        <w:t xml:space="preserve"> din 30.06.2020.</w:t>
      </w:r>
    </w:p>
    <w:p w14:paraId="00B17E09" w14:textId="06A42920" w:rsidR="00095F16" w:rsidRPr="00373D21" w:rsidRDefault="00A7385B" w:rsidP="00A7385B">
      <w:pPr>
        <w:pStyle w:val="ListParagraph"/>
        <w:shd w:val="clear" w:color="auto" w:fill="FFFFFF"/>
        <w:spacing w:after="0"/>
        <w:ind w:left="360"/>
        <w:rPr>
          <w:rFonts w:ascii="Times New Roman" w:hAnsi="Times New Roman" w:cs="Times New Roman"/>
          <w:sz w:val="24"/>
          <w:szCs w:val="24"/>
          <w:lang w:val="fr-FR"/>
        </w:rPr>
      </w:pPr>
      <w:r>
        <w:rPr>
          <w:rFonts w:ascii="Times New Roman" w:eastAsia="Times New Roman" w:hAnsi="Times New Roman" w:cs="Times New Roman"/>
          <w:color w:val="333333"/>
          <w:sz w:val="24"/>
          <w:szCs w:val="24"/>
          <w:lang w:eastAsia="ro-RO"/>
        </w:rPr>
        <w:t xml:space="preserve"> </w:t>
      </w:r>
      <w:r w:rsidR="00095F16" w:rsidRPr="00373D21">
        <w:rPr>
          <w:rFonts w:ascii="Times New Roman" w:eastAsia="Times New Roman" w:hAnsi="Times New Roman" w:cs="Times New Roman"/>
          <w:color w:val="333333"/>
          <w:sz w:val="24"/>
          <w:szCs w:val="24"/>
          <w:lang w:eastAsia="ro-RO"/>
        </w:rPr>
        <w:t xml:space="preserve">  </w:t>
      </w:r>
      <w:proofErr w:type="spellStart"/>
      <w:proofErr w:type="gramStart"/>
      <w:r w:rsidR="00095F16" w:rsidRPr="00373D21">
        <w:rPr>
          <w:rFonts w:ascii="Times New Roman" w:hAnsi="Times New Roman" w:cs="Times New Roman"/>
          <w:sz w:val="24"/>
          <w:szCs w:val="24"/>
          <w:lang w:val="fr-FR"/>
        </w:rPr>
        <w:t>Ținând</w:t>
      </w:r>
      <w:proofErr w:type="spellEnd"/>
      <w:r w:rsidR="00095F16" w:rsidRPr="00373D21">
        <w:rPr>
          <w:rFonts w:ascii="Times New Roman" w:hAnsi="Times New Roman" w:cs="Times New Roman"/>
          <w:sz w:val="24"/>
          <w:szCs w:val="24"/>
          <w:lang w:val="fr-FR"/>
        </w:rPr>
        <w:t xml:space="preserve">  </w:t>
      </w:r>
      <w:proofErr w:type="spellStart"/>
      <w:r w:rsidR="00095F16" w:rsidRPr="00373D21">
        <w:rPr>
          <w:rFonts w:ascii="Times New Roman" w:hAnsi="Times New Roman" w:cs="Times New Roman"/>
          <w:sz w:val="24"/>
          <w:szCs w:val="24"/>
          <w:lang w:val="fr-FR"/>
        </w:rPr>
        <w:t>cont</w:t>
      </w:r>
      <w:proofErr w:type="spellEnd"/>
      <w:proofErr w:type="gramEnd"/>
      <w:r w:rsidR="00095F16" w:rsidRPr="00373D21">
        <w:rPr>
          <w:rFonts w:ascii="Times New Roman" w:hAnsi="Times New Roman" w:cs="Times New Roman"/>
          <w:sz w:val="24"/>
          <w:szCs w:val="24"/>
          <w:lang w:val="fr-FR"/>
        </w:rPr>
        <w:t xml:space="preserve">  de :</w:t>
      </w:r>
    </w:p>
    <w:p w14:paraId="328B3D40" w14:textId="53ED0C87" w:rsidR="004D4F06" w:rsidRDefault="004D4F06"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Ordinul  Prefectului  județul Neamt</w:t>
      </w:r>
      <w:r w:rsidR="00A7385B">
        <w:rPr>
          <w:rFonts w:ascii="Times New Roman" w:eastAsia="Times New Roman" w:hAnsi="Times New Roman" w:cs="Times New Roman"/>
          <w:color w:val="333333"/>
          <w:sz w:val="24"/>
          <w:szCs w:val="24"/>
          <w:lang w:eastAsia="ro-RO"/>
        </w:rPr>
        <w:t xml:space="preserve"> nr. 568 din 24.10.2024 </w:t>
      </w:r>
      <w:r w:rsidRPr="00373D21">
        <w:rPr>
          <w:rFonts w:ascii="Times New Roman" w:eastAsia="Times New Roman" w:hAnsi="Times New Roman" w:cs="Times New Roman"/>
          <w:color w:val="333333"/>
          <w:sz w:val="24"/>
          <w:szCs w:val="24"/>
          <w:lang w:eastAsia="ro-RO"/>
        </w:rPr>
        <w:t xml:space="preserve"> privind constatarea </w:t>
      </w:r>
      <w:r w:rsidR="00A7385B">
        <w:rPr>
          <w:rFonts w:ascii="Times New Roman" w:eastAsia="Times New Roman" w:hAnsi="Times New Roman" w:cs="Times New Roman"/>
          <w:color w:val="333333"/>
          <w:sz w:val="24"/>
          <w:szCs w:val="24"/>
          <w:lang w:eastAsia="ro-RO"/>
        </w:rPr>
        <w:t xml:space="preserve">îndeplinirii condițiilor </w:t>
      </w:r>
      <w:r w:rsidRPr="00373D21">
        <w:rPr>
          <w:rFonts w:ascii="Times New Roman" w:eastAsia="Times New Roman" w:hAnsi="Times New Roman" w:cs="Times New Roman"/>
          <w:color w:val="333333"/>
          <w:sz w:val="24"/>
          <w:szCs w:val="24"/>
          <w:lang w:eastAsia="ro-RO"/>
        </w:rPr>
        <w:t>legal</w:t>
      </w:r>
      <w:r w:rsidR="00A7385B">
        <w:rPr>
          <w:rFonts w:ascii="Times New Roman" w:eastAsia="Times New Roman" w:hAnsi="Times New Roman" w:cs="Times New Roman"/>
          <w:color w:val="333333"/>
          <w:sz w:val="24"/>
          <w:szCs w:val="24"/>
          <w:lang w:eastAsia="ro-RO"/>
        </w:rPr>
        <w:t>e de constituire</w:t>
      </w:r>
      <w:r w:rsidRPr="00373D21">
        <w:rPr>
          <w:rFonts w:ascii="Times New Roman" w:eastAsia="Times New Roman" w:hAnsi="Times New Roman" w:cs="Times New Roman"/>
          <w:color w:val="333333"/>
          <w:sz w:val="24"/>
          <w:szCs w:val="24"/>
          <w:lang w:eastAsia="ro-RO"/>
        </w:rPr>
        <w:t xml:space="preserve"> a Consiliului Local al c</w:t>
      </w:r>
      <w:r w:rsidR="00A7385B">
        <w:rPr>
          <w:rFonts w:ascii="Times New Roman" w:eastAsia="Times New Roman" w:hAnsi="Times New Roman" w:cs="Times New Roman"/>
          <w:color w:val="333333"/>
          <w:sz w:val="24"/>
          <w:szCs w:val="24"/>
          <w:lang w:eastAsia="ro-RO"/>
        </w:rPr>
        <w:t xml:space="preserve">omunei Ion Creangă </w:t>
      </w:r>
      <w:r w:rsidRPr="00373D21">
        <w:rPr>
          <w:rFonts w:ascii="Times New Roman" w:eastAsia="Times New Roman" w:hAnsi="Times New Roman" w:cs="Times New Roman"/>
          <w:color w:val="333333"/>
          <w:sz w:val="24"/>
          <w:szCs w:val="24"/>
          <w:lang w:eastAsia="ro-RO"/>
        </w:rPr>
        <w:t>;</w:t>
      </w:r>
    </w:p>
    <w:p w14:paraId="48067BD2" w14:textId="60C6FF91" w:rsidR="00A7385B" w:rsidRPr="00373D21" w:rsidRDefault="00A7385B"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 Încheierea  civilă nr. 581  din 09.10.2024 a  Judecătoriei  Roman  definitivă si executorie  la  data  de  16.10.2024 privind  validarea  mandatelor  consilierilor  locali ce  intră  în componența Consiliului  local  al  Comunei  Ion Creangă , judetul Neamt </w:t>
      </w:r>
      <w:r w:rsidR="00DF4D5F">
        <w:rPr>
          <w:rFonts w:ascii="Times New Roman" w:eastAsia="Times New Roman" w:hAnsi="Times New Roman" w:cs="Times New Roman"/>
          <w:color w:val="333333"/>
          <w:sz w:val="24"/>
          <w:szCs w:val="24"/>
          <w:lang w:eastAsia="ro-RO"/>
        </w:rPr>
        <w:t>,</w:t>
      </w:r>
    </w:p>
    <w:p w14:paraId="10119DFE" w14:textId="16068F16" w:rsidR="006A50A5" w:rsidRPr="00373D21" w:rsidRDefault="00EA03E9"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Referatul de  aprobare inreg</w:t>
      </w:r>
      <w:r w:rsidR="006A50A5" w:rsidRPr="00373D21">
        <w:rPr>
          <w:rFonts w:ascii="Times New Roman" w:eastAsia="Times New Roman" w:hAnsi="Times New Roman" w:cs="Times New Roman"/>
          <w:color w:val="333333"/>
          <w:sz w:val="24"/>
          <w:szCs w:val="24"/>
          <w:lang w:eastAsia="ro-RO"/>
        </w:rPr>
        <w:t>i</w:t>
      </w:r>
      <w:r>
        <w:rPr>
          <w:rFonts w:ascii="Times New Roman" w:eastAsia="Times New Roman" w:hAnsi="Times New Roman" w:cs="Times New Roman"/>
          <w:color w:val="333333"/>
          <w:sz w:val="24"/>
          <w:szCs w:val="24"/>
          <w:lang w:eastAsia="ro-RO"/>
        </w:rPr>
        <w:t>s</w:t>
      </w:r>
      <w:r w:rsidR="006A50A5" w:rsidRPr="00373D21">
        <w:rPr>
          <w:rFonts w:ascii="Times New Roman" w:eastAsia="Times New Roman" w:hAnsi="Times New Roman" w:cs="Times New Roman"/>
          <w:color w:val="333333"/>
          <w:sz w:val="24"/>
          <w:szCs w:val="24"/>
          <w:lang w:eastAsia="ro-RO"/>
        </w:rPr>
        <w:t xml:space="preserve">trat  la  nr. </w:t>
      </w:r>
      <w:r>
        <w:rPr>
          <w:rFonts w:ascii="Times New Roman" w:eastAsia="Times New Roman" w:hAnsi="Times New Roman" w:cs="Times New Roman"/>
          <w:color w:val="333333"/>
          <w:sz w:val="24"/>
          <w:szCs w:val="24"/>
          <w:lang w:eastAsia="ro-RO"/>
        </w:rPr>
        <w:t>13.577</w:t>
      </w:r>
      <w:r w:rsidR="002050EE" w:rsidRPr="00373D21">
        <w:rPr>
          <w:rFonts w:ascii="Times New Roman" w:eastAsia="Times New Roman" w:hAnsi="Times New Roman" w:cs="Times New Roman"/>
          <w:color w:val="333333"/>
          <w:sz w:val="24"/>
          <w:szCs w:val="24"/>
          <w:lang w:eastAsia="ro-RO"/>
        </w:rPr>
        <w:t xml:space="preserve"> din </w:t>
      </w:r>
      <w:r>
        <w:rPr>
          <w:rFonts w:ascii="Times New Roman" w:eastAsia="Times New Roman" w:hAnsi="Times New Roman" w:cs="Times New Roman"/>
          <w:color w:val="333333"/>
          <w:sz w:val="24"/>
          <w:szCs w:val="24"/>
          <w:lang w:eastAsia="ro-RO"/>
        </w:rPr>
        <w:t>06.11.2024</w:t>
      </w:r>
      <w:r w:rsidR="002050EE" w:rsidRPr="00373D21">
        <w:rPr>
          <w:rFonts w:ascii="Times New Roman" w:eastAsia="Times New Roman" w:hAnsi="Times New Roman" w:cs="Times New Roman"/>
          <w:color w:val="333333"/>
          <w:sz w:val="24"/>
          <w:szCs w:val="24"/>
          <w:lang w:eastAsia="ro-RO"/>
        </w:rPr>
        <w:t>,</w:t>
      </w:r>
      <w:r w:rsidR="00DF4D5F">
        <w:rPr>
          <w:rFonts w:ascii="Times New Roman" w:eastAsia="Times New Roman" w:hAnsi="Times New Roman" w:cs="Times New Roman"/>
          <w:color w:val="333333"/>
          <w:sz w:val="24"/>
          <w:szCs w:val="24"/>
          <w:lang w:eastAsia="ro-RO"/>
        </w:rPr>
        <w:t xml:space="preserve"> al  domnului  primar  al  comunei  Ion Creanga , </w:t>
      </w:r>
    </w:p>
    <w:p w14:paraId="694D98E2" w14:textId="462319CF" w:rsidR="002050EE" w:rsidRPr="00373D21" w:rsidRDefault="002050EE" w:rsidP="00373D21">
      <w:pPr>
        <w:pStyle w:val="ListParagraph"/>
        <w:numPr>
          <w:ilvl w:val="0"/>
          <w:numId w:val="3"/>
        </w:num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xml:space="preserve">Raportul de  specialitate  inregistrat  la  nr. </w:t>
      </w:r>
      <w:r w:rsidR="00DF4D5F">
        <w:rPr>
          <w:rFonts w:ascii="Times New Roman" w:eastAsia="Times New Roman" w:hAnsi="Times New Roman" w:cs="Times New Roman"/>
          <w:color w:val="333333"/>
          <w:sz w:val="24"/>
          <w:szCs w:val="24"/>
          <w:lang w:eastAsia="ro-RO"/>
        </w:rPr>
        <w:t>13.579</w:t>
      </w:r>
      <w:r w:rsidRPr="00373D21">
        <w:rPr>
          <w:rFonts w:ascii="Times New Roman" w:eastAsia="Times New Roman" w:hAnsi="Times New Roman" w:cs="Times New Roman"/>
          <w:color w:val="333333"/>
          <w:sz w:val="24"/>
          <w:szCs w:val="24"/>
          <w:lang w:eastAsia="ro-RO"/>
        </w:rPr>
        <w:t xml:space="preserve"> din </w:t>
      </w:r>
      <w:r w:rsidR="00DF4D5F">
        <w:rPr>
          <w:rFonts w:ascii="Times New Roman" w:eastAsia="Times New Roman" w:hAnsi="Times New Roman" w:cs="Times New Roman"/>
          <w:color w:val="333333"/>
          <w:sz w:val="24"/>
          <w:szCs w:val="24"/>
          <w:lang w:eastAsia="ro-RO"/>
        </w:rPr>
        <w:t>06.11.2024</w:t>
      </w:r>
      <w:r w:rsidRPr="00373D21">
        <w:rPr>
          <w:rFonts w:ascii="Times New Roman" w:eastAsia="Times New Roman" w:hAnsi="Times New Roman" w:cs="Times New Roman"/>
          <w:color w:val="333333"/>
          <w:sz w:val="24"/>
          <w:szCs w:val="24"/>
          <w:lang w:eastAsia="ro-RO"/>
        </w:rPr>
        <w:t xml:space="preserve"> </w:t>
      </w:r>
      <w:r w:rsidR="00DF4D5F">
        <w:rPr>
          <w:rFonts w:ascii="Times New Roman" w:eastAsia="Times New Roman" w:hAnsi="Times New Roman" w:cs="Times New Roman"/>
          <w:color w:val="333333"/>
          <w:sz w:val="24"/>
          <w:szCs w:val="24"/>
          <w:lang w:eastAsia="ro-RO"/>
        </w:rPr>
        <w:t xml:space="preserve">, întocmit de  secretarul  general  al  comunei </w:t>
      </w:r>
    </w:p>
    <w:p w14:paraId="2080B3ED" w14:textId="77777777" w:rsidR="004D4F06" w:rsidRPr="00373D21" w:rsidRDefault="004D4F06" w:rsidP="00373D21">
      <w:pPr>
        <w:spacing w:after="0"/>
        <w:ind w:left="360" w:right="-567"/>
        <w:rPr>
          <w:rFonts w:ascii="Times New Roman" w:hAnsi="Times New Roman" w:cs="Times New Roman"/>
          <w:sz w:val="24"/>
          <w:szCs w:val="24"/>
        </w:rPr>
      </w:pPr>
      <w:r w:rsidRPr="00373D21">
        <w:rPr>
          <w:rFonts w:ascii="Times New Roman" w:hAnsi="Times New Roman" w:cs="Times New Roman"/>
          <w:sz w:val="24"/>
          <w:szCs w:val="24"/>
        </w:rPr>
        <w:t>Luând  act  de :</w:t>
      </w:r>
    </w:p>
    <w:p w14:paraId="1C904B6F" w14:textId="107EA87E" w:rsidR="00476F20" w:rsidRPr="00476F20" w:rsidRDefault="004D4F06" w:rsidP="00373D21">
      <w:pPr>
        <w:pStyle w:val="ListParagraph"/>
        <w:numPr>
          <w:ilvl w:val="0"/>
          <w:numId w:val="3"/>
        </w:num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proofErr w:type="spellStart"/>
      <w:proofErr w:type="gramStart"/>
      <w:r w:rsidRPr="00373D21">
        <w:rPr>
          <w:rFonts w:ascii="Times New Roman" w:hAnsi="Times New Roman" w:cs="Times New Roman"/>
          <w:sz w:val="24"/>
          <w:szCs w:val="24"/>
          <w:lang w:val="fr-FR"/>
        </w:rPr>
        <w:t>avizul</w:t>
      </w:r>
      <w:proofErr w:type="spellEnd"/>
      <w:proofErr w:type="gram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pentru</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legalitate</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intocmit</w:t>
      </w:r>
      <w:proofErr w:type="spellEnd"/>
      <w:r w:rsidRPr="00373D21">
        <w:rPr>
          <w:rFonts w:ascii="Times New Roman" w:hAnsi="Times New Roman" w:cs="Times New Roman"/>
          <w:sz w:val="24"/>
          <w:szCs w:val="24"/>
          <w:lang w:val="fr-FR"/>
        </w:rPr>
        <w:t xml:space="preserve"> de  </w:t>
      </w:r>
      <w:proofErr w:type="spellStart"/>
      <w:r w:rsidRPr="00373D21">
        <w:rPr>
          <w:rFonts w:ascii="Times New Roman" w:hAnsi="Times New Roman" w:cs="Times New Roman"/>
          <w:sz w:val="24"/>
          <w:szCs w:val="24"/>
          <w:lang w:val="fr-FR"/>
        </w:rPr>
        <w:t>secretarul</w:t>
      </w:r>
      <w:proofErr w:type="spellEnd"/>
      <w:r w:rsidRPr="00373D21">
        <w:rPr>
          <w:rFonts w:ascii="Times New Roman" w:hAnsi="Times New Roman" w:cs="Times New Roman"/>
          <w:sz w:val="24"/>
          <w:szCs w:val="24"/>
          <w:lang w:val="fr-FR"/>
        </w:rPr>
        <w:t xml:space="preserve"> </w:t>
      </w:r>
      <w:proofErr w:type="spellStart"/>
      <w:r w:rsidRPr="00373D21">
        <w:rPr>
          <w:rFonts w:ascii="Times New Roman" w:hAnsi="Times New Roman" w:cs="Times New Roman"/>
          <w:sz w:val="24"/>
          <w:szCs w:val="24"/>
          <w:lang w:val="fr-FR"/>
        </w:rPr>
        <w:t>general</w:t>
      </w:r>
      <w:proofErr w:type="spellEnd"/>
      <w:r w:rsidRPr="00373D21">
        <w:rPr>
          <w:rFonts w:ascii="Times New Roman" w:hAnsi="Times New Roman" w:cs="Times New Roman"/>
          <w:sz w:val="24"/>
          <w:szCs w:val="24"/>
          <w:lang w:val="fr-FR"/>
        </w:rPr>
        <w:t xml:space="preserve">  al  UAT ,</w:t>
      </w:r>
    </w:p>
    <w:p w14:paraId="1B94E572" w14:textId="052F3169" w:rsidR="00DA337C" w:rsidRPr="00373D21" w:rsidRDefault="00DA337C" w:rsidP="00373D21">
      <w:pPr>
        <w:spacing w:after="0"/>
        <w:ind w:right="-567"/>
        <w:rPr>
          <w:rFonts w:ascii="Times New Roman" w:hAnsi="Times New Roman" w:cs="Times New Roman"/>
          <w:sz w:val="24"/>
          <w:szCs w:val="24"/>
        </w:rPr>
      </w:pPr>
      <w:r w:rsidRPr="00373D21">
        <w:rPr>
          <w:rFonts w:ascii="Times New Roman" w:hAnsi="Times New Roman" w:cs="Times New Roman"/>
          <w:sz w:val="24"/>
          <w:szCs w:val="24"/>
        </w:rPr>
        <w:t xml:space="preserve">      </w:t>
      </w:r>
      <w:r w:rsidR="004D4F06" w:rsidRPr="00373D21">
        <w:rPr>
          <w:rFonts w:ascii="Times New Roman" w:hAnsi="Times New Roman" w:cs="Times New Roman"/>
          <w:sz w:val="24"/>
          <w:szCs w:val="24"/>
        </w:rPr>
        <w:t xml:space="preserve"> In temeiul  dispozitiilor</w:t>
      </w:r>
      <w:r w:rsidR="002050EE" w:rsidRPr="00373D21">
        <w:rPr>
          <w:rFonts w:ascii="Times New Roman" w:eastAsia="Times New Roman" w:hAnsi="Times New Roman" w:cs="Times New Roman"/>
          <w:color w:val="333333"/>
          <w:sz w:val="24"/>
          <w:szCs w:val="24"/>
          <w:lang w:eastAsia="ro-RO"/>
        </w:rPr>
        <w:t xml:space="preserve"> art. 129 alin.(2 ) lit.”a”,alin.(3) lit.”</w:t>
      </w:r>
      <w:r w:rsidR="00373D21" w:rsidRPr="00373D21">
        <w:rPr>
          <w:rFonts w:ascii="Times New Roman" w:eastAsia="Times New Roman" w:hAnsi="Times New Roman" w:cs="Times New Roman"/>
          <w:color w:val="333333"/>
          <w:sz w:val="24"/>
          <w:szCs w:val="24"/>
          <w:lang w:eastAsia="ro-RO"/>
        </w:rPr>
        <w:t>a</w:t>
      </w:r>
      <w:r w:rsidR="002050EE" w:rsidRPr="00373D21">
        <w:rPr>
          <w:rFonts w:ascii="Times New Roman" w:eastAsia="Times New Roman" w:hAnsi="Times New Roman" w:cs="Times New Roman"/>
          <w:color w:val="333333"/>
          <w:sz w:val="24"/>
          <w:szCs w:val="24"/>
          <w:lang w:eastAsia="ro-RO"/>
        </w:rPr>
        <w:t>”</w:t>
      </w:r>
      <w:r w:rsidRPr="00373D21">
        <w:rPr>
          <w:rFonts w:ascii="Times New Roman" w:hAnsi="Times New Roman" w:cs="Times New Roman"/>
          <w:sz w:val="24"/>
          <w:szCs w:val="24"/>
        </w:rPr>
        <w:t xml:space="preserve"> ,  art.139 alin.(1) , art. 140, alin.(1) </w:t>
      </w:r>
      <w:r w:rsidR="002050EE" w:rsidRPr="00373D21">
        <w:rPr>
          <w:rFonts w:ascii="Times New Roman" w:eastAsia="Times New Roman" w:hAnsi="Times New Roman" w:cs="Times New Roman"/>
          <w:color w:val="333333"/>
          <w:sz w:val="24"/>
          <w:szCs w:val="24"/>
          <w:lang w:eastAsia="ro-RO"/>
        </w:rPr>
        <w:t xml:space="preserve"> si art. 196 alin.(1) lit.”a</w:t>
      </w:r>
      <w:r w:rsidR="004D4F06" w:rsidRPr="00373D21">
        <w:rPr>
          <w:rFonts w:ascii="Times New Roman" w:hAnsi="Times New Roman" w:cs="Times New Roman"/>
          <w:sz w:val="24"/>
          <w:szCs w:val="24"/>
        </w:rPr>
        <w:t xml:space="preserve"> </w:t>
      </w:r>
      <w:r w:rsidR="002050EE" w:rsidRPr="00373D21">
        <w:rPr>
          <w:rFonts w:ascii="Times New Roman" w:hAnsi="Times New Roman" w:cs="Times New Roman"/>
          <w:sz w:val="24"/>
          <w:szCs w:val="24"/>
        </w:rPr>
        <w:t>„</w:t>
      </w:r>
      <w:r w:rsidR="004D4F06" w:rsidRPr="00373D21">
        <w:rPr>
          <w:rFonts w:ascii="Times New Roman" w:hAnsi="Times New Roman" w:cs="Times New Roman"/>
          <w:sz w:val="24"/>
          <w:szCs w:val="24"/>
        </w:rPr>
        <w:t xml:space="preserve"> din  Codul  administrativ  aprobat   prin Ordonanta  de  Urgenta  a  Guvernului  nr.  57 din 03.07.2019</w:t>
      </w:r>
      <w:r w:rsidRPr="00373D21">
        <w:rPr>
          <w:rFonts w:ascii="Times New Roman" w:hAnsi="Times New Roman" w:cs="Times New Roman"/>
          <w:sz w:val="24"/>
          <w:szCs w:val="24"/>
        </w:rPr>
        <w:t>.</w:t>
      </w:r>
    </w:p>
    <w:p w14:paraId="35AF0E34" w14:textId="64290574" w:rsidR="00DA337C" w:rsidRPr="00373D21" w:rsidRDefault="00DA337C" w:rsidP="00373D21">
      <w:pPr>
        <w:pStyle w:val="BodyText3"/>
        <w:spacing w:after="0" w:line="276" w:lineRule="auto"/>
        <w:rPr>
          <w:b/>
          <w:sz w:val="24"/>
          <w:szCs w:val="24"/>
          <w:lang w:val="fr-FR"/>
        </w:rPr>
      </w:pPr>
      <w:r w:rsidRPr="00373D21">
        <w:rPr>
          <w:sz w:val="24"/>
          <w:szCs w:val="24"/>
        </w:rPr>
        <w:t xml:space="preserve">   </w:t>
      </w:r>
      <w:r w:rsidR="00476F20">
        <w:rPr>
          <w:sz w:val="24"/>
          <w:szCs w:val="24"/>
        </w:rPr>
        <w:t xml:space="preserve"> </w:t>
      </w:r>
      <w:r w:rsidRPr="00373D21">
        <w:rPr>
          <w:sz w:val="24"/>
          <w:szCs w:val="24"/>
        </w:rPr>
        <w:t xml:space="preserve">   </w:t>
      </w:r>
      <w:proofErr w:type="spellStart"/>
      <w:proofErr w:type="gramStart"/>
      <w:r w:rsidR="004D4F06" w:rsidRPr="00373D21">
        <w:rPr>
          <w:b/>
          <w:sz w:val="24"/>
          <w:szCs w:val="24"/>
        </w:rPr>
        <w:t>Primarul</w:t>
      </w:r>
      <w:proofErr w:type="spellEnd"/>
      <w:r w:rsidR="004D4F06" w:rsidRPr="00373D21">
        <w:rPr>
          <w:b/>
          <w:sz w:val="24"/>
          <w:szCs w:val="24"/>
        </w:rPr>
        <w:t xml:space="preserve">  </w:t>
      </w:r>
      <w:proofErr w:type="spellStart"/>
      <w:r w:rsidR="004D4F06" w:rsidRPr="00373D21">
        <w:rPr>
          <w:b/>
          <w:sz w:val="24"/>
          <w:szCs w:val="24"/>
        </w:rPr>
        <w:t>Comunei</w:t>
      </w:r>
      <w:proofErr w:type="spellEnd"/>
      <w:proofErr w:type="gramEnd"/>
      <w:r w:rsidR="004D4F06" w:rsidRPr="00373D21">
        <w:rPr>
          <w:b/>
          <w:sz w:val="24"/>
          <w:szCs w:val="24"/>
        </w:rPr>
        <w:t xml:space="preserve">  Ion </w:t>
      </w:r>
      <w:proofErr w:type="spellStart"/>
      <w:r w:rsidR="004D4F06" w:rsidRPr="00373D21">
        <w:rPr>
          <w:b/>
          <w:sz w:val="24"/>
          <w:szCs w:val="24"/>
        </w:rPr>
        <w:t>Creangă</w:t>
      </w:r>
      <w:proofErr w:type="spellEnd"/>
      <w:r w:rsidR="004D4F06" w:rsidRPr="00373D21">
        <w:rPr>
          <w:b/>
          <w:sz w:val="24"/>
          <w:szCs w:val="24"/>
        </w:rPr>
        <w:t xml:space="preserve"> , județul  Neamț </w:t>
      </w:r>
      <w:r w:rsidRPr="00373D21">
        <w:rPr>
          <w:b/>
          <w:sz w:val="24"/>
          <w:szCs w:val="24"/>
          <w:lang w:val="fr-FR"/>
        </w:rPr>
        <w:t>:</w:t>
      </w:r>
    </w:p>
    <w:p w14:paraId="4F64413A" w14:textId="17C0A2AE" w:rsidR="004D4F06" w:rsidRPr="00373D21" w:rsidRDefault="004D4F06" w:rsidP="00373D21">
      <w:pPr>
        <w:rPr>
          <w:rFonts w:ascii="Times New Roman" w:hAnsi="Times New Roman" w:cs="Times New Roman"/>
          <w:sz w:val="24"/>
          <w:szCs w:val="24"/>
        </w:rPr>
      </w:pPr>
    </w:p>
    <w:p w14:paraId="7EB415FC" w14:textId="60290850" w:rsidR="004D4F06" w:rsidRPr="00373D21" w:rsidRDefault="004D4F06" w:rsidP="00373D21">
      <w:pPr>
        <w:pStyle w:val="BodyText3"/>
        <w:spacing w:after="0" w:line="276" w:lineRule="auto"/>
        <w:jc w:val="center"/>
        <w:rPr>
          <w:b/>
          <w:sz w:val="24"/>
          <w:szCs w:val="24"/>
          <w:lang w:val="fr-FR"/>
        </w:rPr>
      </w:pPr>
      <w:r w:rsidRPr="00373D21">
        <w:rPr>
          <w:b/>
          <w:sz w:val="24"/>
          <w:szCs w:val="24"/>
          <w:lang w:val="fr-FR"/>
        </w:rPr>
        <w:t>PROPUNE :</w:t>
      </w:r>
    </w:p>
    <w:p w14:paraId="2130C3D9" w14:textId="77777777" w:rsidR="00373D21" w:rsidRPr="00373D21" w:rsidRDefault="00373D21" w:rsidP="00373D21">
      <w:pPr>
        <w:pStyle w:val="BodyText3"/>
        <w:spacing w:after="0" w:line="276" w:lineRule="auto"/>
        <w:jc w:val="center"/>
        <w:rPr>
          <w:b/>
          <w:sz w:val="24"/>
          <w:szCs w:val="24"/>
          <w:lang w:val="fr-FR"/>
        </w:rPr>
      </w:pPr>
    </w:p>
    <w:p w14:paraId="2E1542D4" w14:textId="22B97D05" w:rsidR="00095F16" w:rsidRPr="00373D21" w:rsidRDefault="00095F16" w:rsidP="00373D21">
      <w:pPr>
        <w:shd w:val="clear" w:color="auto" w:fill="FFFFFF"/>
        <w:spacing w:after="0"/>
        <w:rPr>
          <w:rFonts w:ascii="Times New Roman" w:eastAsia="Times New Roman" w:hAnsi="Times New Roman" w:cs="Times New Roman"/>
          <w:color w:val="333333"/>
          <w:sz w:val="24"/>
          <w:szCs w:val="24"/>
          <w:lang w:eastAsia="ro-RO"/>
        </w:rPr>
      </w:pPr>
    </w:p>
    <w:p w14:paraId="679D7CD4" w14:textId="5EA79929" w:rsidR="00373D21" w:rsidRPr="00373D21" w:rsidRDefault="00FA7AD0"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Art.1. </w:t>
      </w:r>
      <w:r w:rsidR="00984547" w:rsidRPr="00373D21">
        <w:rPr>
          <w:rFonts w:ascii="Times New Roman" w:eastAsia="Times New Roman" w:hAnsi="Times New Roman" w:cs="Times New Roman"/>
          <w:color w:val="333333"/>
          <w:sz w:val="24"/>
          <w:szCs w:val="24"/>
          <w:lang w:eastAsia="ro-RO"/>
        </w:rPr>
        <w:t>Se alege</w:t>
      </w:r>
      <w:r w:rsidR="00373D21" w:rsidRPr="00373D21">
        <w:rPr>
          <w:rFonts w:ascii="Times New Roman" w:eastAsia="Times New Roman" w:hAnsi="Times New Roman" w:cs="Times New Roman"/>
          <w:color w:val="333333"/>
          <w:sz w:val="24"/>
          <w:szCs w:val="24"/>
          <w:lang w:eastAsia="ro-RO"/>
        </w:rPr>
        <w:t xml:space="preserve"> președinte  de  ședință  al  Consiliului  local  Ion Creangă, pe  o  perioadă de  trei luni</w:t>
      </w:r>
      <w:r w:rsidR="00984547" w:rsidRPr="00373D21">
        <w:rPr>
          <w:rFonts w:ascii="Times New Roman" w:eastAsia="Times New Roman" w:hAnsi="Times New Roman" w:cs="Times New Roman"/>
          <w:color w:val="333333"/>
          <w:sz w:val="24"/>
          <w:szCs w:val="24"/>
          <w:lang w:eastAsia="ro-RO"/>
        </w:rPr>
        <w:t>,</w:t>
      </w:r>
      <w:r w:rsidR="00DF4D5F">
        <w:rPr>
          <w:rFonts w:ascii="Times New Roman" w:eastAsia="Times New Roman" w:hAnsi="Times New Roman" w:cs="Times New Roman"/>
          <w:color w:val="333333"/>
          <w:sz w:val="24"/>
          <w:szCs w:val="24"/>
          <w:lang w:eastAsia="ro-RO"/>
        </w:rPr>
        <w:t xml:space="preserve">  noimebrie, decembrie  2024 , ianuarie  2025</w:t>
      </w:r>
      <w:r w:rsidR="00373D21" w:rsidRPr="00373D21">
        <w:rPr>
          <w:rFonts w:ascii="Times New Roman" w:eastAsia="Times New Roman" w:hAnsi="Times New Roman" w:cs="Times New Roman"/>
          <w:color w:val="333333"/>
          <w:sz w:val="24"/>
          <w:szCs w:val="24"/>
          <w:lang w:eastAsia="ro-RO"/>
        </w:rPr>
        <w:t xml:space="preserve">, </w:t>
      </w:r>
      <w:r w:rsidR="00984547" w:rsidRPr="00373D21">
        <w:rPr>
          <w:rFonts w:ascii="Times New Roman" w:eastAsia="Times New Roman" w:hAnsi="Times New Roman" w:cs="Times New Roman"/>
          <w:color w:val="333333"/>
          <w:sz w:val="24"/>
          <w:szCs w:val="24"/>
          <w:lang w:eastAsia="ro-RO"/>
        </w:rPr>
        <w:t>domn</w:t>
      </w:r>
      <w:r w:rsidR="00DF4D5F">
        <w:rPr>
          <w:rFonts w:ascii="Times New Roman" w:eastAsia="Times New Roman" w:hAnsi="Times New Roman" w:cs="Times New Roman"/>
          <w:color w:val="333333"/>
          <w:sz w:val="24"/>
          <w:szCs w:val="24"/>
          <w:lang w:eastAsia="ro-RO"/>
        </w:rPr>
        <w:t>ul</w:t>
      </w:r>
      <w:r w:rsidR="00373D21" w:rsidRPr="00373D21">
        <w:rPr>
          <w:rFonts w:ascii="Times New Roman" w:eastAsia="Times New Roman" w:hAnsi="Times New Roman" w:cs="Times New Roman"/>
          <w:color w:val="333333"/>
          <w:sz w:val="24"/>
          <w:szCs w:val="24"/>
          <w:lang w:eastAsia="ro-RO"/>
        </w:rPr>
        <w:t xml:space="preserve"> </w:t>
      </w:r>
      <w:r w:rsidR="00984547" w:rsidRPr="00373D21">
        <w:rPr>
          <w:rFonts w:ascii="Times New Roman" w:eastAsia="Times New Roman" w:hAnsi="Times New Roman" w:cs="Times New Roman"/>
          <w:color w:val="333333"/>
          <w:sz w:val="24"/>
          <w:szCs w:val="24"/>
          <w:lang w:eastAsia="ro-RO"/>
        </w:rPr>
        <w:t xml:space="preserve"> consilier local </w:t>
      </w:r>
      <w:r w:rsidR="00373D21" w:rsidRPr="00373D21">
        <w:rPr>
          <w:rFonts w:ascii="Times New Roman" w:eastAsia="Times New Roman" w:hAnsi="Times New Roman" w:cs="Times New Roman"/>
          <w:color w:val="333333"/>
          <w:sz w:val="24"/>
          <w:szCs w:val="24"/>
          <w:lang w:eastAsia="ro-RO"/>
        </w:rPr>
        <w:t xml:space="preserve"> </w:t>
      </w:r>
      <w:r w:rsidR="00DF4D5F">
        <w:rPr>
          <w:rFonts w:ascii="Times New Roman" w:eastAsia="Times New Roman" w:hAnsi="Times New Roman" w:cs="Times New Roman"/>
          <w:color w:val="333333"/>
          <w:sz w:val="24"/>
          <w:szCs w:val="24"/>
          <w:lang w:eastAsia="ro-RO"/>
        </w:rPr>
        <w:t xml:space="preserve">Aiacoboaei Vasile </w:t>
      </w:r>
      <w:r w:rsidR="00373D21" w:rsidRPr="00373D21">
        <w:rPr>
          <w:rFonts w:ascii="Times New Roman" w:eastAsia="Times New Roman" w:hAnsi="Times New Roman" w:cs="Times New Roman"/>
          <w:color w:val="333333"/>
          <w:sz w:val="24"/>
          <w:szCs w:val="24"/>
          <w:lang w:eastAsia="ro-RO"/>
        </w:rPr>
        <w:t xml:space="preserve"> </w:t>
      </w:r>
    </w:p>
    <w:p w14:paraId="52A7298C" w14:textId="77777777" w:rsidR="00373D21" w:rsidRPr="00373D21" w:rsidRDefault="00373D21"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b/>
          <w:bCs/>
          <w:color w:val="333333"/>
          <w:sz w:val="24"/>
          <w:szCs w:val="24"/>
          <w:lang w:eastAsia="ro-RO"/>
        </w:rPr>
        <w:t xml:space="preserve">  </w:t>
      </w:r>
      <w:r w:rsidR="00FA7AD0" w:rsidRPr="00373D21">
        <w:rPr>
          <w:rFonts w:ascii="Times New Roman" w:eastAsia="Times New Roman" w:hAnsi="Times New Roman" w:cs="Times New Roman"/>
          <w:b/>
          <w:bCs/>
          <w:color w:val="333333"/>
          <w:sz w:val="24"/>
          <w:szCs w:val="24"/>
          <w:lang w:eastAsia="ro-RO"/>
        </w:rPr>
        <w:t xml:space="preserve">    </w:t>
      </w:r>
      <w:r w:rsidR="00984547" w:rsidRPr="00373D21">
        <w:rPr>
          <w:rFonts w:ascii="Times New Roman" w:eastAsia="Times New Roman" w:hAnsi="Times New Roman" w:cs="Times New Roman"/>
          <w:b/>
          <w:bCs/>
          <w:color w:val="333333"/>
          <w:sz w:val="24"/>
          <w:szCs w:val="24"/>
          <w:lang w:eastAsia="ro-RO"/>
        </w:rPr>
        <w:t>Art.</w:t>
      </w:r>
      <w:r w:rsidRPr="00373D21">
        <w:rPr>
          <w:rFonts w:ascii="Times New Roman" w:eastAsia="Times New Roman" w:hAnsi="Times New Roman" w:cs="Times New Roman"/>
          <w:b/>
          <w:bCs/>
          <w:color w:val="333333"/>
          <w:sz w:val="24"/>
          <w:szCs w:val="24"/>
          <w:lang w:eastAsia="ro-RO"/>
        </w:rPr>
        <w:t xml:space="preserve">2 </w:t>
      </w:r>
      <w:r w:rsidR="00984547" w:rsidRPr="00373D21">
        <w:rPr>
          <w:rFonts w:ascii="Times New Roman" w:eastAsia="Times New Roman" w:hAnsi="Times New Roman" w:cs="Times New Roman"/>
          <w:b/>
          <w:bCs/>
          <w:color w:val="333333"/>
          <w:sz w:val="24"/>
          <w:szCs w:val="24"/>
          <w:lang w:eastAsia="ro-RO"/>
        </w:rPr>
        <w:t>. </w:t>
      </w:r>
      <w:r w:rsidRPr="00373D21">
        <w:rPr>
          <w:rFonts w:ascii="Times New Roman" w:eastAsia="Times New Roman" w:hAnsi="Times New Roman" w:cs="Times New Roman"/>
          <w:color w:val="333333"/>
          <w:sz w:val="24"/>
          <w:szCs w:val="24"/>
          <w:lang w:eastAsia="ro-RO"/>
        </w:rPr>
        <w:t>Prezenta hotărâre se aduce la cunoştinţă publică şi se comunică prin grija secretarului general al comunei in termenul legal, autorităților, instituțiilor  și  persoanelor  interesate .</w:t>
      </w:r>
    </w:p>
    <w:p w14:paraId="385DBD6E" w14:textId="71F1B13B"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p>
    <w:p w14:paraId="4A7D069F" w14:textId="76429A3A"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INIȚIATOR</w:t>
      </w:r>
    </w:p>
    <w:p w14:paraId="3F914BCC" w14:textId="742397CE" w:rsidR="00FA7AD0"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PRIMAR</w:t>
      </w:r>
    </w:p>
    <w:p w14:paraId="2521F509" w14:textId="1483BA0B" w:rsidR="00984547" w:rsidRPr="00373D21" w:rsidRDefault="00FA7AD0" w:rsidP="00373D21">
      <w:pPr>
        <w:shd w:val="clear" w:color="auto" w:fill="FFFFFF"/>
        <w:spacing w:after="0"/>
        <w:jc w:val="center"/>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TABACARIU  DUMITRU- DORIN</w:t>
      </w:r>
    </w:p>
    <w:p w14:paraId="22C230BD"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ED48DAB"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t> </w:t>
      </w:r>
    </w:p>
    <w:p w14:paraId="0B4B85C8" w14:textId="77777777" w:rsidR="00984547" w:rsidRPr="00373D21" w:rsidRDefault="00984547" w:rsidP="00373D21">
      <w:pPr>
        <w:shd w:val="clear" w:color="auto" w:fill="FFFFFF"/>
        <w:spacing w:after="0"/>
        <w:rPr>
          <w:rFonts w:ascii="Times New Roman" w:eastAsia="Times New Roman" w:hAnsi="Times New Roman" w:cs="Times New Roman"/>
          <w:color w:val="333333"/>
          <w:sz w:val="24"/>
          <w:szCs w:val="24"/>
          <w:lang w:eastAsia="ro-RO"/>
        </w:rPr>
      </w:pPr>
      <w:r w:rsidRPr="00373D21">
        <w:rPr>
          <w:rFonts w:ascii="Times New Roman" w:eastAsia="Times New Roman" w:hAnsi="Times New Roman" w:cs="Times New Roman"/>
          <w:color w:val="333333"/>
          <w:sz w:val="24"/>
          <w:szCs w:val="24"/>
          <w:lang w:eastAsia="ro-RO"/>
        </w:rPr>
        <w:lastRenderedPageBreak/>
        <w:t> </w:t>
      </w:r>
    </w:p>
    <w:p w14:paraId="17D20496" w14:textId="4A7DC72E" w:rsidR="00373D21" w:rsidRPr="00984547" w:rsidRDefault="00373D21" w:rsidP="00984547">
      <w:pPr>
        <w:shd w:val="clear" w:color="auto" w:fill="FFFFFF"/>
        <w:spacing w:after="0"/>
        <w:rPr>
          <w:rFonts w:ascii="Times New Roman" w:eastAsia="Times New Roman" w:hAnsi="Times New Roman" w:cs="Times New Roman"/>
          <w:color w:val="333333"/>
          <w:sz w:val="24"/>
          <w:szCs w:val="24"/>
          <w:lang w:eastAsia="ro-RO"/>
        </w:rPr>
      </w:pPr>
    </w:p>
    <w:p w14:paraId="1DBFBF44" w14:textId="4BB52454" w:rsidR="00984547" w:rsidRPr="00984547" w:rsidRDefault="003B3A01" w:rsidP="006576E9">
      <w:pPr>
        <w:shd w:val="clear" w:color="auto" w:fill="FFFFFF"/>
        <w:spacing w:after="0"/>
        <w:rPr>
          <w:rFonts w:ascii="Times New Roman" w:eastAsia="Times New Roman" w:hAnsi="Times New Roman" w:cs="Times New Roman"/>
          <w:color w:val="333333"/>
          <w:sz w:val="24"/>
          <w:szCs w:val="24"/>
          <w:lang w:eastAsia="ro-RO"/>
        </w:rPr>
      </w:pPr>
      <w:r>
        <w:rPr>
          <w:rFonts w:ascii="Times New Roman" w:eastAsia="Times New Roman" w:hAnsi="Times New Roman" w:cs="Times New Roman"/>
          <w:b/>
          <w:bCs/>
          <w:color w:val="333333"/>
          <w:sz w:val="24"/>
          <w:szCs w:val="24"/>
          <w:lang w:eastAsia="ro-RO"/>
        </w:rPr>
        <w:t xml:space="preserve">   </w:t>
      </w:r>
      <w:r w:rsidR="00984547" w:rsidRPr="00984547">
        <w:rPr>
          <w:rFonts w:ascii="Times New Roman" w:eastAsia="Times New Roman" w:hAnsi="Times New Roman" w:cs="Times New Roman"/>
          <w:b/>
          <w:bCs/>
          <w:color w:val="333333"/>
          <w:sz w:val="24"/>
          <w:szCs w:val="24"/>
          <w:lang w:eastAsia="ro-RO"/>
        </w:rPr>
        <w:t>ROMANIA</w:t>
      </w:r>
    </w:p>
    <w:p w14:paraId="3F4430A6" w14:textId="1A484B02" w:rsidR="00D56BB0"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JUDETUL</w:t>
      </w:r>
      <w:r w:rsidR="009A6FFD"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 </w:t>
      </w:r>
      <w:r w:rsidR="00D56BB0" w:rsidRPr="007F37C7">
        <w:rPr>
          <w:rFonts w:ascii="Times New Roman" w:eastAsia="Times New Roman" w:hAnsi="Times New Roman" w:cs="Times New Roman"/>
          <w:b/>
          <w:bCs/>
          <w:color w:val="333333"/>
          <w:sz w:val="24"/>
          <w:szCs w:val="24"/>
          <w:lang w:eastAsia="ro-RO"/>
        </w:rPr>
        <w:t>NEAMȚ</w:t>
      </w:r>
    </w:p>
    <w:p w14:paraId="46986CB1" w14:textId="106C1A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PRIMARIA COMUNEI </w:t>
      </w:r>
      <w:r w:rsidR="00D56BB0" w:rsidRPr="007F37C7">
        <w:rPr>
          <w:rFonts w:ascii="Times New Roman" w:eastAsia="Times New Roman" w:hAnsi="Times New Roman" w:cs="Times New Roman"/>
          <w:b/>
          <w:bCs/>
          <w:color w:val="333333"/>
          <w:sz w:val="24"/>
          <w:szCs w:val="24"/>
          <w:lang w:eastAsia="ro-RO"/>
        </w:rPr>
        <w:t xml:space="preserve"> ION CREANGĂ </w:t>
      </w:r>
    </w:p>
    <w:p w14:paraId="608E947F" w14:textId="6974620A"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Tel./Fax: </w:t>
      </w:r>
      <w:r w:rsidR="00D56BB0" w:rsidRPr="007F37C7">
        <w:rPr>
          <w:rFonts w:ascii="Times New Roman" w:eastAsia="Times New Roman" w:hAnsi="Times New Roman" w:cs="Times New Roman"/>
          <w:b/>
          <w:bCs/>
          <w:color w:val="333333"/>
          <w:sz w:val="24"/>
          <w:szCs w:val="24"/>
          <w:lang w:eastAsia="ro-RO"/>
        </w:rPr>
        <w:t>0233 780013/ 0233780266</w:t>
      </w:r>
    </w:p>
    <w:p w14:paraId="58E3AFF1" w14:textId="46DA0ABA"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E-mail: </w:t>
      </w:r>
      <w:r w:rsidR="00D56BB0" w:rsidRPr="007F37C7">
        <w:rPr>
          <w:rFonts w:ascii="Times New Roman" w:eastAsia="Times New Roman" w:hAnsi="Times New Roman" w:cs="Times New Roman"/>
          <w:b/>
          <w:bCs/>
          <w:color w:val="333333"/>
          <w:sz w:val="24"/>
          <w:szCs w:val="24"/>
          <w:lang w:eastAsia="ro-RO"/>
        </w:rPr>
        <w:t>primariaioncreanga@gmail.com</w:t>
      </w:r>
      <w:r w:rsidR="00D56BB0" w:rsidRPr="007F37C7">
        <w:rPr>
          <w:rFonts w:ascii="Times New Roman" w:eastAsia="Times New Roman" w:hAnsi="Times New Roman" w:cs="Times New Roman"/>
          <w:color w:val="333333"/>
          <w:sz w:val="24"/>
          <w:szCs w:val="24"/>
          <w:lang w:eastAsia="ro-RO"/>
        </w:rPr>
        <w:t xml:space="preserve"> </w:t>
      </w:r>
    </w:p>
    <w:p w14:paraId="31E1884B" w14:textId="3D78DC0D" w:rsidR="00984547" w:rsidRPr="00984547" w:rsidRDefault="00984547" w:rsidP="006576E9">
      <w:pPr>
        <w:shd w:val="clear" w:color="auto" w:fill="FFFFFF"/>
        <w:spacing w:after="0"/>
        <w:rPr>
          <w:rFonts w:ascii="Times New Roman" w:eastAsia="Times New Roman" w:hAnsi="Times New Roman" w:cs="Times New Roman"/>
          <w:b/>
          <w:bCs/>
          <w:color w:val="333333"/>
          <w:sz w:val="24"/>
          <w:szCs w:val="24"/>
          <w:lang w:eastAsia="ro-RO"/>
        </w:rPr>
      </w:pPr>
      <w:r w:rsidRPr="00984547">
        <w:rPr>
          <w:rFonts w:ascii="Times New Roman" w:eastAsia="Times New Roman" w:hAnsi="Times New Roman" w:cs="Times New Roman"/>
          <w:b/>
          <w:bCs/>
          <w:color w:val="333333"/>
          <w:sz w:val="24"/>
          <w:szCs w:val="24"/>
          <w:lang w:eastAsia="ro-RO"/>
        </w:rPr>
        <w:t>N</w:t>
      </w:r>
      <w:r w:rsidR="000A6624" w:rsidRPr="007F37C7">
        <w:rPr>
          <w:rFonts w:ascii="Times New Roman" w:eastAsia="Times New Roman" w:hAnsi="Times New Roman" w:cs="Times New Roman"/>
          <w:b/>
          <w:bCs/>
          <w:color w:val="333333"/>
          <w:sz w:val="24"/>
          <w:szCs w:val="24"/>
          <w:lang w:eastAsia="ro-RO"/>
        </w:rPr>
        <w:t>r</w:t>
      </w:r>
      <w:r w:rsidRPr="00984547">
        <w:rPr>
          <w:rFonts w:ascii="Times New Roman" w:eastAsia="Times New Roman" w:hAnsi="Times New Roman" w:cs="Times New Roman"/>
          <w:b/>
          <w:bCs/>
          <w:color w:val="333333"/>
          <w:sz w:val="24"/>
          <w:szCs w:val="24"/>
          <w:lang w:eastAsia="ro-RO"/>
        </w:rPr>
        <w:t>.</w:t>
      </w:r>
      <w:r w:rsidR="000A6624" w:rsidRPr="007F37C7">
        <w:rPr>
          <w:rFonts w:ascii="Times New Roman" w:eastAsia="Times New Roman" w:hAnsi="Times New Roman" w:cs="Times New Roman"/>
          <w:b/>
          <w:bCs/>
          <w:color w:val="333333"/>
          <w:sz w:val="24"/>
          <w:szCs w:val="24"/>
          <w:lang w:eastAsia="ro-RO"/>
        </w:rPr>
        <w:t xml:space="preserve"> </w:t>
      </w:r>
      <w:r w:rsidR="00E57235">
        <w:rPr>
          <w:rFonts w:ascii="Times New Roman" w:eastAsia="Times New Roman" w:hAnsi="Times New Roman" w:cs="Times New Roman"/>
          <w:b/>
          <w:bCs/>
          <w:color w:val="333333"/>
          <w:sz w:val="24"/>
          <w:szCs w:val="24"/>
          <w:lang w:eastAsia="ro-RO"/>
        </w:rPr>
        <w:t>13.577</w:t>
      </w:r>
      <w:r w:rsidR="000A6624" w:rsidRPr="007F37C7">
        <w:rPr>
          <w:rFonts w:ascii="Times New Roman" w:eastAsia="Times New Roman" w:hAnsi="Times New Roman" w:cs="Times New Roman"/>
          <w:b/>
          <w:bCs/>
          <w:color w:val="333333"/>
          <w:sz w:val="24"/>
          <w:szCs w:val="24"/>
          <w:lang w:eastAsia="ro-RO"/>
        </w:rPr>
        <w:t xml:space="preserve"> din </w:t>
      </w:r>
      <w:r w:rsidR="00E57235">
        <w:rPr>
          <w:rFonts w:ascii="Times New Roman" w:eastAsia="Times New Roman" w:hAnsi="Times New Roman" w:cs="Times New Roman"/>
          <w:b/>
          <w:bCs/>
          <w:color w:val="333333"/>
          <w:sz w:val="24"/>
          <w:szCs w:val="24"/>
          <w:lang w:eastAsia="ro-RO"/>
        </w:rPr>
        <w:t>06.11.2024</w:t>
      </w:r>
    </w:p>
    <w:p w14:paraId="3436739F"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27FE747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7C649E0"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3D0CF802" w14:textId="148EDB0C"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 xml:space="preserve">REFERAT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 xml:space="preserve">DE </w:t>
      </w:r>
      <w:r w:rsidR="007F37C7" w:rsidRPr="007F37C7">
        <w:rPr>
          <w:rFonts w:ascii="Times New Roman" w:eastAsia="Times New Roman" w:hAnsi="Times New Roman" w:cs="Times New Roman"/>
          <w:b/>
          <w:bCs/>
          <w:color w:val="333333"/>
          <w:sz w:val="24"/>
          <w:szCs w:val="24"/>
          <w:lang w:eastAsia="ro-RO"/>
        </w:rPr>
        <w:t xml:space="preserve"> </w:t>
      </w:r>
      <w:r w:rsidRPr="00984547">
        <w:rPr>
          <w:rFonts w:ascii="Times New Roman" w:eastAsia="Times New Roman" w:hAnsi="Times New Roman" w:cs="Times New Roman"/>
          <w:b/>
          <w:bCs/>
          <w:color w:val="333333"/>
          <w:sz w:val="24"/>
          <w:szCs w:val="24"/>
          <w:lang w:eastAsia="ro-RO"/>
        </w:rPr>
        <w:t>APROBARE</w:t>
      </w:r>
    </w:p>
    <w:p w14:paraId="6AF9C7AF" w14:textId="7773B3F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0B6E79C4"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6B5926C6" w14:textId="77777777" w:rsidR="006576E9" w:rsidRPr="006576E9" w:rsidRDefault="009A6FFD" w:rsidP="006576E9">
      <w:pPr>
        <w:spacing w:after="0"/>
        <w:rPr>
          <w:rFonts w:ascii="Times New Roman" w:eastAsia="Times New Roman" w:hAnsi="Times New Roman" w:cs="Times New Roman"/>
          <w:i/>
          <w:iCs/>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Conform dispozitiilor art.1</w:t>
      </w:r>
      <w:r w:rsidR="00373D21">
        <w:rPr>
          <w:rFonts w:ascii="Times New Roman" w:eastAsia="Times New Roman" w:hAnsi="Times New Roman" w:cs="Times New Roman"/>
          <w:color w:val="333333"/>
          <w:sz w:val="24"/>
          <w:szCs w:val="24"/>
          <w:lang w:eastAsia="ro-RO"/>
        </w:rPr>
        <w:t xml:space="preserve">23  </w:t>
      </w:r>
      <w:r w:rsidR="00984547" w:rsidRPr="00984547">
        <w:rPr>
          <w:rFonts w:ascii="Times New Roman" w:eastAsia="Times New Roman" w:hAnsi="Times New Roman" w:cs="Times New Roman"/>
          <w:color w:val="333333"/>
          <w:sz w:val="24"/>
          <w:szCs w:val="24"/>
          <w:lang w:eastAsia="ro-RO"/>
        </w:rPr>
        <w:t xml:space="preserve"> din Codul administrativ</w:t>
      </w:r>
      <w:r w:rsidRPr="007F37C7">
        <w:rPr>
          <w:rFonts w:ascii="Times New Roman" w:eastAsia="Times New Roman" w:hAnsi="Times New Roman" w:cs="Times New Roman"/>
          <w:color w:val="333333"/>
          <w:sz w:val="24"/>
          <w:szCs w:val="24"/>
          <w:lang w:eastAsia="ro-RO"/>
        </w:rPr>
        <w:t xml:space="preserve">  aprobat  prin  O.U.G  nr. 57/ 2019 , cu  modificările și  compleările  ulterioare </w:t>
      </w:r>
      <w:r w:rsidR="00984547" w:rsidRPr="00984547">
        <w:rPr>
          <w:rFonts w:ascii="Times New Roman" w:eastAsia="Times New Roman" w:hAnsi="Times New Roman" w:cs="Times New Roman"/>
          <w:i/>
          <w:iCs/>
          <w:color w:val="333333"/>
          <w:sz w:val="24"/>
          <w:szCs w:val="24"/>
          <w:lang w:eastAsia="ro-RO"/>
        </w:rPr>
        <w:t>,,</w:t>
      </w:r>
      <w:r w:rsidR="006576E9">
        <w:rPr>
          <w:rFonts w:ascii="Times New Roman" w:eastAsia="Times New Roman" w:hAnsi="Times New Roman" w:cs="Times New Roman"/>
          <w:i/>
          <w:iCs/>
          <w:color w:val="333333"/>
          <w:sz w:val="24"/>
          <w:szCs w:val="24"/>
          <w:lang w:eastAsia="ro-RO"/>
        </w:rPr>
        <w:t xml:space="preserve">  </w:t>
      </w:r>
      <w:r w:rsidR="006576E9" w:rsidRPr="006576E9">
        <w:rPr>
          <w:rFonts w:ascii="Times New Roman" w:eastAsia="Times New Roman" w:hAnsi="Times New Roman" w:cs="Times New Roman"/>
          <w:i/>
          <w:iCs/>
          <w:sz w:val="24"/>
          <w:szCs w:val="24"/>
          <w:lang w:eastAsia="ro-RO"/>
        </w:rPr>
        <w:t>(1) După declararea ca legal constituit, consiliul local alege dintre membrii săi, în termenul stabilit prin regulamentul de organizare şi funcţionare a consiliului local, un preşedinte de şedinţă, pe o perioadă de cel mult 3 luni, care conduce şedinţele consiliului şi semnează hotărârile adoptate de acesta. Preşedintele de şedinţă se alege prin vot deschis cu majoritate simplă, prevăzută la art. 5, lit. ee).</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(2)</w:t>
      </w:r>
      <w:r w:rsidR="006576E9" w:rsidRPr="006576E9">
        <w:rPr>
          <w:rFonts w:ascii="Times New Roman" w:eastAsia="Times New Roman" w:hAnsi="Times New Roman" w:cs="Times New Roman"/>
          <w:i/>
          <w:iCs/>
          <w:sz w:val="24"/>
          <w:szCs w:val="24"/>
          <w:lang w:eastAsia="ro-RO"/>
        </w:rPr>
        <w:t xml:space="preserve"> Consilierul local ales în condiţiile alin. (1) poate fi schimbat din funcţie, la iniţiativa a cel puţin unei treimi din numărul consilierilor locali în funcţie, prin hotărâre adoptată cu majoritate absolută.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(3)</w:t>
      </w:r>
      <w:r w:rsidR="006576E9" w:rsidRPr="006576E9">
        <w:rPr>
          <w:rFonts w:ascii="Times New Roman" w:eastAsia="Times New Roman" w:hAnsi="Times New Roman" w:cs="Times New Roman"/>
          <w:i/>
          <w:iCs/>
          <w:sz w:val="24"/>
          <w:szCs w:val="24"/>
          <w:lang w:eastAsia="ro-RO"/>
        </w:rPr>
        <w:t xml:space="preserve">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006576E9" w:rsidRPr="006576E9">
        <w:rPr>
          <w:rFonts w:ascii="Times New Roman" w:eastAsia="Times New Roman" w:hAnsi="Times New Roman" w:cs="Times New Roman"/>
          <w:i/>
          <w:iCs/>
          <w:sz w:val="24"/>
          <w:szCs w:val="24"/>
          <w:lang w:eastAsia="ro-RO"/>
        </w:rPr>
        <w:br/>
      </w:r>
      <w:r w:rsidR="006576E9" w:rsidRPr="006576E9">
        <w:rPr>
          <w:rFonts w:ascii="Times New Roman" w:eastAsia="Times New Roman" w:hAnsi="Times New Roman" w:cs="Times New Roman"/>
          <w:i/>
          <w:iCs/>
          <w:color w:val="CC0099"/>
          <w:sz w:val="24"/>
          <w:szCs w:val="24"/>
          <w:lang w:eastAsia="ro-RO"/>
        </w:rPr>
        <w:t>(4)</w:t>
      </w:r>
      <w:r w:rsidR="006576E9" w:rsidRPr="006576E9">
        <w:rPr>
          <w:rFonts w:ascii="Times New Roman" w:eastAsia="Times New Roman" w:hAnsi="Times New Roman" w:cs="Times New Roman"/>
          <w:i/>
          <w:iCs/>
          <w:sz w:val="24"/>
          <w:szCs w:val="24"/>
          <w:lang w:eastAsia="ro-RO"/>
        </w:rPr>
        <w:t xml:space="preserve"> Preşedintele de şedinţă exercită următoarele atribuţii principale: </w:t>
      </w:r>
    </w:p>
    <w:p w14:paraId="28420AFA" w14:textId="0FF2B802" w:rsidR="00984547" w:rsidRPr="006576E9" w:rsidRDefault="006576E9" w:rsidP="006576E9">
      <w:pPr>
        <w:spacing w:beforeAutospacing="1" w:after="0"/>
        <w:rPr>
          <w:rFonts w:ascii="Times New Roman" w:eastAsia="Times New Roman" w:hAnsi="Times New Roman" w:cs="Times New Roman"/>
          <w:i/>
          <w:iCs/>
          <w:sz w:val="24"/>
          <w:szCs w:val="24"/>
          <w:lang w:eastAsia="ro-RO"/>
        </w:rPr>
      </w:pPr>
      <w:r w:rsidRPr="006576E9">
        <w:rPr>
          <w:rFonts w:ascii="Times New Roman" w:eastAsia="Times New Roman" w:hAnsi="Times New Roman" w:cs="Times New Roman"/>
          <w:b/>
          <w:bCs/>
          <w:i/>
          <w:iCs/>
          <w:sz w:val="24"/>
          <w:szCs w:val="24"/>
          <w:lang w:eastAsia="ro-RO"/>
        </w:rPr>
        <w:t>a)</w:t>
      </w:r>
      <w:r w:rsidRPr="006576E9">
        <w:rPr>
          <w:rFonts w:ascii="Times New Roman" w:eastAsia="Times New Roman" w:hAnsi="Times New Roman" w:cs="Times New Roman"/>
          <w:i/>
          <w:iCs/>
          <w:sz w:val="24"/>
          <w:szCs w:val="24"/>
          <w:lang w:eastAsia="ro-RO"/>
        </w:rPr>
        <w:t xml:space="preserve"> conduce şedinţele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b)</w:t>
      </w:r>
      <w:r w:rsidRPr="006576E9">
        <w:rPr>
          <w:rFonts w:ascii="Times New Roman" w:eastAsia="Times New Roman" w:hAnsi="Times New Roman" w:cs="Times New Roman"/>
          <w:i/>
          <w:iCs/>
          <w:sz w:val="24"/>
          <w:szCs w:val="24"/>
          <w:lang w:eastAsia="ro-RO"/>
        </w:rPr>
        <w:t xml:space="preserve"> supune votului consilierilor locali proiectele de hotărâri şi anunţă rezultatul votării, cu precizarea voturilor </w:t>
      </w:r>
      <w:r w:rsidRPr="006576E9">
        <w:rPr>
          <w:rFonts w:ascii="Times New Roman" w:eastAsia="Times New Roman" w:hAnsi="Times New Roman" w:cs="Times New Roman"/>
          <w:b/>
          <w:bCs/>
          <w:i/>
          <w:iCs/>
          <w:sz w:val="24"/>
          <w:szCs w:val="24"/>
          <w:lang w:eastAsia="ro-RO"/>
        </w:rPr>
        <w:t>pentru</w:t>
      </w:r>
      <w:r w:rsidRPr="006576E9">
        <w:rPr>
          <w:rFonts w:ascii="Times New Roman" w:eastAsia="Times New Roman" w:hAnsi="Times New Roman" w:cs="Times New Roman"/>
          <w:i/>
          <w:iCs/>
          <w:sz w:val="24"/>
          <w:szCs w:val="24"/>
          <w:lang w:eastAsia="ro-RO"/>
        </w:rPr>
        <w:t xml:space="preserve">, a voturilor </w:t>
      </w:r>
      <w:r w:rsidRPr="006576E9">
        <w:rPr>
          <w:rFonts w:ascii="Times New Roman" w:eastAsia="Times New Roman" w:hAnsi="Times New Roman" w:cs="Times New Roman"/>
          <w:b/>
          <w:bCs/>
          <w:i/>
          <w:iCs/>
          <w:sz w:val="24"/>
          <w:szCs w:val="24"/>
          <w:lang w:eastAsia="ro-RO"/>
        </w:rPr>
        <w:t>împotrivă</w:t>
      </w:r>
      <w:r w:rsidRPr="006576E9">
        <w:rPr>
          <w:rFonts w:ascii="Times New Roman" w:eastAsia="Times New Roman" w:hAnsi="Times New Roman" w:cs="Times New Roman"/>
          <w:i/>
          <w:iCs/>
          <w:sz w:val="24"/>
          <w:szCs w:val="24"/>
          <w:lang w:eastAsia="ro-RO"/>
        </w:rPr>
        <w:t xml:space="preserve"> şi a abţinerilor numărate şi evidenţiate de secretarul general al unităţii/subdiviziunii administrativ - teritoriale în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c)</w:t>
      </w:r>
      <w:r w:rsidRPr="006576E9">
        <w:rPr>
          <w:rFonts w:ascii="Times New Roman" w:eastAsia="Times New Roman" w:hAnsi="Times New Roman" w:cs="Times New Roman"/>
          <w:i/>
          <w:iCs/>
          <w:sz w:val="24"/>
          <w:szCs w:val="24"/>
          <w:lang w:eastAsia="ro-RO"/>
        </w:rPr>
        <w:t xml:space="preserve"> semnează procesul - verbal al şedinţei;</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d)</w:t>
      </w:r>
      <w:r w:rsidRPr="006576E9">
        <w:rPr>
          <w:rFonts w:ascii="Times New Roman" w:eastAsia="Times New Roman" w:hAnsi="Times New Roman" w:cs="Times New Roman"/>
          <w:i/>
          <w:iCs/>
          <w:sz w:val="24"/>
          <w:szCs w:val="24"/>
          <w:lang w:eastAsia="ro-RO"/>
        </w:rPr>
        <w:t xml:space="preserve"> asigură menţinerea ordinii, în condiţiile regulamentului de organizare şi funcţionare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e)</w:t>
      </w:r>
      <w:r w:rsidRPr="006576E9">
        <w:rPr>
          <w:rFonts w:ascii="Times New Roman" w:eastAsia="Times New Roman" w:hAnsi="Times New Roman" w:cs="Times New Roman"/>
          <w:i/>
          <w:iCs/>
          <w:sz w:val="24"/>
          <w:szCs w:val="24"/>
          <w:lang w:eastAsia="ro-RO"/>
        </w:rPr>
        <w:t xml:space="preserve"> supune votului consilierilor locali orice problemă care intră în competenţa de soluţionare a consiliului local;</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f)</w:t>
      </w:r>
      <w:r w:rsidRPr="006576E9">
        <w:rPr>
          <w:rFonts w:ascii="Times New Roman" w:eastAsia="Times New Roman" w:hAnsi="Times New Roman" w:cs="Times New Roman"/>
          <w:i/>
          <w:iCs/>
          <w:sz w:val="24"/>
          <w:szCs w:val="24"/>
          <w:lang w:eastAsia="ro-RO"/>
        </w:rPr>
        <w:t xml:space="preserve"> aplică, dacă este cazul, sancţiunile prevăzute la art. 233 alin. (1) sau propune consiliului aplicarea unor asemenea sancţiuni, după caz;</w:t>
      </w:r>
      <w:r w:rsidRPr="006576E9">
        <w:rPr>
          <w:rFonts w:ascii="Times New Roman" w:eastAsia="Times New Roman" w:hAnsi="Times New Roman" w:cs="Times New Roman"/>
          <w:i/>
          <w:iCs/>
          <w:sz w:val="24"/>
          <w:szCs w:val="24"/>
          <w:lang w:eastAsia="ro-RO"/>
        </w:rPr>
        <w:br/>
      </w:r>
      <w:r w:rsidRPr="006576E9">
        <w:rPr>
          <w:rFonts w:ascii="Times New Roman" w:eastAsia="Times New Roman" w:hAnsi="Times New Roman" w:cs="Times New Roman"/>
          <w:b/>
          <w:bCs/>
          <w:i/>
          <w:iCs/>
          <w:sz w:val="24"/>
          <w:szCs w:val="24"/>
          <w:lang w:eastAsia="ro-RO"/>
        </w:rPr>
        <w:t>g)</w:t>
      </w:r>
      <w:r w:rsidRPr="006576E9">
        <w:rPr>
          <w:rFonts w:ascii="Times New Roman" w:eastAsia="Times New Roman" w:hAnsi="Times New Roman" w:cs="Times New Roman"/>
          <w:i/>
          <w:iCs/>
          <w:sz w:val="24"/>
          <w:szCs w:val="24"/>
          <w:lang w:eastAsia="ro-RO"/>
        </w:rPr>
        <w:t xml:space="preserve"> îndeplineşte alte atribuţii prevăzute de lege, de regulamentul de organizare şi funcţionare a consiliului local sau alte însărcinări date de către consiliul local. </w:t>
      </w:r>
      <w:r w:rsidR="00984547" w:rsidRPr="00984547">
        <w:rPr>
          <w:rFonts w:ascii="Times New Roman" w:eastAsia="Times New Roman" w:hAnsi="Times New Roman" w:cs="Times New Roman"/>
          <w:i/>
          <w:iCs/>
          <w:color w:val="333333"/>
          <w:sz w:val="24"/>
          <w:szCs w:val="24"/>
          <w:lang w:eastAsia="ro-RO"/>
        </w:rPr>
        <w:t>’’</w:t>
      </w:r>
    </w:p>
    <w:p w14:paraId="4FB899FD" w14:textId="2F2F0411"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3DB2A7C6" w14:textId="309AFE15" w:rsidR="006576E9" w:rsidRPr="00373D21" w:rsidRDefault="007F37C7" w:rsidP="006576E9">
      <w:pPr>
        <w:shd w:val="clear" w:color="auto" w:fill="FFFFFF"/>
        <w:spacing w:after="0"/>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 xml:space="preserve">         </w:t>
      </w:r>
      <w:r w:rsidR="00984547" w:rsidRPr="00984547">
        <w:rPr>
          <w:rFonts w:ascii="Times New Roman" w:eastAsia="Times New Roman" w:hAnsi="Times New Roman" w:cs="Times New Roman"/>
          <w:color w:val="333333"/>
          <w:sz w:val="24"/>
          <w:szCs w:val="24"/>
          <w:lang w:eastAsia="ro-RO"/>
        </w:rPr>
        <w:t xml:space="preserve">Supun plenului Consiliului local </w:t>
      </w:r>
      <w:r w:rsidRPr="007F37C7">
        <w:rPr>
          <w:rFonts w:ascii="Times New Roman" w:eastAsia="Times New Roman" w:hAnsi="Times New Roman" w:cs="Times New Roman"/>
          <w:color w:val="333333"/>
          <w:sz w:val="24"/>
          <w:szCs w:val="24"/>
          <w:lang w:eastAsia="ro-RO"/>
        </w:rPr>
        <w:t xml:space="preserve"> Ion Creangă </w:t>
      </w:r>
      <w:r w:rsidR="00984547" w:rsidRPr="00984547">
        <w:rPr>
          <w:rFonts w:ascii="Times New Roman" w:eastAsia="Times New Roman" w:hAnsi="Times New Roman" w:cs="Times New Roman"/>
          <w:color w:val="333333"/>
          <w:sz w:val="24"/>
          <w:szCs w:val="24"/>
          <w:lang w:eastAsia="ro-RO"/>
        </w:rPr>
        <w:t>proiectul de hotarare privind alegerea</w:t>
      </w:r>
      <w:r w:rsidR="006576E9">
        <w:rPr>
          <w:rFonts w:ascii="Times New Roman" w:eastAsia="Times New Roman" w:hAnsi="Times New Roman" w:cs="Times New Roman"/>
          <w:color w:val="333333"/>
          <w:sz w:val="24"/>
          <w:szCs w:val="24"/>
          <w:lang w:eastAsia="ro-RO"/>
        </w:rPr>
        <w:t xml:space="preserve">  unui  președinte  de ședință </w:t>
      </w:r>
      <w:r w:rsidR="006576E9" w:rsidRPr="00373D21">
        <w:rPr>
          <w:rFonts w:ascii="Times New Roman" w:eastAsia="Times New Roman" w:hAnsi="Times New Roman" w:cs="Times New Roman"/>
          <w:color w:val="333333"/>
          <w:sz w:val="24"/>
          <w:szCs w:val="24"/>
          <w:lang w:eastAsia="ro-RO"/>
        </w:rPr>
        <w:t>al  Consiliului  local  Ion Creangă, pe  o  perioadă de  trei luni,  noi</w:t>
      </w:r>
      <w:r w:rsidR="006576E9">
        <w:rPr>
          <w:rFonts w:ascii="Times New Roman" w:eastAsia="Times New Roman" w:hAnsi="Times New Roman" w:cs="Times New Roman"/>
          <w:color w:val="333333"/>
          <w:sz w:val="24"/>
          <w:szCs w:val="24"/>
          <w:lang w:eastAsia="ro-RO"/>
        </w:rPr>
        <w:t>e</w:t>
      </w:r>
      <w:r w:rsidR="00E57235">
        <w:rPr>
          <w:rFonts w:ascii="Times New Roman" w:eastAsia="Times New Roman" w:hAnsi="Times New Roman" w:cs="Times New Roman"/>
          <w:color w:val="333333"/>
          <w:sz w:val="24"/>
          <w:szCs w:val="24"/>
          <w:lang w:eastAsia="ro-RO"/>
        </w:rPr>
        <w:t>mbrie, decembrie  2024 , ianuarie  2025, domnul</w:t>
      </w:r>
      <w:r w:rsidR="006576E9" w:rsidRPr="00373D21">
        <w:rPr>
          <w:rFonts w:ascii="Times New Roman" w:eastAsia="Times New Roman" w:hAnsi="Times New Roman" w:cs="Times New Roman"/>
          <w:color w:val="333333"/>
          <w:sz w:val="24"/>
          <w:szCs w:val="24"/>
          <w:lang w:eastAsia="ro-RO"/>
        </w:rPr>
        <w:t xml:space="preserve"> consilier local </w:t>
      </w:r>
      <w:r w:rsidR="00E57235">
        <w:rPr>
          <w:rFonts w:ascii="Times New Roman" w:eastAsia="Times New Roman" w:hAnsi="Times New Roman" w:cs="Times New Roman"/>
          <w:color w:val="333333"/>
          <w:sz w:val="24"/>
          <w:szCs w:val="24"/>
          <w:lang w:eastAsia="ro-RO"/>
        </w:rPr>
        <w:t xml:space="preserve"> Aiacoboaei Vasile</w:t>
      </w:r>
      <w:r w:rsidR="006576E9">
        <w:rPr>
          <w:rFonts w:ascii="Times New Roman" w:eastAsia="Times New Roman" w:hAnsi="Times New Roman" w:cs="Times New Roman"/>
          <w:color w:val="333333"/>
          <w:sz w:val="24"/>
          <w:szCs w:val="24"/>
          <w:lang w:eastAsia="ro-RO"/>
        </w:rPr>
        <w:t>, motivat  de  aceea  că  am  luat  în  ordine  alfabetica asa  cum  s-au  depus  jurământul .</w:t>
      </w:r>
    </w:p>
    <w:p w14:paraId="236B395F" w14:textId="4649FC96"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p>
    <w:p w14:paraId="6384C7D4" w14:textId="77777777" w:rsidR="00984547" w:rsidRPr="00984547" w:rsidRDefault="00984547" w:rsidP="006576E9">
      <w:pPr>
        <w:shd w:val="clear" w:color="auto" w:fill="FFFFFF"/>
        <w:spacing w:after="0"/>
        <w:jc w:val="center"/>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b/>
          <w:bCs/>
          <w:color w:val="333333"/>
          <w:sz w:val="24"/>
          <w:szCs w:val="24"/>
          <w:lang w:eastAsia="ro-RO"/>
        </w:rPr>
        <w:t>PRIMAR</w:t>
      </w:r>
    </w:p>
    <w:p w14:paraId="3E7237AD" w14:textId="21029423" w:rsidR="00984547" w:rsidRPr="00984547" w:rsidRDefault="007F37C7" w:rsidP="006576E9">
      <w:pPr>
        <w:shd w:val="clear" w:color="auto" w:fill="FFFFFF"/>
        <w:spacing w:after="0"/>
        <w:jc w:val="center"/>
        <w:rPr>
          <w:rFonts w:ascii="Times New Roman" w:eastAsia="Times New Roman" w:hAnsi="Times New Roman" w:cs="Times New Roman"/>
          <w:color w:val="333333"/>
          <w:sz w:val="24"/>
          <w:szCs w:val="24"/>
          <w:lang w:eastAsia="ro-RO"/>
        </w:rPr>
      </w:pPr>
      <w:r w:rsidRPr="007F37C7">
        <w:rPr>
          <w:rFonts w:ascii="Times New Roman" w:eastAsia="Times New Roman" w:hAnsi="Times New Roman" w:cs="Times New Roman"/>
          <w:color w:val="333333"/>
          <w:sz w:val="24"/>
          <w:szCs w:val="24"/>
          <w:lang w:eastAsia="ro-RO"/>
        </w:rPr>
        <w:t>Dumitru – Dorin  TABACARIU</w:t>
      </w:r>
    </w:p>
    <w:p w14:paraId="254FAC0C" w14:textId="71300438" w:rsidR="007F37C7" w:rsidRPr="00E57235" w:rsidRDefault="00984547" w:rsidP="00222922">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lastRenderedPageBreak/>
        <w:t> </w:t>
      </w:r>
      <w:r w:rsidR="00E57235">
        <w:rPr>
          <w:rFonts w:ascii="Times New Roman" w:eastAsia="Times New Roman" w:hAnsi="Times New Roman" w:cs="Times New Roman"/>
          <w:color w:val="333333"/>
          <w:sz w:val="24"/>
          <w:szCs w:val="24"/>
          <w:lang w:eastAsia="ro-RO"/>
        </w:rPr>
        <w:t xml:space="preserve">   </w:t>
      </w:r>
      <w:r w:rsidR="007F37C7" w:rsidRPr="00222922">
        <w:rPr>
          <w:rFonts w:ascii="Times New Roman" w:eastAsia="Times New Roman" w:hAnsi="Times New Roman" w:cs="Times New Roman"/>
          <w:b/>
          <w:bCs/>
          <w:color w:val="333333"/>
          <w:lang w:eastAsia="ro-RO"/>
        </w:rPr>
        <w:t>ROMANIA</w:t>
      </w:r>
    </w:p>
    <w:p w14:paraId="7C881349" w14:textId="77777777" w:rsidR="007F37C7" w:rsidRPr="00222922" w:rsidRDefault="007F37C7" w:rsidP="00222922">
      <w:pPr>
        <w:shd w:val="clear" w:color="auto" w:fill="FFFFFF"/>
        <w:spacing w:after="0"/>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JUDETUL  NEAMȚ</w:t>
      </w:r>
    </w:p>
    <w:p w14:paraId="0B58C9F0" w14:textId="77777777" w:rsidR="007F37C7" w:rsidRPr="00222922" w:rsidRDefault="007F37C7" w:rsidP="00222922">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 xml:space="preserve">PRIMARIA COMUNEI  ION CREANGĂ </w:t>
      </w:r>
    </w:p>
    <w:p w14:paraId="6847BDBF" w14:textId="77777777" w:rsidR="007F37C7" w:rsidRPr="00222922" w:rsidRDefault="007F37C7" w:rsidP="00222922">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Tel./Fax: 0233 780013/ 0233780266</w:t>
      </w:r>
    </w:p>
    <w:p w14:paraId="2347461E" w14:textId="77777777" w:rsidR="007F37C7" w:rsidRPr="00222922" w:rsidRDefault="007F37C7" w:rsidP="00222922">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E-mail: primariaioncreanga@gmail.com</w:t>
      </w:r>
      <w:r w:rsidRPr="00222922">
        <w:rPr>
          <w:rFonts w:ascii="Times New Roman" w:eastAsia="Times New Roman" w:hAnsi="Times New Roman" w:cs="Times New Roman"/>
          <w:color w:val="333333"/>
          <w:lang w:eastAsia="ro-RO"/>
        </w:rPr>
        <w:t xml:space="preserve"> </w:t>
      </w:r>
    </w:p>
    <w:p w14:paraId="6585BA57" w14:textId="3954ACCB" w:rsidR="00984547" w:rsidRDefault="007F37C7" w:rsidP="008D66F8">
      <w:pPr>
        <w:shd w:val="clear" w:color="auto" w:fill="FFFFFF"/>
        <w:spacing w:after="0"/>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 xml:space="preserve">Nr. </w:t>
      </w:r>
      <w:r w:rsidR="00E57235">
        <w:rPr>
          <w:rFonts w:ascii="Times New Roman" w:eastAsia="Times New Roman" w:hAnsi="Times New Roman" w:cs="Times New Roman"/>
          <w:b/>
          <w:bCs/>
          <w:color w:val="333333"/>
          <w:lang w:eastAsia="ro-RO"/>
        </w:rPr>
        <w:t>13.579</w:t>
      </w:r>
      <w:r w:rsidRPr="00222922">
        <w:rPr>
          <w:rFonts w:ascii="Times New Roman" w:eastAsia="Times New Roman" w:hAnsi="Times New Roman" w:cs="Times New Roman"/>
          <w:b/>
          <w:bCs/>
          <w:color w:val="333333"/>
          <w:lang w:eastAsia="ro-RO"/>
        </w:rPr>
        <w:t xml:space="preserve"> din </w:t>
      </w:r>
      <w:r w:rsidR="00BB0700" w:rsidRPr="00222922">
        <w:rPr>
          <w:rFonts w:ascii="Times New Roman" w:eastAsia="Times New Roman" w:hAnsi="Times New Roman" w:cs="Times New Roman"/>
          <w:b/>
          <w:bCs/>
          <w:color w:val="333333"/>
          <w:lang w:eastAsia="ro-RO"/>
        </w:rPr>
        <w:t>0</w:t>
      </w:r>
      <w:r w:rsidR="00E57235">
        <w:rPr>
          <w:rFonts w:ascii="Times New Roman" w:eastAsia="Times New Roman" w:hAnsi="Times New Roman" w:cs="Times New Roman"/>
          <w:b/>
          <w:bCs/>
          <w:color w:val="333333"/>
          <w:lang w:eastAsia="ro-RO"/>
        </w:rPr>
        <w:t>6.11.2024</w:t>
      </w:r>
    </w:p>
    <w:p w14:paraId="67C566E6" w14:textId="77777777" w:rsidR="008D66F8" w:rsidRPr="008D66F8" w:rsidRDefault="008D66F8" w:rsidP="008D66F8">
      <w:pPr>
        <w:shd w:val="clear" w:color="auto" w:fill="FFFFFF"/>
        <w:spacing w:after="0"/>
        <w:rPr>
          <w:rFonts w:ascii="Times New Roman" w:eastAsia="Times New Roman" w:hAnsi="Times New Roman" w:cs="Times New Roman"/>
          <w:b/>
          <w:bCs/>
          <w:color w:val="333333"/>
          <w:lang w:eastAsia="ro-RO"/>
        </w:rPr>
      </w:pPr>
    </w:p>
    <w:p w14:paraId="7DEC5942" w14:textId="564F01E8" w:rsidR="00984547" w:rsidRDefault="00984547" w:rsidP="00222922">
      <w:pPr>
        <w:shd w:val="clear" w:color="auto" w:fill="FFFFFF"/>
        <w:spacing w:after="0" w:line="360" w:lineRule="auto"/>
        <w:jc w:val="center"/>
        <w:rPr>
          <w:rFonts w:ascii="Times New Roman" w:eastAsia="Times New Roman" w:hAnsi="Times New Roman" w:cs="Times New Roman"/>
          <w:b/>
          <w:bCs/>
          <w:color w:val="333333"/>
          <w:lang w:eastAsia="ro-RO"/>
        </w:rPr>
      </w:pPr>
      <w:r w:rsidRPr="00222922">
        <w:rPr>
          <w:rFonts w:ascii="Times New Roman" w:eastAsia="Times New Roman" w:hAnsi="Times New Roman" w:cs="Times New Roman"/>
          <w:b/>
          <w:bCs/>
          <w:color w:val="333333"/>
          <w:lang w:eastAsia="ro-RO"/>
        </w:rPr>
        <w:t xml:space="preserve">RAPORT </w:t>
      </w:r>
      <w:r w:rsidR="007F37C7" w:rsidRPr="00222922">
        <w:rPr>
          <w:rFonts w:ascii="Times New Roman" w:eastAsia="Times New Roman" w:hAnsi="Times New Roman" w:cs="Times New Roman"/>
          <w:b/>
          <w:bCs/>
          <w:color w:val="333333"/>
          <w:lang w:eastAsia="ro-RO"/>
        </w:rPr>
        <w:t xml:space="preserve">  DE  </w:t>
      </w:r>
      <w:r w:rsidRPr="00222922">
        <w:rPr>
          <w:rFonts w:ascii="Times New Roman" w:eastAsia="Times New Roman" w:hAnsi="Times New Roman" w:cs="Times New Roman"/>
          <w:b/>
          <w:bCs/>
          <w:color w:val="333333"/>
          <w:lang w:eastAsia="ro-RO"/>
        </w:rPr>
        <w:t>SPECIALITATE</w:t>
      </w:r>
    </w:p>
    <w:p w14:paraId="30090516" w14:textId="77777777" w:rsidR="003B3A01" w:rsidRPr="00222922" w:rsidRDefault="003B3A01" w:rsidP="00222922">
      <w:pPr>
        <w:shd w:val="clear" w:color="auto" w:fill="FFFFFF"/>
        <w:spacing w:after="0" w:line="360" w:lineRule="auto"/>
        <w:jc w:val="center"/>
        <w:rPr>
          <w:rFonts w:ascii="Times New Roman" w:eastAsia="Times New Roman" w:hAnsi="Times New Roman" w:cs="Times New Roman"/>
          <w:color w:val="333333"/>
          <w:lang w:eastAsia="ro-RO"/>
        </w:rPr>
      </w:pPr>
    </w:p>
    <w:p w14:paraId="723F6F77" w14:textId="0AF79E40" w:rsidR="00222922" w:rsidRPr="00222922" w:rsidRDefault="007F37C7" w:rsidP="00222922">
      <w:pPr>
        <w:tabs>
          <w:tab w:val="left" w:pos="851"/>
        </w:tabs>
        <w:ind w:firstLine="567"/>
        <w:rPr>
          <w:rFonts w:ascii="Times New Roman" w:hAnsi="Times New Roman" w:cs="Times New Roman"/>
        </w:rPr>
      </w:pPr>
      <w:r w:rsidRPr="00222922">
        <w:rPr>
          <w:rFonts w:ascii="Times New Roman" w:eastAsia="Times New Roman" w:hAnsi="Times New Roman" w:cs="Times New Roman"/>
          <w:color w:val="333333"/>
          <w:lang w:eastAsia="ro-RO"/>
        </w:rPr>
        <w:t xml:space="preserve">       </w:t>
      </w:r>
      <w:r w:rsidR="00984547" w:rsidRPr="00222922">
        <w:rPr>
          <w:rFonts w:ascii="Times New Roman" w:eastAsia="Times New Roman" w:hAnsi="Times New Roman" w:cs="Times New Roman"/>
          <w:color w:val="333333"/>
          <w:lang w:eastAsia="ro-RO"/>
        </w:rPr>
        <w:t>Vazand continutul art.1</w:t>
      </w:r>
      <w:r w:rsidR="00222922" w:rsidRPr="00222922">
        <w:rPr>
          <w:rFonts w:ascii="Times New Roman" w:eastAsia="Times New Roman" w:hAnsi="Times New Roman" w:cs="Times New Roman"/>
          <w:color w:val="333333"/>
          <w:lang w:eastAsia="ro-RO"/>
        </w:rPr>
        <w:t>0</w:t>
      </w:r>
      <w:r w:rsidR="00222922">
        <w:rPr>
          <w:rFonts w:ascii="Times New Roman" w:eastAsia="Times New Roman" w:hAnsi="Times New Roman" w:cs="Times New Roman"/>
          <w:color w:val="333333"/>
          <w:lang w:eastAsia="ro-RO"/>
        </w:rPr>
        <w:t xml:space="preserve">  si  art. 11</w:t>
      </w:r>
      <w:r w:rsidR="00222922" w:rsidRPr="00222922">
        <w:rPr>
          <w:rFonts w:ascii="Times New Roman" w:eastAsia="Times New Roman" w:hAnsi="Times New Roman" w:cs="Times New Roman"/>
          <w:color w:val="333333"/>
          <w:lang w:eastAsia="ro-RO"/>
        </w:rPr>
        <w:t xml:space="preserve"> </w:t>
      </w:r>
      <w:r w:rsidR="00984547" w:rsidRPr="00222922">
        <w:rPr>
          <w:rFonts w:ascii="Times New Roman" w:eastAsia="Times New Roman" w:hAnsi="Times New Roman" w:cs="Times New Roman"/>
          <w:color w:val="333333"/>
          <w:lang w:eastAsia="ro-RO"/>
        </w:rPr>
        <w:t>din Regulamentul de organizare si functionare al Consiliului local</w:t>
      </w:r>
      <w:r w:rsidR="00E82514" w:rsidRPr="00222922">
        <w:rPr>
          <w:rFonts w:ascii="Times New Roman" w:eastAsia="Times New Roman" w:hAnsi="Times New Roman" w:cs="Times New Roman"/>
          <w:color w:val="333333"/>
          <w:lang w:eastAsia="ro-RO"/>
        </w:rPr>
        <w:t xml:space="preserve"> Ion Creangă </w:t>
      </w:r>
      <w:r w:rsidR="00984547" w:rsidRPr="00222922">
        <w:rPr>
          <w:rFonts w:ascii="Times New Roman" w:eastAsia="Times New Roman" w:hAnsi="Times New Roman" w:cs="Times New Roman"/>
          <w:color w:val="333333"/>
          <w:lang w:eastAsia="ro-RO"/>
        </w:rPr>
        <w:t>,aprobat prin H</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C</w:t>
      </w:r>
      <w:r w:rsidR="00B63365" w:rsidRPr="00222922">
        <w:rPr>
          <w:rFonts w:ascii="Times New Roman" w:eastAsia="Times New Roman" w:hAnsi="Times New Roman" w:cs="Times New Roman"/>
          <w:color w:val="333333"/>
          <w:lang w:eastAsia="ro-RO"/>
        </w:rPr>
        <w:t>.</w:t>
      </w:r>
      <w:r w:rsidR="00984547" w:rsidRPr="00222922">
        <w:rPr>
          <w:rFonts w:ascii="Times New Roman" w:eastAsia="Times New Roman" w:hAnsi="Times New Roman" w:cs="Times New Roman"/>
          <w:color w:val="333333"/>
          <w:lang w:eastAsia="ro-RO"/>
        </w:rPr>
        <w:t>L nr.</w:t>
      </w:r>
      <w:r w:rsidR="00E82514" w:rsidRPr="00222922">
        <w:rPr>
          <w:rFonts w:ascii="Times New Roman" w:eastAsia="Times New Roman" w:hAnsi="Times New Roman" w:cs="Times New Roman"/>
          <w:color w:val="333333"/>
          <w:lang w:eastAsia="ro-RO"/>
        </w:rPr>
        <w:t>5</w:t>
      </w:r>
      <w:r w:rsidR="00984547" w:rsidRPr="00222922">
        <w:rPr>
          <w:rFonts w:ascii="Times New Roman" w:eastAsia="Times New Roman" w:hAnsi="Times New Roman" w:cs="Times New Roman"/>
          <w:color w:val="333333"/>
          <w:lang w:eastAsia="ro-RO"/>
        </w:rPr>
        <w:t>1/</w:t>
      </w:r>
      <w:r w:rsidR="00E82514" w:rsidRPr="00222922">
        <w:rPr>
          <w:rFonts w:ascii="Times New Roman" w:eastAsia="Times New Roman" w:hAnsi="Times New Roman" w:cs="Times New Roman"/>
          <w:color w:val="333333"/>
          <w:lang w:eastAsia="ro-RO"/>
        </w:rPr>
        <w:t xml:space="preserve"> 30.06.2020.</w:t>
      </w:r>
      <w:r w:rsidR="00984547" w:rsidRPr="00222922">
        <w:rPr>
          <w:rFonts w:ascii="Times New Roman" w:eastAsia="Times New Roman" w:hAnsi="Times New Roman" w:cs="Times New Roman"/>
          <w:color w:val="333333"/>
          <w:lang w:eastAsia="ro-RO"/>
        </w:rPr>
        <w:t>,care precizeaza faptul ca </w:t>
      </w:r>
      <w:r w:rsidR="00E57235">
        <w:rPr>
          <w:rFonts w:ascii="Times New Roman" w:eastAsia="Times New Roman" w:hAnsi="Times New Roman" w:cs="Times New Roman"/>
          <w:i/>
          <w:iCs/>
          <w:color w:val="333333"/>
          <w:lang w:eastAsia="ro-RO"/>
        </w:rPr>
        <w:t>,,</w:t>
      </w:r>
      <w:r w:rsidR="00BC1829" w:rsidRPr="00222922">
        <w:rPr>
          <w:rFonts w:ascii="Times New Roman" w:hAnsi="Times New Roman" w:cs="Times New Roman"/>
        </w:rPr>
        <w:t xml:space="preserve"> </w:t>
      </w:r>
      <w:r w:rsidR="00222922" w:rsidRPr="00222922">
        <w:rPr>
          <w:rFonts w:ascii="Times New Roman" w:hAnsi="Times New Roman" w:cs="Times New Roman"/>
        </w:rPr>
        <w:t xml:space="preserve">(1) După declararea Consiliului Local ca legal constituit, se procedează la alegerea președintelui de ședință, care preia conducerea lucrărilor Consiliului Local. Această ședință are caracter extraordinar. </w:t>
      </w:r>
    </w:p>
    <w:p w14:paraId="06A41A6D" w14:textId="77777777" w:rsidR="00222922" w:rsidRPr="00222922" w:rsidRDefault="00222922" w:rsidP="00222922">
      <w:pPr>
        <w:tabs>
          <w:tab w:val="left" w:pos="851"/>
        </w:tabs>
        <w:ind w:firstLine="567"/>
        <w:jc w:val="both"/>
        <w:rPr>
          <w:rFonts w:ascii="Times New Roman" w:hAnsi="Times New Roman" w:cs="Times New Roman"/>
        </w:rPr>
      </w:pPr>
      <w:r w:rsidRPr="00222922">
        <w:rPr>
          <w:rFonts w:ascii="Times New Roman" w:hAnsi="Times New Roman" w:cs="Times New Roman"/>
        </w:rPr>
        <w:t xml:space="preserve">(2) Alegerea președintelui de ședință se face prin hotărârea Consiliului Local adoptată, prin vot deschis, cu majoritate absolută. </w:t>
      </w:r>
      <w:bookmarkStart w:id="0" w:name="_Hlk17130458"/>
      <w:r w:rsidRPr="00222922">
        <w:rPr>
          <w:rFonts w:ascii="Times New Roman" w:hAnsi="Times New Roman" w:cs="Times New Roman"/>
        </w:rPr>
        <w:t>Prin excepție, pentru adoptarea acestei hotărâri, proiectul de hotărâre a Consiliului Local nu trebuie să fie însoțit de instrumente de motivare, respectiv de referatul de aprobare și de raportul compartimentului de resort din aparatul de specialitate al primarului.</w:t>
      </w:r>
    </w:p>
    <w:bookmarkEnd w:id="0"/>
    <w:p w14:paraId="6096742E" w14:textId="77777777" w:rsidR="00222922" w:rsidRPr="00222922" w:rsidRDefault="00222922" w:rsidP="00222922">
      <w:pPr>
        <w:tabs>
          <w:tab w:val="left" w:pos="851"/>
        </w:tabs>
        <w:ind w:firstLine="567"/>
        <w:jc w:val="both"/>
        <w:rPr>
          <w:rFonts w:ascii="Times New Roman" w:hAnsi="Times New Roman" w:cs="Times New Roman"/>
        </w:rPr>
      </w:pPr>
      <w:r w:rsidRPr="00222922">
        <w:rPr>
          <w:rFonts w:ascii="Times New Roman" w:hAnsi="Times New Roman" w:cs="Times New Roman"/>
        </w:rPr>
        <w:t>(3) Durata mandatului președintelui de ședință este de  trei luni.</w:t>
      </w:r>
    </w:p>
    <w:p w14:paraId="06F3E57A" w14:textId="77777777" w:rsidR="00222922" w:rsidRPr="00222922" w:rsidRDefault="00222922" w:rsidP="00222922">
      <w:pPr>
        <w:tabs>
          <w:tab w:val="left" w:pos="851"/>
        </w:tabs>
        <w:ind w:firstLine="567"/>
        <w:jc w:val="both"/>
        <w:rPr>
          <w:rFonts w:ascii="Times New Roman" w:hAnsi="Times New Roman" w:cs="Times New Roman"/>
        </w:rPr>
      </w:pPr>
      <w:r w:rsidRPr="00222922">
        <w:rPr>
          <w:rFonts w:ascii="Times New Roman" w:hAnsi="Times New Roman" w:cs="Times New Roman"/>
        </w:rPr>
        <w:t>(4) Pe tot parcursul mandatului Consiliului Local, regula alegerii președintelui de ședință este dată de principiul rotației tuturor consilierilor locali, în ordine alfabetică a numelui.</w:t>
      </w:r>
    </w:p>
    <w:p w14:paraId="55B727DA" w14:textId="77777777" w:rsidR="00222922" w:rsidRPr="00222922" w:rsidRDefault="00222922" w:rsidP="00222922">
      <w:pPr>
        <w:tabs>
          <w:tab w:val="left" w:pos="851"/>
        </w:tabs>
        <w:ind w:firstLine="567"/>
        <w:jc w:val="both"/>
        <w:rPr>
          <w:rFonts w:ascii="Times New Roman" w:hAnsi="Times New Roman" w:cs="Times New Roman"/>
        </w:rPr>
      </w:pPr>
      <w:r w:rsidRPr="00222922">
        <w:rPr>
          <w:rFonts w:ascii="Times New Roman" w:hAnsi="Times New Roman" w:cs="Times New Roman"/>
        </w:rPr>
        <w:t>(5) În cazul în care la o ședință un consilier local care deține funcția de președinte de ședință nu poate participa sau refuză să preia atribuțiile de președinte de ședință, acesta este înlocuit de următorul consilier local în ordinea alfabetică a numelui.</w:t>
      </w:r>
    </w:p>
    <w:p w14:paraId="6E80A850" w14:textId="77777777" w:rsidR="00222922" w:rsidRPr="00222922" w:rsidRDefault="00222922" w:rsidP="00222922">
      <w:pPr>
        <w:tabs>
          <w:tab w:val="left" w:pos="851"/>
        </w:tabs>
        <w:ind w:firstLine="567"/>
        <w:jc w:val="both"/>
        <w:rPr>
          <w:rFonts w:ascii="Times New Roman" w:hAnsi="Times New Roman" w:cs="Times New Roman"/>
        </w:rPr>
      </w:pPr>
      <w:r w:rsidRPr="00222922">
        <w:rPr>
          <w:rFonts w:ascii="Times New Roman" w:hAnsi="Times New Roman" w:cs="Times New Roman"/>
        </w:rPr>
        <w:t>(6) În hotărârea Consiliului Local prevăzută la alin. (2) se menționează durata mandatului prevăzută la alin. (1), regula prevăzută la alin. (4) și (5) și, nominal, care este primul consilier local care îndeplinește atribuțiile de președinte de ședință.</w:t>
      </w:r>
    </w:p>
    <w:p w14:paraId="58C60843" w14:textId="77777777" w:rsidR="00222922" w:rsidRPr="00222922" w:rsidRDefault="00222922" w:rsidP="00222922">
      <w:pPr>
        <w:tabs>
          <w:tab w:val="left" w:pos="851"/>
        </w:tabs>
        <w:ind w:firstLine="567"/>
        <w:jc w:val="both"/>
        <w:rPr>
          <w:rFonts w:ascii="Times New Roman" w:hAnsi="Times New Roman" w:cs="Times New Roman"/>
          <w:bCs/>
        </w:rPr>
      </w:pPr>
      <w:r w:rsidRPr="00222922">
        <w:rPr>
          <w:rFonts w:ascii="Times New Roman" w:hAnsi="Times New Roman" w:cs="Times New Roman"/>
          <w:b/>
        </w:rPr>
        <w:t xml:space="preserve">Art. 11. - </w:t>
      </w:r>
      <w:r w:rsidRPr="00222922">
        <w:rPr>
          <w:rFonts w:ascii="Times New Roman" w:hAnsi="Times New Roman" w:cs="Times New Roman"/>
          <w:bCs/>
        </w:rPr>
        <w:t>(1) Președintele de ședință are următoarele atribuții principale:</w:t>
      </w:r>
    </w:p>
    <w:p w14:paraId="4037CE47" w14:textId="77777777" w:rsidR="00222922" w:rsidRPr="00222922" w:rsidRDefault="00222922" w:rsidP="00222922">
      <w:pPr>
        <w:numPr>
          <w:ilvl w:val="0"/>
          <w:numId w:val="4"/>
        </w:numPr>
        <w:tabs>
          <w:tab w:val="clear" w:pos="1080"/>
          <w:tab w:val="num" w:pos="0"/>
          <w:tab w:val="num" w:pos="284"/>
          <w:tab w:val="left" w:pos="851"/>
          <w:tab w:val="left" w:pos="993"/>
        </w:tabs>
        <w:spacing w:after="0" w:line="240" w:lineRule="auto"/>
        <w:ind w:left="0" w:firstLine="567"/>
        <w:jc w:val="both"/>
        <w:rPr>
          <w:rFonts w:ascii="Times New Roman" w:hAnsi="Times New Roman" w:cs="Times New Roman"/>
        </w:rPr>
      </w:pPr>
      <w:r w:rsidRPr="00222922">
        <w:rPr>
          <w:rFonts w:ascii="Times New Roman" w:hAnsi="Times New Roman" w:cs="Times New Roman"/>
          <w:bCs/>
        </w:rPr>
        <w:t>conduce ședințele</w:t>
      </w:r>
      <w:r w:rsidRPr="00222922">
        <w:rPr>
          <w:rFonts w:ascii="Times New Roman" w:hAnsi="Times New Roman" w:cs="Times New Roman"/>
        </w:rPr>
        <w:t xml:space="preserve"> Consiliului Local;</w:t>
      </w:r>
    </w:p>
    <w:p w14:paraId="37F14EC3" w14:textId="77777777" w:rsidR="00222922" w:rsidRPr="00222922" w:rsidRDefault="00222922" w:rsidP="00222922">
      <w:pPr>
        <w:numPr>
          <w:ilvl w:val="0"/>
          <w:numId w:val="4"/>
        </w:numPr>
        <w:tabs>
          <w:tab w:val="clear" w:pos="1080"/>
          <w:tab w:val="num" w:pos="0"/>
          <w:tab w:val="num" w:pos="284"/>
          <w:tab w:val="left" w:pos="851"/>
          <w:tab w:val="left" w:pos="993"/>
        </w:tabs>
        <w:spacing w:after="0" w:line="240" w:lineRule="auto"/>
        <w:ind w:left="0" w:firstLine="567"/>
        <w:jc w:val="both"/>
        <w:rPr>
          <w:rFonts w:ascii="Times New Roman" w:hAnsi="Times New Roman" w:cs="Times New Roman"/>
        </w:rPr>
      </w:pPr>
      <w:r w:rsidRPr="00222922">
        <w:rPr>
          <w:rFonts w:ascii="Times New Roman" w:hAnsi="Times New Roman" w:cs="Times New Roman"/>
        </w:rPr>
        <w:t>supune votului consilierilor locali proiectele de hotărâri, anunță rezultatul votării, cu precizarea voturilor pentru, a voturilor contra și abținerilor, nominal, dacă consideră că este necesar, urmărind consemnarea acestora în procesul-verbal;</w:t>
      </w:r>
    </w:p>
    <w:p w14:paraId="3F6767EE" w14:textId="77777777" w:rsidR="00222922" w:rsidRPr="00222922" w:rsidRDefault="00222922" w:rsidP="00222922">
      <w:pPr>
        <w:numPr>
          <w:ilvl w:val="0"/>
          <w:numId w:val="4"/>
        </w:numPr>
        <w:tabs>
          <w:tab w:val="clear" w:pos="1080"/>
          <w:tab w:val="num" w:pos="284"/>
          <w:tab w:val="left" w:pos="851"/>
        </w:tabs>
        <w:spacing w:after="0" w:line="240" w:lineRule="auto"/>
        <w:ind w:left="0" w:firstLine="567"/>
        <w:jc w:val="both"/>
        <w:rPr>
          <w:rFonts w:ascii="Times New Roman" w:hAnsi="Times New Roman" w:cs="Times New Roman"/>
        </w:rPr>
      </w:pPr>
      <w:r w:rsidRPr="00222922">
        <w:rPr>
          <w:rFonts w:ascii="Times New Roman" w:hAnsi="Times New Roman" w:cs="Times New Roman"/>
        </w:rPr>
        <w:t xml:space="preserve">semnează hotărârile adoptate de Consiliul Local; în cazul în care președintele de ședință lipsește sau refuză să semneze, la solicitarea secretarului general, hotărârea Consiliului Local se semnează de următorii doi consilieri locali, în ordinea alfabetică a numelui, care își manifestă disponibilitatea; </w:t>
      </w:r>
    </w:p>
    <w:p w14:paraId="7D0AEE2C" w14:textId="77777777" w:rsidR="00222922" w:rsidRPr="00222922" w:rsidRDefault="00222922" w:rsidP="00222922">
      <w:pPr>
        <w:numPr>
          <w:ilvl w:val="0"/>
          <w:numId w:val="4"/>
        </w:numPr>
        <w:tabs>
          <w:tab w:val="clear" w:pos="1080"/>
          <w:tab w:val="num" w:pos="284"/>
          <w:tab w:val="left" w:pos="851"/>
        </w:tabs>
        <w:spacing w:after="0" w:line="240" w:lineRule="auto"/>
        <w:ind w:left="0" w:firstLine="567"/>
        <w:jc w:val="both"/>
        <w:rPr>
          <w:rFonts w:ascii="Times New Roman" w:hAnsi="Times New Roman" w:cs="Times New Roman"/>
        </w:rPr>
      </w:pPr>
      <w:r w:rsidRPr="00222922">
        <w:rPr>
          <w:rFonts w:ascii="Times New Roman" w:hAnsi="Times New Roman" w:cs="Times New Roman"/>
        </w:rPr>
        <w:t>semnează procesul-verbal al ședinței, asumându-și responsabilitatea pentru veridicitatea celor consemnate;</w:t>
      </w:r>
    </w:p>
    <w:p w14:paraId="27601096" w14:textId="77777777" w:rsidR="00222922" w:rsidRPr="00222922" w:rsidRDefault="00222922" w:rsidP="00222922">
      <w:pPr>
        <w:numPr>
          <w:ilvl w:val="0"/>
          <w:numId w:val="4"/>
        </w:numPr>
        <w:tabs>
          <w:tab w:val="clear" w:pos="1080"/>
          <w:tab w:val="num" w:pos="0"/>
          <w:tab w:val="num" w:pos="284"/>
          <w:tab w:val="left" w:pos="851"/>
          <w:tab w:val="left" w:pos="993"/>
        </w:tabs>
        <w:spacing w:after="0" w:line="240" w:lineRule="auto"/>
        <w:ind w:left="0" w:firstLine="567"/>
        <w:jc w:val="both"/>
        <w:rPr>
          <w:rFonts w:ascii="Times New Roman" w:hAnsi="Times New Roman" w:cs="Times New Roman"/>
        </w:rPr>
      </w:pPr>
      <w:r w:rsidRPr="00222922">
        <w:rPr>
          <w:rFonts w:ascii="Times New Roman" w:hAnsi="Times New Roman" w:cs="Times New Roman"/>
        </w:rPr>
        <w:t>asigură, în timpul ședințelor, menținerea ordinii și respectarea regulamentului;</w:t>
      </w:r>
    </w:p>
    <w:p w14:paraId="2B69150C" w14:textId="77777777" w:rsidR="00222922" w:rsidRPr="00222922" w:rsidRDefault="00222922" w:rsidP="00222922">
      <w:pPr>
        <w:numPr>
          <w:ilvl w:val="0"/>
          <w:numId w:val="4"/>
        </w:numPr>
        <w:tabs>
          <w:tab w:val="clear" w:pos="1080"/>
          <w:tab w:val="num" w:pos="0"/>
          <w:tab w:val="num" w:pos="284"/>
          <w:tab w:val="left" w:pos="851"/>
          <w:tab w:val="left" w:pos="993"/>
        </w:tabs>
        <w:spacing w:after="0" w:line="240" w:lineRule="auto"/>
        <w:ind w:left="0" w:firstLine="567"/>
        <w:jc w:val="both"/>
        <w:rPr>
          <w:rFonts w:ascii="Times New Roman" w:hAnsi="Times New Roman" w:cs="Times New Roman"/>
        </w:rPr>
      </w:pPr>
      <w:r w:rsidRPr="00222922">
        <w:rPr>
          <w:rFonts w:ascii="Times New Roman" w:hAnsi="Times New Roman" w:cs="Times New Roman"/>
        </w:rPr>
        <w:t>supune votului consilierilor locali orice problemă care intră în competența de soluționare a Consiliului Local;</w:t>
      </w:r>
    </w:p>
    <w:p w14:paraId="79593CEE" w14:textId="77777777" w:rsidR="00222922" w:rsidRPr="00222922" w:rsidRDefault="00222922" w:rsidP="00222922">
      <w:pPr>
        <w:numPr>
          <w:ilvl w:val="0"/>
          <w:numId w:val="4"/>
        </w:numPr>
        <w:tabs>
          <w:tab w:val="clear" w:pos="1080"/>
          <w:tab w:val="num" w:pos="284"/>
          <w:tab w:val="left" w:pos="720"/>
          <w:tab w:val="left" w:pos="851"/>
        </w:tabs>
        <w:spacing w:after="0" w:line="240" w:lineRule="auto"/>
        <w:ind w:left="0" w:firstLine="567"/>
        <w:jc w:val="both"/>
        <w:rPr>
          <w:rFonts w:ascii="Times New Roman" w:hAnsi="Times New Roman" w:cs="Times New Roman"/>
        </w:rPr>
      </w:pPr>
      <w:r w:rsidRPr="00222922">
        <w:rPr>
          <w:rFonts w:ascii="Times New Roman" w:hAnsi="Times New Roman" w:cs="Times New Roman"/>
        </w:rPr>
        <w:t>semnează procesul-verbal de numerotare și sigilare a documentelor care au fost dezbătute în ședință;</w:t>
      </w:r>
    </w:p>
    <w:p w14:paraId="6F8372EA" w14:textId="77777777" w:rsidR="00222922" w:rsidRPr="00222922" w:rsidRDefault="00222922" w:rsidP="00222922">
      <w:pPr>
        <w:numPr>
          <w:ilvl w:val="0"/>
          <w:numId w:val="4"/>
        </w:numPr>
        <w:tabs>
          <w:tab w:val="clear" w:pos="1080"/>
          <w:tab w:val="num" w:pos="0"/>
          <w:tab w:val="num" w:pos="284"/>
          <w:tab w:val="left" w:pos="851"/>
          <w:tab w:val="left" w:pos="993"/>
        </w:tabs>
        <w:spacing w:after="0" w:line="240" w:lineRule="auto"/>
        <w:ind w:left="0" w:firstLine="567"/>
        <w:jc w:val="both"/>
        <w:rPr>
          <w:rFonts w:ascii="Times New Roman" w:hAnsi="Times New Roman" w:cs="Times New Roman"/>
        </w:rPr>
      </w:pPr>
      <w:r w:rsidRPr="00222922">
        <w:rPr>
          <w:rFonts w:ascii="Times New Roman" w:hAnsi="Times New Roman" w:cs="Times New Roman"/>
        </w:rPr>
        <w:t>aplică sau propune aplicarea, după caz, a sancțiunilor prevăzute de Codul administrativ pentru consilierii locali;</w:t>
      </w:r>
    </w:p>
    <w:p w14:paraId="3919FABD" w14:textId="06143057" w:rsidR="00984547" w:rsidRPr="008D66F8" w:rsidRDefault="00222922" w:rsidP="008D66F8">
      <w:pPr>
        <w:tabs>
          <w:tab w:val="left" w:pos="851"/>
        </w:tabs>
        <w:ind w:firstLine="567"/>
        <w:jc w:val="both"/>
        <w:rPr>
          <w:rFonts w:ascii="Times New Roman" w:hAnsi="Times New Roman" w:cs="Times New Roman"/>
        </w:rPr>
      </w:pPr>
      <w:r w:rsidRPr="00222922">
        <w:rPr>
          <w:rFonts w:ascii="Times New Roman" w:hAnsi="Times New Roman" w:cs="Times New Roman"/>
        </w:rPr>
        <w:t>(2) Președintele de ședință îndeplinește orice alte atribuții prevăzute de lege, de regulament sau însărcinări stabilite de către Consiliul Local.</w:t>
      </w:r>
      <w:r w:rsidR="00BC1829" w:rsidRPr="00222922">
        <w:rPr>
          <w:rFonts w:ascii="Times New Roman" w:hAnsi="Times New Roman" w:cs="Times New Roman"/>
        </w:rPr>
        <w:t xml:space="preserve"> </w:t>
      </w:r>
      <w:r w:rsidR="00BC1829" w:rsidRPr="00222922">
        <w:rPr>
          <w:rFonts w:ascii="Times New Roman" w:eastAsia="Times New Roman" w:hAnsi="Times New Roman" w:cs="Times New Roman"/>
          <w:color w:val="333333"/>
          <w:lang w:eastAsia="ro-RO"/>
        </w:rPr>
        <w:t xml:space="preserve">’’  si  ale  </w:t>
      </w:r>
      <w:r w:rsidR="00984547" w:rsidRPr="00222922">
        <w:rPr>
          <w:rFonts w:ascii="Times New Roman" w:eastAsia="Times New Roman" w:hAnsi="Times New Roman" w:cs="Times New Roman"/>
          <w:color w:val="333333"/>
          <w:lang w:eastAsia="ro-RO"/>
        </w:rPr>
        <w:t xml:space="preserve"> art.</w:t>
      </w:r>
      <w:r w:rsidRPr="00222922">
        <w:rPr>
          <w:rFonts w:ascii="Times New Roman" w:eastAsia="Times New Roman" w:hAnsi="Times New Roman" w:cs="Times New Roman"/>
          <w:color w:val="333333"/>
          <w:lang w:eastAsia="ro-RO"/>
        </w:rPr>
        <w:t>1</w:t>
      </w:r>
      <w:r w:rsidR="00984547" w:rsidRPr="00222922">
        <w:rPr>
          <w:rFonts w:ascii="Times New Roman" w:eastAsia="Times New Roman" w:hAnsi="Times New Roman" w:cs="Times New Roman"/>
          <w:color w:val="333333"/>
          <w:lang w:eastAsia="ro-RO"/>
        </w:rPr>
        <w:t>2</w:t>
      </w:r>
      <w:r w:rsidRPr="00222922">
        <w:rPr>
          <w:rFonts w:ascii="Times New Roman" w:eastAsia="Times New Roman" w:hAnsi="Times New Roman" w:cs="Times New Roman"/>
          <w:color w:val="333333"/>
          <w:lang w:eastAsia="ro-RO"/>
        </w:rPr>
        <w:t>3</w:t>
      </w:r>
      <w:r w:rsidR="00984547" w:rsidRPr="00222922">
        <w:rPr>
          <w:rFonts w:ascii="Times New Roman" w:eastAsia="Times New Roman" w:hAnsi="Times New Roman" w:cs="Times New Roman"/>
          <w:color w:val="333333"/>
          <w:lang w:eastAsia="ro-RO"/>
        </w:rPr>
        <w:t xml:space="preserve">  din OUG nr.57/2019 privind Codul administrativ,cu modificarile si completarile ulterioare;</w:t>
      </w:r>
    </w:p>
    <w:p w14:paraId="1039B5A7" w14:textId="5A1EBB53" w:rsidR="00984547" w:rsidRDefault="00E82514" w:rsidP="00E57235">
      <w:pPr>
        <w:shd w:val="clear" w:color="auto" w:fill="FFFFFF"/>
        <w:spacing w:after="0"/>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    </w:t>
      </w:r>
      <w:r w:rsidR="00BC1829" w:rsidRPr="00222922">
        <w:rPr>
          <w:rFonts w:ascii="Times New Roman" w:eastAsia="Times New Roman" w:hAnsi="Times New Roman" w:cs="Times New Roman"/>
          <w:color w:val="333333"/>
          <w:lang w:eastAsia="ro-RO"/>
        </w:rPr>
        <w:t xml:space="preserve">          </w:t>
      </w:r>
      <w:r w:rsidRPr="00222922">
        <w:rPr>
          <w:rFonts w:ascii="Times New Roman" w:eastAsia="Times New Roman" w:hAnsi="Times New Roman" w:cs="Times New Roman"/>
          <w:color w:val="333333"/>
          <w:lang w:eastAsia="ro-RO"/>
        </w:rPr>
        <w:t xml:space="preserve">  </w:t>
      </w:r>
      <w:r w:rsidR="00984547" w:rsidRPr="00222922">
        <w:rPr>
          <w:rFonts w:ascii="Times New Roman" w:eastAsia="Times New Roman" w:hAnsi="Times New Roman" w:cs="Times New Roman"/>
          <w:color w:val="333333"/>
          <w:lang w:eastAsia="ro-RO"/>
        </w:rPr>
        <w:t>Avand in vedere dispozitiile legale prevazute in materia alegerii</w:t>
      </w:r>
      <w:r w:rsidR="00222922" w:rsidRPr="00222922">
        <w:rPr>
          <w:rFonts w:ascii="Times New Roman" w:eastAsia="Times New Roman" w:hAnsi="Times New Roman" w:cs="Times New Roman"/>
          <w:color w:val="333333"/>
          <w:lang w:eastAsia="ro-RO"/>
        </w:rPr>
        <w:t xml:space="preserve"> președintelui de  ședință </w:t>
      </w:r>
      <w:r w:rsidR="00984547" w:rsidRPr="00222922">
        <w:rPr>
          <w:rFonts w:ascii="Times New Roman" w:eastAsia="Times New Roman" w:hAnsi="Times New Roman" w:cs="Times New Roman"/>
          <w:color w:val="333333"/>
          <w:lang w:eastAsia="ro-RO"/>
        </w:rPr>
        <w:t>,supun dezbaterii plenului consiliului prezentul proiect de hotarare.</w:t>
      </w:r>
    </w:p>
    <w:p w14:paraId="6805370B" w14:textId="77777777" w:rsidR="00E57235" w:rsidRPr="00222922" w:rsidRDefault="00E57235" w:rsidP="00E57235">
      <w:pPr>
        <w:shd w:val="clear" w:color="auto" w:fill="FFFFFF"/>
        <w:spacing w:after="0"/>
        <w:rPr>
          <w:rFonts w:ascii="Times New Roman" w:eastAsia="Times New Roman" w:hAnsi="Times New Roman" w:cs="Times New Roman"/>
          <w:color w:val="333333"/>
          <w:lang w:eastAsia="ro-RO"/>
        </w:rPr>
      </w:pPr>
    </w:p>
    <w:p w14:paraId="10FA778D" w14:textId="77777777" w:rsidR="00984547" w:rsidRPr="00222922" w:rsidRDefault="00984547" w:rsidP="00BB0700">
      <w:pPr>
        <w:shd w:val="clear" w:color="auto" w:fill="FFFFFF"/>
        <w:spacing w:after="0" w:line="360" w:lineRule="auto"/>
        <w:jc w:val="center"/>
        <w:rPr>
          <w:rFonts w:ascii="Times New Roman" w:eastAsia="Times New Roman" w:hAnsi="Times New Roman" w:cs="Times New Roman"/>
          <w:color w:val="333333"/>
          <w:lang w:eastAsia="ro-RO"/>
        </w:rPr>
      </w:pPr>
      <w:r w:rsidRPr="00222922">
        <w:rPr>
          <w:rFonts w:ascii="Times New Roman" w:eastAsia="Times New Roman" w:hAnsi="Times New Roman" w:cs="Times New Roman"/>
          <w:b/>
          <w:bCs/>
          <w:color w:val="333333"/>
          <w:lang w:eastAsia="ro-RO"/>
        </w:rPr>
        <w:t>SECRETAR GENERAL COMUNA</w:t>
      </w:r>
    </w:p>
    <w:p w14:paraId="73C91251" w14:textId="0B9A626C" w:rsidR="00984547" w:rsidRPr="00222922" w:rsidRDefault="00E82514" w:rsidP="00BB0700">
      <w:pPr>
        <w:shd w:val="clear" w:color="auto" w:fill="FFFFFF"/>
        <w:spacing w:after="0" w:line="360" w:lineRule="auto"/>
        <w:jc w:val="center"/>
        <w:rPr>
          <w:rFonts w:ascii="Times New Roman" w:eastAsia="Times New Roman" w:hAnsi="Times New Roman" w:cs="Times New Roman"/>
          <w:color w:val="333333"/>
          <w:lang w:eastAsia="ro-RO"/>
        </w:rPr>
      </w:pPr>
      <w:r w:rsidRPr="00222922">
        <w:rPr>
          <w:rFonts w:ascii="Times New Roman" w:eastAsia="Times New Roman" w:hAnsi="Times New Roman" w:cs="Times New Roman"/>
          <w:color w:val="333333"/>
          <w:lang w:eastAsia="ro-RO"/>
        </w:rPr>
        <w:t xml:space="preserve">Mihaela  NIȚĂ </w:t>
      </w:r>
    </w:p>
    <w:p w14:paraId="6A8F79AB" w14:textId="1D3B910E" w:rsidR="006A603D" w:rsidRDefault="006A603D" w:rsidP="006A603D">
      <w:pPr>
        <w:shd w:val="clear" w:color="auto" w:fill="FFFFFF"/>
        <w:spacing w:after="0"/>
        <w:jc w:val="center"/>
        <w:rPr>
          <w:rFonts w:ascii="Times New Roman" w:eastAsia="Times New Roman" w:hAnsi="Times New Roman" w:cs="Times New Roman"/>
          <w:bCs/>
          <w:sz w:val="24"/>
          <w:szCs w:val="24"/>
          <w:lang w:val="en-US"/>
        </w:rPr>
      </w:pPr>
    </w:p>
    <w:p w14:paraId="5B844F06" w14:textId="78D249F8" w:rsidR="00E01D8D" w:rsidRDefault="00E01D8D" w:rsidP="00607F0E">
      <w:pPr>
        <w:rPr>
          <w:rFonts w:ascii="Times New Roman" w:eastAsia="Times New Roman" w:hAnsi="Times New Roman" w:cs="Times New Roman"/>
          <w:sz w:val="24"/>
          <w:szCs w:val="24"/>
          <w:lang w:val="en-US"/>
        </w:rPr>
      </w:pPr>
      <w:bookmarkStart w:id="1" w:name="_GoBack"/>
      <w:bookmarkEnd w:id="1"/>
    </w:p>
    <w:p w14:paraId="0267A372" w14:textId="77777777" w:rsidR="00E01D8D" w:rsidRDefault="00E01D8D" w:rsidP="00E01D8D">
      <w:pPr>
        <w:jc w:val="center"/>
        <w:rPr>
          <w:rFonts w:ascii="Times New Roman" w:eastAsia="Times New Roman" w:hAnsi="Times New Roman" w:cs="Times New Roman"/>
          <w:sz w:val="24"/>
          <w:szCs w:val="24"/>
          <w:lang w:val="en-US"/>
        </w:rPr>
      </w:pPr>
    </w:p>
    <w:p w14:paraId="7764AE95" w14:textId="037E5365" w:rsidR="00E01D8D" w:rsidRPr="00414281" w:rsidRDefault="00E01D8D" w:rsidP="00414281">
      <w:pPr>
        <w:spacing w:after="0"/>
        <w:jc w:val="center"/>
        <w:rPr>
          <w:rFonts w:ascii="Times New Roman" w:eastAsia="Calibri" w:hAnsi="Times New Roman" w:cs="Times New Roman"/>
          <w:b/>
          <w:sz w:val="24"/>
          <w:szCs w:val="24"/>
        </w:rPr>
      </w:pPr>
      <w:r w:rsidRPr="00414281">
        <w:rPr>
          <w:rFonts w:ascii="Times New Roman" w:eastAsia="Times New Roman" w:hAnsi="Times New Roman" w:cs="Times New Roman"/>
          <w:sz w:val="24"/>
          <w:szCs w:val="24"/>
          <w:lang w:val="en-US"/>
        </w:rPr>
        <w:t xml:space="preserve">  </w:t>
      </w:r>
      <w:r w:rsidRPr="00414281">
        <w:rPr>
          <w:rFonts w:ascii="Times New Roman" w:hAnsi="Times New Roman" w:cs="Times New Roman"/>
          <w:b/>
          <w:sz w:val="24"/>
          <w:szCs w:val="24"/>
        </w:rPr>
        <w:t>AVIZ</w:t>
      </w:r>
    </w:p>
    <w:p w14:paraId="6C8A9186" w14:textId="77777777" w:rsidR="00E01D8D" w:rsidRPr="00414281" w:rsidRDefault="00E01D8D" w:rsidP="00414281">
      <w:pPr>
        <w:spacing w:after="0"/>
        <w:jc w:val="center"/>
        <w:rPr>
          <w:rFonts w:ascii="Times New Roman" w:hAnsi="Times New Roman" w:cs="Times New Roman"/>
          <w:b/>
          <w:sz w:val="24"/>
          <w:szCs w:val="24"/>
        </w:rPr>
      </w:pPr>
    </w:p>
    <w:p w14:paraId="1AFDA437" w14:textId="7EB28905" w:rsidR="00E01D8D" w:rsidRPr="00414281" w:rsidRDefault="00E01D8D" w:rsidP="00414281">
      <w:pPr>
        <w:spacing w:after="0"/>
        <w:jc w:val="center"/>
        <w:rPr>
          <w:rFonts w:ascii="Times New Roman" w:hAnsi="Times New Roman" w:cs="Times New Roman"/>
          <w:b/>
          <w:bCs/>
          <w:sz w:val="24"/>
          <w:szCs w:val="24"/>
        </w:rPr>
      </w:pPr>
      <w:r w:rsidRPr="00414281">
        <w:rPr>
          <w:rFonts w:ascii="Times New Roman" w:hAnsi="Times New Roman" w:cs="Times New Roman"/>
          <w:b/>
          <w:sz w:val="24"/>
          <w:szCs w:val="24"/>
        </w:rPr>
        <w:t xml:space="preserve">privind avizul de legalitate </w:t>
      </w:r>
      <w:r w:rsidRPr="00414281">
        <w:rPr>
          <w:rFonts w:ascii="Times New Roman" w:hAnsi="Times New Roman" w:cs="Times New Roman"/>
          <w:sz w:val="24"/>
          <w:szCs w:val="24"/>
        </w:rPr>
        <w:t xml:space="preserve"> </w:t>
      </w:r>
      <w:r w:rsidRPr="00414281">
        <w:rPr>
          <w:rFonts w:ascii="Times New Roman" w:hAnsi="Times New Roman" w:cs="Times New Roman"/>
          <w:b/>
          <w:bCs/>
          <w:sz w:val="24"/>
          <w:szCs w:val="24"/>
        </w:rPr>
        <w:t>la proiectul de hotărâre</w:t>
      </w:r>
    </w:p>
    <w:p w14:paraId="7A26BF40" w14:textId="77777777" w:rsidR="00E01D8D" w:rsidRPr="00414281" w:rsidRDefault="00E01D8D" w:rsidP="00414281">
      <w:pPr>
        <w:shd w:val="clear" w:color="auto" w:fill="FFFFFF"/>
        <w:spacing w:after="0"/>
        <w:jc w:val="center"/>
        <w:rPr>
          <w:rFonts w:ascii="Times New Roman" w:eastAsia="Times New Roman" w:hAnsi="Times New Roman" w:cs="Times New Roman"/>
          <w:b/>
          <w:bCs/>
          <w:color w:val="333333"/>
          <w:sz w:val="24"/>
          <w:szCs w:val="24"/>
          <w:lang w:eastAsia="ro-RO"/>
        </w:rPr>
      </w:pPr>
      <w:r w:rsidRPr="00414281">
        <w:rPr>
          <w:rFonts w:ascii="Times New Roman" w:eastAsia="Times New Roman" w:hAnsi="Times New Roman" w:cs="Times New Roman"/>
          <w:b/>
          <w:bCs/>
          <w:color w:val="333333"/>
          <w:sz w:val="24"/>
          <w:szCs w:val="24"/>
          <w:lang w:eastAsia="ro-RO"/>
        </w:rPr>
        <w:t xml:space="preserve">privind alegerea președintelui de ședință pe  următoarele  3  luni: </w:t>
      </w:r>
    </w:p>
    <w:p w14:paraId="3B840611" w14:textId="77777777" w:rsidR="00E01D8D" w:rsidRPr="00414281" w:rsidRDefault="00E01D8D" w:rsidP="00414281">
      <w:pPr>
        <w:shd w:val="clear" w:color="auto" w:fill="FFFFFF"/>
        <w:spacing w:after="0"/>
        <w:jc w:val="center"/>
        <w:rPr>
          <w:rFonts w:ascii="Times New Roman" w:eastAsia="Times New Roman" w:hAnsi="Times New Roman" w:cs="Times New Roman"/>
          <w:b/>
          <w:bCs/>
          <w:color w:val="333333"/>
          <w:sz w:val="24"/>
          <w:szCs w:val="24"/>
          <w:lang w:eastAsia="ro-RO"/>
        </w:rPr>
      </w:pPr>
      <w:r w:rsidRPr="00414281">
        <w:rPr>
          <w:rFonts w:ascii="Times New Roman" w:eastAsia="Times New Roman" w:hAnsi="Times New Roman" w:cs="Times New Roman"/>
          <w:b/>
          <w:bCs/>
          <w:color w:val="333333"/>
          <w:sz w:val="24"/>
          <w:szCs w:val="24"/>
          <w:lang w:eastAsia="ro-RO"/>
        </w:rPr>
        <w:t>noiembrie, decembrie  2024, ianuarie 2025, domnul  consilier Aiacoboaei  Vasile .</w:t>
      </w:r>
    </w:p>
    <w:p w14:paraId="52E991EA" w14:textId="77777777" w:rsidR="00E01D8D" w:rsidRPr="00414281" w:rsidRDefault="00E01D8D" w:rsidP="00414281">
      <w:pPr>
        <w:shd w:val="clear" w:color="auto" w:fill="FFFFFF"/>
        <w:spacing w:after="0"/>
        <w:jc w:val="center"/>
        <w:rPr>
          <w:rFonts w:ascii="Times New Roman" w:eastAsia="Times New Roman" w:hAnsi="Times New Roman" w:cs="Times New Roman"/>
          <w:color w:val="333333"/>
          <w:sz w:val="24"/>
          <w:szCs w:val="24"/>
          <w:lang w:eastAsia="ro-RO"/>
        </w:rPr>
      </w:pPr>
    </w:p>
    <w:p w14:paraId="223F86E5" w14:textId="77777777" w:rsidR="00E01D8D" w:rsidRPr="00414281" w:rsidRDefault="00E01D8D" w:rsidP="00414281">
      <w:pPr>
        <w:spacing w:after="0"/>
        <w:jc w:val="center"/>
        <w:rPr>
          <w:rFonts w:ascii="Times New Roman" w:hAnsi="Times New Roman" w:cs="Times New Roman"/>
          <w:b/>
          <w:bCs/>
          <w:sz w:val="24"/>
          <w:szCs w:val="24"/>
        </w:rPr>
      </w:pPr>
    </w:p>
    <w:p w14:paraId="5BEAB47C" w14:textId="77777777" w:rsidR="00E01D8D" w:rsidRPr="00414281" w:rsidRDefault="00E01D8D" w:rsidP="00414281">
      <w:pPr>
        <w:autoSpaceDE w:val="0"/>
        <w:autoSpaceDN w:val="0"/>
        <w:adjustRightInd w:val="0"/>
        <w:spacing w:after="0"/>
        <w:rPr>
          <w:rFonts w:ascii="Times New Roman" w:hAnsi="Times New Roman" w:cs="Times New Roman"/>
          <w:sz w:val="24"/>
          <w:szCs w:val="24"/>
        </w:rPr>
      </w:pPr>
    </w:p>
    <w:p w14:paraId="561AEE9C" w14:textId="77777777" w:rsidR="00E01D8D" w:rsidRPr="00414281" w:rsidRDefault="00E01D8D" w:rsidP="00414281">
      <w:pPr>
        <w:spacing w:after="0"/>
        <w:jc w:val="both"/>
        <w:rPr>
          <w:rFonts w:ascii="Times New Roman" w:hAnsi="Times New Roman" w:cs="Times New Roman"/>
          <w:sz w:val="24"/>
          <w:szCs w:val="24"/>
          <w:lang w:val="en-US"/>
        </w:rPr>
      </w:pPr>
    </w:p>
    <w:p w14:paraId="6240B049" w14:textId="77777777" w:rsidR="00E01D8D" w:rsidRPr="00414281" w:rsidRDefault="00E01D8D" w:rsidP="00414281">
      <w:pPr>
        <w:spacing w:after="0"/>
        <w:rPr>
          <w:rFonts w:ascii="Times New Roman" w:hAnsi="Times New Roman" w:cs="Times New Roman"/>
          <w:sz w:val="24"/>
          <w:szCs w:val="24"/>
        </w:rPr>
      </w:pPr>
      <w:r w:rsidRPr="00414281">
        <w:rPr>
          <w:rFonts w:ascii="Times New Roman" w:hAnsi="Times New Roman" w:cs="Times New Roman"/>
          <w:sz w:val="24"/>
          <w:szCs w:val="24"/>
        </w:rPr>
        <w:t xml:space="preserve">   În conformitate cu prevederile art.243 alin.(1) lit.”a” din O.U.G nr.57/ 2019 privind  Codul  administrativ , înaintez consiliului local prezentul aviz. </w:t>
      </w:r>
    </w:p>
    <w:p w14:paraId="66B7C3A6" w14:textId="77777777" w:rsidR="00E01D8D" w:rsidRPr="00414281" w:rsidRDefault="00E01D8D" w:rsidP="00414281">
      <w:pPr>
        <w:spacing w:after="0"/>
        <w:jc w:val="both"/>
        <w:rPr>
          <w:rFonts w:ascii="Times New Roman" w:hAnsi="Times New Roman" w:cs="Times New Roman"/>
          <w:sz w:val="24"/>
          <w:szCs w:val="24"/>
        </w:rPr>
      </w:pPr>
    </w:p>
    <w:p w14:paraId="32D99D0F" w14:textId="77777777" w:rsidR="00E01D8D" w:rsidRPr="00414281" w:rsidRDefault="00E01D8D" w:rsidP="00414281">
      <w:pPr>
        <w:spacing w:after="0"/>
        <w:jc w:val="both"/>
        <w:rPr>
          <w:rFonts w:ascii="Times New Roman" w:hAnsi="Times New Roman" w:cs="Times New Roman"/>
          <w:sz w:val="24"/>
          <w:szCs w:val="24"/>
        </w:rPr>
      </w:pPr>
      <w:r w:rsidRPr="00414281">
        <w:rPr>
          <w:rFonts w:ascii="Times New Roman"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616B158C" w14:textId="77777777" w:rsidR="00E01D8D" w:rsidRPr="00414281" w:rsidRDefault="00E01D8D" w:rsidP="00414281">
      <w:pPr>
        <w:numPr>
          <w:ilvl w:val="0"/>
          <w:numId w:val="6"/>
        </w:numPr>
        <w:spacing w:after="0"/>
        <w:ind w:left="644"/>
        <w:contextualSpacing/>
        <w:jc w:val="both"/>
        <w:rPr>
          <w:rFonts w:ascii="Times New Roman" w:hAnsi="Times New Roman" w:cs="Times New Roman"/>
          <w:sz w:val="24"/>
          <w:szCs w:val="24"/>
        </w:rPr>
      </w:pPr>
      <w:r w:rsidRPr="00414281">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şi completările ulterioare </w:t>
      </w:r>
    </w:p>
    <w:p w14:paraId="6426988A" w14:textId="77777777" w:rsidR="00E01D8D" w:rsidRPr="00414281" w:rsidRDefault="00E01D8D" w:rsidP="00414281">
      <w:pPr>
        <w:numPr>
          <w:ilvl w:val="0"/>
          <w:numId w:val="6"/>
        </w:numPr>
        <w:spacing w:after="0"/>
        <w:ind w:left="644"/>
        <w:contextualSpacing/>
        <w:rPr>
          <w:rFonts w:ascii="Times New Roman" w:hAnsi="Times New Roman" w:cs="Times New Roman"/>
          <w:sz w:val="24"/>
          <w:szCs w:val="24"/>
        </w:rPr>
      </w:pPr>
      <w:r w:rsidRPr="00414281">
        <w:rPr>
          <w:rFonts w:ascii="Times New Roman" w:hAnsi="Times New Roman" w:cs="Times New Roman"/>
          <w:sz w:val="24"/>
          <w:szCs w:val="24"/>
        </w:rPr>
        <w:t>Este iniţiat de dl. primar, conf.art. 136  alin.(1)   din O.U.G nr.57/ 2019 privind  Codul  administrativ ,</w:t>
      </w:r>
    </w:p>
    <w:p w14:paraId="37B6C990" w14:textId="77777777" w:rsidR="00E01D8D" w:rsidRPr="00414281" w:rsidRDefault="00E01D8D" w:rsidP="00414281">
      <w:pPr>
        <w:tabs>
          <w:tab w:val="left" w:pos="748"/>
          <w:tab w:val="left" w:pos="1440"/>
        </w:tabs>
        <w:spacing w:after="0"/>
        <w:rPr>
          <w:rFonts w:ascii="Times New Roman" w:hAnsi="Times New Roman" w:cs="Times New Roman"/>
          <w:sz w:val="24"/>
          <w:szCs w:val="24"/>
        </w:rPr>
      </w:pPr>
      <w:r w:rsidRPr="00414281">
        <w:rPr>
          <w:rFonts w:ascii="Times New Roman" w:hAnsi="Times New Roman" w:cs="Times New Roman"/>
          <w:sz w:val="24"/>
          <w:szCs w:val="24"/>
        </w:rPr>
        <w:t xml:space="preserve">  </w:t>
      </w:r>
    </w:p>
    <w:p w14:paraId="7A5F7492" w14:textId="129F01BE" w:rsidR="00E01D8D" w:rsidRPr="00414281" w:rsidRDefault="00E01D8D" w:rsidP="00414281">
      <w:pPr>
        <w:spacing w:after="0"/>
        <w:jc w:val="both"/>
        <w:rPr>
          <w:rFonts w:ascii="Times New Roman" w:eastAsia="Times New Roman" w:hAnsi="Times New Roman" w:cs="Times New Roman"/>
          <w:sz w:val="24"/>
          <w:szCs w:val="24"/>
          <w:lang w:eastAsia="ro-RO"/>
        </w:rPr>
      </w:pPr>
      <w:r w:rsidRPr="00414281">
        <w:rPr>
          <w:rFonts w:ascii="Times New Roman" w:hAnsi="Times New Roman" w:cs="Times New Roman"/>
          <w:sz w:val="24"/>
          <w:szCs w:val="24"/>
        </w:rPr>
        <w:t xml:space="preserve">    Este elaborat conform : </w:t>
      </w:r>
      <w:r w:rsidR="00166010" w:rsidRPr="00414281">
        <w:rPr>
          <w:rFonts w:ascii="Times New Roman" w:eastAsia="Times New Roman" w:hAnsi="Times New Roman" w:cs="Times New Roman"/>
          <w:color w:val="333333"/>
          <w:sz w:val="24"/>
          <w:szCs w:val="24"/>
          <w:lang w:eastAsia="ro-RO"/>
        </w:rPr>
        <w:t>129 alin.(2 ) lit.”a”,alin.(3) lit.”a”</w:t>
      </w:r>
      <w:r w:rsidR="00166010" w:rsidRPr="00414281">
        <w:rPr>
          <w:rFonts w:ascii="Times New Roman" w:hAnsi="Times New Roman" w:cs="Times New Roman"/>
          <w:sz w:val="24"/>
          <w:szCs w:val="24"/>
        </w:rPr>
        <w:t xml:space="preserve"> ,  art.139 alin.(1) , art. 140, alin.(1) </w:t>
      </w:r>
      <w:r w:rsidR="00166010" w:rsidRPr="00414281">
        <w:rPr>
          <w:rFonts w:ascii="Times New Roman" w:eastAsia="Times New Roman" w:hAnsi="Times New Roman" w:cs="Times New Roman"/>
          <w:color w:val="333333"/>
          <w:sz w:val="24"/>
          <w:szCs w:val="24"/>
          <w:lang w:eastAsia="ro-RO"/>
        </w:rPr>
        <w:t xml:space="preserve"> si art. 196 alin.(1) lit.”a</w:t>
      </w:r>
      <w:r w:rsidR="00166010" w:rsidRPr="00414281">
        <w:rPr>
          <w:rFonts w:ascii="Times New Roman" w:hAnsi="Times New Roman" w:cs="Times New Roman"/>
          <w:sz w:val="24"/>
          <w:szCs w:val="24"/>
        </w:rPr>
        <w:t xml:space="preserve"> „ </w:t>
      </w:r>
      <w:r w:rsidRPr="00414281">
        <w:rPr>
          <w:rFonts w:ascii="Times New Roman" w:eastAsia="Times New Roman" w:hAnsi="Times New Roman" w:cs="Times New Roman"/>
          <w:sz w:val="24"/>
          <w:szCs w:val="24"/>
        </w:rPr>
        <w:t>din OUG. nr. 57/2019 privind Codul administrativ,</w:t>
      </w:r>
      <w:r w:rsidR="00166010" w:rsidRPr="00414281">
        <w:rPr>
          <w:rFonts w:ascii="Times New Roman" w:eastAsia="Times New Roman" w:hAnsi="Times New Roman" w:cs="Times New Roman"/>
          <w:sz w:val="24"/>
          <w:szCs w:val="24"/>
        </w:rPr>
        <w:t xml:space="preserve"> cu modifcările și completările ulterioare.</w:t>
      </w:r>
    </w:p>
    <w:p w14:paraId="3B080E62" w14:textId="77777777" w:rsidR="00E01D8D" w:rsidRPr="00414281" w:rsidRDefault="00E01D8D" w:rsidP="00414281">
      <w:pPr>
        <w:spacing w:after="0"/>
        <w:rPr>
          <w:rFonts w:ascii="Times New Roman" w:eastAsia="Times New Roman" w:hAnsi="Times New Roman" w:cs="Times New Roman"/>
          <w:sz w:val="24"/>
          <w:szCs w:val="24"/>
          <w:lang w:val="fr-FR"/>
        </w:rPr>
      </w:pPr>
    </w:p>
    <w:p w14:paraId="3F1C9D7E" w14:textId="77777777" w:rsidR="00E01D8D" w:rsidRPr="00414281" w:rsidRDefault="00E01D8D" w:rsidP="00414281">
      <w:pPr>
        <w:spacing w:after="0"/>
        <w:ind w:left="-567" w:right="-618"/>
        <w:rPr>
          <w:rFonts w:ascii="Times New Roman" w:eastAsia="Times New Roman" w:hAnsi="Times New Roman" w:cs="Times New Roman"/>
          <w:sz w:val="24"/>
          <w:szCs w:val="24"/>
          <w:lang w:val="en-US"/>
        </w:rPr>
      </w:pPr>
    </w:p>
    <w:p w14:paraId="5BD59B53" w14:textId="12AECFF3" w:rsidR="00E01D8D" w:rsidRPr="00414281" w:rsidRDefault="00E01D8D" w:rsidP="00414281">
      <w:pPr>
        <w:shd w:val="clear" w:color="auto" w:fill="FFFFFF"/>
        <w:spacing w:after="0"/>
        <w:rPr>
          <w:rFonts w:ascii="Times New Roman" w:eastAsia="Times New Roman" w:hAnsi="Times New Roman" w:cs="Times New Roman"/>
          <w:bCs/>
          <w:color w:val="333333"/>
          <w:sz w:val="24"/>
          <w:szCs w:val="24"/>
          <w:lang w:eastAsia="ro-RO"/>
        </w:rPr>
      </w:pPr>
      <w:r w:rsidRPr="00414281">
        <w:rPr>
          <w:rFonts w:ascii="Times New Roman" w:hAnsi="Times New Roman" w:cs="Times New Roman"/>
          <w:bCs/>
          <w:color w:val="000000"/>
          <w:sz w:val="24"/>
          <w:szCs w:val="24"/>
        </w:rPr>
        <w:t xml:space="preserve">    Tinând cont  ca proiectul de  hotărâre, este  insotit  de referatul de  aprobare  al  primarului  comunei  si de raportul  compartimentului  de  specialitate , consider că sunt îndeplinite condiţiile şi avizez favorabil  </w:t>
      </w:r>
      <w:r w:rsidRPr="00414281">
        <w:rPr>
          <w:rFonts w:ascii="Times New Roman" w:hAnsi="Times New Roman" w:cs="Times New Roman"/>
          <w:color w:val="000000"/>
          <w:sz w:val="24"/>
          <w:szCs w:val="24"/>
        </w:rPr>
        <w:t xml:space="preserve">proiectul de hotărâre </w:t>
      </w:r>
      <w:r w:rsidRPr="00414281">
        <w:rPr>
          <w:rFonts w:ascii="Times New Roman" w:eastAsia="Times New Roman" w:hAnsi="Times New Roman" w:cs="Times New Roman"/>
          <w:bCs/>
          <w:color w:val="333333"/>
          <w:sz w:val="24"/>
          <w:szCs w:val="24"/>
          <w:lang w:eastAsia="ro-RO"/>
        </w:rPr>
        <w:t>privind alegerea președintelui de ședință pe  următoarele  3  luni: noiembrie, decembrie  2024, ianuarie 2025, domnul consilier Aiacoboaei  Vasile .</w:t>
      </w:r>
    </w:p>
    <w:p w14:paraId="7C2C6870" w14:textId="7129505E" w:rsidR="00E01D8D" w:rsidRPr="00414281" w:rsidRDefault="00E01D8D" w:rsidP="00414281">
      <w:pPr>
        <w:spacing w:after="0"/>
        <w:rPr>
          <w:rFonts w:ascii="Times New Roman" w:hAnsi="Times New Roman" w:cs="Times New Roman"/>
          <w:sz w:val="24"/>
          <w:szCs w:val="24"/>
        </w:rPr>
      </w:pPr>
    </w:p>
    <w:p w14:paraId="4EAF7B89" w14:textId="2089CBC2"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Ion Creanga , la data de 06.11.2024</w:t>
      </w:r>
    </w:p>
    <w:p w14:paraId="3D231182"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 xml:space="preserve">SECRETAR  GENERAL </w:t>
      </w:r>
    </w:p>
    <w:p w14:paraId="056380CC" w14:textId="77777777" w:rsidR="00E01D8D" w:rsidRPr="00414281" w:rsidRDefault="00E01D8D" w:rsidP="00414281">
      <w:pPr>
        <w:spacing w:after="0"/>
        <w:jc w:val="center"/>
        <w:rPr>
          <w:rFonts w:ascii="Times New Roman" w:hAnsi="Times New Roman" w:cs="Times New Roman"/>
          <w:sz w:val="24"/>
          <w:szCs w:val="24"/>
        </w:rPr>
      </w:pPr>
      <w:r w:rsidRPr="00414281">
        <w:rPr>
          <w:rFonts w:ascii="Times New Roman" w:hAnsi="Times New Roman" w:cs="Times New Roman"/>
          <w:sz w:val="24"/>
          <w:szCs w:val="24"/>
        </w:rPr>
        <w:t>Niță  Mihaela</w:t>
      </w:r>
    </w:p>
    <w:p w14:paraId="5550BA0C" w14:textId="77777777" w:rsidR="00E01D8D" w:rsidRPr="00414281" w:rsidRDefault="00E01D8D" w:rsidP="00414281">
      <w:pPr>
        <w:spacing w:after="0"/>
        <w:jc w:val="center"/>
        <w:rPr>
          <w:rFonts w:ascii="Times New Roman" w:hAnsi="Times New Roman" w:cs="Times New Roman"/>
          <w:sz w:val="24"/>
          <w:szCs w:val="24"/>
        </w:rPr>
      </w:pPr>
    </w:p>
    <w:p w14:paraId="14FE3115" w14:textId="77777777" w:rsidR="00E01D8D" w:rsidRPr="00414281" w:rsidRDefault="00E01D8D" w:rsidP="00414281">
      <w:pPr>
        <w:spacing w:after="0"/>
        <w:rPr>
          <w:rFonts w:ascii="Times New Roman" w:hAnsi="Times New Roman" w:cs="Times New Roman"/>
          <w:sz w:val="24"/>
          <w:szCs w:val="24"/>
          <w:lang w:eastAsia="ro-RO"/>
        </w:rPr>
      </w:pPr>
    </w:p>
    <w:p w14:paraId="093E5424" w14:textId="77777777" w:rsidR="006A603D" w:rsidRPr="00414281" w:rsidRDefault="006A603D" w:rsidP="00414281">
      <w:pPr>
        <w:spacing w:after="0"/>
        <w:jc w:val="center"/>
        <w:rPr>
          <w:rFonts w:ascii="Times New Roman" w:hAnsi="Times New Roman" w:cs="Times New Roman"/>
          <w:sz w:val="24"/>
          <w:szCs w:val="24"/>
          <w:lang w:val="en-US"/>
        </w:rPr>
      </w:pPr>
    </w:p>
    <w:p w14:paraId="4196BC91" w14:textId="4ECCE16A"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24F07813" w14:textId="383B3F3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53F4809C" w14:textId="65F6CEE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486BE216" w14:textId="6DCD36FD"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74C36F4F" w14:textId="08921D04"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86FEAE8" w14:textId="2893B8EC"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462A0C20" w14:textId="56201206"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27604753" w14:textId="339CF825" w:rsidR="006A603D" w:rsidRPr="00414281" w:rsidRDefault="006A603D" w:rsidP="00414281">
      <w:pPr>
        <w:shd w:val="clear" w:color="auto" w:fill="FFFFFF"/>
        <w:spacing w:after="0"/>
        <w:jc w:val="center"/>
        <w:rPr>
          <w:rFonts w:ascii="Times New Roman" w:eastAsia="Times New Roman" w:hAnsi="Times New Roman" w:cs="Times New Roman"/>
          <w:bCs/>
          <w:sz w:val="24"/>
          <w:szCs w:val="24"/>
          <w:lang w:val="en-US"/>
        </w:rPr>
      </w:pPr>
    </w:p>
    <w:p w14:paraId="60327E94" w14:textId="627813E8" w:rsidR="006A603D" w:rsidRPr="00414281" w:rsidRDefault="006A603D" w:rsidP="00414281">
      <w:pPr>
        <w:spacing w:after="0"/>
        <w:rPr>
          <w:rFonts w:ascii="Times New Roman" w:hAnsi="Times New Roman" w:cs="Times New Roman"/>
          <w:sz w:val="24"/>
          <w:szCs w:val="24"/>
          <w:lang w:val="en-US"/>
        </w:rPr>
      </w:pPr>
    </w:p>
    <w:sectPr w:rsidR="006A603D" w:rsidRPr="00414281" w:rsidSect="00222922">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BEA26B7"/>
    <w:multiLevelType w:val="multilevel"/>
    <w:tmpl w:val="F374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7BC152B"/>
    <w:multiLevelType w:val="multilevel"/>
    <w:tmpl w:val="9A0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547"/>
    <w:rsid w:val="00053EE5"/>
    <w:rsid w:val="00095F16"/>
    <w:rsid w:val="000A6624"/>
    <w:rsid w:val="00166010"/>
    <w:rsid w:val="002050EE"/>
    <w:rsid w:val="00222922"/>
    <w:rsid w:val="002F6BD2"/>
    <w:rsid w:val="00315717"/>
    <w:rsid w:val="00373D21"/>
    <w:rsid w:val="003B3A01"/>
    <w:rsid w:val="00414281"/>
    <w:rsid w:val="00476F20"/>
    <w:rsid w:val="004D4F06"/>
    <w:rsid w:val="00566B75"/>
    <w:rsid w:val="005F36ED"/>
    <w:rsid w:val="00607F0E"/>
    <w:rsid w:val="006576E9"/>
    <w:rsid w:val="006A50A5"/>
    <w:rsid w:val="006A603D"/>
    <w:rsid w:val="007C4F3C"/>
    <w:rsid w:val="007F37C7"/>
    <w:rsid w:val="008C1CD0"/>
    <w:rsid w:val="008D3FE1"/>
    <w:rsid w:val="008D66F8"/>
    <w:rsid w:val="00984547"/>
    <w:rsid w:val="009A6FFD"/>
    <w:rsid w:val="00A7385B"/>
    <w:rsid w:val="00AC3049"/>
    <w:rsid w:val="00B63365"/>
    <w:rsid w:val="00BB0700"/>
    <w:rsid w:val="00BC1829"/>
    <w:rsid w:val="00BF3913"/>
    <w:rsid w:val="00D56BB0"/>
    <w:rsid w:val="00DA337C"/>
    <w:rsid w:val="00DF4D5F"/>
    <w:rsid w:val="00E01D8D"/>
    <w:rsid w:val="00E57235"/>
    <w:rsid w:val="00E82514"/>
    <w:rsid w:val="00E86EB5"/>
    <w:rsid w:val="00EA03E9"/>
    <w:rsid w:val="00FA7A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B3A5"/>
  <w15:chartTrackingRefBased/>
  <w15:docId w15:val="{AAEB5226-AC74-4FAE-867B-52AC3F1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F16"/>
    <w:pPr>
      <w:ind w:left="720"/>
      <w:contextualSpacing/>
    </w:pPr>
  </w:style>
  <w:style w:type="paragraph" w:styleId="BodyText3">
    <w:name w:val="Body Text 3"/>
    <w:basedOn w:val="Normal"/>
    <w:link w:val="BodyText3Char"/>
    <w:unhideWhenUsed/>
    <w:rsid w:val="00095F16"/>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095F16"/>
    <w:rPr>
      <w:rFonts w:ascii="Times New Roman" w:eastAsia="Times New Roman" w:hAnsi="Times New Roman" w:cs="Times New Roman"/>
      <w:sz w:val="16"/>
      <w:szCs w:val="16"/>
      <w:lang w:val="en-US" w:eastAsia="ro-RO"/>
    </w:rPr>
  </w:style>
  <w:style w:type="paragraph" w:styleId="BalloonText">
    <w:name w:val="Balloon Text"/>
    <w:basedOn w:val="Normal"/>
    <w:link w:val="BalloonTextChar"/>
    <w:uiPriority w:val="99"/>
    <w:semiHidden/>
    <w:unhideWhenUsed/>
    <w:rsid w:val="00BC1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29"/>
    <w:rPr>
      <w:rFonts w:ascii="Segoe UI" w:hAnsi="Segoe UI" w:cs="Segoe UI"/>
      <w:sz w:val="18"/>
      <w:szCs w:val="18"/>
    </w:rPr>
  </w:style>
  <w:style w:type="character" w:styleId="SubtleReference">
    <w:name w:val="Subtle Reference"/>
    <w:basedOn w:val="DefaultParagraphFont"/>
    <w:uiPriority w:val="31"/>
    <w:qFormat/>
    <w:rsid w:val="00AC304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372681">
      <w:bodyDiv w:val="1"/>
      <w:marLeft w:val="0"/>
      <w:marRight w:val="0"/>
      <w:marTop w:val="0"/>
      <w:marBottom w:val="0"/>
      <w:divBdr>
        <w:top w:val="none" w:sz="0" w:space="0" w:color="auto"/>
        <w:left w:val="none" w:sz="0" w:space="0" w:color="auto"/>
        <w:bottom w:val="none" w:sz="0" w:space="0" w:color="auto"/>
        <w:right w:val="none" w:sz="0" w:space="0" w:color="auto"/>
      </w:divBdr>
      <w:divsChild>
        <w:div w:id="1917520278">
          <w:marLeft w:val="0"/>
          <w:marRight w:val="0"/>
          <w:marTop w:val="0"/>
          <w:marBottom w:val="0"/>
          <w:divBdr>
            <w:top w:val="none" w:sz="0" w:space="0" w:color="auto"/>
            <w:left w:val="none" w:sz="0" w:space="0" w:color="auto"/>
            <w:bottom w:val="none" w:sz="0" w:space="0" w:color="auto"/>
            <w:right w:val="none" w:sz="0" w:space="0" w:color="auto"/>
          </w:divBdr>
        </w:div>
        <w:div w:id="1588810786">
          <w:marLeft w:val="0"/>
          <w:marRight w:val="0"/>
          <w:marTop w:val="0"/>
          <w:marBottom w:val="0"/>
          <w:divBdr>
            <w:top w:val="none" w:sz="0" w:space="0" w:color="auto"/>
            <w:left w:val="none" w:sz="0" w:space="0" w:color="auto"/>
            <w:bottom w:val="none" w:sz="0" w:space="0" w:color="auto"/>
            <w:right w:val="none" w:sz="0" w:space="0" w:color="auto"/>
          </w:divBdr>
          <w:divsChild>
            <w:div w:id="719474115">
              <w:marLeft w:val="0"/>
              <w:marRight w:val="0"/>
              <w:marTop w:val="0"/>
              <w:marBottom w:val="0"/>
              <w:divBdr>
                <w:top w:val="none" w:sz="0" w:space="0" w:color="auto"/>
                <w:left w:val="none" w:sz="0" w:space="0" w:color="auto"/>
                <w:bottom w:val="none" w:sz="0" w:space="0" w:color="auto"/>
                <w:right w:val="none" w:sz="0" w:space="0" w:color="auto"/>
              </w:divBdr>
              <w:divsChild>
                <w:div w:id="1590582716">
                  <w:marLeft w:val="0"/>
                  <w:marRight w:val="0"/>
                  <w:marTop w:val="0"/>
                  <w:marBottom w:val="0"/>
                  <w:divBdr>
                    <w:top w:val="none" w:sz="0" w:space="0" w:color="auto"/>
                    <w:left w:val="none" w:sz="0" w:space="0" w:color="auto"/>
                    <w:bottom w:val="none" w:sz="0" w:space="0" w:color="auto"/>
                    <w:right w:val="none" w:sz="0" w:space="0" w:color="auto"/>
                  </w:divBdr>
                  <w:divsChild>
                    <w:div w:id="6722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71809">
      <w:bodyDiv w:val="1"/>
      <w:marLeft w:val="0"/>
      <w:marRight w:val="0"/>
      <w:marTop w:val="0"/>
      <w:marBottom w:val="0"/>
      <w:divBdr>
        <w:top w:val="none" w:sz="0" w:space="0" w:color="auto"/>
        <w:left w:val="none" w:sz="0" w:space="0" w:color="auto"/>
        <w:bottom w:val="none" w:sz="0" w:space="0" w:color="auto"/>
        <w:right w:val="none" w:sz="0" w:space="0" w:color="auto"/>
      </w:divBdr>
      <w:divsChild>
        <w:div w:id="124999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Pages>
  <Words>1456</Words>
  <Characters>8303</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63</cp:revision>
  <cp:lastPrinted>2024-11-07T10:11:00Z</cp:lastPrinted>
  <dcterms:created xsi:type="dcterms:W3CDTF">2020-11-16T08:51:00Z</dcterms:created>
  <dcterms:modified xsi:type="dcterms:W3CDTF">2024-11-08T07:56:00Z</dcterms:modified>
</cp:coreProperties>
</file>