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F87" w:rsidRDefault="009E2F87" w:rsidP="009E2F87">
      <w:pPr>
        <w:spacing w:after="0"/>
        <w:rPr>
          <w:b/>
          <w:sz w:val="28"/>
        </w:rPr>
      </w:pPr>
      <w:r>
        <w:rPr>
          <w:b/>
          <w:sz w:val="28"/>
        </w:rPr>
        <w:t>ROMANIA</w:t>
      </w:r>
    </w:p>
    <w:p w:rsidR="009E2F87" w:rsidRDefault="009E2F87" w:rsidP="009E2F87">
      <w:pPr>
        <w:spacing w:after="0"/>
        <w:rPr>
          <w:b/>
          <w:sz w:val="28"/>
        </w:rPr>
      </w:pPr>
      <w:r>
        <w:rPr>
          <w:b/>
          <w:sz w:val="28"/>
        </w:rPr>
        <w:t xml:space="preserve">JUDETUL BIHOR </w:t>
      </w:r>
    </w:p>
    <w:p w:rsidR="009E2F87" w:rsidRDefault="009E2F87" w:rsidP="009E2F87">
      <w:pPr>
        <w:spacing w:after="0"/>
        <w:rPr>
          <w:b/>
          <w:sz w:val="28"/>
        </w:rPr>
      </w:pPr>
      <w:r>
        <w:rPr>
          <w:b/>
          <w:sz w:val="28"/>
        </w:rPr>
        <w:t>COMUNA CIUMEGHIU</w:t>
      </w:r>
    </w:p>
    <w:p w:rsidR="009E2F87" w:rsidRDefault="009E2F87" w:rsidP="009E2F87">
      <w:pPr>
        <w:spacing w:after="0"/>
        <w:rPr>
          <w:b/>
          <w:sz w:val="28"/>
        </w:rPr>
      </w:pPr>
      <w:r>
        <w:rPr>
          <w:b/>
          <w:sz w:val="28"/>
        </w:rPr>
        <w:t xml:space="preserve">PRIMAR,  </w:t>
      </w:r>
    </w:p>
    <w:p w:rsidR="009E2F87" w:rsidRDefault="009E2F87" w:rsidP="009E2F87">
      <w:pPr>
        <w:spacing w:after="0"/>
        <w:rPr>
          <w:b/>
          <w:sz w:val="28"/>
        </w:rPr>
      </w:pPr>
      <w:r>
        <w:rPr>
          <w:b/>
          <w:sz w:val="28"/>
        </w:rPr>
        <w:t>Nr.</w:t>
      </w:r>
      <w:r w:rsidR="002E356C">
        <w:rPr>
          <w:b/>
          <w:sz w:val="28"/>
        </w:rPr>
        <w:t xml:space="preserve"> 3908 </w:t>
      </w:r>
      <w:r>
        <w:rPr>
          <w:b/>
          <w:sz w:val="28"/>
        </w:rPr>
        <w:t>/</w:t>
      </w:r>
      <w:r w:rsidR="002E356C">
        <w:rPr>
          <w:b/>
          <w:sz w:val="28"/>
        </w:rPr>
        <w:t xml:space="preserve"> 05.05.</w:t>
      </w:r>
      <w:bookmarkStart w:id="0" w:name="_GoBack"/>
      <w:bookmarkEnd w:id="0"/>
      <w:r>
        <w:rPr>
          <w:b/>
          <w:sz w:val="28"/>
        </w:rPr>
        <w:t>2025</w:t>
      </w:r>
    </w:p>
    <w:p w:rsidR="009E2F87" w:rsidRDefault="009E2F87" w:rsidP="009E2F87">
      <w:pPr>
        <w:spacing w:afterLines="50" w:after="12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</w:p>
    <w:p w:rsidR="009E2F87" w:rsidRDefault="009E2F87" w:rsidP="009E2F87">
      <w:pPr>
        <w:spacing w:afterLines="50" w:after="120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9E2F87" w:rsidRDefault="009E2F87" w:rsidP="009E2F87">
      <w:pPr>
        <w:tabs>
          <w:tab w:val="left" w:pos="2663"/>
        </w:tabs>
        <w:spacing w:afterLines="50" w:after="120" w:line="20" w:lineRule="atLeast"/>
        <w:rPr>
          <w:b/>
          <w:sz w:val="28"/>
        </w:rPr>
      </w:pPr>
      <w:r>
        <w:rPr>
          <w:sz w:val="28"/>
        </w:rPr>
        <w:t xml:space="preserve">                                         </w:t>
      </w:r>
      <w:r>
        <w:rPr>
          <w:b/>
          <w:sz w:val="28"/>
        </w:rPr>
        <w:t xml:space="preserve">   REFERAT DE APROBARE</w:t>
      </w:r>
    </w:p>
    <w:p w:rsidR="009E2F87" w:rsidRDefault="009E2F87" w:rsidP="009E2F87">
      <w:pPr>
        <w:spacing w:afterLines="50" w:after="120" w:line="20" w:lineRule="atLeast"/>
        <w:rPr>
          <w:sz w:val="28"/>
        </w:rPr>
      </w:pPr>
      <w:r>
        <w:rPr>
          <w:sz w:val="28"/>
        </w:rPr>
        <w:tab/>
        <w:t xml:space="preserve">  La </w:t>
      </w:r>
      <w:proofErr w:type="spellStart"/>
      <w:r>
        <w:rPr>
          <w:b/>
          <w:sz w:val="28"/>
        </w:rPr>
        <w:t>Proiectul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Hotărâre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>.</w:t>
      </w:r>
    </w:p>
    <w:p w:rsidR="009E2F87" w:rsidRDefault="009E2F87" w:rsidP="009E2F87">
      <w:pPr>
        <w:spacing w:after="0" w:line="20" w:lineRule="atLeast"/>
        <w:rPr>
          <w:sz w:val="28"/>
        </w:rPr>
      </w:pPr>
    </w:p>
    <w:p w:rsidR="009E2F87" w:rsidRDefault="009E2F87" w:rsidP="009E2F87">
      <w:pPr>
        <w:pStyle w:val="BodyText2"/>
        <w:spacing w:line="20" w:lineRule="atLeast"/>
        <w:ind w:firstLine="720"/>
        <w:rPr>
          <w:sz w:val="28"/>
        </w:rPr>
      </w:pP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>:</w:t>
      </w:r>
    </w:p>
    <w:p w:rsidR="009E2F87" w:rsidRDefault="009E2F87" w:rsidP="009E2F87">
      <w:pPr>
        <w:pStyle w:val="BodyText2"/>
        <w:spacing w:line="20" w:lineRule="atLeast"/>
        <w:rPr>
          <w:sz w:val="28"/>
        </w:rPr>
      </w:pPr>
      <w:r>
        <w:rPr>
          <w:sz w:val="28"/>
        </w:rPr>
        <w:t xml:space="preserve">- art. 19 </w:t>
      </w:r>
      <w:proofErr w:type="spellStart"/>
      <w:r>
        <w:rPr>
          <w:sz w:val="28"/>
        </w:rPr>
        <w:t>alin</w:t>
      </w:r>
      <w:proofErr w:type="spellEnd"/>
      <w:r>
        <w:rPr>
          <w:sz w:val="28"/>
        </w:rPr>
        <w:t xml:space="preserve">. (2) din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nr. 273/2006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finanţele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publice</w:t>
      </w:r>
      <w:proofErr w:type="spellEnd"/>
      <w:r>
        <w:rPr>
          <w:sz w:val="28"/>
        </w:rPr>
        <w:t xml:space="preserve"> locale,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potrivit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căruia</w:t>
      </w:r>
      <w:proofErr w:type="spellEnd"/>
      <w:r>
        <w:rPr>
          <w:sz w:val="28"/>
        </w:rPr>
        <w:t xml:space="preserve"> “pe </w:t>
      </w:r>
      <w:proofErr w:type="spellStart"/>
      <w:r>
        <w:rPr>
          <w:sz w:val="28"/>
        </w:rPr>
        <w:t>parcursul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exerciţiului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bugetar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autorităţile</w:t>
      </w:r>
      <w:proofErr w:type="spellEnd"/>
      <w:r>
        <w:rPr>
          <w:sz w:val="28"/>
        </w:rPr>
        <w:t xml:space="preserve"> deliberative pot </w:t>
      </w:r>
      <w:proofErr w:type="spellStart"/>
      <w:r>
        <w:rPr>
          <w:sz w:val="28"/>
        </w:rPr>
        <w:t>aproba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bugetelor</w:t>
      </w:r>
      <w:proofErr w:type="spellEnd"/>
      <w:r>
        <w:rPr>
          <w:sz w:val="28"/>
        </w:rPr>
        <w:t xml:space="preserve"> ca </w:t>
      </w:r>
      <w:proofErr w:type="spellStart"/>
      <w:r>
        <w:rPr>
          <w:sz w:val="28"/>
        </w:rPr>
        <w:t>urmare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unor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propuneri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fundamentate</w:t>
      </w:r>
      <w:proofErr w:type="spellEnd"/>
      <w:r>
        <w:rPr>
          <w:sz w:val="28"/>
        </w:rPr>
        <w:t xml:space="preserve"> ale </w:t>
      </w:r>
      <w:proofErr w:type="spellStart"/>
      <w:r>
        <w:rPr>
          <w:sz w:val="28"/>
        </w:rPr>
        <w:t>ordonatorilor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principali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>.”</w:t>
      </w:r>
    </w:p>
    <w:p w:rsidR="009E2F87" w:rsidRDefault="009E2F87" w:rsidP="009E2F87">
      <w:pPr>
        <w:spacing w:after="0" w:line="20" w:lineRule="atLeast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condiţii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fondurilor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publice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calitate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ordonator</w:t>
      </w:r>
      <w:proofErr w:type="spellEnd"/>
      <w:r>
        <w:rPr>
          <w:sz w:val="28"/>
        </w:rPr>
        <w:t xml:space="preserve"> principal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, conform </w:t>
      </w:r>
      <w:proofErr w:type="spellStart"/>
      <w:r>
        <w:rPr>
          <w:sz w:val="28"/>
        </w:rPr>
        <w:t>referatului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specialitate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întocmit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inspectorul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financiar</w:t>
      </w:r>
      <w:proofErr w:type="spellEnd"/>
      <w:r>
        <w:rPr>
          <w:sz w:val="28"/>
        </w:rPr>
        <w:t xml:space="preserve"> .</w:t>
      </w:r>
    </w:p>
    <w:p w:rsidR="009E2F87" w:rsidRDefault="009E2F87" w:rsidP="009E2F87">
      <w:pPr>
        <w:tabs>
          <w:tab w:val="left" w:pos="1815"/>
        </w:tabs>
        <w:spacing w:line="20" w:lineRule="atLeast"/>
        <w:rPr>
          <w:sz w:val="28"/>
        </w:rPr>
      </w:pPr>
      <w:r>
        <w:rPr>
          <w:sz w:val="28"/>
        </w:rPr>
        <w:t xml:space="preserve">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prevederilor</w:t>
      </w:r>
      <w:proofErr w:type="spellEnd"/>
      <w:r>
        <w:rPr>
          <w:sz w:val="28"/>
        </w:rPr>
        <w:t xml:space="preserve"> art.</w:t>
      </w:r>
      <w:proofErr w:type="gramStart"/>
      <w:r>
        <w:rPr>
          <w:sz w:val="28"/>
        </w:rPr>
        <w:t>129 ,</w:t>
      </w:r>
      <w:proofErr w:type="gramEnd"/>
      <w:r>
        <w:rPr>
          <w:sz w:val="28"/>
        </w:rPr>
        <w:t xml:space="preserve"> alin.2 , </w:t>
      </w:r>
      <w:proofErr w:type="spellStart"/>
      <w:r>
        <w:rPr>
          <w:sz w:val="28"/>
        </w:rPr>
        <w:t>lit.b</w:t>
      </w:r>
      <w:proofErr w:type="spellEnd"/>
      <w:r>
        <w:rPr>
          <w:sz w:val="28"/>
        </w:rPr>
        <w:t xml:space="preserve"> , alin.4 , lit a , art.139 ,alin.3,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administrative cu </w:t>
      </w:r>
      <w:proofErr w:type="spellStart"/>
      <w:r>
        <w:rPr>
          <w:sz w:val="28"/>
        </w:rPr>
        <w:t>modofocările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 ,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adoptarea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prezentul</w:t>
      </w:r>
      <w:proofErr w:type="spellEnd"/>
      <w:r>
        <w:rPr>
          <w:sz w:val="28"/>
        </w:rPr>
        <w:t xml:space="preserve"> </w:t>
      </w:r>
      <w:proofErr w:type="spellStart"/>
      <w:r>
        <w:rPr>
          <w:b/>
          <w:sz w:val="28"/>
        </w:rPr>
        <w:t>Proiect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Hotarare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Rectificării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de </w:t>
      </w:r>
      <w:proofErr w:type="spellStart"/>
      <w:r>
        <w:rPr>
          <w:sz w:val="28"/>
        </w:rPr>
        <w:t>venituri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cheltuieli</w:t>
      </w:r>
      <w:proofErr w:type="spellEnd"/>
      <w:r>
        <w:rPr>
          <w:sz w:val="28"/>
        </w:rPr>
        <w:t xml:space="preserve">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>.</w:t>
      </w:r>
    </w:p>
    <w:p w:rsidR="009E2F87" w:rsidRDefault="009E2F87" w:rsidP="009E2F87">
      <w:pPr>
        <w:tabs>
          <w:tab w:val="left" w:pos="974"/>
        </w:tabs>
        <w:spacing w:line="20" w:lineRule="atLeast"/>
        <w:rPr>
          <w:sz w:val="28"/>
        </w:rPr>
      </w:pPr>
      <w:r>
        <w:rPr>
          <w:sz w:val="28"/>
        </w:rPr>
        <w:t xml:space="preserve">      </w:t>
      </w:r>
    </w:p>
    <w:p w:rsidR="009E2F87" w:rsidRDefault="009E2F87" w:rsidP="009E2F87">
      <w:pPr>
        <w:tabs>
          <w:tab w:val="left" w:pos="974"/>
        </w:tabs>
        <w:spacing w:line="20" w:lineRule="atLeast"/>
        <w:rPr>
          <w:sz w:val="28"/>
        </w:rPr>
      </w:pPr>
    </w:p>
    <w:p w:rsidR="009E2F87" w:rsidRDefault="009E2F87" w:rsidP="009E2F87">
      <w:pPr>
        <w:spacing w:line="20" w:lineRule="atLeast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9E2F87" w:rsidRDefault="009E2F87" w:rsidP="009E2F87">
      <w:pPr>
        <w:tabs>
          <w:tab w:val="left" w:pos="6539"/>
        </w:tabs>
        <w:spacing w:after="0" w:line="20" w:lineRule="atLeast"/>
        <w:rPr>
          <w:sz w:val="28"/>
        </w:rPr>
      </w:pPr>
      <w:r>
        <w:rPr>
          <w:sz w:val="28"/>
        </w:rPr>
        <w:t xml:space="preserve">                                                </w:t>
      </w:r>
      <w:r>
        <w:rPr>
          <w:b/>
          <w:sz w:val="28"/>
        </w:rPr>
        <w:t>INITIATOR,</w:t>
      </w:r>
    </w:p>
    <w:p w:rsidR="009E2F87" w:rsidRDefault="009E2F87" w:rsidP="009E2F87">
      <w:pPr>
        <w:tabs>
          <w:tab w:val="left" w:pos="6539"/>
        </w:tabs>
        <w:spacing w:after="0" w:line="20" w:lineRule="atLeast"/>
        <w:rPr>
          <w:b/>
          <w:sz w:val="28"/>
        </w:rPr>
      </w:pPr>
      <w:r>
        <w:rPr>
          <w:sz w:val="28"/>
        </w:rPr>
        <w:t xml:space="preserve">                                                 </w:t>
      </w:r>
      <w:r>
        <w:rPr>
          <w:b/>
          <w:sz w:val="28"/>
        </w:rPr>
        <w:t xml:space="preserve"> PRIMAR,</w:t>
      </w:r>
    </w:p>
    <w:p w:rsidR="009E2F87" w:rsidRDefault="009E2F87" w:rsidP="009E2F87">
      <w:pPr>
        <w:tabs>
          <w:tab w:val="left" w:pos="6539"/>
        </w:tabs>
        <w:spacing w:after="0" w:line="20" w:lineRule="atLeast"/>
      </w:pPr>
      <w:r>
        <w:rPr>
          <w:sz w:val="28"/>
        </w:rPr>
        <w:t xml:space="preserve">                                            </w:t>
      </w:r>
      <w:proofErr w:type="spellStart"/>
      <w:r>
        <w:rPr>
          <w:sz w:val="28"/>
        </w:rPr>
        <w:t>Huple</w:t>
      </w:r>
      <w:proofErr w:type="spellEnd"/>
      <w:r>
        <w:rPr>
          <w:sz w:val="28"/>
        </w:rPr>
        <w:t xml:space="preserve"> Gheorghe Sorin</w:t>
      </w:r>
    </w:p>
    <w:p w:rsidR="009E2F87" w:rsidRDefault="009E2F87" w:rsidP="009E2F87"/>
    <w:p w:rsidR="0069295A" w:rsidRDefault="0069295A"/>
    <w:sectPr w:rsidR="00692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87"/>
    <w:rsid w:val="002E356C"/>
    <w:rsid w:val="0069295A"/>
    <w:rsid w:val="009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9428"/>
  <w15:chartTrackingRefBased/>
  <w15:docId w15:val="{1A8BB856-4BD9-42B9-B70A-04812665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F87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9E2F87"/>
    <w:pPr>
      <w:spacing w:after="0" w:line="240" w:lineRule="auto"/>
      <w:jc w:val="both"/>
    </w:pPr>
    <w:rPr>
      <w:rFonts w:eastAsia="Times New Rom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9E2F8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2025-05-16T11:33:00Z</cp:lastPrinted>
  <dcterms:created xsi:type="dcterms:W3CDTF">2025-05-16T11:29:00Z</dcterms:created>
  <dcterms:modified xsi:type="dcterms:W3CDTF">2025-05-16T11:34:00Z</dcterms:modified>
</cp:coreProperties>
</file>