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F56" w:rsidRDefault="00515F56" w:rsidP="00515F5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CONSILIUL LOCAL GRUIA</w:t>
      </w:r>
    </w:p>
    <w:p w:rsidR="00515F56" w:rsidRDefault="00515F56" w:rsidP="00515F5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JUDETUL MEHEDINTIN</w:t>
      </w:r>
    </w:p>
    <w:p w:rsidR="0055665C" w:rsidRDefault="0055665C" w:rsidP="00515F5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 w:rsidRPr="0055665C">
        <w:rPr>
          <w:rFonts w:ascii="Times New Roman" w:eastAsia="Times New Roman" w:hAnsi="Times New Roman" w:cs="Times New Roman"/>
          <w:b/>
          <w:sz w:val="28"/>
        </w:rPr>
        <w:t>ANEXA N</w:t>
      </w:r>
      <w:bookmarkStart w:id="0" w:name="_GoBack"/>
      <w:bookmarkEnd w:id="0"/>
      <w:r w:rsidRPr="0055665C">
        <w:rPr>
          <w:rFonts w:ascii="Times New Roman" w:eastAsia="Times New Roman" w:hAnsi="Times New Roman" w:cs="Times New Roman"/>
          <w:b/>
          <w:sz w:val="28"/>
        </w:rPr>
        <w:t>R.1</w:t>
      </w:r>
    </w:p>
    <w:p w:rsidR="00515F56" w:rsidRPr="0055665C" w:rsidRDefault="00515F56" w:rsidP="00515F5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515F56" w:rsidRDefault="0055665C" w:rsidP="00515F56">
      <w:pPr>
        <w:jc w:val="center"/>
        <w:rPr>
          <w:rFonts w:ascii="Times New Roman" w:eastAsia="Times New Roman" w:hAnsi="Times New Roman" w:cs="Times New Roman"/>
          <w:lang w:val="it-IT"/>
        </w:rPr>
      </w:pPr>
      <w:proofErr w:type="gramStart"/>
      <w:r w:rsidRPr="0055665C">
        <w:rPr>
          <w:rFonts w:ascii="Times New Roman" w:eastAsia="Times New Roman" w:hAnsi="Times New Roman" w:cs="Times New Roman"/>
        </w:rPr>
        <w:t>la</w:t>
      </w:r>
      <w:proofErr w:type="gramEnd"/>
      <w:r w:rsidRPr="0055665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15F56">
        <w:rPr>
          <w:rFonts w:ascii="Times New Roman" w:eastAsia="Times New Roman" w:hAnsi="Times New Roman" w:cs="Times New Roman"/>
        </w:rPr>
        <w:t>Proiectul</w:t>
      </w:r>
      <w:proofErr w:type="spellEnd"/>
      <w:r w:rsidR="00515F56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15F56">
        <w:rPr>
          <w:rFonts w:ascii="Times New Roman" w:eastAsia="Times New Roman" w:hAnsi="Times New Roman" w:cs="Times New Roman"/>
        </w:rPr>
        <w:t>hotarare</w:t>
      </w:r>
      <w:proofErr w:type="spellEnd"/>
      <w:r w:rsidR="00515F56">
        <w:rPr>
          <w:rFonts w:ascii="Times New Roman" w:eastAsia="Times New Roman" w:hAnsi="Times New Roman" w:cs="Times New Roman"/>
        </w:rPr>
        <w:t xml:space="preserve"> nr 56 din  21 10 2021 </w:t>
      </w:r>
      <w:r w:rsidRPr="0055665C">
        <w:rPr>
          <w:rFonts w:ascii="Times New Roman" w:eastAsia="Times New Roman" w:hAnsi="Times New Roman" w:cs="Times New Roman"/>
        </w:rPr>
        <w:t xml:space="preserve"> </w:t>
      </w:r>
      <w:r w:rsidR="00515F5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15F56">
        <w:rPr>
          <w:rFonts w:ascii="Times New Roman" w:eastAsia="Times New Roman" w:hAnsi="Times New Roman" w:cs="Times New Roman"/>
        </w:rPr>
        <w:t>privind</w:t>
      </w:r>
      <w:proofErr w:type="spellEnd"/>
      <w:r w:rsidR="00515F56">
        <w:rPr>
          <w:rFonts w:ascii="Times New Roman" w:eastAsia="Times New Roman" w:hAnsi="Times New Roman" w:cs="Times New Roman"/>
        </w:rPr>
        <w:t xml:space="preserve"> </w:t>
      </w:r>
      <w:r w:rsidR="00515F56">
        <w:rPr>
          <w:rFonts w:ascii="Times New Roman" w:eastAsia="Times New Roman" w:hAnsi="Times New Roman" w:cs="Times New Roman"/>
          <w:lang w:val="it-IT"/>
        </w:rPr>
        <w:t xml:space="preserve"> declararea ca bunuri apartinand domeniului public de interes public local al comunei Gruia , a unor drumuri de exploatare agricola</w:t>
      </w:r>
    </w:p>
    <w:p w:rsidR="008D089A" w:rsidRDefault="008D089A" w:rsidP="005566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15F56" w:rsidRDefault="00515F56" w:rsidP="005566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Spec="center" w:tblpY="149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926"/>
        <w:gridCol w:w="1751"/>
        <w:gridCol w:w="2001"/>
        <w:gridCol w:w="4537"/>
      </w:tblGrid>
      <w:tr w:rsidR="00515F56" w:rsidRPr="0055665C" w:rsidTr="00CE774D">
        <w:trPr>
          <w:trHeight w:val="1032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  <w:b/>
              </w:rPr>
              <w:t>Nrcrt</w:t>
            </w:r>
            <w:proofErr w:type="spellEnd"/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  <w:b/>
              </w:rPr>
              <w:t>Poz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  <w:b/>
              </w:rPr>
              <w:t>inreg</w:t>
            </w:r>
            <w:proofErr w:type="spellEnd"/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  <w:b/>
              </w:rPr>
              <w:t>Codul</w:t>
            </w:r>
            <w:proofErr w:type="spellEnd"/>
            <w:r w:rsidRPr="0055665C">
              <w:rPr>
                <w:rFonts w:ascii="Times New Roman" w:eastAsia="Times New Roman" w:hAnsi="Times New Roman" w:cs="Times New Roman"/>
                <w:b/>
              </w:rPr>
              <w:t xml:space="preserve"> de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  <w:b/>
              </w:rPr>
              <w:t>clasificare</w:t>
            </w:r>
            <w:proofErr w:type="spellEnd"/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  <w:b/>
              </w:rPr>
              <w:t>Denumireabunului</w:t>
            </w:r>
            <w:proofErr w:type="spellEnd"/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  <w:b/>
              </w:rPr>
              <w:t>Elemente</w:t>
            </w:r>
            <w:proofErr w:type="spellEnd"/>
            <w:r w:rsidRPr="0055665C">
              <w:rPr>
                <w:rFonts w:ascii="Times New Roman" w:eastAsia="Times New Roman" w:hAnsi="Times New Roman" w:cs="Times New Roman"/>
                <w:b/>
              </w:rPr>
              <w:t xml:space="preserve"> de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  <w:b/>
              </w:rPr>
              <w:t>identificare</w:t>
            </w:r>
            <w:proofErr w:type="spellEnd"/>
          </w:p>
        </w:tc>
      </w:tr>
      <w:tr w:rsidR="00515F56" w:rsidRPr="0055665C" w:rsidTr="00CE774D">
        <w:trPr>
          <w:trHeight w:val="811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68234A" w:rsidRDefault="00515F56" w:rsidP="00CE774D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D.E.1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>: L= 310 ml, l=6 ml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>: DN56C – camp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515F56" w:rsidRPr="0055665C" w:rsidTr="00CE774D">
        <w:trPr>
          <w:trHeight w:val="811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68234A" w:rsidRDefault="00515F56" w:rsidP="00CE774D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D.E. 312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>: L= 113 ml, l=10ml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>: D.S.49 – camp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515F56" w:rsidRPr="0055665C" w:rsidTr="00CE774D">
        <w:trPr>
          <w:trHeight w:val="811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68234A" w:rsidRDefault="00515F56" w:rsidP="00CE774D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D.E. 4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Poiana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Gruii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>: L= 136 ml, l=6 ml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>: DC 1 –  camp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515F56" w:rsidRPr="0055665C" w:rsidTr="00CE774D">
        <w:trPr>
          <w:trHeight w:val="811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68234A" w:rsidRDefault="00515F56" w:rsidP="00CE774D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D.E. </w:t>
            </w:r>
            <w:r>
              <w:rPr>
                <w:rFonts w:ascii="Times New Roman" w:eastAsia="Times New Roman" w:hAnsi="Times New Roman" w:cs="Times New Roman"/>
              </w:rPr>
              <w:t>1127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L= </w:t>
            </w:r>
            <w:r>
              <w:rPr>
                <w:rFonts w:ascii="Times New Roman" w:eastAsia="Times New Roman" w:hAnsi="Times New Roman" w:cs="Times New Roman"/>
              </w:rPr>
              <w:t xml:space="preserve">1.517 </w:t>
            </w:r>
            <w:r w:rsidRPr="0055665C">
              <w:rPr>
                <w:rFonts w:ascii="Times New Roman" w:eastAsia="Times New Roman" w:hAnsi="Times New Roman" w:cs="Times New Roman"/>
              </w:rPr>
              <w:t>ml, l=6 ml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DS 49-DE 1122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515F56" w:rsidRPr="0055665C" w:rsidTr="00CE774D">
        <w:trPr>
          <w:trHeight w:val="811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68234A" w:rsidRDefault="00515F56" w:rsidP="00CE774D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D.E. </w:t>
            </w:r>
            <w:r>
              <w:rPr>
                <w:rFonts w:ascii="Times New Roman" w:eastAsia="Times New Roman" w:hAnsi="Times New Roman" w:cs="Times New Roman"/>
              </w:rPr>
              <w:t>1123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L= </w:t>
            </w:r>
            <w:r>
              <w:rPr>
                <w:rFonts w:ascii="Times New Roman" w:eastAsia="Times New Roman" w:hAnsi="Times New Roman" w:cs="Times New Roman"/>
              </w:rPr>
              <w:t>1.725</w:t>
            </w:r>
            <w:r w:rsidRPr="0055665C">
              <w:rPr>
                <w:rFonts w:ascii="Times New Roman" w:eastAsia="Times New Roman" w:hAnsi="Times New Roman" w:cs="Times New Roman"/>
              </w:rPr>
              <w:t xml:space="preserve"> ml, l=</w:t>
            </w:r>
            <w:r>
              <w:rPr>
                <w:rFonts w:ascii="Times New Roman" w:eastAsia="Times New Roman" w:hAnsi="Times New Roman" w:cs="Times New Roman"/>
              </w:rPr>
              <w:t xml:space="preserve"> 4</w:t>
            </w:r>
            <w:r w:rsidRPr="0055665C">
              <w:rPr>
                <w:rFonts w:ascii="Times New Roman" w:eastAsia="Times New Roman" w:hAnsi="Times New Roman" w:cs="Times New Roman"/>
              </w:rPr>
              <w:t xml:space="preserve"> ml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DE 1127-DE 1122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515F56" w:rsidRPr="0055665C" w:rsidTr="00CE774D">
        <w:trPr>
          <w:trHeight w:val="811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68234A" w:rsidRDefault="00515F56" w:rsidP="00CE774D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D.E. 1122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L= </w:t>
            </w:r>
            <w:r>
              <w:rPr>
                <w:rFonts w:ascii="Times New Roman" w:eastAsia="Times New Roman" w:hAnsi="Times New Roman" w:cs="Times New Roman"/>
              </w:rPr>
              <w:t>684</w:t>
            </w:r>
            <w:r w:rsidRPr="0055665C">
              <w:rPr>
                <w:rFonts w:ascii="Times New Roman" w:eastAsia="Times New Roman" w:hAnsi="Times New Roman" w:cs="Times New Roman"/>
              </w:rPr>
              <w:t xml:space="preserve"> ml, l=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55665C">
              <w:rPr>
                <w:rFonts w:ascii="Times New Roman" w:eastAsia="Times New Roman" w:hAnsi="Times New Roman" w:cs="Times New Roman"/>
              </w:rPr>
              <w:t xml:space="preserve"> ml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 xml:space="preserve">DE 1123-DE 1108,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paralel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canalul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irigatii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CD2 la pod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515F56" w:rsidRPr="0055665C" w:rsidTr="00CE774D">
        <w:trPr>
          <w:trHeight w:val="811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68234A" w:rsidRDefault="00515F56" w:rsidP="00CE774D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D.E. </w:t>
            </w:r>
            <w:r>
              <w:rPr>
                <w:rFonts w:ascii="Times New Roman" w:eastAsia="Times New Roman" w:hAnsi="Times New Roman" w:cs="Times New Roman"/>
              </w:rPr>
              <w:t>1108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L= </w:t>
            </w:r>
            <w:r>
              <w:rPr>
                <w:rFonts w:ascii="Times New Roman" w:eastAsia="Times New Roman" w:hAnsi="Times New Roman" w:cs="Times New Roman"/>
              </w:rPr>
              <w:t>2.325</w:t>
            </w:r>
            <w:r w:rsidRPr="0055665C">
              <w:rPr>
                <w:rFonts w:ascii="Times New Roman" w:eastAsia="Times New Roman" w:hAnsi="Times New Roman" w:cs="Times New Roman"/>
              </w:rPr>
              <w:t xml:space="preserve"> ml, l=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55665C">
              <w:rPr>
                <w:rFonts w:ascii="Times New Roman" w:eastAsia="Times New Roman" w:hAnsi="Times New Roman" w:cs="Times New Roman"/>
              </w:rPr>
              <w:t xml:space="preserve"> ml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DE 1122-DE 1085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515F56" w:rsidRPr="0055665C" w:rsidTr="00CE774D">
        <w:trPr>
          <w:trHeight w:val="811"/>
          <w:tblHeader/>
        </w:trPr>
        <w:tc>
          <w:tcPr>
            <w:tcW w:w="693" w:type="dxa"/>
            <w:shd w:val="clear" w:color="auto" w:fill="auto"/>
            <w:vAlign w:val="center"/>
          </w:tcPr>
          <w:p w:rsidR="00515F56" w:rsidRPr="0068234A" w:rsidRDefault="00515F56" w:rsidP="00CE774D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D.E. </w:t>
            </w:r>
            <w:r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L= </w:t>
            </w:r>
            <w:r>
              <w:rPr>
                <w:rFonts w:ascii="Times New Roman" w:eastAsia="Times New Roman" w:hAnsi="Times New Roman" w:cs="Times New Roman"/>
              </w:rPr>
              <w:t>1.375</w:t>
            </w:r>
            <w:r w:rsidRPr="0055665C">
              <w:rPr>
                <w:rFonts w:ascii="Times New Roman" w:eastAsia="Times New Roman" w:hAnsi="Times New Roman" w:cs="Times New Roman"/>
              </w:rPr>
              <w:t xml:space="preserve"> ml, l=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55665C">
              <w:rPr>
                <w:rFonts w:ascii="Times New Roman" w:eastAsia="Times New Roman" w:hAnsi="Times New Roman" w:cs="Times New Roman"/>
              </w:rPr>
              <w:t xml:space="preserve"> ml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 w:rsidRPr="0055665C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DE 1108-DC 104</w:t>
            </w:r>
          </w:p>
          <w:p w:rsidR="00515F56" w:rsidRPr="0055665C" w:rsidRDefault="00515F56" w:rsidP="00CE77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5665C"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 w:rsidRPr="0055665C"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</w:tbl>
    <w:p w:rsidR="00515F56" w:rsidRDefault="00515F56" w:rsidP="005566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PRIMAR</w:t>
      </w:r>
    </w:p>
    <w:p w:rsidR="00515F56" w:rsidRPr="0055665C" w:rsidRDefault="00515F56" w:rsidP="005566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Bengescu</w:t>
      </w:r>
      <w:proofErr w:type="spellEnd"/>
      <w:r>
        <w:rPr>
          <w:rFonts w:ascii="Times New Roman" w:eastAsia="Times New Roman" w:hAnsi="Times New Roman" w:cs="Times New Roman"/>
        </w:rPr>
        <w:t xml:space="preserve"> Marian </w:t>
      </w:r>
      <w:proofErr w:type="spellStart"/>
      <w:r>
        <w:rPr>
          <w:rFonts w:ascii="Times New Roman" w:eastAsia="Times New Roman" w:hAnsi="Times New Roman" w:cs="Times New Roman"/>
        </w:rPr>
        <w:t>Sorin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sectPr w:rsidR="00515F56" w:rsidRPr="0055665C" w:rsidSect="00560527">
      <w:pgSz w:w="12240" w:h="15840"/>
      <w:pgMar w:top="900" w:right="1440" w:bottom="144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E4B57"/>
    <w:multiLevelType w:val="hybridMultilevel"/>
    <w:tmpl w:val="07382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665C"/>
    <w:rsid w:val="00016680"/>
    <w:rsid w:val="001C02D8"/>
    <w:rsid w:val="0020426D"/>
    <w:rsid w:val="003B004F"/>
    <w:rsid w:val="00515F56"/>
    <w:rsid w:val="0055665C"/>
    <w:rsid w:val="00560527"/>
    <w:rsid w:val="0068234A"/>
    <w:rsid w:val="0074060F"/>
    <w:rsid w:val="008D089A"/>
    <w:rsid w:val="00A235A0"/>
    <w:rsid w:val="00A50C13"/>
    <w:rsid w:val="00C8591F"/>
    <w:rsid w:val="00CF29AC"/>
    <w:rsid w:val="00D82C47"/>
    <w:rsid w:val="00F00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3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Computer</cp:lastModifiedBy>
  <cp:revision>3</cp:revision>
  <cp:lastPrinted>2021-10-22T07:42:00Z</cp:lastPrinted>
  <dcterms:created xsi:type="dcterms:W3CDTF">2021-10-21T08:59:00Z</dcterms:created>
  <dcterms:modified xsi:type="dcterms:W3CDTF">2021-10-22T07:42:00Z</dcterms:modified>
</cp:coreProperties>
</file>