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22E0" w14:textId="619FED1B" w:rsidR="002B6DE1" w:rsidRPr="002E4945" w:rsidRDefault="00113674" w:rsidP="002B6DE1">
      <w:pPr>
        <w:widowControl w:val="0"/>
        <w:spacing w:after="0" w:line="240" w:lineRule="auto"/>
        <w:ind w:left="5040"/>
        <w:jc w:val="center"/>
        <w:rPr>
          <w:rFonts w:ascii="OpenSans-Regular" w:hAnsi="OpenSans-Regular" w:cs="OpenSans-Regular"/>
          <w:b/>
          <w:bCs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Anex</w:t>
      </w:r>
      <w:r w:rsidR="002B6DE1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a</w:t>
      </w:r>
      <w:r w:rsidR="0082592D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 xml:space="preserve"> nr.1</w:t>
      </w:r>
    </w:p>
    <w:p w14:paraId="623E5E19" w14:textId="77777777" w:rsidR="008173B1" w:rsidRDefault="00113674" w:rsidP="002B6DE1">
      <w:pPr>
        <w:widowControl w:val="0"/>
        <w:spacing w:after="0" w:line="240" w:lineRule="auto"/>
        <w:ind w:left="5040"/>
        <w:jc w:val="center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la </w:t>
      </w:r>
      <w:r w:rsidR="008173B1">
        <w:rPr>
          <w:rFonts w:ascii="OpenSans-Regular" w:hAnsi="OpenSans-Regular" w:cs="OpenSans-Regular"/>
          <w:sz w:val="24"/>
          <w:szCs w:val="24"/>
          <w:lang w:val="ro-RO"/>
        </w:rPr>
        <w:t>h</w:t>
      </w:r>
      <w:r w:rsidR="000C5961">
        <w:rPr>
          <w:rFonts w:ascii="OpenSans-Regular" w:hAnsi="OpenSans-Regular" w:cs="OpenSans-Regular"/>
          <w:sz w:val="24"/>
          <w:szCs w:val="24"/>
          <w:lang w:val="ro-RO"/>
        </w:rPr>
        <w:t>otărâre</w:t>
      </w:r>
      <w:r w:rsidR="008173B1">
        <w:rPr>
          <w:rFonts w:ascii="OpenSans-Regular" w:hAnsi="OpenSans-Regular" w:cs="OpenSans-Regular"/>
          <w:sz w:val="24"/>
          <w:szCs w:val="24"/>
          <w:lang w:val="ro-RO"/>
        </w:rPr>
        <w:t>A Consiliului Local al Comunei Șoldanu</w:t>
      </w:r>
    </w:p>
    <w:p w14:paraId="6F8A8EA3" w14:textId="185146E5" w:rsidR="00113674" w:rsidRPr="002E4945" w:rsidRDefault="00113674" w:rsidP="002B6DE1">
      <w:pPr>
        <w:widowControl w:val="0"/>
        <w:spacing w:after="0" w:line="240" w:lineRule="auto"/>
        <w:ind w:left="5040"/>
        <w:jc w:val="center"/>
        <w:rPr>
          <w:rFonts w:ascii="OpenSans-Regular" w:hAnsi="OpenSans-Regular" w:cs="OpenSans-Regular"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nr. </w:t>
      </w:r>
      <w:r w:rsidR="000C5961">
        <w:rPr>
          <w:rFonts w:ascii="OpenSans-Regular" w:hAnsi="OpenSans-Regular" w:cs="OpenSans-Regular"/>
          <w:sz w:val="24"/>
          <w:szCs w:val="24"/>
          <w:lang w:val="ro-RO"/>
        </w:rPr>
        <w:t>4</w:t>
      </w:r>
      <w:r w:rsidR="008173B1">
        <w:rPr>
          <w:rFonts w:ascii="OpenSans-Regular" w:hAnsi="OpenSans-Regular" w:cs="OpenSans-Regular"/>
          <w:sz w:val="24"/>
          <w:szCs w:val="24"/>
          <w:lang w:val="ro-RO"/>
        </w:rPr>
        <w:t>6</w:t>
      </w:r>
      <w:r w:rsidR="002B6DE1" w:rsidRPr="002E4945">
        <w:rPr>
          <w:rFonts w:ascii="OpenSans-Regular" w:hAnsi="OpenSans-Regular" w:cs="OpenSans-Regular"/>
          <w:sz w:val="24"/>
          <w:szCs w:val="24"/>
          <w:lang w:val="ro-RO"/>
        </w:rPr>
        <w:t xml:space="preserve"> din </w:t>
      </w:r>
      <w:r w:rsidR="000C5961">
        <w:rPr>
          <w:rFonts w:ascii="OpenSans-Regular" w:hAnsi="OpenSans-Regular" w:cs="OpenSans-Regular"/>
          <w:sz w:val="24"/>
          <w:szCs w:val="24"/>
          <w:lang w:val="ro-RO"/>
        </w:rPr>
        <w:t>2</w:t>
      </w:r>
      <w:r w:rsidR="008173B1">
        <w:rPr>
          <w:rFonts w:ascii="OpenSans-Regular" w:hAnsi="OpenSans-Regular" w:cs="OpenSans-Regular"/>
          <w:sz w:val="24"/>
          <w:szCs w:val="24"/>
          <w:lang w:val="ro-RO"/>
        </w:rPr>
        <w:t>6</w:t>
      </w:r>
      <w:r w:rsidR="000C5961">
        <w:rPr>
          <w:rFonts w:ascii="OpenSans-Regular" w:hAnsi="OpenSans-Regular" w:cs="OpenSans-Regular"/>
          <w:sz w:val="24"/>
          <w:szCs w:val="24"/>
          <w:lang w:val="ro-RO"/>
        </w:rPr>
        <w:t>.10.2021</w:t>
      </w:r>
    </w:p>
    <w:p w14:paraId="318EEB24" w14:textId="77777777" w:rsidR="00CE690D" w:rsidRPr="002E4945" w:rsidRDefault="00CE690D" w:rsidP="00CE690D">
      <w:pPr>
        <w:spacing w:before="480" w:after="0" w:line="240" w:lineRule="auto"/>
        <w:jc w:val="center"/>
        <w:rPr>
          <w:rFonts w:ascii="OpenSans-Regular" w:hAnsi="OpenSans-Regular" w:cs="OpenSans-Regular"/>
          <w:b/>
          <w:bCs/>
          <w:sz w:val="28"/>
          <w:szCs w:val="28"/>
          <w:lang w:val="ro-RO"/>
        </w:rPr>
      </w:pPr>
      <w:r w:rsidRPr="002E4945">
        <w:rPr>
          <w:rFonts w:ascii="OpenSans-Regular" w:hAnsi="OpenSans-Regular" w:cs="OpenSans-Regular"/>
          <w:b/>
          <w:bCs/>
          <w:sz w:val="28"/>
          <w:szCs w:val="28"/>
          <w:lang w:val="ro-RO"/>
        </w:rPr>
        <w:t>RAPORT</w:t>
      </w:r>
    </w:p>
    <w:p w14:paraId="52DF9B85" w14:textId="382FDCD4" w:rsidR="00CE690D" w:rsidRPr="002E4945" w:rsidRDefault="00CE690D" w:rsidP="00CE690D">
      <w:pPr>
        <w:spacing w:after="0" w:line="240" w:lineRule="auto"/>
        <w:jc w:val="center"/>
        <w:rPr>
          <w:rFonts w:ascii="OpenSans-Regular" w:hAnsi="OpenSans-Regular" w:cs="OpenSans-Regular"/>
          <w:b/>
          <w:bCs/>
          <w:sz w:val="24"/>
          <w:szCs w:val="24"/>
          <w:lang w:val="ro-RO"/>
        </w:rPr>
      </w:pP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 xml:space="preserve">privind stadiul înscreirii datelor în registrul agricol pe </w:t>
      </w:r>
      <w:r w:rsidR="002B6DE1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trim</w:t>
      </w: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 xml:space="preserve">estrul </w:t>
      </w:r>
      <w:r w:rsidR="0012329A">
        <w:rPr>
          <w:rFonts w:ascii="OpenSans-Regular" w:hAnsi="OpenSans-Regular" w:cs="OpenSans-Regular"/>
          <w:b/>
          <w:bCs/>
          <w:sz w:val="24"/>
          <w:szCs w:val="24"/>
          <w:lang w:val="ro-RO"/>
        </w:rPr>
        <w:t>I</w:t>
      </w:r>
      <w:r w:rsidR="00F765D1">
        <w:rPr>
          <w:rFonts w:ascii="OpenSans-Regular" w:hAnsi="OpenSans-Regular" w:cs="OpenSans-Regular"/>
          <w:b/>
          <w:bCs/>
          <w:sz w:val="24"/>
          <w:szCs w:val="24"/>
          <w:lang w:val="ro-RO"/>
        </w:rPr>
        <w:t>I</w:t>
      </w:r>
      <w:r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I, anul 20</w:t>
      </w:r>
      <w:r w:rsidR="0082592D" w:rsidRPr="002E4945">
        <w:rPr>
          <w:rFonts w:ascii="OpenSans-Regular" w:hAnsi="OpenSans-Regular" w:cs="OpenSans-Regular"/>
          <w:b/>
          <w:bCs/>
          <w:sz w:val="24"/>
          <w:szCs w:val="24"/>
          <w:lang w:val="ro-RO"/>
        </w:rPr>
        <w:t>21</w:t>
      </w:r>
    </w:p>
    <w:p w14:paraId="675E162E" w14:textId="77777777" w:rsidR="00CE690D" w:rsidRPr="002E4945" w:rsidRDefault="00CE690D" w:rsidP="00CE690D">
      <w:pPr>
        <w:spacing w:after="0" w:line="240" w:lineRule="auto"/>
        <w:jc w:val="center"/>
        <w:rPr>
          <w:rFonts w:ascii="OpenSans-Regular" w:hAnsi="OpenSans-Regular" w:cs="OpenSans-Regular"/>
          <w:sz w:val="24"/>
          <w:szCs w:val="24"/>
          <w:lang w:val="ro-RO"/>
        </w:rPr>
      </w:pPr>
    </w:p>
    <w:p w14:paraId="632C510E" w14:textId="7D688266" w:rsidR="000C15A9" w:rsidRPr="00F068D9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Compartimentul </w:t>
      </w:r>
      <w:r w:rsidR="004A6B5A" w:rsidRPr="00F068D9">
        <w:rPr>
          <w:rFonts w:ascii="OpenSans-Regular" w:hAnsi="OpenSans-Regular" w:cs="OpenSans-Regular"/>
          <w:lang w:val="ro-RO"/>
        </w:rPr>
        <w:t xml:space="preserve">registrul agricol al Aparatului de specialitate al </w:t>
      </w:r>
      <w:r w:rsidR="00115E97" w:rsidRPr="00F068D9">
        <w:rPr>
          <w:rFonts w:ascii="OpenSans-Regular" w:hAnsi="OpenSans-Regular" w:cs="OpenSans-Regular"/>
          <w:lang w:val="ro-RO"/>
        </w:rPr>
        <w:t xml:space="preserve">Primarului Comunei Șoldanu </w:t>
      </w:r>
      <w:r w:rsidRPr="00F068D9">
        <w:rPr>
          <w:rFonts w:ascii="OpenSans-Regular" w:hAnsi="OpenSans-Regular" w:cs="OpenSans-Regular"/>
          <w:lang w:val="ro-RO"/>
        </w:rPr>
        <w:t>func</w:t>
      </w:r>
      <w:r w:rsidR="00D96C9F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ioneaz</w:t>
      </w:r>
      <w:r w:rsidR="00D96C9F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</w:t>
      </w:r>
      <w:r w:rsidR="00D96C9F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subordinea direct</w:t>
      </w:r>
      <w:r w:rsidR="00D96C9F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</w:t>
      </w:r>
      <w:r w:rsidR="00115E97" w:rsidRPr="00F068D9">
        <w:rPr>
          <w:rFonts w:ascii="OpenSans-Regular" w:hAnsi="OpenSans-Regular" w:cs="OpenSans-Regular"/>
          <w:lang w:val="ro-RO"/>
        </w:rPr>
        <w:t xml:space="preserve">a acestuia </w:t>
      </w:r>
      <w:r w:rsidR="004A6B5A" w:rsidRPr="00F068D9">
        <w:rPr>
          <w:rFonts w:ascii="OpenSans-Regular" w:hAnsi="OpenSans-Regular" w:cs="OpenSans-Regular"/>
          <w:lang w:val="ro-RO"/>
        </w:rPr>
        <w:t>și</w:t>
      </w:r>
      <w:r w:rsidR="00115E97" w:rsidRPr="00F068D9">
        <w:rPr>
          <w:rFonts w:ascii="OpenSans-Regular" w:hAnsi="OpenSans-Regular" w:cs="OpenSans-Regular"/>
          <w:lang w:val="ro-RO"/>
        </w:rPr>
        <w:t>,</w:t>
      </w:r>
      <w:r w:rsidR="004A6B5A" w:rsidRPr="00F068D9">
        <w:rPr>
          <w:rFonts w:ascii="OpenSans-Regular" w:hAnsi="OpenSans-Regular" w:cs="OpenSans-Regular"/>
          <w:lang w:val="ro-RO"/>
        </w:rPr>
        <w:t xml:space="preserve"> indirectă</w:t>
      </w:r>
      <w:r w:rsidR="00115E97" w:rsidRPr="00F068D9">
        <w:rPr>
          <w:rFonts w:ascii="OpenSans-Regular" w:hAnsi="OpenSans-Regular" w:cs="OpenSans-Regular"/>
          <w:lang w:val="ro-RO"/>
        </w:rPr>
        <w:t>,</w:t>
      </w:r>
      <w:r w:rsidR="004A6B5A" w:rsidRPr="00F068D9">
        <w:rPr>
          <w:rFonts w:ascii="OpenSans-Regular" w:hAnsi="OpenSans-Regular" w:cs="OpenSans-Regular"/>
          <w:lang w:val="ro-RO"/>
        </w:rPr>
        <w:t xml:space="preserve"> a Secretarului general al comunei.</w:t>
      </w:r>
    </w:p>
    <w:p w14:paraId="362E6732" w14:textId="7F27DC9E" w:rsidR="000C15A9" w:rsidRPr="00F068D9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Activitatea compartimentului este asigurat</w:t>
      </w:r>
      <w:r w:rsidR="009D7BDD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de 2 func</w:t>
      </w:r>
      <w:r w:rsidR="009D7BDD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ionari publici </w:t>
      </w:r>
      <w:r w:rsidR="009D7BDD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func</w:t>
      </w:r>
      <w:r w:rsidR="00605F42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 de execu</w:t>
      </w:r>
      <w:r w:rsidR="00605F42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ie:</w:t>
      </w:r>
    </w:p>
    <w:p w14:paraId="2D39AC3A" w14:textId="0BD583AE" w:rsidR="000C15A9" w:rsidRPr="00F068D9" w:rsidRDefault="000C15A9" w:rsidP="00520E08">
      <w:pPr>
        <w:numPr>
          <w:ilvl w:val="0"/>
          <w:numId w:val="21"/>
        </w:numPr>
        <w:tabs>
          <w:tab w:val="left" w:pos="54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Inspector</w:t>
      </w:r>
      <w:r w:rsidR="009D7BDD" w:rsidRPr="00F068D9">
        <w:rPr>
          <w:rFonts w:ascii="OpenSans-Regular" w:hAnsi="OpenSans-Regular" w:cs="OpenSans-Regular"/>
          <w:lang w:val="ro-RO"/>
        </w:rPr>
        <w:t xml:space="preserve">, Ion </w:t>
      </w:r>
      <w:r w:rsidRPr="00F068D9">
        <w:rPr>
          <w:rFonts w:ascii="OpenSans-Regular" w:hAnsi="OpenSans-Regular" w:cs="OpenSans-Regular"/>
          <w:lang w:val="ro-RO"/>
        </w:rPr>
        <w:t>ȚUȚULEA</w:t>
      </w:r>
      <w:r w:rsidR="009D7BDD" w:rsidRPr="00F068D9">
        <w:rPr>
          <w:rFonts w:ascii="OpenSans-Regular" w:hAnsi="OpenSans-Regular" w:cs="OpenSans-Regular"/>
          <w:lang w:val="ro-RO"/>
        </w:rPr>
        <w:t>,</w:t>
      </w:r>
    </w:p>
    <w:p w14:paraId="1890F65A" w14:textId="63049A38" w:rsidR="000C15A9" w:rsidRPr="00F068D9" w:rsidRDefault="000C15A9" w:rsidP="00520E08">
      <w:pPr>
        <w:numPr>
          <w:ilvl w:val="0"/>
          <w:numId w:val="21"/>
        </w:numPr>
        <w:tabs>
          <w:tab w:val="left" w:pos="54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Inspector</w:t>
      </w:r>
      <w:r w:rsidR="009D7BDD" w:rsidRPr="00F068D9">
        <w:rPr>
          <w:rFonts w:ascii="OpenSans-Regular" w:hAnsi="OpenSans-Regular" w:cs="OpenSans-Regular"/>
          <w:lang w:val="ro-RO"/>
        </w:rPr>
        <w:t xml:space="preserve">, Iuliana-Ioana </w:t>
      </w:r>
      <w:r w:rsidRPr="00F068D9">
        <w:rPr>
          <w:rFonts w:ascii="OpenSans-Regular" w:hAnsi="OpenSans-Regular" w:cs="OpenSans-Regular"/>
          <w:lang w:val="ro-RO"/>
        </w:rPr>
        <w:t>ȚUȚULEA</w:t>
      </w:r>
      <w:r w:rsidR="009D7BDD" w:rsidRPr="00F068D9">
        <w:rPr>
          <w:rFonts w:ascii="OpenSans-Regular" w:hAnsi="OpenSans-Regular" w:cs="OpenSans-Regular"/>
          <w:lang w:val="ro-RO"/>
        </w:rPr>
        <w:t>.</w:t>
      </w:r>
    </w:p>
    <w:p w14:paraId="4252729B" w14:textId="5F3F8BA0" w:rsidR="00D95409" w:rsidRPr="00F068D9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ab/>
        <w:t>Principalele activit</w:t>
      </w:r>
      <w:r w:rsidR="00605F42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>i desf</w:t>
      </w:r>
      <w:r w:rsidR="00605F42" w:rsidRPr="00F068D9">
        <w:rPr>
          <w:rFonts w:ascii="OpenSans-Regular" w:hAnsi="OpenSans-Regular" w:cs="OpenSans-Regular"/>
          <w:lang w:val="ro-RO"/>
        </w:rPr>
        <w:t>ăș</w:t>
      </w:r>
      <w:r w:rsidRPr="00F068D9">
        <w:rPr>
          <w:rFonts w:ascii="OpenSans-Regular" w:hAnsi="OpenSans-Regular" w:cs="OpenSans-Regular"/>
          <w:lang w:val="ro-RO"/>
        </w:rPr>
        <w:t xml:space="preserve">urate de </w:t>
      </w:r>
      <w:r w:rsidR="000C5961">
        <w:rPr>
          <w:rFonts w:ascii="OpenSans-Regular" w:hAnsi="OpenSans-Regular" w:cs="OpenSans-Regular"/>
          <w:lang w:val="ro-RO"/>
        </w:rPr>
        <w:t>funcționarii</w:t>
      </w:r>
      <w:r w:rsidR="00707C64">
        <w:rPr>
          <w:rFonts w:ascii="OpenSans-Regular" w:hAnsi="OpenSans-Regular" w:cs="OpenSans-Regular"/>
          <w:lang w:val="ro-RO"/>
        </w:rPr>
        <w:t xml:space="preserve"> publici</w:t>
      </w:r>
      <w:r w:rsidRPr="00F068D9">
        <w:rPr>
          <w:rFonts w:ascii="OpenSans-Regular" w:hAnsi="OpenSans-Regular" w:cs="OpenSans-Regular"/>
          <w:lang w:val="ro-RO"/>
        </w:rPr>
        <w:t xml:space="preserve"> din cadrul </w:t>
      </w:r>
      <w:r w:rsidR="00605F42" w:rsidRPr="00F068D9">
        <w:rPr>
          <w:rFonts w:ascii="OpenSans-Regular" w:hAnsi="OpenSans-Regular" w:cs="OpenSans-Regular"/>
          <w:lang w:val="ro-RO"/>
        </w:rPr>
        <w:t>C</w:t>
      </w:r>
      <w:r w:rsidRPr="00F068D9">
        <w:rPr>
          <w:rFonts w:ascii="OpenSans-Regular" w:hAnsi="OpenSans-Regular" w:cs="OpenSans-Regular"/>
          <w:lang w:val="ro-RO"/>
        </w:rPr>
        <w:t xml:space="preserve">ompartimentului registrul agricol constau </w:t>
      </w:r>
      <w:r w:rsidR="00605F42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</w:t>
      </w:r>
      <w:r w:rsidR="00D95409" w:rsidRPr="00F068D9">
        <w:rPr>
          <w:rFonts w:ascii="OpenSans-Regular" w:hAnsi="OpenSans-Regular" w:cs="OpenSans-Regular"/>
          <w:lang w:val="ro-RO"/>
        </w:rPr>
        <w:t>:</w:t>
      </w:r>
    </w:p>
    <w:p w14:paraId="7948C55F" w14:textId="3462D090" w:rsidR="000C15A9" w:rsidRPr="00F068D9" w:rsidRDefault="009D7BDD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inerea la zi a tuturor pozi</w:t>
      </w:r>
      <w:r w:rsidR="00605F42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iilor din registrele agricole, opera</w:t>
      </w:r>
      <w:r w:rsidR="00605F42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 xml:space="preserve">iune ce presupune </w:t>
      </w:r>
      <w:r w:rsidR="00605F42"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 xml:space="preserve">nscrierea, completarea </w:t>
      </w:r>
      <w:r w:rsidR="00605F42"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 xml:space="preserve">i centralizarea datelor, dar </w:t>
      </w:r>
      <w:r w:rsidR="00605F42"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 efectuarea opera</w:t>
      </w:r>
      <w:r w:rsidR="00605F42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 xml:space="preserve">iunilor de modificare a datelor </w:t>
      </w:r>
      <w:r w:rsidR="00605F42"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 informa</w:t>
      </w:r>
      <w:r w:rsidR="00605F42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iilor,</w:t>
      </w:r>
      <w:r w:rsidR="00605F42" w:rsidRPr="00F068D9">
        <w:rPr>
          <w:rFonts w:ascii="OpenSans-Regular" w:hAnsi="OpenSans-Regular" w:cs="OpenSans-Regular"/>
          <w:lang w:val="ro-RO"/>
        </w:rPr>
        <w:t xml:space="preserve"> </w:t>
      </w:r>
      <w:r w:rsidR="000C15A9" w:rsidRPr="00F068D9">
        <w:rPr>
          <w:rFonts w:ascii="OpenSans-Regular" w:hAnsi="OpenSans-Regular" w:cs="OpenSans-Regular"/>
          <w:lang w:val="ro-RO"/>
        </w:rPr>
        <w:t>cu acordul</w:t>
      </w:r>
      <w:r w:rsidR="00605F42" w:rsidRPr="00F068D9">
        <w:rPr>
          <w:rFonts w:ascii="OpenSans-Regular" w:hAnsi="OpenSans-Regular" w:cs="OpenSans-Regular"/>
          <w:lang w:val="ro-RO"/>
        </w:rPr>
        <w:t xml:space="preserve"> s</w:t>
      </w:r>
      <w:r w:rsidR="000C15A9" w:rsidRPr="00F068D9">
        <w:rPr>
          <w:rFonts w:ascii="OpenSans-Regular" w:hAnsi="OpenSans-Regular" w:cs="OpenSans-Regular"/>
          <w:lang w:val="ro-RO"/>
        </w:rPr>
        <w:t>cris al secretarului</w:t>
      </w:r>
      <w:r w:rsidR="007817CC" w:rsidRPr="00F068D9">
        <w:rPr>
          <w:rFonts w:ascii="OpenSans-Regular" w:hAnsi="OpenSans-Regular" w:cs="OpenSans-Regular"/>
          <w:lang w:val="ro-RO"/>
        </w:rPr>
        <w:t xml:space="preserve"> general.</w:t>
      </w:r>
      <w:r w:rsidR="00D95409" w:rsidRPr="00F068D9">
        <w:rPr>
          <w:rFonts w:ascii="OpenSans-Regular" w:hAnsi="OpenSans-Regular" w:cs="OpenSans-Regular"/>
          <w:lang w:val="ro-RO"/>
        </w:rPr>
        <w:t xml:space="preserve"> </w:t>
      </w:r>
      <w:r w:rsidR="007817CC"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>n acest sens, fiecare pozi</w:t>
      </w:r>
      <w:r w:rsidR="007817CC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ie din registru are un nr. de 10 pagini, con</w:t>
      </w:r>
      <w:r w:rsidR="007817CC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in</w:t>
      </w:r>
      <w:r w:rsidR="007817CC" w:rsidRPr="00F068D9">
        <w:rPr>
          <w:rFonts w:ascii="OpenSans-Regular" w:hAnsi="OpenSans-Regular" w:cs="OpenSans-Regular"/>
          <w:lang w:val="ro-RO"/>
        </w:rPr>
        <w:t>â</w:t>
      </w:r>
      <w:r w:rsidR="000C15A9" w:rsidRPr="00F068D9">
        <w:rPr>
          <w:rFonts w:ascii="OpenSans-Regular" w:hAnsi="OpenSans-Regular" w:cs="OpenSans-Regular"/>
          <w:lang w:val="ro-RO"/>
        </w:rPr>
        <w:t>nd un nr. de 16 capitole:</w:t>
      </w:r>
    </w:p>
    <w:p w14:paraId="77C8B463" w14:textId="60FFB89A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Capitolul I</w:t>
      </w:r>
      <w:r w:rsidR="007817CC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>-</w:t>
      </w:r>
      <w:r w:rsidR="007817CC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>componen</w:t>
      </w:r>
      <w:r w:rsidR="007817CC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a gospod</w:t>
      </w:r>
      <w:r w:rsidR="007817CC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riei</w:t>
      </w:r>
      <w:r w:rsidR="007817CC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 xml:space="preserve">- nume </w:t>
      </w:r>
      <w:r w:rsidR="007817CC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 xml:space="preserve"> prenume, cod numeric personal, gradul de rudenie, data na</w:t>
      </w:r>
      <w:r w:rsidR="00C47DB0" w:rsidRPr="00F068D9">
        <w:rPr>
          <w:rFonts w:ascii="OpenSans-Regular" w:hAnsi="OpenSans-Regular" w:cs="OpenSans-Regular"/>
          <w:lang w:val="ro-RO"/>
        </w:rPr>
        <w:t>ște</w:t>
      </w:r>
      <w:r w:rsidRPr="00F068D9">
        <w:rPr>
          <w:rFonts w:ascii="OpenSans-Regular" w:hAnsi="OpenSans-Regular" w:cs="OpenSans-Regular"/>
          <w:lang w:val="ro-RO"/>
        </w:rPr>
        <w:t>rii, men</w:t>
      </w:r>
      <w:r w:rsidR="00C47DB0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iuni;</w:t>
      </w:r>
    </w:p>
    <w:p w14:paraId="69BD22F0" w14:textId="4D59C868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Capitolul II- terenuri aflate </w:t>
      </w:r>
      <w:r w:rsidR="00C47DB0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proprietate (arabil,</w:t>
      </w:r>
      <w:r w:rsidR="00C47DB0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>p</w:t>
      </w:r>
      <w:r w:rsidR="00C47DB0" w:rsidRPr="00F068D9">
        <w:rPr>
          <w:rFonts w:ascii="OpenSans-Regular" w:hAnsi="OpenSans-Regular" w:cs="OpenSans-Regular"/>
          <w:lang w:val="ro-RO"/>
        </w:rPr>
        <w:t>ăș</w:t>
      </w:r>
      <w:r w:rsidRPr="00F068D9">
        <w:rPr>
          <w:rFonts w:ascii="OpenSans-Regular" w:hAnsi="OpenSans-Regular" w:cs="OpenSans-Regular"/>
          <w:lang w:val="ro-RO"/>
        </w:rPr>
        <w:t>uni,</w:t>
      </w:r>
      <w:r w:rsidR="00C47DB0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>f</w:t>
      </w:r>
      <w:r w:rsidR="00C47DB0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ne</w:t>
      </w:r>
      <w:r w:rsidR="00C47DB0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e,</w:t>
      </w:r>
      <w:r w:rsidR="00C47DB0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>vii,</w:t>
      </w:r>
      <w:r w:rsidR="00C47DB0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>livezi,</w:t>
      </w:r>
      <w:r w:rsidR="00C47DB0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>gr</w:t>
      </w:r>
      <w:r w:rsidR="00C47DB0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dini familiale, p</w:t>
      </w:r>
      <w:r w:rsidR="00C47DB0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duri, drumuri </w:t>
      </w:r>
      <w:r w:rsidR="00C47DB0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c</w:t>
      </w:r>
      <w:r w:rsidR="00C47DB0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i ferate, construc</w:t>
      </w:r>
      <w:r w:rsidR="00C47DB0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ii, terenuri neproductive, ape </w:t>
      </w:r>
      <w:r w:rsidR="00752C6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b</w:t>
      </w:r>
      <w:r w:rsidR="00752C6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l</w:t>
      </w:r>
      <w:r w:rsidR="00752C6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i), respectiv identificarea pe parcele a terenurilor aflate </w:t>
      </w:r>
      <w:r w:rsidR="00752C6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proprietate</w:t>
      </w:r>
      <w:r w:rsidR="00752C69" w:rsidRPr="00F068D9">
        <w:rPr>
          <w:rFonts w:ascii="OpenSans-Regular" w:hAnsi="OpenSans-Regular" w:cs="OpenSans-Regular"/>
          <w:lang w:val="ro-RO"/>
        </w:rPr>
        <w:t xml:space="preserve">, </w:t>
      </w:r>
      <w:r w:rsidRPr="00F068D9">
        <w:rPr>
          <w:rFonts w:ascii="OpenSans-Regular" w:hAnsi="OpenSans-Regular" w:cs="OpenSans-Regular"/>
          <w:lang w:val="ro-RO"/>
        </w:rPr>
        <w:t xml:space="preserve">pe fiecare an </w:t>
      </w:r>
      <w:r w:rsidR="00752C6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parte;</w:t>
      </w:r>
    </w:p>
    <w:p w14:paraId="17F23D76" w14:textId="086A1D2B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Capitolul III- modul de utilizare a suprafe</w:t>
      </w:r>
      <w:r w:rsidR="00752C6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elor agricole situate pe raza localit</w:t>
      </w:r>
      <w:r w:rsidR="00752C69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 xml:space="preserve">ii, pe fiecare an </w:t>
      </w:r>
      <w:r w:rsidR="00752C6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parte;</w:t>
      </w:r>
    </w:p>
    <w:p w14:paraId="432C9D67" w14:textId="69EDB6DC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Capitolul IV- suprafa</w:t>
      </w:r>
      <w:r w:rsidR="00752C6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a arabil</w:t>
      </w:r>
      <w:r w:rsidR="00752C6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situat</w:t>
      </w:r>
      <w:r w:rsidR="00752C6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pe raza localit</w:t>
      </w:r>
      <w:r w:rsidR="00752C69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 xml:space="preserve">i - culturi </w:t>
      </w:r>
      <w:r w:rsidR="00752C6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c</w:t>
      </w:r>
      <w:r w:rsidR="00752C69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 xml:space="preserve">mp - culturi succesive </w:t>
      </w:r>
      <w:r w:rsidR="00752C6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c</w:t>
      </w:r>
      <w:r w:rsidR="00752C69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mp, culturi intercalate, culturi modificate genetic, suprafa</w:t>
      </w:r>
      <w:r w:rsidR="00752C6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a cultivat</w:t>
      </w:r>
      <w:r w:rsidR="00752C6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</w:t>
      </w:r>
      <w:r w:rsidR="00930DA2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sere, suprafa</w:t>
      </w:r>
      <w:r w:rsidR="00930DA2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a cultivat</w:t>
      </w:r>
      <w:r w:rsidR="00930DA2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</w:t>
      </w:r>
      <w:r w:rsidR="00930DA2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solari</w:t>
      </w:r>
      <w:r w:rsidR="00930DA2" w:rsidRPr="00F068D9">
        <w:rPr>
          <w:rFonts w:ascii="OpenSans-Regular" w:hAnsi="OpenSans-Regular" w:cs="OpenSans-Regular"/>
          <w:lang w:val="ro-RO"/>
        </w:rPr>
        <w:t>i</w:t>
      </w:r>
      <w:r w:rsidRPr="00F068D9">
        <w:rPr>
          <w:rFonts w:ascii="OpenSans-Regular" w:hAnsi="OpenSans-Regular" w:cs="OpenSans-Regular"/>
          <w:lang w:val="ro-RO"/>
        </w:rPr>
        <w:t xml:space="preserve"> </w:t>
      </w:r>
      <w:r w:rsidR="00930DA2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alte spa</w:t>
      </w:r>
      <w:r w:rsidR="00930DA2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 protejate, suprafa</w:t>
      </w:r>
      <w:r w:rsidR="00930DA2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a cultivat</w:t>
      </w:r>
      <w:r w:rsidR="00930DA2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cu legume </w:t>
      </w:r>
      <w:r w:rsidR="00930DA2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 xml:space="preserve">i cartofi </w:t>
      </w:r>
      <w:r w:rsidR="00930DA2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gr</w:t>
      </w:r>
      <w:r w:rsidR="00930DA2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dinile familiale pe raza localit</w:t>
      </w:r>
      <w:r w:rsidR="00930DA2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>i</w:t>
      </w:r>
      <w:r w:rsidR="00930DA2" w:rsidRPr="00F068D9">
        <w:rPr>
          <w:rFonts w:ascii="OpenSans-Regular" w:hAnsi="OpenSans-Regular" w:cs="OpenSans-Regular"/>
          <w:lang w:val="ro-RO"/>
        </w:rPr>
        <w:t>i,</w:t>
      </w:r>
      <w:r w:rsidRPr="00F068D9">
        <w:rPr>
          <w:rFonts w:ascii="OpenSans-Regular" w:hAnsi="OpenSans-Regular" w:cs="OpenSans-Regular"/>
          <w:lang w:val="ro-RO"/>
        </w:rPr>
        <w:t xml:space="preserve"> pe fiecare an </w:t>
      </w:r>
      <w:r w:rsidR="00930DA2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parte;</w:t>
      </w:r>
    </w:p>
    <w:p w14:paraId="219F417A" w14:textId="5F8D179F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Capitolul V-Num</w:t>
      </w:r>
      <w:r w:rsidR="00930DA2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rul pomilor r</w:t>
      </w:r>
      <w:r w:rsidR="00930DA2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zle</w:t>
      </w:r>
      <w:r w:rsidR="00930DA2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i, suprafa</w:t>
      </w:r>
      <w:r w:rsidR="00930DA2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a planta</w:t>
      </w:r>
      <w:r w:rsidR="00930DA2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iilor pomicole </w:t>
      </w:r>
      <w:r w:rsidR="00930DA2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num</w:t>
      </w:r>
      <w:r w:rsidR="00930DA2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rul pomilor, alte planta</w:t>
      </w:r>
      <w:r w:rsidR="00930DA2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ii pomicole aflate </w:t>
      </w:r>
      <w:r w:rsidR="00930DA2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teren agricol, vii, pepiniere viticole </w:t>
      </w:r>
      <w:r w:rsidR="00930DA2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h</w:t>
      </w:r>
      <w:r w:rsidR="00930DA2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mei</w:t>
      </w:r>
      <w:r w:rsidR="00930DA2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ti situate pe raza localit</w:t>
      </w:r>
      <w:r w:rsidR="00930DA2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>ii,</w:t>
      </w:r>
      <w:r w:rsidR="00FB4BDA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 xml:space="preserve">pe fiecare an </w:t>
      </w:r>
      <w:r w:rsidR="00930DA2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parte;</w:t>
      </w:r>
    </w:p>
    <w:p w14:paraId="759F9C9D" w14:textId="42D018B6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Capitolul VI-Suprafe</w:t>
      </w:r>
      <w:r w:rsidR="00930DA2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e efectiv irigate </w:t>
      </w:r>
      <w:r w:rsidR="00930DA2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c</w:t>
      </w:r>
      <w:r w:rsidR="00FB4BDA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mp pe raza localit</w:t>
      </w:r>
      <w:r w:rsidR="00930DA2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 xml:space="preserve">ii, pe fiecare an </w:t>
      </w:r>
      <w:r w:rsidR="00930DA2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parte;</w:t>
      </w:r>
    </w:p>
    <w:p w14:paraId="07483530" w14:textId="4450D1D0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Capitolul VII- Animale domestice </w:t>
      </w:r>
      <w:r w:rsidR="00FB4BDA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i/sau animale s</w:t>
      </w:r>
      <w:r w:rsidR="00FB4BDA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lbatice crescute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captivitate,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condi</w:t>
      </w:r>
      <w:r w:rsidR="00FB4BDA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iile legii - situa</w:t>
      </w:r>
      <w:r w:rsidR="00FB4BDA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ia la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nceputul semestrului, pe fiecare an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parte;</w:t>
      </w:r>
    </w:p>
    <w:p w14:paraId="782D398B" w14:textId="6B8DEE47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Capitolul VIII- evolu</w:t>
      </w:r>
      <w:r w:rsidR="00FB4BDA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ia efectivelor de animale,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cursul anului, aflate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proprietate, pe fiecare an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parte;</w:t>
      </w:r>
    </w:p>
    <w:p w14:paraId="7A0571CB" w14:textId="1A51F32E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Capitolul IX- utilaje, instala</w:t>
      </w:r>
      <w:r w:rsidR="00FB4BDA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 pentru agricultur</w:t>
      </w:r>
      <w:r w:rsidR="00FB4BDA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, mijloace de transport cu trac</w:t>
      </w:r>
      <w:r w:rsidR="00FB4BDA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iune animal</w:t>
      </w:r>
      <w:r w:rsidR="00FB4BDA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</w:t>
      </w:r>
      <w:r w:rsidR="00FB4BDA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mecanic</w:t>
      </w:r>
      <w:r w:rsidR="00FB4BDA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existente la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nceputul anului,pe fiecare an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parte;</w:t>
      </w:r>
    </w:p>
    <w:p w14:paraId="3DEB72F4" w14:textId="54EAF4FD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Capitolul X- Aplicarea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ngr</w:t>
      </w:r>
      <w:r w:rsidR="00FB4BDA" w:rsidRPr="00F068D9">
        <w:rPr>
          <w:rFonts w:ascii="OpenSans-Regular" w:hAnsi="OpenSans-Regular" w:cs="OpenSans-Regular"/>
          <w:lang w:val="ro-RO"/>
        </w:rPr>
        <w:t>ășă</w:t>
      </w:r>
      <w:r w:rsidRPr="00F068D9">
        <w:rPr>
          <w:rFonts w:ascii="OpenSans-Regular" w:hAnsi="OpenSans-Regular" w:cs="OpenSans-Regular"/>
          <w:lang w:val="ro-RO"/>
        </w:rPr>
        <w:t xml:space="preserve">mintelor, amendamentelor </w:t>
      </w:r>
      <w:r w:rsidR="00FB4BDA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pesticidelor pe suprafe</w:t>
      </w:r>
      <w:r w:rsidR="00FB4BDA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e, utilizarea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ngr</w:t>
      </w:r>
      <w:r w:rsidR="00FB4BDA" w:rsidRPr="00F068D9">
        <w:rPr>
          <w:rFonts w:ascii="OpenSans-Regular" w:hAnsi="OpenSans-Regular" w:cs="OpenSans-Regular"/>
          <w:lang w:val="ro-RO"/>
        </w:rPr>
        <w:t>ășă</w:t>
      </w:r>
      <w:r w:rsidRPr="00F068D9">
        <w:rPr>
          <w:rFonts w:ascii="OpenSans-Regular" w:hAnsi="OpenSans-Regular" w:cs="OpenSans-Regular"/>
          <w:lang w:val="ro-RO"/>
        </w:rPr>
        <w:t>mintelor chimice (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echivalent substan</w:t>
      </w:r>
      <w:r w:rsidR="00FB4BDA" w:rsidRPr="00F068D9">
        <w:rPr>
          <w:rFonts w:ascii="OpenSans-Regular" w:hAnsi="OpenSans-Regular" w:cs="OpenSans-Regular"/>
          <w:lang w:val="ro-RO"/>
        </w:rPr>
        <w:t>ță</w:t>
      </w:r>
      <w:r w:rsidRPr="00F068D9">
        <w:rPr>
          <w:rFonts w:ascii="OpenSans-Regular" w:hAnsi="OpenSans-Regular" w:cs="OpenSans-Regular"/>
          <w:lang w:val="ro-RO"/>
        </w:rPr>
        <w:t xml:space="preserve"> activ</w:t>
      </w:r>
      <w:r w:rsidR="00FB4BDA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) la principalele culturi, situate pe raza localit</w:t>
      </w:r>
      <w:r w:rsidR="00FB4BDA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 xml:space="preserve">ii, pe fiecare an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parte;</w:t>
      </w:r>
    </w:p>
    <w:p w14:paraId="0CA5DE60" w14:textId="54C58079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Capitolui XI- Cl</w:t>
      </w:r>
      <w:r w:rsidR="00FB4BDA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diri existente la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nceputul anului pe raza localit</w:t>
      </w:r>
      <w:r w:rsidR="00FB4BDA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 xml:space="preserve">ii,pe fiecare an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parte;</w:t>
      </w:r>
    </w:p>
    <w:p w14:paraId="5250B349" w14:textId="37DE97BF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Capitolul XII - Atestate de producator </w:t>
      </w:r>
      <w:r w:rsidR="00FB4BDA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carnete de comerciallizare eliberate/vizate;</w:t>
      </w:r>
    </w:p>
    <w:p w14:paraId="7CFACA03" w14:textId="7170428A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lastRenderedPageBreak/>
        <w:t>Capitolul XIII - Men</w:t>
      </w:r>
      <w:r w:rsidR="00FB4BDA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iuni cu privire la sesiz</w:t>
      </w:r>
      <w:r w:rsidR="00FB4BDA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rile/cererile pentru deschiderea procedurilor succesorale </w:t>
      </w:r>
      <w:r w:rsidR="00FB4BD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naintate notarilor publici;</w:t>
      </w:r>
    </w:p>
    <w:p w14:paraId="3C24D4C5" w14:textId="7AB5A543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Capitolul XIV - </w:t>
      </w:r>
      <w:r w:rsidR="008671F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nregistr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ri privind exercitarea dreptului de prem</w:t>
      </w:r>
      <w:r w:rsidR="008671F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iune;</w:t>
      </w:r>
    </w:p>
    <w:p w14:paraId="6C0350D2" w14:textId="2591E25E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Capitolul XV - </w:t>
      </w:r>
      <w:r w:rsidR="008671F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nregistr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ri privind contractele de arendare, </w:t>
      </w:r>
      <w:r w:rsidR="008671F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nregistr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ri privind contractele de concesiune;</w:t>
      </w:r>
    </w:p>
    <w:p w14:paraId="56407E86" w14:textId="68A600B2" w:rsidR="000C15A9" w:rsidRPr="00F068D9" w:rsidRDefault="000C15A9" w:rsidP="00520E08">
      <w:pPr>
        <w:numPr>
          <w:ilvl w:val="0"/>
          <w:numId w:val="24"/>
        </w:numPr>
        <w:tabs>
          <w:tab w:val="left" w:pos="420"/>
        </w:tabs>
        <w:spacing w:before="60" w:afterLines="60" w:after="144" w:line="240" w:lineRule="auto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Capitolul XVI - Men</w:t>
      </w:r>
      <w:r w:rsidR="008671F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iuni speciale-se </w:t>
      </w:r>
      <w:r w:rsidR="008671F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nregistreaz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toate actele de proprietate, titluri de proprietate, certificate de mo</w:t>
      </w:r>
      <w:r w:rsidR="008671F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tenitor, acte de v</w:t>
      </w:r>
      <w:r w:rsidR="008671F9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nzare cump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rare, acte de dona</w:t>
      </w:r>
      <w:r w:rsidR="008671F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ie, sentin</w:t>
      </w:r>
      <w:r w:rsidR="008671F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e civile, hot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</w:t>
      </w:r>
      <w:r w:rsidR="008671F9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ri judec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tore</w:t>
      </w:r>
      <w:r w:rsidR="008671F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ti.</w:t>
      </w:r>
    </w:p>
    <w:p w14:paraId="0342CCCD" w14:textId="6E8B5046" w:rsidR="000C15A9" w:rsidRPr="00F068D9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Furnizarea de date, rapoarte, situa</w:t>
      </w:r>
      <w:r w:rsidR="008671F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 c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tre Directia Jude</w:t>
      </w:r>
      <w:r w:rsidR="008671F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eana de Statistic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</w:t>
      </w:r>
      <w:r w:rsidR="008671F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Direc</w:t>
      </w:r>
      <w:r w:rsidR="008671F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ia pentru Agricultur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C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l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ra</w:t>
      </w:r>
      <w:r w:rsidR="008671F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i.</w:t>
      </w:r>
    </w:p>
    <w:p w14:paraId="34B77A16" w14:textId="74577A56" w:rsidR="000C15A9" w:rsidRPr="00F068D9" w:rsidRDefault="008671F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 xml:space="preserve">ntocmirea </w:t>
      </w:r>
      <w:r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 eliberarea de atestate de produc</w:t>
      </w:r>
      <w:r w:rsidRPr="00F068D9">
        <w:rPr>
          <w:rFonts w:ascii="OpenSans-Regular" w:hAnsi="OpenSans-Regular" w:cs="OpenSans-Regular"/>
          <w:lang w:val="ro-RO"/>
        </w:rPr>
        <w:t>ă</w:t>
      </w:r>
      <w:r w:rsidR="000C15A9" w:rsidRPr="00F068D9">
        <w:rPr>
          <w:rFonts w:ascii="OpenSans-Regular" w:hAnsi="OpenSans-Regular" w:cs="OpenSans-Regular"/>
          <w:lang w:val="ro-RO"/>
        </w:rPr>
        <w:t xml:space="preserve">tor </w:t>
      </w:r>
      <w:r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 carnete de comercializare a produselor din sectorul agricol;</w:t>
      </w:r>
    </w:p>
    <w:p w14:paraId="7DD37EE0" w14:textId="79A88B62" w:rsidR="000C15A9" w:rsidRPr="00F068D9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Afi</w:t>
      </w:r>
      <w:r w:rsidR="008671F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area la avizierul institu</w:t>
      </w:r>
      <w:r w:rsidR="008671F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iei a listelor cuprinz</w:t>
      </w:r>
      <w:r w:rsidR="008671F9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nd produc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torii agricoli c</w:t>
      </w:r>
      <w:r w:rsidR="008671F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rora li s-au </w:t>
      </w:r>
      <w:r w:rsidR="008671F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ntocmit </w:t>
      </w:r>
      <w:r w:rsidR="008671F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 xml:space="preserve">i eliberat atestate </w:t>
      </w:r>
      <w:r w:rsidR="008671F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carnete de comercializare a produselor din sectorul agricol;</w:t>
      </w:r>
    </w:p>
    <w:p w14:paraId="35B742E6" w14:textId="0DDCDB16" w:rsidR="000C15A9" w:rsidRPr="00F068D9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Eliberarea adeverin</w:t>
      </w:r>
      <w:r w:rsidR="008671F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elor cu privire la datele </w:t>
      </w:r>
      <w:r w:rsidR="00D67A8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nscrise </w:t>
      </w:r>
      <w:r w:rsidR="00D67A8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registrele agricole sau cu privi</w:t>
      </w:r>
      <w:r w:rsidR="00D67A8A" w:rsidRPr="00F068D9">
        <w:rPr>
          <w:rFonts w:ascii="OpenSans-Regular" w:hAnsi="OpenSans-Regular" w:cs="OpenSans-Regular"/>
          <w:lang w:val="ro-RO"/>
        </w:rPr>
        <w:t>re</w:t>
      </w:r>
      <w:r w:rsidRPr="00F068D9">
        <w:rPr>
          <w:rFonts w:ascii="OpenSans-Regular" w:hAnsi="OpenSans-Regular" w:cs="OpenSans-Regular"/>
          <w:lang w:val="ro-RO"/>
        </w:rPr>
        <w:t xml:space="preserve"> la alte date existente </w:t>
      </w:r>
      <w:r w:rsidR="00D67A8A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baza de date a compartimentului registrul agricol;</w:t>
      </w:r>
    </w:p>
    <w:p w14:paraId="528E3E35" w14:textId="31E1E81B" w:rsidR="000C15A9" w:rsidRPr="00F068D9" w:rsidRDefault="00D67A8A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 xml:space="preserve">nregistrarea contractelor de arendare </w:t>
      </w:r>
      <w:r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 a actelor adi</w:t>
      </w: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 xml:space="preserve">ionale, </w:t>
      </w:r>
      <w:r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 xml:space="preserve">ncheiate </w:t>
      </w:r>
      <w:r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 xml:space="preserve">ntre arendatori </w:t>
      </w:r>
      <w:r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 arenda</w:t>
      </w:r>
      <w:r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 xml:space="preserve">i pentru bunurile agricole aflate pe raza comunei </w:t>
      </w:r>
      <w:r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oldanu;</w:t>
      </w:r>
    </w:p>
    <w:p w14:paraId="35F54A20" w14:textId="2AD3538A" w:rsidR="000C15A9" w:rsidRPr="00F068D9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Efectuarea de activit</w:t>
      </w:r>
      <w:r w:rsidR="00D67A8A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>i privind rela</w:t>
      </w:r>
      <w:r w:rsidR="00D67A8A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 cu publicul, consiliere, acordare de sprijin celor care se adreseaz</w:t>
      </w:r>
      <w:r w:rsidR="00D67A8A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cu diferite probleme agricole;</w:t>
      </w:r>
    </w:p>
    <w:p w14:paraId="1E29836C" w14:textId="2D7F19A4" w:rsidR="000C15A9" w:rsidRPr="00F068D9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Colaborarea cu celelalte </w:t>
      </w:r>
      <w:r w:rsidR="009F7BF3" w:rsidRPr="00F068D9">
        <w:rPr>
          <w:rFonts w:ascii="OpenSans-Regular" w:hAnsi="OpenSans-Regular" w:cs="OpenSans-Regular"/>
          <w:lang w:val="ro-RO"/>
        </w:rPr>
        <w:t>compartimente</w:t>
      </w:r>
      <w:r w:rsidRPr="00F068D9">
        <w:rPr>
          <w:rFonts w:ascii="OpenSans-Regular" w:hAnsi="OpenSans-Regular" w:cs="OpenSans-Regular"/>
          <w:lang w:val="ro-RO"/>
        </w:rPr>
        <w:t xml:space="preserve"> ale prim</w:t>
      </w:r>
      <w:r w:rsidR="009F7BF3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riei </w:t>
      </w:r>
      <w:r w:rsidR="009F7BF3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rezolvarea numeroaselor probleme curente </w:t>
      </w:r>
      <w:r w:rsidR="009F7BF3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colaborarea cu diferite institu</w:t>
      </w:r>
      <w:r w:rsidR="009F7BF3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 (</w:t>
      </w:r>
      <w:r w:rsidR="009F7BF3" w:rsidRPr="00F068D9">
        <w:rPr>
          <w:rFonts w:ascii="OpenSans-Regular" w:hAnsi="OpenSans-Regular" w:cs="OpenSans-Regular"/>
          <w:lang w:val="ro-RO"/>
        </w:rPr>
        <w:t>D</w:t>
      </w:r>
      <w:r w:rsidRPr="00F068D9">
        <w:rPr>
          <w:rFonts w:ascii="OpenSans-Regular" w:hAnsi="OpenSans-Regular" w:cs="OpenSans-Regular"/>
          <w:lang w:val="ro-RO"/>
        </w:rPr>
        <w:t>irec</w:t>
      </w:r>
      <w:r w:rsidR="009F7BF3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ia de statistic</w:t>
      </w:r>
      <w:r w:rsidR="009F7BF3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, </w:t>
      </w:r>
      <w:r w:rsidR="009F7BF3" w:rsidRPr="00F068D9">
        <w:rPr>
          <w:rFonts w:ascii="OpenSans-Regular" w:hAnsi="OpenSans-Regular" w:cs="OpenSans-Regular"/>
          <w:lang w:val="ro-RO"/>
        </w:rPr>
        <w:t>O</w:t>
      </w:r>
      <w:r w:rsidRPr="00F068D9">
        <w:rPr>
          <w:rFonts w:ascii="OpenSans-Regular" w:hAnsi="OpenSans-Regular" w:cs="OpenSans-Regular"/>
          <w:lang w:val="ro-RO"/>
        </w:rPr>
        <w:t>ficiul de cadastru,</w:t>
      </w:r>
      <w:r w:rsidR="009F7BF3" w:rsidRPr="00F068D9">
        <w:rPr>
          <w:rFonts w:ascii="OpenSans-Regular" w:hAnsi="OpenSans-Regular" w:cs="OpenSans-Regular"/>
          <w:lang w:val="ro-RO"/>
        </w:rPr>
        <w:t xml:space="preserve"> D</w:t>
      </w:r>
      <w:r w:rsidRPr="00F068D9">
        <w:rPr>
          <w:rFonts w:ascii="OpenSans-Regular" w:hAnsi="OpenSans-Regular" w:cs="OpenSans-Regular"/>
          <w:lang w:val="ro-RO"/>
        </w:rPr>
        <w:t>irec</w:t>
      </w:r>
      <w:r w:rsidR="009F7BF3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ia agricol</w:t>
      </w:r>
      <w:r w:rsidR="009F7BF3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, </w:t>
      </w:r>
      <w:r w:rsidR="009F7BF3" w:rsidRPr="00F068D9">
        <w:rPr>
          <w:rFonts w:ascii="OpenSans-Regular" w:hAnsi="OpenSans-Regular" w:cs="OpenSans-Regular"/>
          <w:lang w:val="ro-RO"/>
        </w:rPr>
        <w:t>P</w:t>
      </w:r>
      <w:r w:rsidRPr="00F068D9">
        <w:rPr>
          <w:rFonts w:ascii="OpenSans-Regular" w:hAnsi="OpenSans-Regular" w:cs="OpenSans-Regular"/>
          <w:lang w:val="ro-RO"/>
        </w:rPr>
        <w:t>oli</w:t>
      </w:r>
      <w:r w:rsidR="009F7BF3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ie, </w:t>
      </w:r>
      <w:r w:rsidR="009F7BF3" w:rsidRPr="00F068D9">
        <w:rPr>
          <w:rFonts w:ascii="OpenSans-Regular" w:hAnsi="OpenSans-Regular" w:cs="OpenSans-Regular"/>
          <w:lang w:val="ro-RO"/>
        </w:rPr>
        <w:t>P</w:t>
      </w:r>
      <w:r w:rsidRPr="00F068D9">
        <w:rPr>
          <w:rFonts w:ascii="OpenSans-Regular" w:hAnsi="OpenSans-Regular" w:cs="OpenSans-Regular"/>
          <w:lang w:val="ro-RO"/>
        </w:rPr>
        <w:t xml:space="preserve">refectura, </w:t>
      </w:r>
      <w:r w:rsidR="009F7BF3" w:rsidRPr="00F068D9">
        <w:rPr>
          <w:rFonts w:ascii="OpenSans-Regular" w:hAnsi="OpenSans-Regular" w:cs="OpenSans-Regular"/>
          <w:lang w:val="ro-RO"/>
        </w:rPr>
        <w:t>S</w:t>
      </w:r>
      <w:r w:rsidRPr="00F068D9">
        <w:rPr>
          <w:rFonts w:ascii="OpenSans-Regular" w:hAnsi="OpenSans-Regular" w:cs="OpenSans-Regular"/>
          <w:lang w:val="ro-RO"/>
        </w:rPr>
        <w:t>erviciul finan</w:t>
      </w:r>
      <w:r w:rsidR="009F7BF3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elor publice Bude</w:t>
      </w:r>
      <w:r w:rsidR="009F7BF3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ti</w:t>
      </w:r>
      <w:r w:rsidR="009F7BF3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 xml:space="preserve">etc.) </w:t>
      </w:r>
      <w:r w:rsidR="009F7BF3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limita competen</w:t>
      </w:r>
      <w:r w:rsidR="009F7BF3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elor stabilite de conducerea prim</w:t>
      </w:r>
      <w:r w:rsidR="009F7BF3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riei;</w:t>
      </w:r>
    </w:p>
    <w:p w14:paraId="39A378E3" w14:textId="3B2806FA" w:rsidR="000C15A9" w:rsidRPr="00F068D9" w:rsidRDefault="000C15A9" w:rsidP="00520E08">
      <w:pPr>
        <w:numPr>
          <w:ilvl w:val="0"/>
          <w:numId w:val="23"/>
        </w:num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Preluarea lunar</w:t>
      </w:r>
      <w:r w:rsidR="009F7BF3" w:rsidRPr="00F068D9">
        <w:rPr>
          <w:rFonts w:ascii="OpenSans-Regular" w:hAnsi="OpenSans-Regular" w:cs="OpenSans-Regular"/>
          <w:lang w:val="ro-RO"/>
        </w:rPr>
        <w:t xml:space="preserve">ă </w:t>
      </w:r>
      <w:r w:rsidRPr="00F068D9">
        <w:rPr>
          <w:rFonts w:ascii="OpenSans-Regular" w:hAnsi="OpenSans-Regular" w:cs="OpenSans-Regular"/>
          <w:lang w:val="ro-RO"/>
        </w:rPr>
        <w:t>a informa</w:t>
      </w:r>
      <w:r w:rsidR="009F7BF3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iilor de la compartimentul de Stare civil</w:t>
      </w:r>
      <w:r w:rsidR="009F7BF3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- privind persoanele n</w:t>
      </w:r>
      <w:r w:rsidR="009F7BF3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scute ori decedate </w:t>
      </w:r>
      <w:r w:rsidR="009F7BF3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 xml:space="preserve">i </w:t>
      </w:r>
      <w:r w:rsidR="009F7BF3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nregistrarea lor </w:t>
      </w:r>
      <w:r w:rsidR="009F7BF3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registrele agricole.</w:t>
      </w:r>
    </w:p>
    <w:p w14:paraId="67CDEDF9" w14:textId="64A30628" w:rsidR="000C15A9" w:rsidRPr="00F068D9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Avand </w:t>
      </w:r>
      <w:r w:rsidR="00BA4D8C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vedere prevederile H.G. nr. 985/2019 privind registrul agricol pentru perioada 2020-2024, reglementat</w:t>
      </w:r>
      <w:r w:rsidR="00BA4D8C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prin Ordinul nr. 25/2020, pentru aprobarea Normelor tehnice de completare a registrului agricol pentru perioada 2020-2024, care la art. 7, alin. 4 prevede c</w:t>
      </w:r>
      <w:r w:rsidR="00BA4D8C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„Trimestrial, </w:t>
      </w:r>
      <w:r w:rsidR="00BA4D8C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</w:t>
      </w:r>
      <w:r w:rsidR="00BA4D8C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edin</w:t>
      </w:r>
      <w:r w:rsidR="00BA4D8C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a consiliului local, prin grija primarului, se face analiza stadiului de </w:t>
      </w:r>
      <w:r w:rsidR="00BA4D8C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nscriere a datelor </w:t>
      </w:r>
      <w:r w:rsidR="00BA4D8C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registrul agricol </w:t>
      </w:r>
      <w:r w:rsidR="00BA4D8C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prin hot</w:t>
      </w:r>
      <w:r w:rsidR="00BA4D8C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</w:t>
      </w:r>
      <w:r w:rsidR="00BA4D8C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re, se stabilesc m</w:t>
      </w:r>
      <w:r w:rsidR="00BA4D8C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suri pentru eficientizare</w:t>
      </w:r>
      <w:r w:rsidR="00BA4D8C" w:rsidRPr="00F068D9">
        <w:rPr>
          <w:rFonts w:ascii="OpenSans-Regular" w:hAnsi="OpenSans-Regular" w:cs="OpenSans-Regular"/>
          <w:lang w:val="ro-RO"/>
        </w:rPr>
        <w:t>a</w:t>
      </w:r>
      <w:r w:rsidRPr="00F068D9">
        <w:rPr>
          <w:rFonts w:ascii="OpenSans-Regular" w:hAnsi="OpenSans-Regular" w:cs="OpenSans-Regular"/>
          <w:lang w:val="ro-RO"/>
        </w:rPr>
        <w:t xml:space="preserve"> acestei activit</w:t>
      </w:r>
      <w:r w:rsidR="00BA4D8C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>i”</w:t>
      </w:r>
      <w:r w:rsidR="00A274A0" w:rsidRPr="00F068D9">
        <w:rPr>
          <w:rFonts w:ascii="OpenSans-Regular" w:hAnsi="OpenSans-Regular" w:cs="OpenSans-Regular"/>
          <w:lang w:val="ro-RO"/>
        </w:rPr>
        <w:t xml:space="preserve">, </w:t>
      </w:r>
      <w:r w:rsidRPr="00F068D9">
        <w:rPr>
          <w:rFonts w:ascii="OpenSans-Regular" w:hAnsi="OpenSans-Regular" w:cs="OpenSans-Regular"/>
          <w:lang w:val="ro-RO"/>
        </w:rPr>
        <w:t xml:space="preserve">am </w:t>
      </w:r>
      <w:r w:rsidR="00A274A0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ntocmit prezentul raport pe</w:t>
      </w:r>
      <w:r w:rsidR="00A274A0" w:rsidRPr="00F068D9">
        <w:rPr>
          <w:rFonts w:ascii="OpenSans-Regular" w:hAnsi="OpenSans-Regular" w:cs="OpenSans-Regular"/>
          <w:lang w:val="ro-RO"/>
        </w:rPr>
        <w:t>ntru</w:t>
      </w:r>
      <w:r w:rsidRPr="00F068D9">
        <w:rPr>
          <w:rFonts w:ascii="OpenSans-Regular" w:hAnsi="OpenSans-Regular" w:cs="OpenSans-Regular"/>
          <w:lang w:val="ro-RO"/>
        </w:rPr>
        <w:t xml:space="preserve"> trimestrul I </w:t>
      </w:r>
      <w:r w:rsidR="00A274A0" w:rsidRPr="00F068D9">
        <w:rPr>
          <w:rFonts w:ascii="OpenSans-Regular" w:hAnsi="OpenSans-Regular" w:cs="OpenSans-Regular"/>
          <w:lang w:val="ro-RO"/>
        </w:rPr>
        <w:t xml:space="preserve">al </w:t>
      </w:r>
      <w:r w:rsidRPr="00F068D9">
        <w:rPr>
          <w:rFonts w:ascii="OpenSans-Regular" w:hAnsi="OpenSans-Regular" w:cs="OpenSans-Regular"/>
          <w:lang w:val="ro-RO"/>
        </w:rPr>
        <w:t>anul</w:t>
      </w:r>
      <w:r w:rsidR="00A274A0" w:rsidRPr="00F068D9">
        <w:rPr>
          <w:rFonts w:ascii="OpenSans-Regular" w:hAnsi="OpenSans-Regular" w:cs="OpenSans-Regular"/>
          <w:lang w:val="ro-RO"/>
        </w:rPr>
        <w:t>ui</w:t>
      </w:r>
      <w:r w:rsidRPr="00F068D9">
        <w:rPr>
          <w:rFonts w:ascii="OpenSans-Regular" w:hAnsi="OpenSans-Regular" w:cs="OpenSans-Regular"/>
          <w:lang w:val="ro-RO"/>
        </w:rPr>
        <w:t xml:space="preserve"> 2021.</w:t>
      </w:r>
    </w:p>
    <w:p w14:paraId="19578953" w14:textId="4D77DEAC" w:rsidR="000C15A9" w:rsidRPr="00F068D9" w:rsidRDefault="00A274A0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>n anul 2021</w:t>
      </w:r>
      <w:r w:rsidRPr="00F068D9">
        <w:rPr>
          <w:rFonts w:ascii="OpenSans-Regular" w:hAnsi="OpenSans-Regular" w:cs="OpenSans-Regular"/>
          <w:lang w:val="ro-RO"/>
        </w:rPr>
        <w:t xml:space="preserve">, </w:t>
      </w:r>
      <w:r w:rsidR="00707C64">
        <w:rPr>
          <w:rFonts w:ascii="OpenSans-Regular" w:hAnsi="OpenSans-Regular" w:cs="OpenSans-Regular"/>
          <w:lang w:val="ro-RO"/>
        </w:rPr>
        <w:t xml:space="preserve">la finalul </w:t>
      </w:r>
      <w:r w:rsidR="000C15A9" w:rsidRPr="00F068D9">
        <w:rPr>
          <w:rFonts w:ascii="OpenSans-Regular" w:hAnsi="OpenSans-Regular" w:cs="OpenSans-Regular"/>
          <w:lang w:val="ro-RO"/>
        </w:rPr>
        <w:t>trimestrul</w:t>
      </w:r>
      <w:r w:rsidR="00707C64">
        <w:rPr>
          <w:rFonts w:ascii="OpenSans-Regular" w:hAnsi="OpenSans-Regular" w:cs="OpenSans-Regular"/>
          <w:lang w:val="ro-RO"/>
        </w:rPr>
        <w:t>ui</w:t>
      </w:r>
      <w:r w:rsidR="000C15A9" w:rsidRPr="00F068D9">
        <w:rPr>
          <w:rFonts w:ascii="OpenSans-Regular" w:hAnsi="OpenSans-Regular" w:cs="OpenSans-Regular"/>
          <w:lang w:val="ro-RO"/>
        </w:rPr>
        <w:t xml:space="preserve"> </w:t>
      </w:r>
      <w:r w:rsidR="0012329A" w:rsidRPr="00F068D9">
        <w:rPr>
          <w:rFonts w:ascii="OpenSans-Regular" w:hAnsi="OpenSans-Regular" w:cs="OpenSans-Regular"/>
          <w:lang w:val="ro-RO"/>
        </w:rPr>
        <w:t>I</w:t>
      </w:r>
      <w:r w:rsidR="00F765D1" w:rsidRPr="00F068D9">
        <w:rPr>
          <w:rFonts w:ascii="OpenSans-Regular" w:hAnsi="OpenSans-Regular" w:cs="OpenSans-Regular"/>
          <w:lang w:val="ro-RO"/>
        </w:rPr>
        <w:t>I</w:t>
      </w:r>
      <w:r w:rsidR="000C15A9" w:rsidRPr="00F068D9">
        <w:rPr>
          <w:rFonts w:ascii="OpenSans-Regular" w:hAnsi="OpenSans-Regular" w:cs="OpenSans-Regular"/>
          <w:lang w:val="ro-RO"/>
        </w:rPr>
        <w:t>I, stadiul activit</w:t>
      </w:r>
      <w:r w:rsidRPr="00F068D9">
        <w:rPr>
          <w:rFonts w:ascii="OpenSans-Regular" w:hAnsi="OpenSans-Regular" w:cs="OpenSans-Regular"/>
          <w:lang w:val="ro-RO"/>
        </w:rPr>
        <w:t>ăț</w:t>
      </w:r>
      <w:r w:rsidR="000C15A9" w:rsidRPr="00F068D9">
        <w:rPr>
          <w:rFonts w:ascii="OpenSans-Regular" w:hAnsi="OpenSans-Regular" w:cs="OpenSans-Regular"/>
          <w:lang w:val="ro-RO"/>
        </w:rPr>
        <w:t>ii desf</w:t>
      </w:r>
      <w:r w:rsidRPr="00F068D9">
        <w:rPr>
          <w:rFonts w:ascii="OpenSans-Regular" w:hAnsi="OpenSans-Regular" w:cs="OpenSans-Regular"/>
          <w:lang w:val="ro-RO"/>
        </w:rPr>
        <w:t>ăș</w:t>
      </w:r>
      <w:r w:rsidR="000C15A9" w:rsidRPr="00F068D9">
        <w:rPr>
          <w:rFonts w:ascii="OpenSans-Regular" w:hAnsi="OpenSans-Regular" w:cs="OpenSans-Regular"/>
          <w:lang w:val="ro-RO"/>
        </w:rPr>
        <w:t>urate la registrul agricol este urm</w:t>
      </w:r>
      <w:r w:rsidRPr="00F068D9">
        <w:rPr>
          <w:rFonts w:ascii="OpenSans-Regular" w:hAnsi="OpenSans-Regular" w:cs="OpenSans-Regular"/>
          <w:lang w:val="ro-RO"/>
        </w:rPr>
        <w:t>ă</w:t>
      </w:r>
      <w:r w:rsidR="000C15A9" w:rsidRPr="00F068D9">
        <w:rPr>
          <w:rFonts w:ascii="OpenSans-Regular" w:hAnsi="OpenSans-Regular" w:cs="OpenSans-Regular"/>
          <w:lang w:val="ro-RO"/>
        </w:rPr>
        <w:t>torul:</w:t>
      </w:r>
    </w:p>
    <w:p w14:paraId="4E3BE52E" w14:textId="33B6511E" w:rsidR="000C15A9" w:rsidRPr="00F068D9" w:rsidRDefault="00FA0E89" w:rsidP="00520E08">
      <w:pPr>
        <w:numPr>
          <w:ilvl w:val="0"/>
          <w:numId w:val="15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inerea la zi a tuturor pozi</w:t>
      </w: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iilor din registrele agricole, opera</w:t>
      </w: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 xml:space="preserve">iune ce presupune </w:t>
      </w:r>
      <w:r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 xml:space="preserve">nscrierea, completarea </w:t>
      </w:r>
      <w:r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 efectuarea opera</w:t>
      </w: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 xml:space="preserve">iunilor de modificare a datelor </w:t>
      </w:r>
      <w:r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 informa</w:t>
      </w: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iilor;</w:t>
      </w:r>
    </w:p>
    <w:p w14:paraId="6AD4001B" w14:textId="0A8DF45B" w:rsidR="000C15A9" w:rsidRPr="00F068D9" w:rsidRDefault="000C15A9" w:rsidP="00520E08">
      <w:pPr>
        <w:numPr>
          <w:ilvl w:val="0"/>
          <w:numId w:val="15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Av</w:t>
      </w:r>
      <w:r w:rsidR="00FA0E89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 xml:space="preserve">nd </w:t>
      </w:r>
      <w:r w:rsidR="00FA0E8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vedere c</w:t>
      </w:r>
      <w:r w:rsidR="00FA0E8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registrul agricol, at</w:t>
      </w:r>
      <w:r w:rsidR="00FA0E89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t cel pe suport de h</w:t>
      </w:r>
      <w:r w:rsidR="00FA0E89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rtie, c</w:t>
      </w:r>
      <w:r w:rsidR="00FA0E89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 xml:space="preserve">t </w:t>
      </w:r>
      <w:r w:rsidR="00FA0E8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 xml:space="preserve">i cel </w:t>
      </w:r>
      <w:r w:rsidR="00FA0E8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format electronic, se deschide pe o perioad</w:t>
      </w:r>
      <w:r w:rsidR="00FA0E8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de 5 ani (2020-2024), s-au completat pe suport de h</w:t>
      </w:r>
      <w:r w:rsidR="00FA0E89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rtie un numar de:</w:t>
      </w:r>
    </w:p>
    <w:p w14:paraId="62150950" w14:textId="68300B12" w:rsidR="000C15A9" w:rsidRPr="00F068D9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72</w:t>
      </w:r>
      <w:r w:rsidR="00FE32FF" w:rsidRPr="00F068D9">
        <w:rPr>
          <w:rFonts w:ascii="OpenSans-Regular" w:hAnsi="OpenSans-Regular" w:cs="OpenSans-Regular"/>
          <w:lang w:val="ro-RO"/>
        </w:rPr>
        <w:t>2</w:t>
      </w:r>
      <w:r w:rsidRPr="00F068D9">
        <w:rPr>
          <w:rFonts w:ascii="OpenSans-Regular" w:hAnsi="OpenSans-Regular" w:cs="OpenSans-Regular"/>
          <w:lang w:val="ro-RO"/>
        </w:rPr>
        <w:t xml:space="preserve"> pozi</w:t>
      </w:r>
      <w:r w:rsidR="00FA0E8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ii RA tip I </w:t>
      </w:r>
      <w:r w:rsidR="00FA0E8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oldanu;</w:t>
      </w:r>
    </w:p>
    <w:p w14:paraId="5C13257E" w14:textId="11C235E1" w:rsidR="000C15A9" w:rsidRPr="00F068D9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348 pozi</w:t>
      </w:r>
      <w:r w:rsidR="00FA0E8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 RA tip I Negoe</w:t>
      </w:r>
      <w:r w:rsidR="00FA0E89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ti;</w:t>
      </w:r>
    </w:p>
    <w:p w14:paraId="65922E09" w14:textId="43C80BAB" w:rsidR="000C15A9" w:rsidRPr="00F068D9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7</w:t>
      </w:r>
      <w:r w:rsidR="00C6795D" w:rsidRPr="00F068D9">
        <w:rPr>
          <w:rFonts w:ascii="OpenSans-Regular" w:hAnsi="OpenSans-Regular" w:cs="OpenSans-Regular"/>
          <w:lang w:val="ro-RO"/>
        </w:rPr>
        <w:t>30</w:t>
      </w:r>
      <w:r w:rsidRPr="00F068D9">
        <w:rPr>
          <w:rFonts w:ascii="OpenSans-Regular" w:hAnsi="OpenSans-Regular" w:cs="OpenSans-Regular"/>
          <w:lang w:val="ro-RO"/>
        </w:rPr>
        <w:t xml:space="preserve"> pozi</w:t>
      </w:r>
      <w:r w:rsidR="00FA0E8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ii RA tip II; </w:t>
      </w:r>
    </w:p>
    <w:p w14:paraId="33FCF240" w14:textId="260B8961" w:rsidR="000C15A9" w:rsidRPr="00F068D9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12 pozi</w:t>
      </w:r>
      <w:r w:rsidR="00FA0E8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ii RA tip III; </w:t>
      </w:r>
    </w:p>
    <w:p w14:paraId="09E65912" w14:textId="4BA78329" w:rsidR="000C15A9" w:rsidRPr="00F068D9" w:rsidRDefault="000C15A9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2</w:t>
      </w:r>
      <w:r w:rsidR="00C6795D" w:rsidRPr="00F068D9">
        <w:rPr>
          <w:rFonts w:ascii="OpenSans-Regular" w:hAnsi="OpenSans-Regular" w:cs="OpenSans-Regular"/>
          <w:lang w:val="ro-RO"/>
        </w:rPr>
        <w:t>5</w:t>
      </w:r>
      <w:r w:rsidRPr="00F068D9">
        <w:rPr>
          <w:rFonts w:ascii="OpenSans-Regular" w:hAnsi="OpenSans-Regular" w:cs="OpenSans-Regular"/>
          <w:lang w:val="ro-RO"/>
        </w:rPr>
        <w:t xml:space="preserve"> pozi</w:t>
      </w:r>
      <w:r w:rsidR="00FA0E89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 RA tip IV.</w:t>
      </w:r>
    </w:p>
    <w:p w14:paraId="505EFEB2" w14:textId="4FE408F4" w:rsidR="000C15A9" w:rsidRPr="00F068D9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Registrul agricol </w:t>
      </w:r>
      <w:r w:rsidR="00FA0E89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format electronic:</w:t>
      </w:r>
    </w:p>
    <w:p w14:paraId="675DC336" w14:textId="0B51E2BF" w:rsidR="000C15A9" w:rsidRPr="00F068D9" w:rsidRDefault="00B804E3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lastRenderedPageBreak/>
        <w:t>Î</w:t>
      </w:r>
      <w:r w:rsidR="000C15A9" w:rsidRPr="00F068D9">
        <w:rPr>
          <w:rFonts w:ascii="OpenSans-Regular" w:hAnsi="OpenSans-Regular" w:cs="OpenSans-Regular"/>
          <w:lang w:val="ro-RO"/>
        </w:rPr>
        <w:t>n ceea ce prive</w:t>
      </w:r>
      <w:r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 xml:space="preserve">te registrul agricol </w:t>
      </w:r>
      <w:r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>n format electronic,</w:t>
      </w:r>
      <w:r w:rsidR="00D96C9F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>ncep</w:t>
      </w:r>
      <w:r w:rsidRPr="00F068D9">
        <w:rPr>
          <w:rFonts w:ascii="OpenSans-Regular" w:hAnsi="OpenSans-Regular" w:cs="OpenSans-Regular"/>
          <w:lang w:val="ro-RO"/>
        </w:rPr>
        <w:t>â</w:t>
      </w:r>
      <w:r w:rsidR="000C15A9" w:rsidRPr="00F068D9">
        <w:rPr>
          <w:rFonts w:ascii="OpenSans-Regular" w:hAnsi="OpenSans-Regular" w:cs="OpenSans-Regular"/>
          <w:lang w:val="ro-RO"/>
        </w:rPr>
        <w:t>nd cu anul 2020 a fost achizi</w:t>
      </w: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ionat</w:t>
      </w:r>
      <w:r w:rsidRPr="00F068D9">
        <w:rPr>
          <w:rFonts w:ascii="OpenSans-Regular" w:hAnsi="OpenSans-Regular" w:cs="OpenSans-Regular"/>
          <w:lang w:val="ro-RO"/>
        </w:rPr>
        <w:t>ă</w:t>
      </w:r>
      <w:r w:rsidR="000C15A9" w:rsidRPr="00F068D9">
        <w:rPr>
          <w:rFonts w:ascii="OpenSans-Regular" w:hAnsi="OpenSans-Regular" w:cs="OpenSans-Regular"/>
          <w:lang w:val="ro-RO"/>
        </w:rPr>
        <w:t xml:space="preserve"> o nou</w:t>
      </w:r>
      <w:r w:rsidRPr="00F068D9">
        <w:rPr>
          <w:rFonts w:ascii="OpenSans-Regular" w:hAnsi="OpenSans-Regular" w:cs="OpenSans-Regular"/>
          <w:lang w:val="ro-RO"/>
        </w:rPr>
        <w:t>ă</w:t>
      </w:r>
      <w:r w:rsidR="000C15A9" w:rsidRPr="00F068D9">
        <w:rPr>
          <w:rFonts w:ascii="OpenSans-Regular" w:hAnsi="OpenSans-Regular" w:cs="OpenSans-Regular"/>
          <w:lang w:val="ro-RO"/>
        </w:rPr>
        <w:t xml:space="preserve"> aplica</w:t>
      </w: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 xml:space="preserve">ie </w:t>
      </w:r>
      <w:r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>ntruc</w:t>
      </w:r>
      <w:r w:rsidRPr="00F068D9">
        <w:rPr>
          <w:rFonts w:ascii="OpenSans-Regular" w:hAnsi="OpenSans-Regular" w:cs="OpenSans-Regular"/>
          <w:lang w:val="ro-RO"/>
        </w:rPr>
        <w:t>â</w:t>
      </w:r>
      <w:r w:rsidR="000C15A9" w:rsidRPr="00F068D9">
        <w:rPr>
          <w:rFonts w:ascii="OpenSans-Regular" w:hAnsi="OpenSans-Regular" w:cs="OpenSans-Regular"/>
          <w:lang w:val="ro-RO"/>
        </w:rPr>
        <w:t>t aplica</w:t>
      </w: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ia achizi</w:t>
      </w: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ionat</w:t>
      </w:r>
      <w:r w:rsidRPr="00F068D9">
        <w:rPr>
          <w:rFonts w:ascii="OpenSans-Regular" w:hAnsi="OpenSans-Regular" w:cs="OpenSans-Regular"/>
          <w:lang w:val="ro-RO"/>
        </w:rPr>
        <w:t>ă</w:t>
      </w:r>
      <w:r w:rsidR="000C15A9" w:rsidRPr="00F068D9">
        <w:rPr>
          <w:rFonts w:ascii="OpenSans-Regular" w:hAnsi="OpenSans-Regular" w:cs="OpenSans-Regular"/>
          <w:lang w:val="ro-RO"/>
        </w:rPr>
        <w:t xml:space="preserve"> prin proiectul </w:t>
      </w:r>
      <w:r w:rsidRPr="00F068D9">
        <w:rPr>
          <w:rFonts w:ascii="OpenSans-Regular" w:hAnsi="OpenSans-Regular" w:cs="OpenSans-Regular"/>
          <w:lang w:val="ro-RO"/>
        </w:rPr>
        <w:t>„</w:t>
      </w:r>
      <w:r w:rsidR="000C15A9" w:rsidRPr="00F068D9">
        <w:rPr>
          <w:rFonts w:ascii="OpenSans-Regular" w:hAnsi="OpenSans-Regular" w:cs="OpenSans-Regular"/>
          <w:lang w:val="ro-RO"/>
        </w:rPr>
        <w:t>Sistem informatic pentru un management informațional performat în județul Călărași</w:t>
      </w:r>
      <w:r w:rsidRPr="00F068D9">
        <w:rPr>
          <w:rFonts w:ascii="OpenSans-Regular" w:hAnsi="OpenSans-Regular" w:cs="OpenSans-Regular"/>
          <w:lang w:val="ro-RO"/>
        </w:rPr>
        <w:t>”,</w:t>
      </w:r>
      <w:r w:rsidR="000C15A9" w:rsidRPr="00F068D9">
        <w:rPr>
          <w:rFonts w:ascii="OpenSans-Regular" w:hAnsi="OpenSans-Regular" w:cs="OpenSans-Regular"/>
          <w:lang w:val="ro-RO"/>
        </w:rPr>
        <w:t xml:space="preserve"> </w:t>
      </w:r>
      <w:r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>n parteneriat cu CJ C</w:t>
      </w:r>
      <w:r w:rsidRPr="00F068D9">
        <w:rPr>
          <w:rFonts w:ascii="OpenSans-Regular" w:hAnsi="OpenSans-Regular" w:cs="OpenSans-Regular"/>
          <w:lang w:val="ro-RO"/>
        </w:rPr>
        <w:t>ă</w:t>
      </w:r>
      <w:r w:rsidR="000C15A9" w:rsidRPr="00F068D9">
        <w:rPr>
          <w:rFonts w:ascii="OpenSans-Regular" w:hAnsi="OpenSans-Regular" w:cs="OpenSans-Regular"/>
          <w:lang w:val="ro-RO"/>
        </w:rPr>
        <w:t>l</w:t>
      </w:r>
      <w:r w:rsidRPr="00F068D9">
        <w:rPr>
          <w:rFonts w:ascii="OpenSans-Regular" w:hAnsi="OpenSans-Regular" w:cs="OpenSans-Regular"/>
          <w:lang w:val="ro-RO"/>
        </w:rPr>
        <w:t>ă</w:t>
      </w:r>
      <w:r w:rsidR="000C15A9" w:rsidRPr="00F068D9">
        <w:rPr>
          <w:rFonts w:ascii="OpenSans-Regular" w:hAnsi="OpenSans-Regular" w:cs="OpenSans-Regular"/>
          <w:lang w:val="ro-RO"/>
        </w:rPr>
        <w:t>ra</w:t>
      </w:r>
      <w:r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i, din 2016 nu a func</w:t>
      </w:r>
      <w:r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ionat.</w:t>
      </w:r>
    </w:p>
    <w:p w14:paraId="1316D293" w14:textId="4B0F2F09" w:rsidR="000C15A9" w:rsidRPr="00F068D9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De la achizi</w:t>
      </w:r>
      <w:r w:rsidR="00B804E3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ionarea aplica</w:t>
      </w:r>
      <w:r w:rsidR="00B804E3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iei </w:t>
      </w:r>
      <w:r w:rsidR="00B804E3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p</w:t>
      </w:r>
      <w:r w:rsidR="00B804E3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n</w:t>
      </w:r>
      <w:r w:rsidR="00B804E3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la sf</w:t>
      </w:r>
      <w:r w:rsidR="00B804E3" w:rsidRPr="00F068D9">
        <w:rPr>
          <w:rFonts w:ascii="OpenSans-Regular" w:hAnsi="OpenSans-Regular" w:cs="OpenSans-Regular"/>
          <w:lang w:val="ro-RO"/>
        </w:rPr>
        <w:t>â</w:t>
      </w:r>
      <w:r w:rsidRPr="00F068D9">
        <w:rPr>
          <w:rFonts w:ascii="OpenSans-Regular" w:hAnsi="OpenSans-Regular" w:cs="OpenSans-Regular"/>
          <w:lang w:val="ro-RO"/>
        </w:rPr>
        <w:t>r</w:t>
      </w:r>
      <w:r w:rsidR="00B804E3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itul trimestrului</w:t>
      </w:r>
      <w:r w:rsidR="00B242CD" w:rsidRPr="00F068D9">
        <w:rPr>
          <w:rFonts w:ascii="OpenSans-Regular" w:hAnsi="OpenSans-Regular" w:cs="OpenSans-Regular"/>
          <w:lang w:val="ro-RO"/>
        </w:rPr>
        <w:t xml:space="preserve"> </w:t>
      </w:r>
      <w:r w:rsidR="00816EC3" w:rsidRPr="00F068D9">
        <w:rPr>
          <w:rFonts w:ascii="OpenSans-Regular" w:hAnsi="OpenSans-Regular" w:cs="OpenSans-Regular"/>
          <w:lang w:val="ro-RO"/>
        </w:rPr>
        <w:t>II</w:t>
      </w:r>
      <w:r w:rsidR="00B242CD" w:rsidRPr="00F068D9">
        <w:rPr>
          <w:rFonts w:ascii="OpenSans-Regular" w:hAnsi="OpenSans-Regular" w:cs="OpenSans-Regular"/>
          <w:lang w:val="ro-RO"/>
        </w:rPr>
        <w:t xml:space="preserve">I </w:t>
      </w:r>
      <w:r w:rsidRPr="00F068D9">
        <w:rPr>
          <w:rFonts w:ascii="OpenSans-Regular" w:hAnsi="OpenSans-Regular" w:cs="OpenSans-Regular"/>
          <w:lang w:val="ro-RO"/>
        </w:rPr>
        <w:t>2021 au fost deschise un num</w:t>
      </w:r>
      <w:r w:rsidR="00B242CD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 de 1</w:t>
      </w:r>
      <w:r w:rsidR="00816EC3" w:rsidRPr="00F068D9">
        <w:rPr>
          <w:rFonts w:ascii="OpenSans-Regular" w:hAnsi="OpenSans-Regular" w:cs="OpenSans-Regular"/>
          <w:lang w:val="ro-RO"/>
        </w:rPr>
        <w:t>8</w:t>
      </w:r>
      <w:r w:rsidRPr="00F068D9">
        <w:rPr>
          <w:rFonts w:ascii="OpenSans-Regular" w:hAnsi="OpenSans-Regular" w:cs="OpenSans-Regular"/>
          <w:lang w:val="ro-RO"/>
        </w:rPr>
        <w:t>00 gospod</w:t>
      </w:r>
      <w:r w:rsidR="00B242CD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ri</w:t>
      </w:r>
      <w:r w:rsidR="00D96C9F" w:rsidRPr="00F068D9">
        <w:rPr>
          <w:rFonts w:ascii="OpenSans-Regular" w:hAnsi="OpenSans-Regular" w:cs="OpenSans-Regular"/>
          <w:lang w:val="ro-RO"/>
        </w:rPr>
        <w:t>i</w:t>
      </w:r>
      <w:r w:rsidRPr="00F068D9">
        <w:rPr>
          <w:rFonts w:ascii="OpenSans-Regular" w:hAnsi="OpenSans-Regular" w:cs="OpenSans-Regular"/>
          <w:lang w:val="ro-RO"/>
        </w:rPr>
        <w:t>.</w:t>
      </w:r>
    </w:p>
    <w:p w14:paraId="242328FB" w14:textId="55F18CE2" w:rsidR="000C15A9" w:rsidRPr="00F068D9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Deasemenea, s-au eliberat</w:t>
      </w:r>
      <w:r w:rsidR="00E00415">
        <w:rPr>
          <w:rFonts w:ascii="OpenSans-Regular" w:hAnsi="OpenSans-Regular" w:cs="OpenSans-Regular"/>
          <w:lang w:val="ro-RO"/>
        </w:rPr>
        <w:t>/</w:t>
      </w:r>
      <w:r w:rsidR="00322525">
        <w:rPr>
          <w:rFonts w:ascii="OpenSans-Regular" w:hAnsi="OpenSans-Regular" w:cs="OpenSans-Regular"/>
          <w:lang w:val="ro-RO"/>
        </w:rPr>
        <w:t>înregistrat/documentat</w:t>
      </w:r>
      <w:r w:rsidRPr="00F068D9">
        <w:rPr>
          <w:rFonts w:ascii="OpenSans-Regular" w:hAnsi="OpenSans-Regular" w:cs="OpenSans-Regular"/>
          <w:lang w:val="ro-RO"/>
        </w:rPr>
        <w:t xml:space="preserve"> de </w:t>
      </w:r>
      <w:r w:rsidR="00322525">
        <w:rPr>
          <w:rFonts w:ascii="OpenSans-Regular" w:hAnsi="OpenSans-Regular" w:cs="OpenSans-Regular"/>
          <w:lang w:val="ro-RO"/>
        </w:rPr>
        <w:t>C</w:t>
      </w:r>
      <w:r w:rsidRPr="00F068D9">
        <w:rPr>
          <w:rFonts w:ascii="OpenSans-Regular" w:hAnsi="OpenSans-Regular" w:cs="OpenSans-Regular"/>
          <w:lang w:val="ro-RO"/>
        </w:rPr>
        <w:t>ompartimentul registrul agricol urm</w:t>
      </w:r>
      <w:r w:rsidR="00B242CD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toarele documente:</w:t>
      </w:r>
    </w:p>
    <w:p w14:paraId="73E7D942" w14:textId="690D72C9" w:rsidR="000C15A9" w:rsidRPr="00F068D9" w:rsidRDefault="00815F80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962</w:t>
      </w:r>
      <w:r w:rsidR="000C15A9" w:rsidRPr="00F068D9">
        <w:rPr>
          <w:rFonts w:ascii="OpenSans-Regular" w:hAnsi="OpenSans-Regular" w:cs="OpenSans-Regular"/>
          <w:lang w:val="ro-RO"/>
        </w:rPr>
        <w:t xml:space="preserve"> adeverin</w:t>
      </w:r>
      <w:r w:rsidR="00B242CD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e, adrese, r</w:t>
      </w:r>
      <w:r w:rsidR="00B242CD" w:rsidRPr="00F068D9">
        <w:rPr>
          <w:rFonts w:ascii="OpenSans-Regular" w:hAnsi="OpenSans-Regular" w:cs="OpenSans-Regular"/>
          <w:lang w:val="ro-RO"/>
        </w:rPr>
        <w:t>ă</w:t>
      </w:r>
      <w:r w:rsidR="000C15A9" w:rsidRPr="00F068D9">
        <w:rPr>
          <w:rFonts w:ascii="OpenSans-Regular" w:hAnsi="OpenSans-Regular" w:cs="OpenSans-Regular"/>
          <w:lang w:val="ro-RO"/>
        </w:rPr>
        <w:t xml:space="preserve">spunsuri </w:t>
      </w:r>
      <w:r w:rsidR="00B242CD"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 coresponden</w:t>
      </w:r>
      <w:r w:rsidR="00B242CD" w:rsidRPr="00F068D9">
        <w:rPr>
          <w:rFonts w:ascii="OpenSans-Regular" w:hAnsi="OpenSans-Regular" w:cs="OpenSans-Regular"/>
          <w:lang w:val="ro-RO"/>
        </w:rPr>
        <w:t>ță</w:t>
      </w:r>
      <w:r w:rsidR="00720783">
        <w:rPr>
          <w:rFonts w:ascii="OpenSans-Regular" w:hAnsi="OpenSans-Regular" w:cs="OpenSans-Regular"/>
          <w:lang w:val="ro-RO"/>
        </w:rPr>
        <w:t>,</w:t>
      </w:r>
      <w:r w:rsidRPr="00F068D9">
        <w:rPr>
          <w:rFonts w:ascii="OpenSans-Regular" w:hAnsi="OpenSans-Regular" w:cs="OpenSans-Regular"/>
          <w:lang w:val="ro-RO"/>
        </w:rPr>
        <w:t xml:space="preserve"> din care 327 </w:t>
      </w:r>
      <w:r w:rsidRPr="00F068D9">
        <w:rPr>
          <w:rFonts w:cs="OpenSans-Regular"/>
          <w:lang w:val="ro-RO"/>
        </w:rPr>
        <w:t>în trimestrul III</w:t>
      </w:r>
      <w:r w:rsidR="000C15A9" w:rsidRPr="00F068D9">
        <w:rPr>
          <w:rFonts w:ascii="OpenSans-Regular" w:hAnsi="OpenSans-Regular" w:cs="OpenSans-Regular"/>
          <w:lang w:val="ro-RO"/>
        </w:rPr>
        <w:t>;</w:t>
      </w:r>
    </w:p>
    <w:p w14:paraId="20869C09" w14:textId="51E4FCFF" w:rsidR="000C15A9" w:rsidRPr="00F068D9" w:rsidRDefault="00815F80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19</w:t>
      </w:r>
      <w:r w:rsidR="000C15A9" w:rsidRPr="00F068D9">
        <w:rPr>
          <w:rFonts w:ascii="OpenSans-Regular" w:hAnsi="OpenSans-Regular" w:cs="OpenSans-Regular"/>
          <w:lang w:val="ro-RO"/>
        </w:rPr>
        <w:t xml:space="preserve"> carnete de comercializare a produs</w:t>
      </w:r>
      <w:r w:rsidR="00720783">
        <w:rPr>
          <w:rFonts w:ascii="OpenSans-Regular" w:hAnsi="OpenSans-Regular" w:cs="OpenSans-Regular"/>
          <w:lang w:val="ro-RO"/>
        </w:rPr>
        <w:t>e</w:t>
      </w:r>
      <w:r w:rsidR="000C15A9" w:rsidRPr="00F068D9">
        <w:rPr>
          <w:rFonts w:ascii="OpenSans-Regular" w:hAnsi="OpenSans-Regular" w:cs="OpenSans-Regular"/>
          <w:lang w:val="ro-RO"/>
        </w:rPr>
        <w:t>lor din sectorul agricol</w:t>
      </w:r>
      <w:r w:rsidR="00720783">
        <w:rPr>
          <w:rFonts w:ascii="OpenSans-Regular" w:hAnsi="OpenSans-Regular" w:cs="OpenSans-Regular"/>
          <w:lang w:val="ro-RO"/>
        </w:rPr>
        <w:t>,</w:t>
      </w:r>
      <w:r w:rsidR="006553BA" w:rsidRPr="00F068D9">
        <w:rPr>
          <w:rFonts w:ascii="OpenSans-Regular" w:hAnsi="OpenSans-Regular" w:cs="OpenSans-Regular"/>
          <w:lang w:val="ro-RO"/>
        </w:rPr>
        <w:t xml:space="preserve"> din care 3 în trimestrul III</w:t>
      </w:r>
      <w:r w:rsidR="000C15A9" w:rsidRPr="00F068D9">
        <w:rPr>
          <w:rFonts w:ascii="OpenSans-Regular" w:hAnsi="OpenSans-Regular" w:cs="OpenSans-Regular"/>
          <w:lang w:val="ro-RO"/>
        </w:rPr>
        <w:t>;</w:t>
      </w:r>
    </w:p>
    <w:p w14:paraId="671CBDD7" w14:textId="58CAB008" w:rsidR="000C15A9" w:rsidRPr="00F068D9" w:rsidRDefault="006553BA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52</w:t>
      </w:r>
      <w:r w:rsidR="000C15A9" w:rsidRPr="00F068D9">
        <w:rPr>
          <w:rFonts w:ascii="OpenSans-Regular" w:hAnsi="OpenSans-Regular" w:cs="OpenSans-Regular"/>
          <w:lang w:val="ro-RO"/>
        </w:rPr>
        <w:t xml:space="preserve"> oferte de v</w:t>
      </w:r>
      <w:r w:rsidR="00B242CD" w:rsidRPr="00F068D9">
        <w:rPr>
          <w:rFonts w:ascii="OpenSans-Regular" w:hAnsi="OpenSans-Regular" w:cs="OpenSans-Regular"/>
          <w:lang w:val="ro-RO"/>
        </w:rPr>
        <w:t>â</w:t>
      </w:r>
      <w:r w:rsidR="000C15A9" w:rsidRPr="00F068D9">
        <w:rPr>
          <w:rFonts w:ascii="OpenSans-Regular" w:hAnsi="OpenSans-Regular" w:cs="OpenSans-Regular"/>
          <w:lang w:val="ro-RO"/>
        </w:rPr>
        <w:t>nzare teren arabil extravilan Legea 17/2014</w:t>
      </w:r>
      <w:r w:rsidR="00720783">
        <w:rPr>
          <w:rFonts w:ascii="OpenSans-Regular" w:hAnsi="OpenSans-Regular" w:cs="OpenSans-Regular"/>
          <w:lang w:val="ro-RO"/>
        </w:rPr>
        <w:t>,</w:t>
      </w:r>
      <w:r w:rsidRPr="00F068D9">
        <w:rPr>
          <w:rFonts w:ascii="OpenSans-Regular" w:hAnsi="OpenSans-Regular" w:cs="OpenSans-Regular"/>
          <w:lang w:val="ro-RO"/>
        </w:rPr>
        <w:t xml:space="preserve"> din care 5 în trimestrul III </w:t>
      </w:r>
      <w:r w:rsidR="000C15A9" w:rsidRPr="00F068D9">
        <w:rPr>
          <w:rFonts w:ascii="OpenSans-Regular" w:hAnsi="OpenSans-Regular" w:cs="OpenSans-Regular"/>
          <w:lang w:val="ro-RO"/>
        </w:rPr>
        <w:t>;</w:t>
      </w:r>
    </w:p>
    <w:p w14:paraId="54ABC043" w14:textId="72D0043C" w:rsidR="000C15A9" w:rsidRPr="00F068D9" w:rsidRDefault="006553BA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98</w:t>
      </w:r>
      <w:r w:rsidR="000C15A9" w:rsidRPr="00F068D9">
        <w:rPr>
          <w:rFonts w:ascii="OpenSans-Regular" w:hAnsi="OpenSans-Regular" w:cs="OpenSans-Regular"/>
          <w:lang w:val="ro-RO"/>
        </w:rPr>
        <w:t xml:space="preserve"> contracte de arendare </w:t>
      </w:r>
      <w:r w:rsidR="00B242CD"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>nregistrate</w:t>
      </w:r>
      <w:r w:rsidR="00720783">
        <w:rPr>
          <w:rFonts w:ascii="OpenSans-Regular" w:hAnsi="OpenSans-Regular" w:cs="OpenSans-Regular"/>
          <w:lang w:val="ro-RO"/>
        </w:rPr>
        <w:t>,</w:t>
      </w:r>
      <w:r w:rsidRPr="00F068D9">
        <w:rPr>
          <w:rFonts w:ascii="OpenSans-Regular" w:hAnsi="OpenSans-Regular" w:cs="OpenSans-Regular"/>
          <w:lang w:val="ro-RO"/>
        </w:rPr>
        <w:t xml:space="preserve"> din care 10 în trimestrul III</w:t>
      </w:r>
      <w:r w:rsidR="000C15A9" w:rsidRPr="00F068D9">
        <w:rPr>
          <w:rFonts w:ascii="OpenSans-Regular" w:hAnsi="OpenSans-Regular" w:cs="OpenSans-Regular"/>
          <w:lang w:val="ro-RO"/>
        </w:rPr>
        <w:t>;</w:t>
      </w:r>
    </w:p>
    <w:p w14:paraId="5BFBBE67" w14:textId="313F7021" w:rsidR="000C15A9" w:rsidRPr="00F068D9" w:rsidRDefault="00C960B3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50</w:t>
      </w:r>
      <w:r w:rsidR="000C15A9" w:rsidRPr="00F068D9">
        <w:rPr>
          <w:rFonts w:ascii="OpenSans-Regular" w:hAnsi="OpenSans-Regular" w:cs="OpenSans-Regular"/>
          <w:lang w:val="ro-RO"/>
        </w:rPr>
        <w:t xml:space="preserve"> declara</w:t>
      </w:r>
      <w:r w:rsidR="00B242CD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 xml:space="preserve">ii de luare </w:t>
      </w:r>
      <w:r w:rsidR="00B242CD"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>n spa</w:t>
      </w:r>
      <w:r w:rsidR="00B242CD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iu persoane</w:t>
      </w:r>
      <w:r w:rsidR="00720783">
        <w:rPr>
          <w:rFonts w:ascii="OpenSans-Regular" w:hAnsi="OpenSans-Regular" w:cs="OpenSans-Regular"/>
          <w:lang w:val="ro-RO"/>
        </w:rPr>
        <w:t>,</w:t>
      </w:r>
      <w:r w:rsidR="00B460F8" w:rsidRPr="00F068D9">
        <w:rPr>
          <w:rFonts w:ascii="OpenSans-Regular" w:hAnsi="OpenSans-Regular" w:cs="OpenSans-Regular"/>
          <w:lang w:val="ro-RO"/>
        </w:rPr>
        <w:t xml:space="preserve"> din care 15 în trimestrul III</w:t>
      </w:r>
      <w:r w:rsidR="000C15A9" w:rsidRPr="00F068D9">
        <w:rPr>
          <w:rFonts w:ascii="OpenSans-Regular" w:hAnsi="OpenSans-Regular" w:cs="OpenSans-Regular"/>
          <w:lang w:val="ro-RO"/>
        </w:rPr>
        <w:t>;</w:t>
      </w:r>
    </w:p>
    <w:p w14:paraId="63C45D1E" w14:textId="4D6AEC45" w:rsidR="000C15A9" w:rsidRPr="00F068D9" w:rsidRDefault="00B460F8" w:rsidP="00520E08">
      <w:pPr>
        <w:numPr>
          <w:ilvl w:val="0"/>
          <w:numId w:val="14"/>
        </w:numPr>
        <w:spacing w:before="60" w:afterLines="60" w:after="144" w:line="240" w:lineRule="auto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18</w:t>
      </w:r>
      <w:r w:rsidR="000C15A9" w:rsidRPr="00F068D9">
        <w:rPr>
          <w:rFonts w:ascii="OpenSans-Regular" w:hAnsi="OpenSans-Regular" w:cs="OpenSans-Regular"/>
          <w:lang w:val="ro-RO"/>
        </w:rPr>
        <w:t xml:space="preserve"> declara</w:t>
      </w:r>
      <w:r w:rsidR="00B242CD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 xml:space="preserve">ii date </w:t>
      </w:r>
      <w:r w:rsidR="00B242CD" w:rsidRPr="00F068D9">
        <w:rPr>
          <w:rFonts w:ascii="OpenSans-Regular" w:hAnsi="OpenSans-Regular" w:cs="OpenSans-Regular"/>
          <w:lang w:val="ro-RO"/>
        </w:rPr>
        <w:t>î</w:t>
      </w:r>
      <w:r w:rsidR="000C15A9" w:rsidRPr="00F068D9">
        <w:rPr>
          <w:rFonts w:ascii="OpenSans-Regular" w:hAnsi="OpenSans-Regular" w:cs="OpenSans-Regular"/>
          <w:lang w:val="ro-RO"/>
        </w:rPr>
        <w:t>n fa</w:t>
      </w:r>
      <w:r w:rsidR="00B242CD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 xml:space="preserve">a </w:t>
      </w:r>
      <w:r w:rsidR="00B242CD" w:rsidRPr="00F068D9">
        <w:rPr>
          <w:rFonts w:ascii="OpenSans-Regular" w:hAnsi="OpenSans-Regular" w:cs="OpenSans-Regular"/>
          <w:lang w:val="ro-RO"/>
        </w:rPr>
        <w:t>s</w:t>
      </w:r>
      <w:r w:rsidR="000C15A9" w:rsidRPr="00F068D9">
        <w:rPr>
          <w:rFonts w:ascii="OpenSans-Regular" w:hAnsi="OpenSans-Regular" w:cs="OpenSans-Regular"/>
          <w:lang w:val="ro-RO"/>
        </w:rPr>
        <w:t>ecretarului</w:t>
      </w:r>
      <w:r w:rsidR="00B242CD" w:rsidRPr="00F068D9">
        <w:rPr>
          <w:rFonts w:ascii="OpenSans-Regular" w:hAnsi="OpenSans-Regular" w:cs="OpenSans-Regular"/>
          <w:lang w:val="ro-RO"/>
        </w:rPr>
        <w:t xml:space="preserve"> general</w:t>
      </w:r>
      <w:r w:rsidR="000C15A9" w:rsidRPr="00F068D9">
        <w:rPr>
          <w:rFonts w:ascii="OpenSans-Regular" w:hAnsi="OpenSans-Regular" w:cs="OpenSans-Regular"/>
          <w:lang w:val="ro-RO"/>
        </w:rPr>
        <w:t xml:space="preserve"> privind cl</w:t>
      </w:r>
      <w:r w:rsidR="00B242CD" w:rsidRPr="00F068D9">
        <w:rPr>
          <w:rFonts w:ascii="OpenSans-Regular" w:hAnsi="OpenSans-Regular" w:cs="OpenSans-Regular"/>
          <w:lang w:val="ro-RO"/>
        </w:rPr>
        <w:t>ă</w:t>
      </w:r>
      <w:r w:rsidR="000C15A9" w:rsidRPr="00F068D9">
        <w:rPr>
          <w:rFonts w:ascii="OpenSans-Regular" w:hAnsi="OpenSans-Regular" w:cs="OpenSans-Regular"/>
          <w:lang w:val="ro-RO"/>
        </w:rPr>
        <w:t xml:space="preserve">dirile </w:t>
      </w:r>
      <w:r w:rsidR="00B242CD" w:rsidRPr="00F068D9">
        <w:rPr>
          <w:rFonts w:ascii="OpenSans-Regular" w:hAnsi="OpenSans-Regular" w:cs="OpenSans-Regular"/>
          <w:lang w:val="ro-RO"/>
        </w:rPr>
        <w:t>ș</w:t>
      </w:r>
      <w:r w:rsidR="000C15A9" w:rsidRPr="00F068D9">
        <w:rPr>
          <w:rFonts w:ascii="OpenSans-Regular" w:hAnsi="OpenSans-Regular" w:cs="OpenSans-Regular"/>
          <w:lang w:val="ro-RO"/>
        </w:rPr>
        <w:t>i terenurile de</w:t>
      </w:r>
      <w:r w:rsidR="00B242CD" w:rsidRPr="00F068D9">
        <w:rPr>
          <w:rFonts w:ascii="OpenSans-Regular" w:hAnsi="OpenSans-Regular" w:cs="OpenSans-Regular"/>
          <w:lang w:val="ro-RO"/>
        </w:rPr>
        <w:t>ț</w:t>
      </w:r>
      <w:r w:rsidR="000C15A9" w:rsidRPr="00F068D9">
        <w:rPr>
          <w:rFonts w:ascii="OpenSans-Regular" w:hAnsi="OpenSans-Regular" w:cs="OpenSans-Regular"/>
          <w:lang w:val="ro-RO"/>
        </w:rPr>
        <w:t>inute de cet</w:t>
      </w:r>
      <w:r w:rsidR="00B242CD" w:rsidRPr="00F068D9">
        <w:rPr>
          <w:rFonts w:ascii="OpenSans-Regular" w:hAnsi="OpenSans-Regular" w:cs="OpenSans-Regular"/>
          <w:lang w:val="ro-RO"/>
        </w:rPr>
        <w:t>ăț</w:t>
      </w:r>
      <w:r w:rsidR="000C15A9" w:rsidRPr="00F068D9">
        <w:rPr>
          <w:rFonts w:ascii="OpenSans-Regular" w:hAnsi="OpenSans-Regular" w:cs="OpenSans-Regular"/>
          <w:lang w:val="ro-RO"/>
        </w:rPr>
        <w:t>eni pe raza localit</w:t>
      </w:r>
      <w:r w:rsidR="00B242CD" w:rsidRPr="00F068D9">
        <w:rPr>
          <w:rFonts w:ascii="OpenSans-Regular" w:hAnsi="OpenSans-Regular" w:cs="OpenSans-Regular"/>
          <w:lang w:val="ro-RO"/>
        </w:rPr>
        <w:t>ăț</w:t>
      </w:r>
      <w:r w:rsidR="000C15A9" w:rsidRPr="00F068D9">
        <w:rPr>
          <w:rFonts w:ascii="OpenSans-Regular" w:hAnsi="OpenSans-Regular" w:cs="OpenSans-Regular"/>
          <w:lang w:val="ro-RO"/>
        </w:rPr>
        <w:t>ii</w:t>
      </w:r>
      <w:r w:rsidR="00E00415">
        <w:rPr>
          <w:rFonts w:ascii="OpenSans-Regular" w:hAnsi="OpenSans-Regular" w:cs="OpenSans-Regular"/>
          <w:lang w:val="ro-RO"/>
        </w:rPr>
        <w:t>,</w:t>
      </w:r>
      <w:r w:rsidRPr="00F068D9">
        <w:rPr>
          <w:rFonts w:ascii="OpenSans-Regular" w:hAnsi="OpenSans-Regular" w:cs="OpenSans-Regular"/>
          <w:lang w:val="ro-RO"/>
        </w:rPr>
        <w:t xml:space="preserve"> din care 5 în trimestrul III</w:t>
      </w:r>
      <w:r w:rsidR="000C15A9" w:rsidRPr="00F068D9">
        <w:rPr>
          <w:rFonts w:ascii="OpenSans-Regular" w:hAnsi="OpenSans-Regular" w:cs="OpenSans-Regular"/>
          <w:lang w:val="ro-RO"/>
        </w:rPr>
        <w:t>.</w:t>
      </w:r>
    </w:p>
    <w:p w14:paraId="06EE6144" w14:textId="4CE8D2BA" w:rsidR="00104148" w:rsidRPr="00F068D9" w:rsidRDefault="00F765D1" w:rsidP="0010414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C</w:t>
      </w:r>
      <w:r w:rsidR="00104148" w:rsidRPr="00F068D9">
        <w:rPr>
          <w:rFonts w:ascii="OpenSans-Regular" w:hAnsi="OpenSans-Regular" w:cs="OpenSans-Regular"/>
          <w:lang w:val="ro-RO"/>
        </w:rPr>
        <w:t>olabor</w:t>
      </w:r>
      <w:r w:rsidR="00D358BA" w:rsidRPr="00F068D9">
        <w:rPr>
          <w:rFonts w:ascii="OpenSans-Regular" w:hAnsi="OpenSans-Regular" w:cs="OpenSans-Regular"/>
          <w:lang w:val="ro-RO"/>
        </w:rPr>
        <w:t>ă</w:t>
      </w:r>
      <w:r w:rsidR="00104148" w:rsidRPr="00F068D9">
        <w:rPr>
          <w:rFonts w:ascii="OpenSans-Regular" w:hAnsi="OpenSans-Regular" w:cs="OpenSans-Regular"/>
          <w:lang w:val="ro-RO"/>
        </w:rPr>
        <w:t>m cu serviciul de Stare Civil</w:t>
      </w:r>
      <w:r w:rsidR="00D358BA" w:rsidRPr="00F068D9">
        <w:rPr>
          <w:rFonts w:ascii="OpenSans-Regular" w:hAnsi="OpenSans-Regular" w:cs="OpenSans-Regular"/>
          <w:lang w:val="ro-RO"/>
        </w:rPr>
        <w:t>ă</w:t>
      </w:r>
      <w:r w:rsidR="00104148" w:rsidRPr="00F068D9">
        <w:rPr>
          <w:rFonts w:ascii="OpenSans-Regular" w:hAnsi="OpenSans-Regular" w:cs="OpenSans-Regular"/>
          <w:lang w:val="ro-RO"/>
        </w:rPr>
        <w:t xml:space="preserve"> la verificarea </w:t>
      </w:r>
      <w:r w:rsidR="00D358BA" w:rsidRPr="00F068D9">
        <w:rPr>
          <w:rFonts w:ascii="OpenSans-Regular" w:hAnsi="OpenSans-Regular" w:cs="OpenSans-Regular"/>
          <w:lang w:val="ro-RO"/>
        </w:rPr>
        <w:t>ș</w:t>
      </w:r>
      <w:r w:rsidR="00104148" w:rsidRPr="00F068D9">
        <w:rPr>
          <w:rFonts w:ascii="OpenSans-Regular" w:hAnsi="OpenSans-Regular" w:cs="OpenSans-Regular"/>
          <w:lang w:val="ro-RO"/>
        </w:rPr>
        <w:t>i completarea documenta</w:t>
      </w:r>
      <w:r w:rsidR="00D358BA" w:rsidRPr="00F068D9">
        <w:rPr>
          <w:rFonts w:ascii="OpenSans-Regular" w:hAnsi="OpenSans-Regular" w:cs="OpenSans-Regular"/>
          <w:lang w:val="ro-RO"/>
        </w:rPr>
        <w:t>ț</w:t>
      </w:r>
      <w:r w:rsidR="00104148" w:rsidRPr="00F068D9">
        <w:rPr>
          <w:rFonts w:ascii="OpenSans-Regular" w:hAnsi="OpenSans-Regular" w:cs="OpenSans-Regular"/>
          <w:lang w:val="ro-RO"/>
        </w:rPr>
        <w:t xml:space="preserve">iei necesare </w:t>
      </w:r>
      <w:r w:rsidR="00D358BA" w:rsidRPr="00F068D9">
        <w:rPr>
          <w:rFonts w:ascii="OpenSans-Regular" w:hAnsi="OpenSans-Regular" w:cs="OpenSans-Regular"/>
          <w:lang w:val="ro-RO"/>
        </w:rPr>
        <w:t>î</w:t>
      </w:r>
      <w:r w:rsidR="00104148" w:rsidRPr="00F068D9">
        <w:rPr>
          <w:rFonts w:ascii="OpenSans-Regular" w:hAnsi="OpenSans-Regular" w:cs="OpenSans-Regular"/>
          <w:lang w:val="ro-RO"/>
        </w:rPr>
        <w:t>ntocmirii Anexei 24.</w:t>
      </w:r>
    </w:p>
    <w:p w14:paraId="02161AD0" w14:textId="1FA8EE88" w:rsidR="00104148" w:rsidRPr="00F068D9" w:rsidRDefault="00D358BA" w:rsidP="0010414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Î</w:t>
      </w:r>
      <w:r w:rsidR="00104148" w:rsidRPr="00F068D9">
        <w:rPr>
          <w:rFonts w:ascii="OpenSans-Regular" w:hAnsi="OpenSans-Regular" w:cs="OpenSans-Regular"/>
          <w:lang w:val="ro-RO"/>
        </w:rPr>
        <w:t xml:space="preserve">n trimestrul </w:t>
      </w:r>
      <w:r w:rsidR="00F765D1" w:rsidRPr="00F068D9">
        <w:rPr>
          <w:rFonts w:ascii="OpenSans-Regular" w:hAnsi="OpenSans-Regular" w:cs="OpenSans-Regular"/>
          <w:lang w:val="ro-RO"/>
        </w:rPr>
        <w:t>I</w:t>
      </w:r>
      <w:r w:rsidR="00104148" w:rsidRPr="00F068D9">
        <w:rPr>
          <w:rFonts w:ascii="OpenSans-Regular" w:hAnsi="OpenSans-Regular" w:cs="OpenSans-Regular"/>
          <w:lang w:val="ro-RO"/>
        </w:rPr>
        <w:t xml:space="preserve">II s-au </w:t>
      </w:r>
      <w:r w:rsidRPr="00F068D9">
        <w:rPr>
          <w:rFonts w:ascii="OpenSans-Regular" w:hAnsi="OpenSans-Regular" w:cs="OpenSans-Regular"/>
          <w:lang w:val="ro-RO"/>
        </w:rPr>
        <w:t>î</w:t>
      </w:r>
      <w:r w:rsidR="00104148" w:rsidRPr="00F068D9">
        <w:rPr>
          <w:rFonts w:ascii="OpenSans-Regular" w:hAnsi="OpenSans-Regular" w:cs="OpenSans-Regular"/>
          <w:lang w:val="ro-RO"/>
        </w:rPr>
        <w:t>nregistrat cereri,</w:t>
      </w:r>
      <w:r w:rsidRPr="00F068D9">
        <w:rPr>
          <w:rFonts w:ascii="OpenSans-Regular" w:hAnsi="OpenSans-Regular" w:cs="OpenSans-Regular"/>
          <w:lang w:val="ro-RO"/>
        </w:rPr>
        <w:t xml:space="preserve"> </w:t>
      </w:r>
      <w:r w:rsidR="00104148" w:rsidRPr="00F068D9">
        <w:rPr>
          <w:rFonts w:ascii="OpenSans-Regular" w:hAnsi="OpenSans-Regular" w:cs="OpenSans-Regular"/>
          <w:lang w:val="ro-RO"/>
        </w:rPr>
        <w:t>peti</w:t>
      </w:r>
      <w:r w:rsidRPr="00F068D9">
        <w:rPr>
          <w:rFonts w:ascii="OpenSans-Regular" w:hAnsi="OpenSans-Regular" w:cs="OpenSans-Regular"/>
          <w:lang w:val="ro-RO"/>
        </w:rPr>
        <w:t>ț</w:t>
      </w:r>
      <w:r w:rsidR="00104148" w:rsidRPr="00F068D9">
        <w:rPr>
          <w:rFonts w:ascii="OpenSans-Regular" w:hAnsi="OpenSans-Regular" w:cs="OpenSans-Regular"/>
          <w:lang w:val="ro-RO"/>
        </w:rPr>
        <w:t>ii care cuprind diverse solicit</w:t>
      </w:r>
      <w:r w:rsidR="00014976" w:rsidRPr="00F068D9">
        <w:rPr>
          <w:rFonts w:ascii="OpenSans-Regular" w:hAnsi="OpenSans-Regular" w:cs="OpenSans-Regular"/>
          <w:lang w:val="ro-RO"/>
        </w:rPr>
        <w:t>ă</w:t>
      </w:r>
      <w:r w:rsidR="00104148" w:rsidRPr="00F068D9">
        <w:rPr>
          <w:rFonts w:ascii="OpenSans-Regular" w:hAnsi="OpenSans-Regular" w:cs="OpenSans-Regular"/>
          <w:lang w:val="ro-RO"/>
        </w:rPr>
        <w:t xml:space="preserve">ri, </w:t>
      </w:r>
      <w:r w:rsidR="00014976" w:rsidRPr="00F068D9">
        <w:rPr>
          <w:rFonts w:ascii="OpenSans-Regular" w:hAnsi="OpenSans-Regular" w:cs="OpenSans-Regular"/>
          <w:lang w:val="ro-RO"/>
        </w:rPr>
        <w:t>ș</w:t>
      </w:r>
      <w:r w:rsidR="00104148" w:rsidRPr="00F068D9">
        <w:rPr>
          <w:rFonts w:ascii="OpenSans-Regular" w:hAnsi="OpenSans-Regular" w:cs="OpenSans-Regular"/>
          <w:lang w:val="ro-RO"/>
        </w:rPr>
        <w:t xml:space="preserve">i anume </w:t>
      </w:r>
      <w:r w:rsidR="00014976" w:rsidRPr="00F068D9">
        <w:rPr>
          <w:rFonts w:ascii="OpenSans-Regular" w:hAnsi="OpenSans-Regular" w:cs="OpenSans-Regular"/>
          <w:lang w:val="ro-RO"/>
        </w:rPr>
        <w:t>î</w:t>
      </w:r>
      <w:r w:rsidR="00104148" w:rsidRPr="00F068D9">
        <w:rPr>
          <w:rFonts w:ascii="OpenSans-Regular" w:hAnsi="OpenSans-Regular" w:cs="OpenSans-Regular"/>
          <w:lang w:val="ro-RO"/>
        </w:rPr>
        <w:t xml:space="preserve">nscrierea </w:t>
      </w:r>
      <w:r w:rsidR="00014976" w:rsidRPr="00F068D9">
        <w:rPr>
          <w:rFonts w:ascii="OpenSans-Regular" w:hAnsi="OpenSans-Regular" w:cs="OpenSans-Regular"/>
          <w:lang w:val="ro-RO"/>
        </w:rPr>
        <w:t>î</w:t>
      </w:r>
      <w:r w:rsidR="00104148" w:rsidRPr="00F068D9">
        <w:rPr>
          <w:rFonts w:ascii="OpenSans-Regular" w:hAnsi="OpenSans-Regular" w:cs="OpenSans-Regular"/>
          <w:lang w:val="ro-RO"/>
        </w:rPr>
        <w:t>n registrul agricol,</w:t>
      </w:r>
      <w:r w:rsidR="00014976" w:rsidRPr="00F068D9">
        <w:rPr>
          <w:rFonts w:ascii="OpenSans-Regular" w:hAnsi="OpenSans-Regular" w:cs="OpenSans-Regular"/>
          <w:lang w:val="ro-RO"/>
        </w:rPr>
        <w:t xml:space="preserve"> </w:t>
      </w:r>
      <w:r w:rsidR="00104148" w:rsidRPr="00F068D9">
        <w:rPr>
          <w:rFonts w:ascii="OpenSans-Regular" w:hAnsi="OpenSans-Regular" w:cs="OpenSans-Regular"/>
          <w:lang w:val="ro-RO"/>
        </w:rPr>
        <w:t xml:space="preserve">modificarea datelor </w:t>
      </w:r>
      <w:r w:rsidR="00014976" w:rsidRPr="00F068D9">
        <w:rPr>
          <w:rFonts w:ascii="OpenSans-Regular" w:hAnsi="OpenSans-Regular" w:cs="OpenSans-Regular"/>
          <w:lang w:val="ro-RO"/>
        </w:rPr>
        <w:t>î</w:t>
      </w:r>
      <w:r w:rsidR="00104148" w:rsidRPr="00F068D9">
        <w:rPr>
          <w:rFonts w:ascii="OpenSans-Regular" w:hAnsi="OpenSans-Regular" w:cs="OpenSans-Regular"/>
          <w:lang w:val="ro-RO"/>
        </w:rPr>
        <w:t>n urma mo</w:t>
      </w:r>
      <w:r w:rsidR="00014976" w:rsidRPr="00F068D9">
        <w:rPr>
          <w:rFonts w:ascii="OpenSans-Regular" w:hAnsi="OpenSans-Regular" w:cs="OpenSans-Regular"/>
          <w:lang w:val="ro-RO"/>
        </w:rPr>
        <w:t>ș</w:t>
      </w:r>
      <w:r w:rsidR="00104148" w:rsidRPr="00F068D9">
        <w:rPr>
          <w:rFonts w:ascii="OpenSans-Regular" w:hAnsi="OpenSans-Regular" w:cs="OpenSans-Regular"/>
          <w:lang w:val="ro-RO"/>
        </w:rPr>
        <w:t>tenirii, cump</w:t>
      </w:r>
      <w:r w:rsidR="00014976" w:rsidRPr="00F068D9">
        <w:rPr>
          <w:rFonts w:ascii="OpenSans-Regular" w:hAnsi="OpenSans-Regular" w:cs="OpenSans-Regular"/>
          <w:lang w:val="ro-RO"/>
        </w:rPr>
        <w:t>ă</w:t>
      </w:r>
      <w:r w:rsidR="00104148" w:rsidRPr="00F068D9">
        <w:rPr>
          <w:rFonts w:ascii="OpenSans-Regular" w:hAnsi="OpenSans-Regular" w:cs="OpenSans-Regular"/>
          <w:lang w:val="ro-RO"/>
        </w:rPr>
        <w:t>r</w:t>
      </w:r>
      <w:r w:rsidR="00014976" w:rsidRPr="00F068D9">
        <w:rPr>
          <w:rFonts w:ascii="OpenSans-Regular" w:hAnsi="OpenSans-Regular" w:cs="OpenSans-Regular"/>
          <w:lang w:val="ro-RO"/>
        </w:rPr>
        <w:t>ă</w:t>
      </w:r>
      <w:r w:rsidR="00104148" w:rsidRPr="00F068D9">
        <w:rPr>
          <w:rFonts w:ascii="OpenSans-Regular" w:hAnsi="OpenSans-Regular" w:cs="OpenSans-Regular"/>
          <w:lang w:val="ro-RO"/>
        </w:rPr>
        <w:t>rii sau v</w:t>
      </w:r>
      <w:r w:rsidR="00014976" w:rsidRPr="00F068D9">
        <w:rPr>
          <w:rFonts w:ascii="OpenSans-Regular" w:hAnsi="OpenSans-Regular" w:cs="OpenSans-Regular"/>
          <w:lang w:val="ro-RO"/>
        </w:rPr>
        <w:t>â</w:t>
      </w:r>
      <w:r w:rsidR="00104148" w:rsidRPr="00F068D9">
        <w:rPr>
          <w:rFonts w:ascii="OpenSans-Regular" w:hAnsi="OpenSans-Regular" w:cs="OpenSans-Regular"/>
          <w:lang w:val="ro-RO"/>
        </w:rPr>
        <w:t>nz</w:t>
      </w:r>
      <w:r w:rsidR="00014976" w:rsidRPr="00F068D9">
        <w:rPr>
          <w:rFonts w:ascii="OpenSans-Regular" w:hAnsi="OpenSans-Regular" w:cs="OpenSans-Regular"/>
          <w:lang w:val="ro-RO"/>
        </w:rPr>
        <w:t>ă</w:t>
      </w:r>
      <w:r w:rsidR="00104148" w:rsidRPr="00F068D9">
        <w:rPr>
          <w:rFonts w:ascii="OpenSans-Regular" w:hAnsi="OpenSans-Regular" w:cs="OpenSans-Regular"/>
          <w:lang w:val="ro-RO"/>
        </w:rPr>
        <w:t>rii unor imobile</w:t>
      </w:r>
      <w:r w:rsidR="00014976" w:rsidRPr="00F068D9">
        <w:rPr>
          <w:rFonts w:ascii="OpenSans-Regular" w:hAnsi="OpenSans-Regular" w:cs="OpenSans-Regular"/>
          <w:lang w:val="ro-RO"/>
        </w:rPr>
        <w:t xml:space="preserve"> </w:t>
      </w:r>
      <w:r w:rsidR="00104148" w:rsidRPr="00F068D9">
        <w:rPr>
          <w:rFonts w:ascii="OpenSans-Regular" w:hAnsi="OpenSans-Regular" w:cs="OpenSans-Regular"/>
          <w:lang w:val="ro-RO"/>
        </w:rPr>
        <w:t>(locuin</w:t>
      </w:r>
      <w:r w:rsidR="00014976" w:rsidRPr="00F068D9">
        <w:rPr>
          <w:rFonts w:ascii="OpenSans-Regular" w:hAnsi="OpenSans-Regular" w:cs="OpenSans-Regular"/>
          <w:lang w:val="ro-RO"/>
        </w:rPr>
        <w:t>ț</w:t>
      </w:r>
      <w:r w:rsidR="00104148" w:rsidRPr="00F068D9">
        <w:rPr>
          <w:rFonts w:ascii="OpenSans-Regular" w:hAnsi="OpenSans-Regular" w:cs="OpenSans-Regular"/>
          <w:lang w:val="ro-RO"/>
        </w:rPr>
        <w:t>e</w:t>
      </w:r>
      <w:r w:rsidR="00014976" w:rsidRPr="00F068D9">
        <w:rPr>
          <w:rFonts w:ascii="OpenSans-Regular" w:hAnsi="OpenSans-Regular" w:cs="OpenSans-Regular"/>
          <w:lang w:val="ro-RO"/>
        </w:rPr>
        <w:t xml:space="preserve">, </w:t>
      </w:r>
      <w:r w:rsidR="00104148" w:rsidRPr="00F068D9">
        <w:rPr>
          <w:rFonts w:ascii="OpenSans-Regular" w:hAnsi="OpenSans-Regular" w:cs="OpenSans-Regular"/>
          <w:lang w:val="ro-RO"/>
        </w:rPr>
        <w:t xml:space="preserve">anexe, terenuri intravilane </w:t>
      </w:r>
      <w:r w:rsidR="00014976" w:rsidRPr="00F068D9">
        <w:rPr>
          <w:rFonts w:ascii="OpenSans-Regular" w:hAnsi="OpenSans-Regular" w:cs="OpenSans-Regular"/>
          <w:lang w:val="ro-RO"/>
        </w:rPr>
        <w:t>ș</w:t>
      </w:r>
      <w:r w:rsidR="00104148" w:rsidRPr="00F068D9">
        <w:rPr>
          <w:rFonts w:ascii="OpenSans-Regular" w:hAnsi="OpenSans-Regular" w:cs="OpenSans-Regular"/>
          <w:lang w:val="ro-RO"/>
        </w:rPr>
        <w:t>i extravilane), eliberarea de adeverin</w:t>
      </w:r>
      <w:r w:rsidR="00014976" w:rsidRPr="00F068D9">
        <w:rPr>
          <w:rFonts w:ascii="OpenSans-Regular" w:hAnsi="OpenSans-Regular" w:cs="OpenSans-Regular"/>
          <w:lang w:val="ro-RO"/>
        </w:rPr>
        <w:t>ț</w:t>
      </w:r>
      <w:r w:rsidR="00104148" w:rsidRPr="00F068D9">
        <w:rPr>
          <w:rFonts w:ascii="OpenSans-Regular" w:hAnsi="OpenSans-Regular" w:cs="OpenSans-Regular"/>
          <w:lang w:val="ro-RO"/>
        </w:rPr>
        <w:t>e cu informa</w:t>
      </w:r>
      <w:r w:rsidR="00014976" w:rsidRPr="00F068D9">
        <w:rPr>
          <w:rFonts w:ascii="OpenSans-Regular" w:hAnsi="OpenSans-Regular" w:cs="OpenSans-Regular"/>
          <w:lang w:val="ro-RO"/>
        </w:rPr>
        <w:t>ț</w:t>
      </w:r>
      <w:r w:rsidR="00104148" w:rsidRPr="00F068D9">
        <w:rPr>
          <w:rFonts w:ascii="OpenSans-Regular" w:hAnsi="OpenSans-Regular" w:cs="OpenSans-Regular"/>
          <w:lang w:val="ro-RO"/>
        </w:rPr>
        <w:t xml:space="preserve">iile </w:t>
      </w:r>
      <w:r w:rsidR="00014976" w:rsidRPr="00F068D9">
        <w:rPr>
          <w:rFonts w:ascii="OpenSans-Regular" w:hAnsi="OpenSans-Regular" w:cs="OpenSans-Regular"/>
          <w:lang w:val="ro-RO"/>
        </w:rPr>
        <w:t>î</w:t>
      </w:r>
      <w:r w:rsidR="00104148" w:rsidRPr="00F068D9">
        <w:rPr>
          <w:rFonts w:ascii="OpenSans-Regular" w:hAnsi="OpenSans-Regular" w:cs="OpenSans-Regular"/>
          <w:lang w:val="ro-RO"/>
        </w:rPr>
        <w:t xml:space="preserve">nscrise </w:t>
      </w:r>
      <w:r w:rsidR="00014976" w:rsidRPr="00F068D9">
        <w:rPr>
          <w:rFonts w:ascii="OpenSans-Regular" w:hAnsi="OpenSans-Regular" w:cs="OpenSans-Regular"/>
          <w:lang w:val="ro-RO"/>
        </w:rPr>
        <w:t>î</w:t>
      </w:r>
      <w:r w:rsidR="00104148" w:rsidRPr="00F068D9">
        <w:rPr>
          <w:rFonts w:ascii="OpenSans-Regular" w:hAnsi="OpenSans-Regular" w:cs="OpenSans-Regular"/>
          <w:lang w:val="ro-RO"/>
        </w:rPr>
        <w:t>n registrul agricol pentru notariat, carte funciar</w:t>
      </w:r>
      <w:r w:rsidR="00014976" w:rsidRPr="00F068D9">
        <w:rPr>
          <w:rFonts w:ascii="OpenSans-Regular" w:hAnsi="OpenSans-Regular" w:cs="OpenSans-Regular"/>
          <w:lang w:val="ro-RO"/>
        </w:rPr>
        <w:t>ă</w:t>
      </w:r>
      <w:r w:rsidR="00104148" w:rsidRPr="00F068D9">
        <w:rPr>
          <w:rFonts w:ascii="OpenSans-Regular" w:hAnsi="OpenSans-Regular" w:cs="OpenSans-Regular"/>
          <w:lang w:val="ro-RO"/>
        </w:rPr>
        <w:t>,</w:t>
      </w:r>
      <w:r w:rsidR="00014976" w:rsidRPr="00F068D9">
        <w:rPr>
          <w:rFonts w:ascii="OpenSans-Regular" w:hAnsi="OpenSans-Regular" w:cs="OpenSans-Regular"/>
          <w:lang w:val="ro-RO"/>
        </w:rPr>
        <w:t xml:space="preserve"> </w:t>
      </w:r>
      <w:r w:rsidR="00FB0BA0" w:rsidRPr="00F068D9">
        <w:rPr>
          <w:rFonts w:ascii="OpenSans-Regular" w:hAnsi="OpenSans-Regular" w:cs="OpenSans-Regular"/>
          <w:lang w:val="ro-RO"/>
        </w:rPr>
        <w:t>ș</w:t>
      </w:r>
      <w:r w:rsidR="00104148" w:rsidRPr="00F068D9">
        <w:rPr>
          <w:rFonts w:ascii="OpenSans-Regular" w:hAnsi="OpenSans-Regular" w:cs="OpenSans-Regular"/>
          <w:lang w:val="ro-RO"/>
        </w:rPr>
        <w:t>coli,</w:t>
      </w:r>
      <w:r w:rsidR="00FB0BA0" w:rsidRPr="00F068D9">
        <w:rPr>
          <w:rFonts w:ascii="OpenSans-Regular" w:hAnsi="OpenSans-Regular" w:cs="OpenSans-Regular"/>
          <w:lang w:val="ro-RO"/>
        </w:rPr>
        <w:t xml:space="preserve"> </w:t>
      </w:r>
      <w:r w:rsidR="00104148" w:rsidRPr="00F068D9">
        <w:rPr>
          <w:rFonts w:ascii="OpenSans-Regular" w:hAnsi="OpenSans-Regular" w:cs="OpenSans-Regular"/>
          <w:lang w:val="ro-RO"/>
        </w:rPr>
        <w:t>licee,</w:t>
      </w:r>
      <w:r w:rsidR="00FB0BA0" w:rsidRPr="00F068D9">
        <w:rPr>
          <w:rFonts w:ascii="OpenSans-Regular" w:hAnsi="OpenSans-Regular" w:cs="OpenSans-Regular"/>
          <w:lang w:val="ro-RO"/>
        </w:rPr>
        <w:t xml:space="preserve"> </w:t>
      </w:r>
      <w:r w:rsidR="00104148" w:rsidRPr="00F068D9">
        <w:rPr>
          <w:rFonts w:ascii="OpenSans-Regular" w:hAnsi="OpenSans-Regular" w:cs="OpenSans-Regular"/>
          <w:lang w:val="ro-RO"/>
        </w:rPr>
        <w:t>dosar</w:t>
      </w:r>
      <w:r w:rsidR="00FB0BA0" w:rsidRPr="00F068D9">
        <w:rPr>
          <w:rFonts w:ascii="OpenSans-Regular" w:hAnsi="OpenSans-Regular" w:cs="OpenSans-Regular"/>
          <w:lang w:val="ro-RO"/>
        </w:rPr>
        <w:t xml:space="preserve">e </w:t>
      </w:r>
      <w:r w:rsidR="00104148" w:rsidRPr="00F068D9">
        <w:rPr>
          <w:rFonts w:ascii="OpenSans-Regular" w:hAnsi="OpenSans-Regular" w:cs="OpenSans-Regular"/>
          <w:lang w:val="ro-RO"/>
        </w:rPr>
        <w:t>de ajutor social,</w:t>
      </w:r>
      <w:r w:rsidR="00FB0BA0" w:rsidRPr="00F068D9">
        <w:rPr>
          <w:rFonts w:ascii="OpenSans-Regular" w:hAnsi="OpenSans-Regular" w:cs="OpenSans-Regular"/>
          <w:lang w:val="ro-RO"/>
        </w:rPr>
        <w:t xml:space="preserve"> </w:t>
      </w:r>
      <w:r w:rsidR="00104148" w:rsidRPr="00F068D9">
        <w:rPr>
          <w:rFonts w:ascii="OpenSans-Regular" w:hAnsi="OpenSans-Regular" w:cs="OpenSans-Regular"/>
          <w:lang w:val="ro-RO"/>
        </w:rPr>
        <w:t>supliment</w:t>
      </w:r>
      <w:r w:rsidR="00FB0BA0" w:rsidRPr="00F068D9">
        <w:rPr>
          <w:rFonts w:ascii="OpenSans-Regular" w:hAnsi="OpenSans-Regular" w:cs="OpenSans-Regular"/>
          <w:lang w:val="ro-RO"/>
        </w:rPr>
        <w:t xml:space="preserve">e </w:t>
      </w:r>
      <w:r w:rsidR="00104148" w:rsidRPr="00F068D9">
        <w:rPr>
          <w:rFonts w:ascii="OpenSans-Regular" w:hAnsi="OpenSans-Regular" w:cs="OpenSans-Regular"/>
          <w:lang w:val="ro-RO"/>
        </w:rPr>
        <w:t>c</w:t>
      </w:r>
      <w:r w:rsidR="00FB0BA0" w:rsidRPr="00F068D9">
        <w:rPr>
          <w:rFonts w:ascii="OpenSans-Regular" w:hAnsi="OpenSans-Regular" w:cs="OpenSans-Regular"/>
          <w:lang w:val="ro-RO"/>
        </w:rPr>
        <w:t>ă</w:t>
      </w:r>
      <w:r w:rsidR="00104148" w:rsidRPr="00F068D9">
        <w:rPr>
          <w:rFonts w:ascii="OpenSans-Regular" w:hAnsi="OpenSans-Regular" w:cs="OpenSans-Regular"/>
          <w:lang w:val="ro-RO"/>
        </w:rPr>
        <w:t>r</w:t>
      </w:r>
      <w:r w:rsidR="00FB0BA0" w:rsidRPr="00F068D9">
        <w:rPr>
          <w:rFonts w:ascii="OpenSans-Regular" w:hAnsi="OpenSans-Regular" w:cs="OpenSans-Regular"/>
          <w:lang w:val="ro-RO"/>
        </w:rPr>
        <w:t>ț</w:t>
      </w:r>
      <w:r w:rsidR="00104148" w:rsidRPr="00F068D9">
        <w:rPr>
          <w:rFonts w:ascii="OpenSans-Regular" w:hAnsi="OpenSans-Regular" w:cs="OpenSans-Regular"/>
          <w:lang w:val="ro-RO"/>
        </w:rPr>
        <w:t xml:space="preserve">i de identitate, vize ale carnetelor de comercializare a produselor din sectorul agricol </w:t>
      </w:r>
      <w:r w:rsidR="00FB0BA0" w:rsidRPr="00F068D9">
        <w:rPr>
          <w:rFonts w:ascii="OpenSans-Regular" w:hAnsi="OpenSans-Regular" w:cs="OpenSans-Regular"/>
          <w:lang w:val="ro-RO"/>
        </w:rPr>
        <w:t>ș</w:t>
      </w:r>
      <w:r w:rsidR="00104148" w:rsidRPr="00F068D9">
        <w:rPr>
          <w:rFonts w:ascii="OpenSans-Regular" w:hAnsi="OpenSans-Regular" w:cs="OpenSans-Regular"/>
          <w:lang w:val="ro-RO"/>
        </w:rPr>
        <w:t>i altele.</w:t>
      </w:r>
    </w:p>
    <w:p w14:paraId="65733D6C" w14:textId="01131F62" w:rsidR="00104148" w:rsidRPr="00F068D9" w:rsidRDefault="00104148" w:rsidP="0010414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Toate aceste solicit</w:t>
      </w:r>
      <w:r w:rsidR="00FB0BA0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ri ale cet</w:t>
      </w:r>
      <w:r w:rsidR="00FB0BA0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>enilor au fost solu</w:t>
      </w:r>
      <w:r w:rsidR="00FB0BA0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ionate cu proptitudine </w:t>
      </w:r>
      <w:r w:rsidR="00FB0BA0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 xml:space="preserve">i </w:t>
      </w:r>
      <w:r w:rsidR="00FB0BA0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termenele prev</w:t>
      </w:r>
      <w:r w:rsidR="00FB0BA0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zute de legisla</w:t>
      </w:r>
      <w:r w:rsidR="00FB0BA0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 xml:space="preserve">ia </w:t>
      </w:r>
      <w:r w:rsidR="00FB0BA0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vigoare </w:t>
      </w:r>
      <w:r w:rsidR="00FB0BA0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regulamentul interen.</w:t>
      </w:r>
    </w:p>
    <w:p w14:paraId="369B0778" w14:textId="7086262B" w:rsidR="000C15A9" w:rsidRPr="00F068D9" w:rsidRDefault="000C15A9" w:rsidP="00520E08">
      <w:pPr>
        <w:tabs>
          <w:tab w:val="left" w:pos="540"/>
        </w:tabs>
        <w:spacing w:before="60" w:afterLines="60" w:after="144" w:line="240" w:lineRule="auto"/>
        <w:ind w:firstLine="539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>Alte activit</w:t>
      </w:r>
      <w:r w:rsidR="00964C25" w:rsidRPr="00F068D9">
        <w:rPr>
          <w:rFonts w:ascii="OpenSans-Regular" w:hAnsi="OpenSans-Regular" w:cs="OpenSans-Regular"/>
          <w:lang w:val="ro-RO"/>
        </w:rPr>
        <w:t>ăț</w:t>
      </w:r>
      <w:r w:rsidRPr="00F068D9">
        <w:rPr>
          <w:rFonts w:ascii="OpenSans-Regular" w:hAnsi="OpenSans-Regular" w:cs="OpenSans-Regular"/>
          <w:lang w:val="ro-RO"/>
        </w:rPr>
        <w:t>i conexe prind registrul agricol:</w:t>
      </w:r>
    </w:p>
    <w:p w14:paraId="747A4D8C" w14:textId="0BFBEEEB" w:rsidR="000C15A9" w:rsidRPr="00F068D9" w:rsidRDefault="000C15A9" w:rsidP="00DC1453">
      <w:pPr>
        <w:numPr>
          <w:ilvl w:val="0"/>
          <w:numId w:val="14"/>
        </w:numPr>
        <w:spacing w:before="60" w:afterLines="60" w:after="144" w:line="240" w:lineRule="auto"/>
        <w:ind w:left="357" w:hanging="357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Completarea rubricilor din registrul agricol, prin copierea datelor </w:t>
      </w:r>
      <w:r w:rsidR="00964C25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nregistrate </w:t>
      </w:r>
      <w:r w:rsidR="00964C25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anii anteriori, pentru persoanele fizice </w:t>
      </w:r>
      <w:r w:rsidR="00964C25" w:rsidRPr="00F068D9">
        <w:rPr>
          <w:rFonts w:ascii="OpenSans-Regular" w:hAnsi="OpenSans-Regular" w:cs="OpenSans-Regular"/>
          <w:lang w:val="ro-RO"/>
        </w:rPr>
        <w:t>ș</w:t>
      </w:r>
      <w:r w:rsidRPr="00F068D9">
        <w:rPr>
          <w:rFonts w:ascii="OpenSans-Regular" w:hAnsi="OpenSans-Regular" w:cs="OpenSans-Regular"/>
          <w:lang w:val="ro-RO"/>
        </w:rPr>
        <w:t>i juridce care nu s-au prezentat s</w:t>
      </w:r>
      <w:r w:rsidR="007C0949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declare datele </w:t>
      </w:r>
      <w:r w:rsidR="00964C25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registrul agricol </w:t>
      </w:r>
      <w:r w:rsidR="00964C25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perioadele 5 ianuarie – 1 martie 2021, respectiv 1-31 mai 20</w:t>
      </w:r>
      <w:r w:rsidR="00FA6D97" w:rsidRPr="00F068D9">
        <w:rPr>
          <w:rFonts w:ascii="OpenSans-Regular" w:hAnsi="OpenSans-Regular" w:cs="OpenSans-Regular"/>
          <w:lang w:val="ro-RO"/>
        </w:rPr>
        <w:t>21.</w:t>
      </w:r>
    </w:p>
    <w:p w14:paraId="12FDF497" w14:textId="7C31265D" w:rsidR="000C15A9" w:rsidRPr="00F068D9" w:rsidRDefault="000C15A9" w:rsidP="00DC1453">
      <w:pPr>
        <w:numPr>
          <w:ilvl w:val="0"/>
          <w:numId w:val="14"/>
        </w:numPr>
        <w:spacing w:before="60" w:afterLines="60" w:after="144" w:line="240" w:lineRule="auto"/>
        <w:ind w:left="357" w:hanging="357"/>
        <w:jc w:val="both"/>
        <w:rPr>
          <w:rFonts w:ascii="OpenSans-Regular" w:hAnsi="OpenSans-Regular" w:cs="OpenSans-Regular"/>
          <w:lang w:val="ro-RO"/>
        </w:rPr>
      </w:pPr>
      <w:r w:rsidRPr="00F068D9">
        <w:rPr>
          <w:rFonts w:ascii="OpenSans-Regular" w:hAnsi="OpenSans-Regular" w:cs="OpenSans-Regular"/>
          <w:lang w:val="ro-RO"/>
        </w:rPr>
        <w:t xml:space="preserve">Conform „Normelor tehnice de completare a registrului agricol pentru perioada 2020-2024, </w:t>
      </w:r>
      <w:r w:rsidR="00FA6D97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 xml:space="preserve">n cazul </w:t>
      </w:r>
      <w:r w:rsidR="00FA6D97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care persoanele fizice sau juridice nu fac declara</w:t>
      </w:r>
      <w:r w:rsidR="00FA6D97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iile la termenele susmen</w:t>
      </w:r>
      <w:r w:rsidR="00FA6D97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ionate, se consider</w:t>
      </w:r>
      <w:r w:rsidR="00FA6D97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c</w:t>
      </w:r>
      <w:r w:rsidR="00FA6D97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nu au intervenit niciun fel de modific</w:t>
      </w:r>
      <w:r w:rsidR="00FA6D97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ri, fapt pentru care </w:t>
      </w:r>
      <w:r w:rsidR="00FA6D97" w:rsidRPr="00F068D9">
        <w:rPr>
          <w:rFonts w:ascii="OpenSans-Regular" w:hAnsi="OpenSans-Regular" w:cs="OpenSans-Regular"/>
          <w:lang w:val="ro-RO"/>
        </w:rPr>
        <w:t>î</w:t>
      </w:r>
      <w:r w:rsidRPr="00F068D9">
        <w:rPr>
          <w:rFonts w:ascii="OpenSans-Regular" w:hAnsi="OpenSans-Regular" w:cs="OpenSans-Regular"/>
          <w:lang w:val="ro-RO"/>
        </w:rPr>
        <w:t>n registrul agricol se r</w:t>
      </w:r>
      <w:r w:rsidR="00FA6D97" w:rsidRPr="00F068D9">
        <w:rPr>
          <w:rFonts w:ascii="OpenSans-Regular" w:hAnsi="OpenSans-Regular" w:cs="OpenSans-Regular"/>
          <w:lang w:val="ro-RO"/>
        </w:rPr>
        <w:t>e</w:t>
      </w:r>
      <w:r w:rsidRPr="00F068D9">
        <w:rPr>
          <w:rFonts w:ascii="OpenSans-Regular" w:hAnsi="OpenSans-Regular" w:cs="OpenSans-Regular"/>
          <w:lang w:val="ro-RO"/>
        </w:rPr>
        <w:t>porteaz</w:t>
      </w:r>
      <w:r w:rsidR="00FA6D97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 xml:space="preserve"> din oficiu datele din anul precedent, cu men</w:t>
      </w:r>
      <w:r w:rsidR="00FA6D97" w:rsidRPr="00F068D9">
        <w:rPr>
          <w:rFonts w:ascii="OpenSans-Regular" w:hAnsi="OpenSans-Regular" w:cs="OpenSans-Regular"/>
          <w:lang w:val="ro-RO"/>
        </w:rPr>
        <w:t>ț</w:t>
      </w:r>
      <w:r w:rsidRPr="00F068D9">
        <w:rPr>
          <w:rFonts w:ascii="OpenSans-Regular" w:hAnsi="OpenSans-Regular" w:cs="OpenSans-Regular"/>
          <w:lang w:val="ro-RO"/>
        </w:rPr>
        <w:t>iunea corespunz</w:t>
      </w:r>
      <w:r w:rsidR="00FA6D97" w:rsidRPr="00F068D9">
        <w:rPr>
          <w:rFonts w:ascii="OpenSans-Regular" w:hAnsi="OpenSans-Regular" w:cs="OpenSans-Regular"/>
          <w:lang w:val="ro-RO"/>
        </w:rPr>
        <w:t>ă</w:t>
      </w:r>
      <w:r w:rsidRPr="00F068D9">
        <w:rPr>
          <w:rFonts w:ascii="OpenSans-Regular" w:hAnsi="OpenSans-Regular" w:cs="OpenSans-Regular"/>
          <w:lang w:val="ro-RO"/>
        </w:rPr>
        <w:t>to</w:t>
      </w:r>
      <w:r w:rsidR="00FA6D97" w:rsidRPr="00F068D9">
        <w:rPr>
          <w:rFonts w:ascii="OpenSans-Regular" w:hAnsi="OpenSans-Regular" w:cs="OpenSans-Regular"/>
          <w:lang w:val="ro-RO"/>
        </w:rPr>
        <w:t>a</w:t>
      </w:r>
      <w:r w:rsidRPr="00F068D9">
        <w:rPr>
          <w:rFonts w:ascii="OpenSans-Regular" w:hAnsi="OpenSans-Regular" w:cs="OpenSans-Regular"/>
          <w:lang w:val="ro-RO"/>
        </w:rPr>
        <w:t>re la rubrica „Semnatura declarantului”</w:t>
      </w:r>
      <w:r w:rsidR="00FA6D97" w:rsidRPr="00F068D9">
        <w:rPr>
          <w:rFonts w:ascii="OpenSans-Regular" w:hAnsi="OpenSans-Regular" w:cs="OpenSans-Regular"/>
          <w:lang w:val="ro-RO"/>
        </w:rPr>
        <w:t>.</w:t>
      </w:r>
    </w:p>
    <w:p w14:paraId="0A6D25BB" w14:textId="77777777" w:rsidR="00FC105C" w:rsidRPr="002E4945" w:rsidRDefault="00FC105C" w:rsidP="00690AB6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OpenSans-Regular" w:hAnsi="OpenSans-Regular" w:cs="OpenSans-Regular"/>
          <w:sz w:val="20"/>
          <w:szCs w:val="20"/>
          <w:lang w:val="ro-RO"/>
        </w:rPr>
      </w:pPr>
    </w:p>
    <w:p w14:paraId="184D2671" w14:textId="509046AA" w:rsidR="00113674" w:rsidRPr="002E4945" w:rsidRDefault="008173B1" w:rsidP="00D01D1E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OpenSans-Regular" w:hAnsi="OpenSans-Regular" w:cs="OpenSans-Regular"/>
          <w:b/>
          <w:bCs/>
          <w:sz w:val="20"/>
          <w:szCs w:val="20"/>
          <w:lang w:val="ro-RO"/>
        </w:rPr>
      </w:pPr>
      <w:r>
        <w:rPr>
          <w:rFonts w:ascii="OpenSans-Regular" w:hAnsi="OpenSans-Regular" w:cs="OpenSans-Regular"/>
          <w:b/>
          <w:bCs/>
          <w:sz w:val="20"/>
          <w:szCs w:val="20"/>
          <w:lang w:val="ro-RO"/>
        </w:rPr>
        <w:t>PREȘEDINTE DE ȘEDINȚĂ</w:t>
      </w:r>
      <w:r w:rsidR="00493AA5">
        <w:rPr>
          <w:rFonts w:ascii="OpenSans-Regular" w:hAnsi="OpenSans-Regular" w:cs="OpenSans-Regular"/>
          <w:b/>
          <w:bCs/>
          <w:sz w:val="20"/>
          <w:szCs w:val="20"/>
          <w:lang w:val="ro-RO"/>
        </w:rPr>
        <w:t>,</w:t>
      </w:r>
    </w:p>
    <w:p w14:paraId="4A8F7CE7" w14:textId="2C102D5C" w:rsidR="00CE690D" w:rsidRPr="002E4945" w:rsidRDefault="008173B1" w:rsidP="00F813BF">
      <w:pPr>
        <w:suppressAutoHyphens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>
        <w:rPr>
          <w:rFonts w:ascii="OpenSans-Regular" w:hAnsi="OpenSans-Regular" w:cs="OpenSans-Regular"/>
          <w:sz w:val="20"/>
          <w:szCs w:val="20"/>
          <w:lang w:val="ro-RO"/>
        </w:rPr>
        <w:t>Consilier local</w:t>
      </w:r>
      <w:r w:rsidR="00493AA5">
        <w:rPr>
          <w:rFonts w:ascii="OpenSans-Regular" w:hAnsi="OpenSans-Regular" w:cs="OpenSans-Regular"/>
          <w:sz w:val="20"/>
          <w:szCs w:val="20"/>
          <w:lang w:val="ro-RO"/>
        </w:rPr>
        <w:t>,</w:t>
      </w:r>
      <w:r>
        <w:rPr>
          <w:rFonts w:ascii="OpenSans-Regular" w:hAnsi="OpenSans-Regular" w:cs="OpenSans-Regular"/>
          <w:sz w:val="20"/>
          <w:szCs w:val="20"/>
          <w:lang w:val="ro-RO"/>
        </w:rPr>
        <w:t xml:space="preserve"> Valeriu MUSTĂȚEA</w:t>
      </w:r>
    </w:p>
    <w:sectPr w:rsidR="00CE690D" w:rsidRPr="002E4945" w:rsidSect="00C103DB">
      <w:pgSz w:w="12240" w:h="15840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1015"/>
    <w:multiLevelType w:val="hybridMultilevel"/>
    <w:tmpl w:val="AC5E0928"/>
    <w:lvl w:ilvl="0" w:tplc="990AB150">
      <w:start w:val="1"/>
      <w:numFmt w:val="lowerLetter"/>
      <w:suff w:val="space"/>
      <w:lvlText w:val="%1)"/>
      <w:lvlJc w:val="left"/>
      <w:pPr>
        <w:ind w:left="0" w:firstLine="34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0071FCE"/>
    <w:multiLevelType w:val="hybridMultilevel"/>
    <w:tmpl w:val="BB38E8F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0E4DD2"/>
    <w:multiLevelType w:val="hybridMultilevel"/>
    <w:tmpl w:val="AE208796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77A7"/>
    <w:multiLevelType w:val="hybridMultilevel"/>
    <w:tmpl w:val="EAB6F06C"/>
    <w:lvl w:ilvl="0" w:tplc="040E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EEA2BB9"/>
    <w:multiLevelType w:val="hybridMultilevel"/>
    <w:tmpl w:val="C3AAE54C"/>
    <w:lvl w:ilvl="0" w:tplc="C9B820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95C8A"/>
    <w:multiLevelType w:val="hybridMultilevel"/>
    <w:tmpl w:val="BF8CCF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63316"/>
    <w:multiLevelType w:val="hybridMultilevel"/>
    <w:tmpl w:val="958A6F9A"/>
    <w:lvl w:ilvl="0" w:tplc="493AB3B4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993D6A"/>
    <w:multiLevelType w:val="multilevel"/>
    <w:tmpl w:val="5D8C2C3A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6F03FB"/>
    <w:multiLevelType w:val="hybridMultilevel"/>
    <w:tmpl w:val="A606D44A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0B193A"/>
    <w:multiLevelType w:val="hybridMultilevel"/>
    <w:tmpl w:val="07966CC4"/>
    <w:lvl w:ilvl="0" w:tplc="2E502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33025CF"/>
    <w:multiLevelType w:val="hybridMultilevel"/>
    <w:tmpl w:val="A382518C"/>
    <w:lvl w:ilvl="0" w:tplc="D88CF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A3982"/>
    <w:multiLevelType w:val="multilevel"/>
    <w:tmpl w:val="D7021988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6" w15:restartNumberingAfterBreak="0">
    <w:nsid w:val="5DD05051"/>
    <w:multiLevelType w:val="hybridMultilevel"/>
    <w:tmpl w:val="65A62DD8"/>
    <w:lvl w:ilvl="0" w:tplc="3D4E61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659C5D0D"/>
    <w:multiLevelType w:val="multilevel"/>
    <w:tmpl w:val="5B542E30"/>
    <w:lvl w:ilvl="0">
      <w:start w:val="1"/>
      <w:numFmt w:val="decimal"/>
      <w:pStyle w:val="Titlu1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pStyle w:val="Titlu2"/>
      <w:isLgl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/>
        <w:sz w:val="24"/>
        <w:szCs w:val="22"/>
      </w:rPr>
    </w:lvl>
    <w:lvl w:ilvl="2">
      <w:start w:val="1"/>
      <w:numFmt w:val="lowerLetter"/>
      <w:pStyle w:val="Titlu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lu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lu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lu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lu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lu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lu9"/>
      <w:lvlText w:val="%9."/>
      <w:lvlJc w:val="right"/>
      <w:pPr>
        <w:ind w:left="1584" w:hanging="144"/>
      </w:pPr>
      <w:rPr>
        <w:rFonts w:hint="default"/>
      </w:rPr>
    </w:lvl>
  </w:abstractNum>
  <w:abstractNum w:abstractNumId="18" w15:restartNumberingAfterBreak="0">
    <w:nsid w:val="67031942"/>
    <w:multiLevelType w:val="multilevel"/>
    <w:tmpl w:val="40AEB4A8"/>
    <w:lvl w:ilvl="0">
      <w:start w:val="1"/>
      <w:numFmt w:val="none"/>
      <w:suff w:val="space"/>
      <w:lvlText w:val="Articol unic - 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9" w15:restartNumberingAfterBreak="0">
    <w:nsid w:val="6ADB1443"/>
    <w:multiLevelType w:val="hybridMultilevel"/>
    <w:tmpl w:val="E1C00E2A"/>
    <w:lvl w:ilvl="0" w:tplc="A4CCCAD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40E3A"/>
    <w:multiLevelType w:val="hybridMultilevel"/>
    <w:tmpl w:val="912478D2"/>
    <w:lvl w:ilvl="0" w:tplc="257EA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048"/>
    <w:multiLevelType w:val="hybridMultilevel"/>
    <w:tmpl w:val="5B986332"/>
    <w:lvl w:ilvl="0" w:tplc="D5C81334">
      <w:start w:val="1"/>
      <w:numFmt w:val="decimal"/>
      <w:lvlText w:val="%1."/>
      <w:lvlJc w:val="left"/>
      <w:pPr>
        <w:ind w:left="1080" w:hanging="360"/>
      </w:pPr>
      <w:rPr>
        <w:b/>
        <w:bCs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024DEB"/>
    <w:multiLevelType w:val="hybridMultilevel"/>
    <w:tmpl w:val="F12CDA7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15"/>
  </w:num>
  <w:num w:numId="10">
    <w:abstractNumId w:val="17"/>
  </w:num>
  <w:num w:numId="11">
    <w:abstractNumId w:val="17"/>
  </w:num>
  <w:num w:numId="12">
    <w:abstractNumId w:val="9"/>
  </w:num>
  <w:num w:numId="13">
    <w:abstractNumId w:val="3"/>
  </w:num>
  <w:num w:numId="14">
    <w:abstractNumId w:val="8"/>
  </w:num>
  <w:num w:numId="15">
    <w:abstractNumId w:val="14"/>
  </w:num>
  <w:num w:numId="16">
    <w:abstractNumId w:val="20"/>
  </w:num>
  <w:num w:numId="17">
    <w:abstractNumId w:val="2"/>
  </w:num>
  <w:num w:numId="18">
    <w:abstractNumId w:val="7"/>
  </w:num>
  <w:num w:numId="19">
    <w:abstractNumId w:val="5"/>
  </w:num>
  <w:num w:numId="20">
    <w:abstractNumId w:val="13"/>
  </w:num>
  <w:num w:numId="21">
    <w:abstractNumId w:val="19"/>
  </w:num>
  <w:num w:numId="22">
    <w:abstractNumId w:val="22"/>
  </w:num>
  <w:num w:numId="23">
    <w:abstractNumId w:val="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1B"/>
    <w:rsid w:val="00014976"/>
    <w:rsid w:val="000202B7"/>
    <w:rsid w:val="0002330F"/>
    <w:rsid w:val="000435EA"/>
    <w:rsid w:val="00050788"/>
    <w:rsid w:val="00051899"/>
    <w:rsid w:val="000616C1"/>
    <w:rsid w:val="00085071"/>
    <w:rsid w:val="00095980"/>
    <w:rsid w:val="00096D58"/>
    <w:rsid w:val="000A32D2"/>
    <w:rsid w:val="000A4358"/>
    <w:rsid w:val="000B3B7A"/>
    <w:rsid w:val="000C15A9"/>
    <w:rsid w:val="000C4B7B"/>
    <w:rsid w:val="000C5961"/>
    <w:rsid w:val="000D54FD"/>
    <w:rsid w:val="00102011"/>
    <w:rsid w:val="00104148"/>
    <w:rsid w:val="001128E5"/>
    <w:rsid w:val="00113674"/>
    <w:rsid w:val="00115E97"/>
    <w:rsid w:val="0012329A"/>
    <w:rsid w:val="001269E1"/>
    <w:rsid w:val="00142484"/>
    <w:rsid w:val="00147967"/>
    <w:rsid w:val="00165605"/>
    <w:rsid w:val="00173CBE"/>
    <w:rsid w:val="00174E4E"/>
    <w:rsid w:val="001804AD"/>
    <w:rsid w:val="00183C0A"/>
    <w:rsid w:val="00196F3F"/>
    <w:rsid w:val="001B0095"/>
    <w:rsid w:val="001C438E"/>
    <w:rsid w:val="001C4630"/>
    <w:rsid w:val="001E5694"/>
    <w:rsid w:val="001F479C"/>
    <w:rsid w:val="0020049C"/>
    <w:rsid w:val="0023493B"/>
    <w:rsid w:val="0025148E"/>
    <w:rsid w:val="00266586"/>
    <w:rsid w:val="00291778"/>
    <w:rsid w:val="002925B8"/>
    <w:rsid w:val="002A3E54"/>
    <w:rsid w:val="002B6DE1"/>
    <w:rsid w:val="002E4945"/>
    <w:rsid w:val="002F1F42"/>
    <w:rsid w:val="00313DB0"/>
    <w:rsid w:val="00322525"/>
    <w:rsid w:val="00341354"/>
    <w:rsid w:val="00355A43"/>
    <w:rsid w:val="003A01AF"/>
    <w:rsid w:val="003B400B"/>
    <w:rsid w:val="003B4B15"/>
    <w:rsid w:val="003C23C1"/>
    <w:rsid w:val="003C4AD4"/>
    <w:rsid w:val="003F6426"/>
    <w:rsid w:val="004035EA"/>
    <w:rsid w:val="00416351"/>
    <w:rsid w:val="00421132"/>
    <w:rsid w:val="00437917"/>
    <w:rsid w:val="00446084"/>
    <w:rsid w:val="00461E17"/>
    <w:rsid w:val="00463FCB"/>
    <w:rsid w:val="00492521"/>
    <w:rsid w:val="00493AA5"/>
    <w:rsid w:val="004A6B5A"/>
    <w:rsid w:val="005176D1"/>
    <w:rsid w:val="00520E08"/>
    <w:rsid w:val="0055295C"/>
    <w:rsid w:val="00564751"/>
    <w:rsid w:val="00582B95"/>
    <w:rsid w:val="005846CD"/>
    <w:rsid w:val="00591E78"/>
    <w:rsid w:val="005A4EC2"/>
    <w:rsid w:val="005B6BDD"/>
    <w:rsid w:val="005C233B"/>
    <w:rsid w:val="005C5916"/>
    <w:rsid w:val="005D7E94"/>
    <w:rsid w:val="005E46A9"/>
    <w:rsid w:val="00605F42"/>
    <w:rsid w:val="00612242"/>
    <w:rsid w:val="006553BA"/>
    <w:rsid w:val="00657082"/>
    <w:rsid w:val="006678BC"/>
    <w:rsid w:val="006872BD"/>
    <w:rsid w:val="00690AB6"/>
    <w:rsid w:val="006A2B40"/>
    <w:rsid w:val="006B33D3"/>
    <w:rsid w:val="00700B8A"/>
    <w:rsid w:val="00707C64"/>
    <w:rsid w:val="007200FE"/>
    <w:rsid w:val="00720783"/>
    <w:rsid w:val="00752C69"/>
    <w:rsid w:val="00777750"/>
    <w:rsid w:val="007817CC"/>
    <w:rsid w:val="00790FCF"/>
    <w:rsid w:val="00795E59"/>
    <w:rsid w:val="007A5AA9"/>
    <w:rsid w:val="007A5F1A"/>
    <w:rsid w:val="007B1A20"/>
    <w:rsid w:val="007C0949"/>
    <w:rsid w:val="007C408C"/>
    <w:rsid w:val="007C75FC"/>
    <w:rsid w:val="007D1373"/>
    <w:rsid w:val="007E2D6C"/>
    <w:rsid w:val="007E5825"/>
    <w:rsid w:val="00815F80"/>
    <w:rsid w:val="008163C4"/>
    <w:rsid w:val="00816EC3"/>
    <w:rsid w:val="008173B1"/>
    <w:rsid w:val="00824672"/>
    <w:rsid w:val="0082592D"/>
    <w:rsid w:val="00825F00"/>
    <w:rsid w:val="0085154D"/>
    <w:rsid w:val="008671F9"/>
    <w:rsid w:val="00886E69"/>
    <w:rsid w:val="00894182"/>
    <w:rsid w:val="008B5EBD"/>
    <w:rsid w:val="008C6B38"/>
    <w:rsid w:val="009011F3"/>
    <w:rsid w:val="00903C31"/>
    <w:rsid w:val="00911478"/>
    <w:rsid w:val="00930DA2"/>
    <w:rsid w:val="00964C25"/>
    <w:rsid w:val="00974F35"/>
    <w:rsid w:val="00981447"/>
    <w:rsid w:val="00986563"/>
    <w:rsid w:val="009A0C0C"/>
    <w:rsid w:val="009A1030"/>
    <w:rsid w:val="009A345C"/>
    <w:rsid w:val="009D7BDD"/>
    <w:rsid w:val="009E2024"/>
    <w:rsid w:val="009E4157"/>
    <w:rsid w:val="009F062D"/>
    <w:rsid w:val="009F7BF3"/>
    <w:rsid w:val="00A16F5A"/>
    <w:rsid w:val="00A274A0"/>
    <w:rsid w:val="00A8268E"/>
    <w:rsid w:val="00AD76B6"/>
    <w:rsid w:val="00AE5E26"/>
    <w:rsid w:val="00B142C3"/>
    <w:rsid w:val="00B235A8"/>
    <w:rsid w:val="00B242CD"/>
    <w:rsid w:val="00B41C94"/>
    <w:rsid w:val="00B460F8"/>
    <w:rsid w:val="00B633B3"/>
    <w:rsid w:val="00B804E3"/>
    <w:rsid w:val="00BA4D8C"/>
    <w:rsid w:val="00BD4692"/>
    <w:rsid w:val="00BD5ECA"/>
    <w:rsid w:val="00C05816"/>
    <w:rsid w:val="00C103DB"/>
    <w:rsid w:val="00C369E5"/>
    <w:rsid w:val="00C47DB0"/>
    <w:rsid w:val="00C54752"/>
    <w:rsid w:val="00C6795D"/>
    <w:rsid w:val="00C74C49"/>
    <w:rsid w:val="00C8425C"/>
    <w:rsid w:val="00C95497"/>
    <w:rsid w:val="00C960B3"/>
    <w:rsid w:val="00CA4881"/>
    <w:rsid w:val="00CC04D9"/>
    <w:rsid w:val="00CC286C"/>
    <w:rsid w:val="00CC4E9F"/>
    <w:rsid w:val="00CE690D"/>
    <w:rsid w:val="00CF52B6"/>
    <w:rsid w:val="00D006D6"/>
    <w:rsid w:val="00D01D1E"/>
    <w:rsid w:val="00D311E5"/>
    <w:rsid w:val="00D358BA"/>
    <w:rsid w:val="00D37CA5"/>
    <w:rsid w:val="00D425D2"/>
    <w:rsid w:val="00D52F36"/>
    <w:rsid w:val="00D676D4"/>
    <w:rsid w:val="00D67A8A"/>
    <w:rsid w:val="00D67F8B"/>
    <w:rsid w:val="00D80058"/>
    <w:rsid w:val="00D814F3"/>
    <w:rsid w:val="00D95409"/>
    <w:rsid w:val="00D96A36"/>
    <w:rsid w:val="00D96A8B"/>
    <w:rsid w:val="00D96C9F"/>
    <w:rsid w:val="00D97BBA"/>
    <w:rsid w:val="00DC1453"/>
    <w:rsid w:val="00DD0543"/>
    <w:rsid w:val="00DE5112"/>
    <w:rsid w:val="00E00415"/>
    <w:rsid w:val="00E07C07"/>
    <w:rsid w:val="00E34139"/>
    <w:rsid w:val="00E341F1"/>
    <w:rsid w:val="00E36ECB"/>
    <w:rsid w:val="00E42B7B"/>
    <w:rsid w:val="00E5079B"/>
    <w:rsid w:val="00E51769"/>
    <w:rsid w:val="00E5379C"/>
    <w:rsid w:val="00E67816"/>
    <w:rsid w:val="00EA1456"/>
    <w:rsid w:val="00EA3422"/>
    <w:rsid w:val="00EA681B"/>
    <w:rsid w:val="00EB4B56"/>
    <w:rsid w:val="00EE7157"/>
    <w:rsid w:val="00F061EF"/>
    <w:rsid w:val="00F068D9"/>
    <w:rsid w:val="00F6289A"/>
    <w:rsid w:val="00F765D1"/>
    <w:rsid w:val="00F813BF"/>
    <w:rsid w:val="00F84F54"/>
    <w:rsid w:val="00FA0E89"/>
    <w:rsid w:val="00FA3941"/>
    <w:rsid w:val="00FA6D97"/>
    <w:rsid w:val="00FB0BA0"/>
    <w:rsid w:val="00FB4BDA"/>
    <w:rsid w:val="00FC105C"/>
    <w:rsid w:val="00FC1D16"/>
    <w:rsid w:val="00FC1D30"/>
    <w:rsid w:val="00FD45CD"/>
    <w:rsid w:val="00FD608E"/>
    <w:rsid w:val="00FE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14B6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92"/>
  </w:style>
  <w:style w:type="paragraph" w:styleId="Titlu1">
    <w:name w:val="heading 1"/>
    <w:basedOn w:val="Normal"/>
    <w:next w:val="Normal"/>
    <w:link w:val="Titlu1Caracter"/>
    <w:uiPriority w:val="9"/>
    <w:qFormat/>
    <w:rsid w:val="00777750"/>
    <w:pPr>
      <w:keepNext/>
      <w:keepLines/>
      <w:numPr>
        <w:numId w:val="1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77750"/>
    <w:pPr>
      <w:keepNext/>
      <w:keepLines/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EA681B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7775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7775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7775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A681B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7775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7775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A68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A68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">
    <w:name w:val="Title"/>
    <w:basedOn w:val="Normal"/>
    <w:link w:val="TitluCaracter"/>
    <w:qFormat/>
    <w:rsid w:val="00EA681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EA681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Corptext3">
    <w:name w:val="Body Text 3"/>
    <w:basedOn w:val="Normal"/>
    <w:link w:val="Corptext3Caracter"/>
    <w:uiPriority w:val="99"/>
    <w:semiHidden/>
    <w:unhideWhenUsed/>
    <w:rsid w:val="00EA681B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semiHidden/>
    <w:rsid w:val="00EA681B"/>
    <w:rPr>
      <w:sz w:val="16"/>
      <w:szCs w:val="16"/>
    </w:rPr>
  </w:style>
  <w:style w:type="paragraph" w:styleId="Listparagraf">
    <w:name w:val="List Paragraph"/>
    <w:basedOn w:val="Normal"/>
    <w:uiPriority w:val="34"/>
    <w:qFormat/>
    <w:rsid w:val="00EA68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777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77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rsid w:val="007777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rsid w:val="007777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rsid w:val="00777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777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77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6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6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1293</Words>
  <Characters>7505</Characters>
  <Application>Microsoft Office Word</Application>
  <DocSecurity>0</DocSecurity>
  <Lines>62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Traian Hulea</cp:lastModifiedBy>
  <cp:revision>2</cp:revision>
  <cp:lastPrinted>2019-07-24T11:38:00Z</cp:lastPrinted>
  <dcterms:created xsi:type="dcterms:W3CDTF">2021-10-27T09:59:00Z</dcterms:created>
  <dcterms:modified xsi:type="dcterms:W3CDTF">2021-10-27T09:59:00Z</dcterms:modified>
</cp:coreProperties>
</file>