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427FA" w14:textId="77777777" w:rsidR="00827949" w:rsidRPr="00827949" w:rsidRDefault="00827949" w:rsidP="00827949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tbl>
      <w:tblPr>
        <w:tblStyle w:val="Tabelgril4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827949" w:rsidRPr="00827949" w14:paraId="4BA95CFA" w14:textId="77777777" w:rsidTr="00A1734C">
        <w:trPr>
          <w:trHeight w:val="1544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8E8A" w14:textId="77777777" w:rsidR="00827949" w:rsidRPr="00827949" w:rsidRDefault="00827949" w:rsidP="00827949">
            <w:pPr>
              <w:spacing w:after="0"/>
              <w:jc w:val="center"/>
            </w:pPr>
            <w:r w:rsidRPr="00827949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278D222" wp14:editId="002254EC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6" name="I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337B" w14:textId="77777777" w:rsidR="00827949" w:rsidRPr="00827949" w:rsidRDefault="00827949" w:rsidP="00827949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sz w:val="18"/>
                <w:szCs w:val="18"/>
              </w:rPr>
            </w:pPr>
          </w:p>
          <w:p w14:paraId="2B16A62A" w14:textId="77777777" w:rsidR="00827949" w:rsidRPr="00827949" w:rsidRDefault="00827949" w:rsidP="00827949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sz w:val="24"/>
                <w:szCs w:val="24"/>
              </w:rPr>
            </w:pPr>
            <w:r w:rsidRPr="00827949">
              <w:rPr>
                <w:rFonts w:ascii="Lucida Calligraphy" w:eastAsia="Calibri" w:hAnsi="Lucida Calligraphy"/>
              </w:rPr>
              <w:t>ROMÂNIA</w:t>
            </w:r>
          </w:p>
          <w:p w14:paraId="1EF160BE" w14:textId="77777777" w:rsidR="00827949" w:rsidRPr="00827949" w:rsidRDefault="00827949" w:rsidP="0082794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</w:rPr>
            </w:pPr>
            <w:r w:rsidRPr="00827949">
              <w:rPr>
                <w:rFonts w:ascii="Lucida Calligraphy" w:eastAsia="Calibri" w:hAnsi="Lucida Calligraphy"/>
              </w:rPr>
              <w:t>JUDE</w:t>
            </w:r>
            <w:r w:rsidRPr="00827949">
              <w:rPr>
                <w:rFonts w:ascii="Cambria" w:eastAsia="Calibri" w:hAnsi="Cambria" w:cs="Cambria"/>
              </w:rPr>
              <w:t>Ț</w:t>
            </w:r>
            <w:r w:rsidRPr="00827949">
              <w:rPr>
                <w:rFonts w:ascii="Lucida Calligraphy" w:eastAsia="Calibri" w:hAnsi="Lucida Calligraphy"/>
              </w:rPr>
              <w:t>UL IA</w:t>
            </w:r>
            <w:r w:rsidRPr="00827949">
              <w:rPr>
                <w:rFonts w:ascii="Cambria" w:eastAsia="Calibri" w:hAnsi="Cambria" w:cs="Cambria"/>
              </w:rPr>
              <w:t>Ș</w:t>
            </w:r>
            <w:r w:rsidRPr="00827949">
              <w:rPr>
                <w:rFonts w:ascii="Lucida Calligraphy" w:eastAsia="Calibri" w:hAnsi="Lucida Calligraphy"/>
              </w:rPr>
              <w:t>I</w:t>
            </w:r>
          </w:p>
          <w:p w14:paraId="74624168" w14:textId="7C593CF0" w:rsidR="00827949" w:rsidRPr="007513E9" w:rsidRDefault="00827949" w:rsidP="007513E9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b/>
              </w:rPr>
            </w:pPr>
            <w:r w:rsidRPr="00827949">
              <w:rPr>
                <w:rFonts w:ascii="Lucida Calligraphy" w:eastAsia="Calibri" w:hAnsi="Lucida Calligraphy"/>
                <w:b/>
              </w:rPr>
              <w:t>COMUNA ARONEANU</w:t>
            </w:r>
          </w:p>
          <w:p w14:paraId="787437B3" w14:textId="77777777" w:rsidR="00827949" w:rsidRPr="00827949" w:rsidRDefault="00827949" w:rsidP="0082794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Sediul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în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strada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Aron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Vod</w:t>
            </w:r>
            <w:r w:rsidRPr="00827949">
              <w:rPr>
                <w:rFonts w:ascii="Cambria" w:eastAsia="Calibri" w:hAnsi="Cambria" w:cs="Cambria"/>
                <w:sz w:val="16"/>
                <w:szCs w:val="16"/>
              </w:rPr>
              <w:t>ă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nr. 47; Cod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po</w:t>
            </w:r>
            <w:r w:rsidRPr="00827949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tal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707020,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Ia</w:t>
            </w:r>
            <w:r w:rsidRPr="00827949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i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;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Telefon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/Fax: </w:t>
            </w:r>
            <w:proofErr w:type="gram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0232/299.255;</w:t>
            </w:r>
            <w:proofErr w:type="gram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</w:p>
          <w:p w14:paraId="1D89D739" w14:textId="77777777" w:rsidR="00827949" w:rsidRPr="00827949" w:rsidRDefault="00827949" w:rsidP="0082794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Cod fiscal 4540038; E-mail: </w:t>
            </w:r>
            <w:hyperlink r:id="rId9" w:history="1">
              <w:r w:rsidRPr="00827949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</w:rPr>
                <w:t>contact@comunaaroneanu.ro</w:t>
              </w:r>
            </w:hyperlink>
            <w:r w:rsidRPr="00827949">
              <w:t>;</w:t>
            </w:r>
          </w:p>
          <w:p w14:paraId="4C126FA9" w14:textId="77777777" w:rsidR="00827949" w:rsidRPr="00827949" w:rsidRDefault="00827949" w:rsidP="0082794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Internet: </w:t>
            </w:r>
            <w:hyperlink r:id="rId10" w:history="1">
              <w:r w:rsidRPr="00827949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</w:rPr>
                <w:t>www.comunaaroneanu.ro</w:t>
              </w:r>
            </w:hyperlink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8AF2" w14:textId="77777777" w:rsidR="00827949" w:rsidRPr="00827949" w:rsidRDefault="00827949" w:rsidP="00827949">
            <w:pPr>
              <w:spacing w:after="0"/>
              <w:jc w:val="center"/>
              <w:rPr>
                <w:rFonts w:eastAsia="Times New Roman"/>
              </w:rPr>
            </w:pPr>
            <w:r w:rsidRPr="00827949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0208ACC" wp14:editId="3B797C44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60AE6C" w14:textId="77777777" w:rsidR="00827949" w:rsidRPr="00827949" w:rsidRDefault="00827949" w:rsidP="0082794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17848897" w14:textId="77777777" w:rsidR="00827949" w:rsidRPr="00827949" w:rsidRDefault="00827949" w:rsidP="00827949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en-US" w:eastAsia="ro-RO"/>
        </w:rPr>
      </w:pPr>
    </w:p>
    <w:p w14:paraId="7C80BDBD" w14:textId="77777777" w:rsidR="007513E9" w:rsidRPr="007513E9" w:rsidRDefault="007513E9" w:rsidP="00751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REFERAT DE SPECIALITATE</w:t>
      </w:r>
    </w:p>
    <w:p w14:paraId="71FBF0C5" w14:textId="77777777" w:rsidR="007513E9" w:rsidRPr="007513E9" w:rsidRDefault="007513E9" w:rsidP="00751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18"/>
          <w:lang w:eastAsia="ro-RO"/>
        </w:rPr>
      </w:pPr>
    </w:p>
    <w:p w14:paraId="6950B22C" w14:textId="77777777" w:rsidR="007513E9" w:rsidRPr="007513E9" w:rsidRDefault="007513E9" w:rsidP="00751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o-RO"/>
        </w:rPr>
        <w:t>Nr.  20748 din 19.11.2021</w:t>
      </w:r>
    </w:p>
    <w:p w14:paraId="662FBAAB" w14:textId="77777777" w:rsidR="007513E9" w:rsidRPr="007513E9" w:rsidRDefault="007513E9" w:rsidP="0075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019109B" w14:textId="77777777" w:rsidR="007513E9" w:rsidRPr="007513E9" w:rsidRDefault="007513E9" w:rsidP="007513E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Subsemnata Popa Ioana Anda, contabil șef la Comuna Aroneanu</w:t>
      </w:r>
      <w:r w:rsidRPr="007513E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,</w:t>
      </w:r>
      <w:r w:rsidRPr="007513E9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în temeiul Contractului de prestări servicii de contabilitate nr. 700 din 22.01.2021, </w:t>
      </w:r>
      <w:r w:rsidRPr="007513E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prin care se solicită Consiliului Local al comunei Aroneanu aprobarea: </w:t>
      </w:r>
      <w:r w:rsidRPr="007513E9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>„</w:t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achiziționarea serviciilor de externalizare a contabilității”</w:t>
      </w:r>
      <w:r w:rsidRPr="007513E9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,  </w:t>
      </w:r>
      <w:r w:rsidRPr="007513E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raport întocmit în temeiul  art. 136 alin. (8) lit. b) din O.U.G. nr. 57/2019 privind Codul administrativ ;</w:t>
      </w:r>
    </w:p>
    <w:p w14:paraId="6C9EE605" w14:textId="77777777" w:rsidR="007513E9" w:rsidRPr="007513E9" w:rsidRDefault="007513E9" w:rsidP="007513E9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temeiul art. 41, art. 44 aliniat 1din Legea nr. 273 din 29.iunie 2006, actualizată, privind </w:t>
      </w:r>
      <w:proofErr w:type="spellStart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Finanţele</w:t>
      </w:r>
      <w:proofErr w:type="spellEnd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locale, cu referire la cheltuielile de </w:t>
      </w:r>
      <w:proofErr w:type="spellStart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investiţii</w:t>
      </w:r>
      <w:proofErr w:type="spellEnd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documentaţiile</w:t>
      </w:r>
      <w:proofErr w:type="spellEnd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-economice;</w:t>
      </w:r>
    </w:p>
    <w:p w14:paraId="26EB343F" w14:textId="77777777" w:rsidR="007513E9" w:rsidRPr="007513E9" w:rsidRDefault="007513E9" w:rsidP="007513E9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legii nr. 52 din 21 ianuarie 2003 privind transparența decizională în administrația publică;</w:t>
      </w:r>
    </w:p>
    <w:p w14:paraId="2840140E" w14:textId="77777777" w:rsidR="007513E9" w:rsidRPr="007513E9" w:rsidRDefault="007513E9" w:rsidP="007513E9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conformitate cu H.G nr.907/2016, privind etapele de elaborare și conținutul-cadru al documentațiilor </w:t>
      </w:r>
      <w:proofErr w:type="spellStart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-economice aferente obiectivelor/proiectelor de investiții finanțate din fonduri publice;</w:t>
      </w:r>
    </w:p>
    <w:p w14:paraId="3D4E1548" w14:textId="77777777" w:rsidR="007513E9" w:rsidRPr="007513E9" w:rsidRDefault="007513E9" w:rsidP="007513E9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77934DD5" w14:textId="77777777" w:rsidR="007513E9" w:rsidRPr="007513E9" w:rsidRDefault="007513E9" w:rsidP="007513E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Mentionam</w:t>
      </w:r>
      <w:proofErr w:type="spellEnd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 sumele pentru </w:t>
      </w:r>
      <w:r w:rsidRPr="007513E9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>„</w:t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achiziționarea serviciilor de externalizare a contabilității”</w:t>
      </w:r>
      <w:r w:rsidRPr="007513E9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 </w:t>
      </w:r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sunt cuprinse in bugetul multianual de venituri si cheltuieli în baza programului de investiții publice al unități administrativ-teritoriale Aroneanu.</w:t>
      </w:r>
    </w:p>
    <w:p w14:paraId="049BAB28" w14:textId="77777777" w:rsidR="007513E9" w:rsidRDefault="007513E9" w:rsidP="007513E9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Fata de cele aduse la </w:t>
      </w:r>
      <w:proofErr w:type="spellStart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cunostinta</w:t>
      </w:r>
      <w:proofErr w:type="spellEnd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propun spre dezbatere si aprobare Consiliului Local proiectul de </w:t>
      </w:r>
      <w:proofErr w:type="spellStart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>hotarare</w:t>
      </w:r>
      <w:proofErr w:type="spellEnd"/>
      <w:r w:rsidRPr="007513E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forma prezentata.</w:t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</w:p>
    <w:p w14:paraId="691DED0C" w14:textId="6301C4A4" w:rsidR="007513E9" w:rsidRPr="007513E9" w:rsidRDefault="007513E9" w:rsidP="007513E9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</w:p>
    <w:p w14:paraId="3C1BCB30" w14:textId="77777777" w:rsidR="007513E9" w:rsidRPr="007513E9" w:rsidRDefault="007513E9" w:rsidP="007513E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Data</w:t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  <w:t>Contabil-Șef,</w:t>
      </w:r>
    </w:p>
    <w:p w14:paraId="08B44CFF" w14:textId="19B4238C" w:rsidR="00FF4EB4" w:rsidRPr="00FD6F0A" w:rsidRDefault="007513E9" w:rsidP="00FD6F0A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19.11.2021</w:t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  <w:t xml:space="preserve">          </w:t>
      </w:r>
      <w:r w:rsidRPr="007513E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  <w:t>Popa Ioana Anda</w:t>
      </w:r>
    </w:p>
    <w:sectPr w:rsidR="00FF4EB4" w:rsidRPr="00FD6F0A" w:rsidSect="00A26FA0">
      <w:footerReference w:type="even" r:id="rId12"/>
      <w:footerReference w:type="default" r:id="rId13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99B71" w14:textId="77777777" w:rsidR="00F011D8" w:rsidRDefault="00F011D8">
      <w:pPr>
        <w:spacing w:after="0" w:line="240" w:lineRule="auto"/>
      </w:pPr>
      <w:r>
        <w:separator/>
      </w:r>
    </w:p>
  </w:endnote>
  <w:endnote w:type="continuationSeparator" w:id="0">
    <w:p w14:paraId="71CE0F05" w14:textId="77777777" w:rsidR="00F011D8" w:rsidRDefault="00F0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F011D8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F011D8">
    <w:pPr>
      <w:jc w:val="center"/>
    </w:pPr>
  </w:p>
  <w:p w14:paraId="4FE32C1F" w14:textId="77777777" w:rsidR="003616A4" w:rsidRDefault="00F011D8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20857" w14:textId="77777777" w:rsidR="00F011D8" w:rsidRDefault="00F011D8">
      <w:pPr>
        <w:spacing w:after="0" w:line="240" w:lineRule="auto"/>
      </w:pPr>
      <w:r>
        <w:separator/>
      </w:r>
    </w:p>
  </w:footnote>
  <w:footnote w:type="continuationSeparator" w:id="0">
    <w:p w14:paraId="5BDA2AAF" w14:textId="77777777" w:rsidR="00F011D8" w:rsidRDefault="00F01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16502E"/>
    <w:rsid w:val="001C056B"/>
    <w:rsid w:val="001E24E2"/>
    <w:rsid w:val="002718B1"/>
    <w:rsid w:val="002A72C2"/>
    <w:rsid w:val="00303C9E"/>
    <w:rsid w:val="00387C24"/>
    <w:rsid w:val="003D6AB9"/>
    <w:rsid w:val="003E0859"/>
    <w:rsid w:val="003F2CDE"/>
    <w:rsid w:val="00417A6B"/>
    <w:rsid w:val="004500BA"/>
    <w:rsid w:val="004C4F79"/>
    <w:rsid w:val="0052685B"/>
    <w:rsid w:val="00666534"/>
    <w:rsid w:val="006876F1"/>
    <w:rsid w:val="007513E9"/>
    <w:rsid w:val="007559D4"/>
    <w:rsid w:val="00827949"/>
    <w:rsid w:val="008F3BB8"/>
    <w:rsid w:val="00A05295"/>
    <w:rsid w:val="00B0141E"/>
    <w:rsid w:val="00B44B04"/>
    <w:rsid w:val="00B8329C"/>
    <w:rsid w:val="00BD5AAA"/>
    <w:rsid w:val="00BE6B26"/>
    <w:rsid w:val="00D42B71"/>
    <w:rsid w:val="00D50CDD"/>
    <w:rsid w:val="00D6285C"/>
    <w:rsid w:val="00DD0EDC"/>
    <w:rsid w:val="00E70F2C"/>
    <w:rsid w:val="00E93BAE"/>
    <w:rsid w:val="00EA4361"/>
    <w:rsid w:val="00ED4CFE"/>
    <w:rsid w:val="00F011D8"/>
    <w:rsid w:val="00FD6F0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munaaroneanu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comunaaroneanu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7318-DD7D-410E-8856-53216C1D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277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27</cp:revision>
  <dcterms:created xsi:type="dcterms:W3CDTF">2021-11-02T10:40:00Z</dcterms:created>
  <dcterms:modified xsi:type="dcterms:W3CDTF">2021-12-05T12:08:00Z</dcterms:modified>
</cp:coreProperties>
</file>