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77777777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100/11506 /19.07.2022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1E3CF0">
      <w:pPr>
        <w:ind w:left="284"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 xml:space="preserve">privind  încetarea  unui mandat de consilier local </w:t>
      </w:r>
      <w:proofErr w:type="spellStart"/>
      <w:r w:rsidRPr="00342FF2">
        <w:rPr>
          <w:b/>
          <w:sz w:val="28"/>
          <w:szCs w:val="28"/>
        </w:rPr>
        <w:t>şi</w:t>
      </w:r>
      <w:proofErr w:type="spellEnd"/>
      <w:r w:rsidRPr="00342FF2">
        <w:rPr>
          <w:b/>
          <w:sz w:val="28"/>
          <w:szCs w:val="28"/>
        </w:rPr>
        <w:t xml:space="preserve"> </w:t>
      </w:r>
      <w:proofErr w:type="spellStart"/>
      <w:r w:rsidRPr="00342FF2">
        <w:rPr>
          <w:b/>
          <w:sz w:val="28"/>
          <w:szCs w:val="28"/>
        </w:rPr>
        <w:t>vacantarea</w:t>
      </w:r>
      <w:proofErr w:type="spellEnd"/>
      <w:r w:rsidRPr="00342FF2">
        <w:rPr>
          <w:b/>
          <w:sz w:val="28"/>
          <w:szCs w:val="28"/>
        </w:rPr>
        <w:t xml:space="preserve"> unui</w:t>
      </w:r>
    </w:p>
    <w:p w14:paraId="46A6EFEB" w14:textId="734E6673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şi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41BF61F0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18.07.2022 a fost înregistrată la Primăria </w:t>
      </w:r>
      <w:r w:rsidR="00CD0232">
        <w:rPr>
          <w:sz w:val="28"/>
          <w:szCs w:val="28"/>
        </w:rPr>
        <w:t>Municipiului Brad, sub nr. 36777</w:t>
      </w:r>
      <w:r>
        <w:rPr>
          <w:sz w:val="28"/>
          <w:szCs w:val="28"/>
        </w:rPr>
        <w:t>, demisia domnului</w:t>
      </w:r>
      <w:r w:rsidR="001E3CF0">
        <w:rPr>
          <w:sz w:val="28"/>
          <w:szCs w:val="28"/>
        </w:rPr>
        <w:t xml:space="preserve"> </w:t>
      </w:r>
      <w:proofErr w:type="spellStart"/>
      <w:r w:rsidR="00CD0232">
        <w:rPr>
          <w:sz w:val="28"/>
          <w:szCs w:val="28"/>
        </w:rPr>
        <w:t>Csernatoni</w:t>
      </w:r>
      <w:proofErr w:type="spellEnd"/>
      <w:r w:rsidR="00CD0232">
        <w:rPr>
          <w:sz w:val="28"/>
          <w:szCs w:val="28"/>
        </w:rPr>
        <w:t xml:space="preserve"> Ioan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76FC7C7F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CD0232">
        <w:rPr>
          <w:sz w:val="28"/>
          <w:szCs w:val="28"/>
        </w:rPr>
        <w:t xml:space="preserve">47956/19.07.2022,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domnului </w:t>
      </w:r>
      <w:proofErr w:type="spellStart"/>
      <w:r w:rsidR="00CD0232">
        <w:rPr>
          <w:sz w:val="28"/>
          <w:szCs w:val="28"/>
        </w:rPr>
        <w:t>Csernatoni</w:t>
      </w:r>
      <w:proofErr w:type="spellEnd"/>
      <w:r w:rsidR="00CD0232">
        <w:rPr>
          <w:sz w:val="28"/>
          <w:szCs w:val="28"/>
        </w:rPr>
        <w:t xml:space="preserve"> Ioan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acestuia</w:t>
      </w:r>
      <w:r w:rsidRPr="00D926C2">
        <w:rPr>
          <w:sz w:val="28"/>
          <w:szCs w:val="28"/>
        </w:rPr>
        <w:t xml:space="preserve"> </w:t>
      </w:r>
      <w:r>
        <w:rPr>
          <w:sz w:val="28"/>
          <w:szCs w:val="28"/>
        </w:rPr>
        <w:t>şi să se declare vacant locul domnului consilier  local în cauză și –l spun plenului Consiliului Local al Municipiului Brad spre dezbatere în forma prezentată.</w:t>
      </w:r>
    </w:p>
    <w:p w14:paraId="2ED7A991" w14:textId="2867634F" w:rsidR="00FB73CA" w:rsidRPr="00476413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342FF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A"/>
    <w:rsid w:val="000655E8"/>
    <w:rsid w:val="000E7658"/>
    <w:rsid w:val="00172838"/>
    <w:rsid w:val="001E3CF0"/>
    <w:rsid w:val="001F3745"/>
    <w:rsid w:val="001F4870"/>
    <w:rsid w:val="00342FF2"/>
    <w:rsid w:val="004248A8"/>
    <w:rsid w:val="00476413"/>
    <w:rsid w:val="005342C5"/>
    <w:rsid w:val="007D6CBF"/>
    <w:rsid w:val="00CD0232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8</cp:revision>
  <dcterms:created xsi:type="dcterms:W3CDTF">2022-07-19T10:03:00Z</dcterms:created>
  <dcterms:modified xsi:type="dcterms:W3CDTF">2022-07-21T09:59:00Z</dcterms:modified>
</cp:coreProperties>
</file>